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B7E" w:rsidRPr="001C1CAB" w:rsidRDefault="003A4B7E" w:rsidP="003A4B7E">
      <w:pPr>
        <w:pStyle w:val="NoSpacing"/>
        <w:jc w:val="center"/>
        <w:rPr>
          <w:b/>
          <w:sz w:val="40"/>
          <w:szCs w:val="40"/>
        </w:rPr>
      </w:pPr>
      <w:bookmarkStart w:id="0" w:name="tableofcontents"/>
      <w:bookmarkEnd w:id="0"/>
      <w:r w:rsidRPr="001C1CAB">
        <w:rPr>
          <w:b/>
          <w:sz w:val="40"/>
          <w:szCs w:val="40"/>
        </w:rPr>
        <w:t>U</w:t>
      </w:r>
      <w:r w:rsidR="00077A2B">
        <w:rPr>
          <w:b/>
          <w:sz w:val="40"/>
          <w:szCs w:val="40"/>
        </w:rPr>
        <w:t>nit 2</w:t>
      </w:r>
      <w:r w:rsidRPr="001C1CAB">
        <w:rPr>
          <w:b/>
          <w:sz w:val="40"/>
          <w:szCs w:val="40"/>
        </w:rPr>
        <w:t xml:space="preserve"> Table of Contents</w:t>
      </w:r>
    </w:p>
    <w:p w:rsidR="003A4B7E" w:rsidRPr="001C1CAB" w:rsidRDefault="00077A2B" w:rsidP="003A4B7E">
      <w:pPr>
        <w:pStyle w:val="NoSpacing"/>
        <w:pBdr>
          <w:bottom w:val="single" w:sz="4" w:space="1" w:color="auto"/>
        </w:pBdr>
        <w:jc w:val="center"/>
        <w:rPr>
          <w:b/>
          <w:i/>
          <w:sz w:val="28"/>
          <w:szCs w:val="28"/>
        </w:rPr>
      </w:pPr>
      <w:r>
        <w:rPr>
          <w:i/>
          <w:sz w:val="28"/>
          <w:szCs w:val="28"/>
        </w:rPr>
        <w:t>Tackling Trouble</w:t>
      </w:r>
    </w:p>
    <w:p w:rsidR="003A4B7E" w:rsidRDefault="003A4B7E" w:rsidP="003A4B7E">
      <w:pPr>
        <w:pStyle w:val="NoSpacing"/>
        <w:rPr>
          <w:sz w:val="32"/>
          <w:szCs w:val="32"/>
        </w:rPr>
      </w:pPr>
    </w:p>
    <w:tbl>
      <w:tblPr>
        <w:tblStyle w:val="TableGrid"/>
        <w:tblW w:w="9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8"/>
        <w:gridCol w:w="1620"/>
      </w:tblGrid>
      <w:tr w:rsidR="003A4B7E" w:rsidRPr="00054BCB" w:rsidTr="00C63ACA">
        <w:trPr>
          <w:trHeight w:val="420"/>
        </w:trPr>
        <w:tc>
          <w:tcPr>
            <w:tcW w:w="7938" w:type="dxa"/>
            <w:shd w:val="clear" w:color="auto" w:fill="948A54" w:themeFill="background2" w:themeFillShade="80"/>
          </w:tcPr>
          <w:p w:rsidR="003A4B7E" w:rsidRPr="00054BCB" w:rsidRDefault="00077A2B" w:rsidP="00CD4E6E">
            <w:pPr>
              <w:pStyle w:val="NoSpacing"/>
              <w:rPr>
                <w:i/>
                <w:sz w:val="32"/>
                <w:szCs w:val="32"/>
              </w:rPr>
            </w:pPr>
            <w:r>
              <w:rPr>
                <w:i/>
                <w:sz w:val="32"/>
                <w:szCs w:val="32"/>
              </w:rPr>
              <w:t>Section</w:t>
            </w:r>
          </w:p>
        </w:tc>
        <w:tc>
          <w:tcPr>
            <w:tcW w:w="1620" w:type="dxa"/>
            <w:shd w:val="clear" w:color="auto" w:fill="948A54" w:themeFill="background2" w:themeFillShade="80"/>
          </w:tcPr>
          <w:p w:rsidR="003A4B7E" w:rsidRPr="00054BCB" w:rsidRDefault="003A4B7E" w:rsidP="00CD4E6E">
            <w:pPr>
              <w:pStyle w:val="NoSpacing"/>
              <w:rPr>
                <w:i/>
                <w:sz w:val="32"/>
                <w:szCs w:val="32"/>
              </w:rPr>
            </w:pPr>
            <w:r w:rsidRPr="00054BCB">
              <w:rPr>
                <w:i/>
                <w:sz w:val="32"/>
                <w:szCs w:val="32"/>
              </w:rPr>
              <w:t>Page #</w:t>
            </w:r>
          </w:p>
        </w:tc>
      </w:tr>
      <w:tr w:rsidR="001D1604" w:rsidRPr="001C1CAB" w:rsidTr="0001000E">
        <w:trPr>
          <w:trHeight w:val="420"/>
        </w:trPr>
        <w:tc>
          <w:tcPr>
            <w:tcW w:w="7938" w:type="dxa"/>
          </w:tcPr>
          <w:p w:rsidR="001D1604" w:rsidRPr="003A4B7E" w:rsidRDefault="00754E96" w:rsidP="003A4B7E">
            <w:pPr>
              <w:pStyle w:val="NoSpacing"/>
              <w:numPr>
                <w:ilvl w:val="0"/>
                <w:numId w:val="1"/>
              </w:numPr>
              <w:rPr>
                <w:sz w:val="28"/>
                <w:szCs w:val="28"/>
              </w:rPr>
            </w:pPr>
            <w:hyperlink w:anchor="unitgoalsandstandards" w:history="1">
              <w:r w:rsidR="001D1604" w:rsidRPr="008666E1">
                <w:rPr>
                  <w:rStyle w:val="Hyperlink"/>
                  <w:sz w:val="28"/>
                  <w:szCs w:val="28"/>
                </w:rPr>
                <w:t>Unit Goals and Standards</w:t>
              </w:r>
            </w:hyperlink>
          </w:p>
        </w:tc>
        <w:tc>
          <w:tcPr>
            <w:tcW w:w="1620" w:type="dxa"/>
            <w:vAlign w:val="center"/>
          </w:tcPr>
          <w:p w:rsidR="001D1604" w:rsidRDefault="00A85A0C" w:rsidP="0001000E">
            <w:pPr>
              <w:pStyle w:val="NoSpacing"/>
              <w:jc w:val="center"/>
              <w:rPr>
                <w:sz w:val="28"/>
                <w:szCs w:val="28"/>
              </w:rPr>
            </w:pPr>
            <w:r>
              <w:rPr>
                <w:sz w:val="28"/>
                <w:szCs w:val="28"/>
              </w:rPr>
              <w:t>3</w:t>
            </w:r>
          </w:p>
        </w:tc>
      </w:tr>
      <w:tr w:rsidR="003A4B7E" w:rsidRPr="001C1CAB" w:rsidTr="0001000E">
        <w:trPr>
          <w:trHeight w:val="420"/>
        </w:trPr>
        <w:tc>
          <w:tcPr>
            <w:tcW w:w="7938" w:type="dxa"/>
          </w:tcPr>
          <w:p w:rsidR="003A4B7E" w:rsidRPr="001C1CAB" w:rsidRDefault="00754E96" w:rsidP="003A4B7E">
            <w:pPr>
              <w:pStyle w:val="NoSpacing"/>
              <w:numPr>
                <w:ilvl w:val="0"/>
                <w:numId w:val="1"/>
              </w:numPr>
              <w:rPr>
                <w:sz w:val="28"/>
                <w:szCs w:val="28"/>
              </w:rPr>
            </w:pPr>
            <w:hyperlink w:anchor="ataglance" w:history="1">
              <w:r w:rsidR="00915E98" w:rsidRPr="008666E1">
                <w:rPr>
                  <w:rStyle w:val="Hyperlink"/>
                  <w:sz w:val="28"/>
                  <w:szCs w:val="28"/>
                </w:rPr>
                <w:t>Unit</w:t>
              </w:r>
              <w:r w:rsidR="003A4B7E" w:rsidRPr="008666E1">
                <w:rPr>
                  <w:rStyle w:val="Hyperlink"/>
                  <w:sz w:val="28"/>
                  <w:szCs w:val="28"/>
                </w:rPr>
                <w:t xml:space="preserve"> at a Glance</w:t>
              </w:r>
            </w:hyperlink>
          </w:p>
        </w:tc>
        <w:tc>
          <w:tcPr>
            <w:tcW w:w="1620" w:type="dxa"/>
            <w:vAlign w:val="center"/>
          </w:tcPr>
          <w:p w:rsidR="003A4B7E" w:rsidRPr="001C1CAB" w:rsidRDefault="00A85A0C" w:rsidP="0001000E">
            <w:pPr>
              <w:pStyle w:val="NoSpacing"/>
              <w:jc w:val="center"/>
              <w:rPr>
                <w:sz w:val="28"/>
                <w:szCs w:val="28"/>
              </w:rPr>
            </w:pPr>
            <w:r>
              <w:rPr>
                <w:sz w:val="28"/>
                <w:szCs w:val="28"/>
              </w:rPr>
              <w:t>4</w:t>
            </w:r>
          </w:p>
        </w:tc>
      </w:tr>
      <w:tr w:rsidR="003A4B7E" w:rsidRPr="001C1CAB" w:rsidTr="0001000E">
        <w:trPr>
          <w:trHeight w:val="420"/>
        </w:trPr>
        <w:tc>
          <w:tcPr>
            <w:tcW w:w="7938" w:type="dxa"/>
          </w:tcPr>
          <w:p w:rsidR="003A4B7E" w:rsidRPr="001C1CAB" w:rsidRDefault="00754E96" w:rsidP="003A4B7E">
            <w:pPr>
              <w:pStyle w:val="NoSpacing"/>
              <w:numPr>
                <w:ilvl w:val="0"/>
                <w:numId w:val="1"/>
              </w:numPr>
              <w:rPr>
                <w:sz w:val="28"/>
                <w:szCs w:val="28"/>
              </w:rPr>
            </w:pPr>
            <w:hyperlink w:anchor="calendar" w:history="1">
              <w:r w:rsidR="003A4B7E" w:rsidRPr="008666E1">
                <w:rPr>
                  <w:rStyle w:val="Hyperlink"/>
                  <w:sz w:val="28"/>
                  <w:szCs w:val="28"/>
                </w:rPr>
                <w:t>Monthly Planner</w:t>
              </w:r>
            </w:hyperlink>
          </w:p>
        </w:tc>
        <w:tc>
          <w:tcPr>
            <w:tcW w:w="1620" w:type="dxa"/>
            <w:vAlign w:val="center"/>
          </w:tcPr>
          <w:p w:rsidR="003A4B7E" w:rsidRPr="001C1CAB" w:rsidRDefault="00A85A0C" w:rsidP="0001000E">
            <w:pPr>
              <w:pStyle w:val="NoSpacing"/>
              <w:jc w:val="center"/>
              <w:rPr>
                <w:sz w:val="28"/>
                <w:szCs w:val="28"/>
              </w:rPr>
            </w:pPr>
            <w:r>
              <w:rPr>
                <w:sz w:val="28"/>
                <w:szCs w:val="28"/>
              </w:rPr>
              <w:t>5-6</w:t>
            </w:r>
          </w:p>
        </w:tc>
      </w:tr>
      <w:tr w:rsidR="003A4B7E" w:rsidRPr="001C1CAB" w:rsidTr="0001000E">
        <w:trPr>
          <w:trHeight w:val="420"/>
        </w:trPr>
        <w:tc>
          <w:tcPr>
            <w:tcW w:w="7938" w:type="dxa"/>
          </w:tcPr>
          <w:p w:rsidR="003A4B7E" w:rsidRPr="001C1CAB" w:rsidRDefault="00754E96" w:rsidP="003A4B7E">
            <w:pPr>
              <w:pStyle w:val="NoSpacing"/>
              <w:numPr>
                <w:ilvl w:val="0"/>
                <w:numId w:val="1"/>
              </w:numPr>
              <w:rPr>
                <w:sz w:val="28"/>
                <w:szCs w:val="28"/>
              </w:rPr>
            </w:pPr>
            <w:hyperlink w:anchor="assessment" w:history="1">
              <w:r w:rsidR="003A4B7E" w:rsidRPr="008666E1">
                <w:rPr>
                  <w:rStyle w:val="Hyperlink"/>
                  <w:sz w:val="28"/>
                  <w:szCs w:val="28"/>
                </w:rPr>
                <w:t>Assessment Checklist</w:t>
              </w:r>
            </w:hyperlink>
          </w:p>
        </w:tc>
        <w:tc>
          <w:tcPr>
            <w:tcW w:w="1620" w:type="dxa"/>
            <w:vAlign w:val="center"/>
          </w:tcPr>
          <w:p w:rsidR="003A4B7E" w:rsidRPr="001C1CAB" w:rsidRDefault="00A85A0C" w:rsidP="0001000E">
            <w:pPr>
              <w:pStyle w:val="NoSpacing"/>
              <w:jc w:val="center"/>
              <w:rPr>
                <w:sz w:val="28"/>
                <w:szCs w:val="28"/>
              </w:rPr>
            </w:pPr>
            <w:r>
              <w:rPr>
                <w:sz w:val="28"/>
                <w:szCs w:val="28"/>
              </w:rPr>
              <w:t>7</w:t>
            </w:r>
          </w:p>
        </w:tc>
      </w:tr>
    </w:tbl>
    <w:p w:rsidR="003A4B7E" w:rsidRDefault="003A4B7E" w:rsidP="003A4B7E">
      <w:pPr>
        <w:pStyle w:val="NoSpacing"/>
        <w:rPr>
          <w:sz w:val="32"/>
          <w:szCs w:val="32"/>
        </w:rPr>
      </w:pPr>
    </w:p>
    <w:tbl>
      <w:tblPr>
        <w:tblStyle w:val="TableGrid"/>
        <w:tblW w:w="955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548"/>
        <w:gridCol w:w="6390"/>
        <w:gridCol w:w="1620"/>
      </w:tblGrid>
      <w:tr w:rsidR="003A4B7E" w:rsidRPr="00054BCB" w:rsidTr="00C63ACA">
        <w:tc>
          <w:tcPr>
            <w:tcW w:w="1548" w:type="dxa"/>
            <w:tcBorders>
              <w:top w:val="nil"/>
              <w:left w:val="nil"/>
              <w:bottom w:val="dotted" w:sz="4" w:space="0" w:color="auto"/>
              <w:right w:val="nil"/>
            </w:tcBorders>
            <w:shd w:val="clear" w:color="auto" w:fill="948A54" w:themeFill="background2" w:themeFillShade="80"/>
          </w:tcPr>
          <w:p w:rsidR="003A4B7E" w:rsidRPr="00054BCB" w:rsidRDefault="003A4B7E" w:rsidP="00CD4E6E">
            <w:pPr>
              <w:pStyle w:val="NoSpacing"/>
              <w:jc w:val="center"/>
              <w:rPr>
                <w:i/>
                <w:sz w:val="32"/>
                <w:szCs w:val="32"/>
              </w:rPr>
            </w:pPr>
            <w:r w:rsidRPr="00054BCB">
              <w:rPr>
                <w:i/>
                <w:sz w:val="32"/>
                <w:szCs w:val="32"/>
              </w:rPr>
              <w:t>Lesson</w:t>
            </w:r>
          </w:p>
        </w:tc>
        <w:tc>
          <w:tcPr>
            <w:tcW w:w="6390" w:type="dxa"/>
            <w:tcBorders>
              <w:top w:val="nil"/>
              <w:left w:val="nil"/>
              <w:bottom w:val="dotted" w:sz="4" w:space="0" w:color="auto"/>
              <w:right w:val="nil"/>
            </w:tcBorders>
            <w:shd w:val="clear" w:color="auto" w:fill="948A54" w:themeFill="background2" w:themeFillShade="80"/>
          </w:tcPr>
          <w:p w:rsidR="003A4B7E" w:rsidRPr="00054BCB" w:rsidRDefault="003A4B7E" w:rsidP="00CD4E6E">
            <w:pPr>
              <w:pStyle w:val="NoSpacing"/>
              <w:jc w:val="center"/>
              <w:rPr>
                <w:i/>
                <w:sz w:val="32"/>
                <w:szCs w:val="32"/>
              </w:rPr>
            </w:pPr>
            <w:r w:rsidRPr="00054BCB">
              <w:rPr>
                <w:i/>
                <w:sz w:val="32"/>
                <w:szCs w:val="32"/>
              </w:rPr>
              <w:t>Lesson Title</w:t>
            </w:r>
          </w:p>
        </w:tc>
        <w:tc>
          <w:tcPr>
            <w:tcW w:w="1620" w:type="dxa"/>
            <w:tcBorders>
              <w:top w:val="nil"/>
              <w:left w:val="nil"/>
              <w:bottom w:val="dotted" w:sz="4" w:space="0" w:color="auto"/>
              <w:right w:val="nil"/>
            </w:tcBorders>
            <w:shd w:val="clear" w:color="auto" w:fill="948A54" w:themeFill="background2" w:themeFillShade="80"/>
          </w:tcPr>
          <w:p w:rsidR="003A4B7E" w:rsidRPr="00054BCB" w:rsidRDefault="003A4B7E" w:rsidP="00CD4E6E">
            <w:pPr>
              <w:pStyle w:val="NoSpacing"/>
              <w:jc w:val="center"/>
              <w:rPr>
                <w:i/>
                <w:sz w:val="32"/>
                <w:szCs w:val="32"/>
              </w:rPr>
            </w:pPr>
            <w:r w:rsidRPr="00054BCB">
              <w:rPr>
                <w:i/>
                <w:sz w:val="32"/>
                <w:szCs w:val="32"/>
              </w:rPr>
              <w:t>Page</w:t>
            </w:r>
            <w:r>
              <w:rPr>
                <w:i/>
                <w:sz w:val="32"/>
                <w:szCs w:val="32"/>
              </w:rPr>
              <w:t xml:space="preserve"> #</w:t>
            </w:r>
          </w:p>
        </w:tc>
      </w:tr>
      <w:tr w:rsidR="003A4B7E" w:rsidRPr="001C1CAB" w:rsidTr="0001000E">
        <w:tc>
          <w:tcPr>
            <w:tcW w:w="1548" w:type="dxa"/>
            <w:tcBorders>
              <w:top w:val="dotted" w:sz="4" w:space="0" w:color="auto"/>
            </w:tcBorders>
          </w:tcPr>
          <w:p w:rsidR="003A4B7E" w:rsidRPr="001C1CAB" w:rsidRDefault="00754E96" w:rsidP="00CD4E6E">
            <w:pPr>
              <w:rPr>
                <w:sz w:val="28"/>
                <w:szCs w:val="28"/>
              </w:rPr>
            </w:pPr>
            <w:hyperlink w:anchor="ml1" w:history="1">
              <w:r w:rsidR="003A4B7E" w:rsidRPr="008666E1">
                <w:rPr>
                  <w:rStyle w:val="Hyperlink"/>
                  <w:sz w:val="28"/>
                  <w:szCs w:val="28"/>
                </w:rPr>
                <w:t>Lesson 1</w:t>
              </w:r>
            </w:hyperlink>
          </w:p>
        </w:tc>
        <w:tc>
          <w:tcPr>
            <w:tcW w:w="6390" w:type="dxa"/>
            <w:tcBorders>
              <w:top w:val="dotted" w:sz="4" w:space="0" w:color="auto"/>
            </w:tcBorders>
          </w:tcPr>
          <w:p w:rsidR="003A4B7E" w:rsidRPr="00C67A08" w:rsidRDefault="00115041" w:rsidP="00CD4E6E">
            <w:pPr>
              <w:rPr>
                <w:sz w:val="28"/>
                <w:szCs w:val="28"/>
              </w:rPr>
            </w:pPr>
            <w:r w:rsidRPr="00C67A08">
              <w:rPr>
                <w:rFonts w:eastAsia="Comic Sans MS"/>
                <w:bCs/>
              </w:rPr>
              <w:t>Readers Think about the Story and How the Words Will Go Before We Read the Words</w:t>
            </w:r>
          </w:p>
        </w:tc>
        <w:tc>
          <w:tcPr>
            <w:tcW w:w="1620" w:type="dxa"/>
            <w:tcBorders>
              <w:top w:val="dotted" w:sz="4" w:space="0" w:color="auto"/>
            </w:tcBorders>
            <w:vAlign w:val="center"/>
          </w:tcPr>
          <w:p w:rsidR="003A4B7E" w:rsidRPr="001C1CAB" w:rsidRDefault="00A85A0C" w:rsidP="0001000E">
            <w:pPr>
              <w:jc w:val="center"/>
              <w:rPr>
                <w:sz w:val="28"/>
                <w:szCs w:val="28"/>
              </w:rPr>
            </w:pPr>
            <w:r>
              <w:rPr>
                <w:sz w:val="28"/>
                <w:szCs w:val="28"/>
              </w:rPr>
              <w:t>8-9</w:t>
            </w:r>
          </w:p>
        </w:tc>
      </w:tr>
      <w:tr w:rsidR="003A4B7E" w:rsidRPr="001C1CAB" w:rsidTr="0001000E">
        <w:tc>
          <w:tcPr>
            <w:tcW w:w="1548" w:type="dxa"/>
          </w:tcPr>
          <w:p w:rsidR="003A4B7E" w:rsidRPr="001C1CAB" w:rsidRDefault="00754E96" w:rsidP="00CD4E6E">
            <w:pPr>
              <w:rPr>
                <w:sz w:val="28"/>
                <w:szCs w:val="28"/>
              </w:rPr>
            </w:pPr>
            <w:hyperlink w:anchor="ml2" w:history="1">
              <w:r w:rsidR="003A4B7E" w:rsidRPr="008666E1">
                <w:rPr>
                  <w:rStyle w:val="Hyperlink"/>
                  <w:sz w:val="28"/>
                  <w:szCs w:val="28"/>
                </w:rPr>
                <w:t>Lesson 2</w:t>
              </w:r>
            </w:hyperlink>
          </w:p>
        </w:tc>
        <w:tc>
          <w:tcPr>
            <w:tcW w:w="6390" w:type="dxa"/>
          </w:tcPr>
          <w:p w:rsidR="003A4B7E" w:rsidRPr="001C1CAB" w:rsidRDefault="00115041" w:rsidP="00CD4E6E">
            <w:pPr>
              <w:rPr>
                <w:sz w:val="28"/>
                <w:szCs w:val="28"/>
              </w:rPr>
            </w:pPr>
            <w:r w:rsidRPr="00133677">
              <w:t>Readers get ready to read the words by using what they already know from the title, and the pictures.</w:t>
            </w:r>
          </w:p>
        </w:tc>
        <w:tc>
          <w:tcPr>
            <w:tcW w:w="1620" w:type="dxa"/>
            <w:vAlign w:val="center"/>
          </w:tcPr>
          <w:p w:rsidR="003A4B7E" w:rsidRPr="001C1CAB" w:rsidRDefault="00A85A0C" w:rsidP="0001000E">
            <w:pPr>
              <w:jc w:val="center"/>
              <w:rPr>
                <w:sz w:val="28"/>
                <w:szCs w:val="28"/>
              </w:rPr>
            </w:pPr>
            <w:r>
              <w:rPr>
                <w:sz w:val="28"/>
                <w:szCs w:val="28"/>
              </w:rPr>
              <w:t>10-11</w:t>
            </w:r>
          </w:p>
        </w:tc>
      </w:tr>
      <w:tr w:rsidR="003A4B7E" w:rsidRPr="001C1CAB" w:rsidTr="0001000E">
        <w:tc>
          <w:tcPr>
            <w:tcW w:w="1548" w:type="dxa"/>
          </w:tcPr>
          <w:p w:rsidR="003A4B7E" w:rsidRPr="001C1CAB" w:rsidRDefault="00754E96" w:rsidP="00CD4E6E">
            <w:pPr>
              <w:rPr>
                <w:sz w:val="28"/>
                <w:szCs w:val="28"/>
              </w:rPr>
            </w:pPr>
            <w:hyperlink w:anchor="ml3" w:history="1">
              <w:r w:rsidR="003A4B7E" w:rsidRPr="008666E1">
                <w:rPr>
                  <w:rStyle w:val="Hyperlink"/>
                  <w:sz w:val="28"/>
                  <w:szCs w:val="28"/>
                </w:rPr>
                <w:t>Lesson 3</w:t>
              </w:r>
            </w:hyperlink>
          </w:p>
        </w:tc>
        <w:tc>
          <w:tcPr>
            <w:tcW w:w="6390" w:type="dxa"/>
          </w:tcPr>
          <w:p w:rsidR="003A4B7E" w:rsidRPr="001C1CAB" w:rsidRDefault="00115041" w:rsidP="00CD4E6E">
            <w:pPr>
              <w:rPr>
                <w:sz w:val="28"/>
                <w:szCs w:val="28"/>
              </w:rPr>
            </w:pPr>
            <w:r w:rsidRPr="00343669">
              <w:rPr>
                <w:rFonts w:ascii="Calibri" w:eastAsia="Calibri" w:hAnsi="Calibri" w:cs="Times New Roman"/>
              </w:rPr>
              <w:t>Readers can retell a story by using their fingers and words such as first, then, next</w:t>
            </w:r>
            <w:proofErr w:type="gramStart"/>
            <w:r w:rsidRPr="00343669">
              <w:rPr>
                <w:rFonts w:ascii="Calibri" w:eastAsia="Calibri" w:hAnsi="Calibri" w:cs="Times New Roman"/>
              </w:rPr>
              <w:t>,  after</w:t>
            </w:r>
            <w:proofErr w:type="gramEnd"/>
            <w:r w:rsidRPr="00343669">
              <w:rPr>
                <w:rFonts w:ascii="Calibri" w:eastAsia="Calibri" w:hAnsi="Calibri" w:cs="Times New Roman"/>
              </w:rPr>
              <w:t xml:space="preserve"> that, finally.</w:t>
            </w:r>
          </w:p>
        </w:tc>
        <w:tc>
          <w:tcPr>
            <w:tcW w:w="1620" w:type="dxa"/>
            <w:vAlign w:val="center"/>
          </w:tcPr>
          <w:p w:rsidR="003A4B7E" w:rsidRPr="001C1CAB" w:rsidRDefault="00A85A0C" w:rsidP="0001000E">
            <w:pPr>
              <w:jc w:val="center"/>
              <w:rPr>
                <w:sz w:val="28"/>
                <w:szCs w:val="28"/>
              </w:rPr>
            </w:pPr>
            <w:r>
              <w:rPr>
                <w:sz w:val="28"/>
                <w:szCs w:val="28"/>
              </w:rPr>
              <w:t>12-13</w:t>
            </w:r>
          </w:p>
        </w:tc>
      </w:tr>
      <w:tr w:rsidR="003A4B7E" w:rsidRPr="001C1CAB" w:rsidTr="0001000E">
        <w:tc>
          <w:tcPr>
            <w:tcW w:w="1548" w:type="dxa"/>
          </w:tcPr>
          <w:p w:rsidR="003A4B7E" w:rsidRPr="001C1CAB" w:rsidRDefault="00754E96" w:rsidP="00CD4E6E">
            <w:pPr>
              <w:rPr>
                <w:sz w:val="28"/>
                <w:szCs w:val="28"/>
              </w:rPr>
            </w:pPr>
            <w:hyperlink w:anchor="ml4" w:history="1">
              <w:r w:rsidR="003A4B7E" w:rsidRPr="008666E1">
                <w:rPr>
                  <w:rStyle w:val="Hyperlink"/>
                  <w:sz w:val="28"/>
                  <w:szCs w:val="28"/>
                </w:rPr>
                <w:t>Lesson 4</w:t>
              </w:r>
            </w:hyperlink>
          </w:p>
        </w:tc>
        <w:tc>
          <w:tcPr>
            <w:tcW w:w="6390" w:type="dxa"/>
          </w:tcPr>
          <w:p w:rsidR="003A4B7E" w:rsidRPr="001C1CAB" w:rsidRDefault="00115041" w:rsidP="00CD4E6E">
            <w:pPr>
              <w:rPr>
                <w:sz w:val="28"/>
                <w:szCs w:val="28"/>
              </w:rPr>
            </w:pPr>
            <w:r w:rsidRPr="0024665F">
              <w:rPr>
                <w:rFonts w:cstheme="minorHAnsi"/>
              </w:rPr>
              <w:t>Readers Use All We Know about Letters, Sounds, Patterns, and snap words to Help Us read</w:t>
            </w:r>
          </w:p>
        </w:tc>
        <w:tc>
          <w:tcPr>
            <w:tcW w:w="1620" w:type="dxa"/>
            <w:vAlign w:val="center"/>
          </w:tcPr>
          <w:p w:rsidR="003A4B7E" w:rsidRPr="001C1CAB" w:rsidRDefault="00A85A0C" w:rsidP="0001000E">
            <w:pPr>
              <w:jc w:val="center"/>
              <w:rPr>
                <w:sz w:val="28"/>
                <w:szCs w:val="28"/>
              </w:rPr>
            </w:pPr>
            <w:r>
              <w:rPr>
                <w:sz w:val="28"/>
                <w:szCs w:val="28"/>
              </w:rPr>
              <w:t>14-15</w:t>
            </w:r>
          </w:p>
        </w:tc>
      </w:tr>
      <w:tr w:rsidR="003A4B7E" w:rsidRPr="001C1CAB" w:rsidTr="0001000E">
        <w:tc>
          <w:tcPr>
            <w:tcW w:w="1548" w:type="dxa"/>
          </w:tcPr>
          <w:p w:rsidR="003A4B7E" w:rsidRPr="001C1CAB" w:rsidRDefault="00754E96" w:rsidP="00CD4E6E">
            <w:pPr>
              <w:rPr>
                <w:sz w:val="28"/>
                <w:szCs w:val="28"/>
              </w:rPr>
            </w:pPr>
            <w:hyperlink w:anchor="ml5" w:history="1">
              <w:r w:rsidR="003A4B7E" w:rsidRPr="008666E1">
                <w:rPr>
                  <w:rStyle w:val="Hyperlink"/>
                  <w:sz w:val="28"/>
                  <w:szCs w:val="28"/>
                </w:rPr>
                <w:t>Lesson 5</w:t>
              </w:r>
            </w:hyperlink>
          </w:p>
        </w:tc>
        <w:tc>
          <w:tcPr>
            <w:tcW w:w="6390" w:type="dxa"/>
          </w:tcPr>
          <w:p w:rsidR="003A4B7E" w:rsidRPr="001C1CAB" w:rsidRDefault="00115041" w:rsidP="00CD4E6E">
            <w:pPr>
              <w:rPr>
                <w:sz w:val="28"/>
                <w:szCs w:val="28"/>
              </w:rPr>
            </w:pPr>
            <w:r w:rsidRPr="0024665F">
              <w:rPr>
                <w:rFonts w:cstheme="minorHAnsi"/>
              </w:rPr>
              <w:t>Readers Use All We Know about Letters, Sounds, Patterns, and Snap Words to Help us Read</w:t>
            </w:r>
          </w:p>
        </w:tc>
        <w:tc>
          <w:tcPr>
            <w:tcW w:w="1620" w:type="dxa"/>
            <w:vAlign w:val="center"/>
          </w:tcPr>
          <w:p w:rsidR="003A4B7E" w:rsidRPr="001C1CAB" w:rsidRDefault="00A85A0C" w:rsidP="0001000E">
            <w:pPr>
              <w:jc w:val="center"/>
              <w:rPr>
                <w:sz w:val="28"/>
                <w:szCs w:val="28"/>
              </w:rPr>
            </w:pPr>
            <w:r>
              <w:rPr>
                <w:sz w:val="28"/>
                <w:szCs w:val="28"/>
              </w:rPr>
              <w:t>16-17</w:t>
            </w:r>
          </w:p>
        </w:tc>
      </w:tr>
      <w:tr w:rsidR="00115041" w:rsidRPr="001C1CAB" w:rsidTr="0001000E">
        <w:tc>
          <w:tcPr>
            <w:tcW w:w="1548" w:type="dxa"/>
          </w:tcPr>
          <w:p w:rsidR="00115041" w:rsidRPr="001C1CAB" w:rsidRDefault="00754E96" w:rsidP="00CD4E6E">
            <w:pPr>
              <w:rPr>
                <w:sz w:val="28"/>
                <w:szCs w:val="28"/>
              </w:rPr>
            </w:pPr>
            <w:hyperlink w:anchor="ml6" w:history="1">
              <w:r w:rsidR="00115041" w:rsidRPr="008666E1">
                <w:rPr>
                  <w:rStyle w:val="Hyperlink"/>
                  <w:sz w:val="28"/>
                  <w:szCs w:val="28"/>
                </w:rPr>
                <w:t>Lesson 6</w:t>
              </w:r>
            </w:hyperlink>
          </w:p>
        </w:tc>
        <w:tc>
          <w:tcPr>
            <w:tcW w:w="6390" w:type="dxa"/>
          </w:tcPr>
          <w:p w:rsidR="00115041" w:rsidRPr="001A1F39" w:rsidRDefault="00115041" w:rsidP="008324B9">
            <w:pPr>
              <w:pStyle w:val="NoSpacing"/>
              <w:rPr>
                <w:rFonts w:cstheme="minorHAnsi"/>
              </w:rPr>
            </w:pPr>
            <w:r w:rsidRPr="001A1F39">
              <w:rPr>
                <w:rFonts w:cstheme="minorHAnsi"/>
                <w:sz w:val="20"/>
              </w:rPr>
              <w:t>Readers Use All We know about Letters, Sounds, Patterns, and Snap words to Help Us Read</w:t>
            </w:r>
          </w:p>
        </w:tc>
        <w:tc>
          <w:tcPr>
            <w:tcW w:w="1620" w:type="dxa"/>
            <w:vAlign w:val="center"/>
          </w:tcPr>
          <w:p w:rsidR="00115041" w:rsidRPr="001C1CAB" w:rsidRDefault="00A85A0C" w:rsidP="0001000E">
            <w:pPr>
              <w:jc w:val="center"/>
              <w:rPr>
                <w:sz w:val="28"/>
                <w:szCs w:val="28"/>
              </w:rPr>
            </w:pPr>
            <w:r>
              <w:rPr>
                <w:sz w:val="28"/>
                <w:szCs w:val="28"/>
              </w:rPr>
              <w:t>18-19</w:t>
            </w:r>
          </w:p>
        </w:tc>
      </w:tr>
      <w:tr w:rsidR="00115041" w:rsidRPr="001C1CAB" w:rsidTr="0001000E">
        <w:tc>
          <w:tcPr>
            <w:tcW w:w="1548" w:type="dxa"/>
          </w:tcPr>
          <w:p w:rsidR="00115041" w:rsidRPr="001C1CAB" w:rsidRDefault="00754E96" w:rsidP="00CD4E6E">
            <w:pPr>
              <w:rPr>
                <w:sz w:val="28"/>
                <w:szCs w:val="28"/>
              </w:rPr>
            </w:pPr>
            <w:hyperlink w:anchor="ml7" w:history="1">
              <w:r w:rsidR="00115041" w:rsidRPr="008666E1">
                <w:rPr>
                  <w:rStyle w:val="Hyperlink"/>
                  <w:sz w:val="28"/>
                  <w:szCs w:val="28"/>
                </w:rPr>
                <w:t>Lesson 7</w:t>
              </w:r>
            </w:hyperlink>
          </w:p>
        </w:tc>
        <w:tc>
          <w:tcPr>
            <w:tcW w:w="6390" w:type="dxa"/>
          </w:tcPr>
          <w:p w:rsidR="00115041" w:rsidRPr="001C1CAB" w:rsidRDefault="00115041" w:rsidP="00CD4E6E">
            <w:pPr>
              <w:rPr>
                <w:sz w:val="28"/>
                <w:szCs w:val="28"/>
              </w:rPr>
            </w:pPr>
            <w:r w:rsidRPr="001831EA">
              <w:rPr>
                <w:rFonts w:cstheme="minorHAnsi"/>
              </w:rPr>
              <w:t>Readers Use All We know about Letters, Sounds, Patterns, and Snap words to Help Us Read</w:t>
            </w:r>
          </w:p>
        </w:tc>
        <w:tc>
          <w:tcPr>
            <w:tcW w:w="1620" w:type="dxa"/>
            <w:vAlign w:val="center"/>
          </w:tcPr>
          <w:p w:rsidR="00115041" w:rsidRPr="001C1CAB" w:rsidRDefault="00A85A0C" w:rsidP="0001000E">
            <w:pPr>
              <w:jc w:val="center"/>
              <w:rPr>
                <w:sz w:val="28"/>
                <w:szCs w:val="28"/>
              </w:rPr>
            </w:pPr>
            <w:r>
              <w:rPr>
                <w:sz w:val="28"/>
                <w:szCs w:val="28"/>
              </w:rPr>
              <w:t>20</w:t>
            </w:r>
          </w:p>
        </w:tc>
      </w:tr>
      <w:tr w:rsidR="00115041" w:rsidRPr="001C1CAB" w:rsidTr="0001000E">
        <w:tc>
          <w:tcPr>
            <w:tcW w:w="1548" w:type="dxa"/>
          </w:tcPr>
          <w:p w:rsidR="00115041" w:rsidRPr="001C1CAB" w:rsidRDefault="00754E96" w:rsidP="00CD4E6E">
            <w:pPr>
              <w:rPr>
                <w:sz w:val="28"/>
                <w:szCs w:val="28"/>
              </w:rPr>
            </w:pPr>
            <w:hyperlink w:anchor="ml8" w:history="1">
              <w:r w:rsidR="00115041" w:rsidRPr="008666E1">
                <w:rPr>
                  <w:rStyle w:val="Hyperlink"/>
                  <w:sz w:val="28"/>
                  <w:szCs w:val="28"/>
                </w:rPr>
                <w:t>Lesson 8</w:t>
              </w:r>
            </w:hyperlink>
          </w:p>
        </w:tc>
        <w:tc>
          <w:tcPr>
            <w:tcW w:w="6390" w:type="dxa"/>
          </w:tcPr>
          <w:p w:rsidR="00115041" w:rsidRPr="001C1CAB" w:rsidRDefault="00115041" w:rsidP="00CD4E6E">
            <w:pPr>
              <w:rPr>
                <w:sz w:val="28"/>
                <w:szCs w:val="28"/>
              </w:rPr>
            </w:pPr>
            <w:r w:rsidRPr="002C0828">
              <w:rPr>
                <w:rFonts w:ascii="Calibri" w:eastAsia="Calibri" w:hAnsi="Calibri" w:cs="Times New Roman"/>
              </w:rPr>
              <w:t xml:space="preserve">Readers always check on their own reading to know if </w:t>
            </w:r>
            <w:proofErr w:type="spellStart"/>
            <w:r w:rsidRPr="002C0828">
              <w:rPr>
                <w:rFonts w:ascii="Calibri" w:eastAsia="Calibri" w:hAnsi="Calibri" w:cs="Times New Roman"/>
              </w:rPr>
              <w:t>its</w:t>
            </w:r>
            <w:proofErr w:type="spellEnd"/>
            <w:r w:rsidRPr="002C0828">
              <w:rPr>
                <w:rFonts w:ascii="Calibri" w:eastAsia="Calibri" w:hAnsi="Calibri" w:cs="Times New Roman"/>
              </w:rPr>
              <w:t xml:space="preserve"> right by asking themselves questions</w:t>
            </w:r>
          </w:p>
        </w:tc>
        <w:tc>
          <w:tcPr>
            <w:tcW w:w="1620" w:type="dxa"/>
            <w:vAlign w:val="center"/>
          </w:tcPr>
          <w:p w:rsidR="00115041" w:rsidRPr="001C1CAB" w:rsidRDefault="00A85A0C" w:rsidP="0001000E">
            <w:pPr>
              <w:jc w:val="center"/>
              <w:rPr>
                <w:sz w:val="28"/>
                <w:szCs w:val="28"/>
              </w:rPr>
            </w:pPr>
            <w:r>
              <w:rPr>
                <w:sz w:val="28"/>
                <w:szCs w:val="28"/>
              </w:rPr>
              <w:t>21-22</w:t>
            </w:r>
          </w:p>
        </w:tc>
      </w:tr>
      <w:tr w:rsidR="00115041" w:rsidRPr="001C1CAB" w:rsidTr="0001000E">
        <w:tc>
          <w:tcPr>
            <w:tcW w:w="1548" w:type="dxa"/>
          </w:tcPr>
          <w:p w:rsidR="00115041" w:rsidRPr="001C1CAB" w:rsidRDefault="00754E96" w:rsidP="00CD4E6E">
            <w:pPr>
              <w:rPr>
                <w:sz w:val="28"/>
                <w:szCs w:val="28"/>
              </w:rPr>
            </w:pPr>
            <w:hyperlink w:anchor="ml9" w:history="1">
              <w:r w:rsidR="00115041" w:rsidRPr="008666E1">
                <w:rPr>
                  <w:rStyle w:val="Hyperlink"/>
                  <w:sz w:val="28"/>
                  <w:szCs w:val="28"/>
                </w:rPr>
                <w:t>Lesson 9</w:t>
              </w:r>
            </w:hyperlink>
          </w:p>
        </w:tc>
        <w:tc>
          <w:tcPr>
            <w:tcW w:w="6390" w:type="dxa"/>
          </w:tcPr>
          <w:p w:rsidR="00115041" w:rsidRPr="001C1CAB" w:rsidRDefault="00115041" w:rsidP="00CD4E6E">
            <w:pPr>
              <w:rPr>
                <w:sz w:val="28"/>
                <w:szCs w:val="28"/>
              </w:rPr>
            </w:pPr>
            <w:r>
              <w:rPr>
                <w:rFonts w:eastAsia="Comic Sans MS"/>
                <w:bCs/>
              </w:rPr>
              <w:t>Readers Make Sure They Check and Fix Their Words When They Notice Something Is Not Right</w:t>
            </w:r>
          </w:p>
        </w:tc>
        <w:tc>
          <w:tcPr>
            <w:tcW w:w="1620" w:type="dxa"/>
            <w:vAlign w:val="center"/>
          </w:tcPr>
          <w:p w:rsidR="00115041" w:rsidRPr="001C1CAB" w:rsidRDefault="00A85A0C" w:rsidP="0001000E">
            <w:pPr>
              <w:jc w:val="center"/>
              <w:rPr>
                <w:sz w:val="28"/>
                <w:szCs w:val="28"/>
              </w:rPr>
            </w:pPr>
            <w:r>
              <w:rPr>
                <w:sz w:val="28"/>
                <w:szCs w:val="28"/>
              </w:rPr>
              <w:t>23-24</w:t>
            </w:r>
          </w:p>
        </w:tc>
      </w:tr>
      <w:tr w:rsidR="00115041" w:rsidRPr="001C1CAB" w:rsidTr="0001000E">
        <w:tc>
          <w:tcPr>
            <w:tcW w:w="1548" w:type="dxa"/>
          </w:tcPr>
          <w:p w:rsidR="00115041" w:rsidRPr="001C1CAB" w:rsidRDefault="00754E96" w:rsidP="00CD4E6E">
            <w:pPr>
              <w:rPr>
                <w:sz w:val="28"/>
                <w:szCs w:val="28"/>
              </w:rPr>
            </w:pPr>
            <w:hyperlink w:anchor="ml10" w:history="1">
              <w:r w:rsidR="00115041" w:rsidRPr="008666E1">
                <w:rPr>
                  <w:rStyle w:val="Hyperlink"/>
                  <w:sz w:val="28"/>
                  <w:szCs w:val="28"/>
                </w:rPr>
                <w:t>Lesson 10</w:t>
              </w:r>
            </w:hyperlink>
          </w:p>
        </w:tc>
        <w:tc>
          <w:tcPr>
            <w:tcW w:w="6390" w:type="dxa"/>
          </w:tcPr>
          <w:p w:rsidR="00115041" w:rsidRPr="003A4B7E" w:rsidRDefault="00115041" w:rsidP="003A4B7E">
            <w:pPr>
              <w:rPr>
                <w:sz w:val="28"/>
                <w:szCs w:val="28"/>
              </w:rPr>
            </w:pPr>
            <w:r>
              <w:t>Readers understand their books by having partners help them retell the story</w:t>
            </w:r>
          </w:p>
        </w:tc>
        <w:tc>
          <w:tcPr>
            <w:tcW w:w="1620" w:type="dxa"/>
            <w:vAlign w:val="center"/>
          </w:tcPr>
          <w:p w:rsidR="00115041" w:rsidRPr="001C1CAB" w:rsidRDefault="00A85A0C" w:rsidP="0001000E">
            <w:pPr>
              <w:jc w:val="center"/>
              <w:rPr>
                <w:sz w:val="28"/>
                <w:szCs w:val="28"/>
              </w:rPr>
            </w:pPr>
            <w:r>
              <w:rPr>
                <w:sz w:val="28"/>
                <w:szCs w:val="28"/>
              </w:rPr>
              <w:t>25</w:t>
            </w:r>
          </w:p>
        </w:tc>
      </w:tr>
      <w:tr w:rsidR="00115041" w:rsidRPr="001C1CAB" w:rsidTr="0001000E">
        <w:tc>
          <w:tcPr>
            <w:tcW w:w="1548" w:type="dxa"/>
          </w:tcPr>
          <w:p w:rsidR="00115041" w:rsidRPr="003A4B7E" w:rsidRDefault="00754E96" w:rsidP="00CD4E6E">
            <w:pPr>
              <w:rPr>
                <w:sz w:val="28"/>
                <w:szCs w:val="28"/>
              </w:rPr>
            </w:pPr>
            <w:hyperlink w:anchor="ml11" w:history="1">
              <w:r w:rsidR="00115041" w:rsidRPr="008666E1">
                <w:rPr>
                  <w:rStyle w:val="Hyperlink"/>
                  <w:sz w:val="28"/>
                  <w:szCs w:val="28"/>
                </w:rPr>
                <w:t>Lesson 11</w:t>
              </w:r>
            </w:hyperlink>
          </w:p>
        </w:tc>
        <w:tc>
          <w:tcPr>
            <w:tcW w:w="6390" w:type="dxa"/>
          </w:tcPr>
          <w:p w:rsidR="00115041" w:rsidRPr="003A4B7E" w:rsidRDefault="00115041" w:rsidP="003A4B7E">
            <w:pPr>
              <w:rPr>
                <w:sz w:val="28"/>
                <w:szCs w:val="28"/>
              </w:rPr>
            </w:pPr>
            <w:r w:rsidRPr="002B6C4F">
              <w:rPr>
                <w:rFonts w:ascii="Calibri" w:eastAsia="Calibri" w:hAnsi="Calibri" w:cs="Times New Roman"/>
                <w:color w:val="000000"/>
              </w:rPr>
              <w:t>Readers can use the pictures to help them figure out tricky words. When we need help, we might look at the picture and ask ourselves, "What do I see in the picture? What could that word be?"</w:t>
            </w:r>
          </w:p>
        </w:tc>
        <w:tc>
          <w:tcPr>
            <w:tcW w:w="1620" w:type="dxa"/>
            <w:vAlign w:val="center"/>
          </w:tcPr>
          <w:p w:rsidR="00115041" w:rsidRPr="001C1CAB" w:rsidRDefault="00A85A0C" w:rsidP="0001000E">
            <w:pPr>
              <w:jc w:val="center"/>
              <w:rPr>
                <w:sz w:val="28"/>
                <w:szCs w:val="28"/>
              </w:rPr>
            </w:pPr>
            <w:r>
              <w:rPr>
                <w:sz w:val="28"/>
                <w:szCs w:val="28"/>
              </w:rPr>
              <w:t>26-27</w:t>
            </w:r>
          </w:p>
        </w:tc>
      </w:tr>
      <w:tr w:rsidR="00115041" w:rsidRPr="001C1CAB" w:rsidTr="0001000E">
        <w:tc>
          <w:tcPr>
            <w:tcW w:w="1548" w:type="dxa"/>
          </w:tcPr>
          <w:p w:rsidR="00115041" w:rsidRPr="003A4B7E" w:rsidRDefault="00754E96" w:rsidP="00CD4E6E">
            <w:pPr>
              <w:rPr>
                <w:sz w:val="28"/>
                <w:szCs w:val="28"/>
              </w:rPr>
            </w:pPr>
            <w:hyperlink w:anchor="ml12" w:history="1">
              <w:r w:rsidR="00115041" w:rsidRPr="008666E1">
                <w:rPr>
                  <w:rStyle w:val="Hyperlink"/>
                  <w:sz w:val="28"/>
                  <w:szCs w:val="28"/>
                </w:rPr>
                <w:t>Lesson 12</w:t>
              </w:r>
            </w:hyperlink>
          </w:p>
        </w:tc>
        <w:tc>
          <w:tcPr>
            <w:tcW w:w="6390" w:type="dxa"/>
          </w:tcPr>
          <w:p w:rsidR="00115041" w:rsidRPr="002B6C4F" w:rsidRDefault="00115041" w:rsidP="00115041">
            <w:pPr>
              <w:ind w:left="720" w:hanging="738"/>
              <w:rPr>
                <w:rFonts w:cstheme="minorHAnsi"/>
              </w:rPr>
            </w:pPr>
            <w:r w:rsidRPr="002B6C4F">
              <w:rPr>
                <w:rFonts w:eastAsia="Comic Sans MS" w:cstheme="minorHAnsi"/>
                <w:color w:val="000000"/>
                <w:sz w:val="24"/>
                <w:szCs w:val="24"/>
              </w:rPr>
              <w:t>To help figure out tricky words, readers remind themselves to:</w:t>
            </w:r>
          </w:p>
          <w:p w:rsidR="00115041" w:rsidRPr="003A4B7E" w:rsidRDefault="00115041" w:rsidP="00115041">
            <w:pPr>
              <w:tabs>
                <w:tab w:val="num" w:pos="720"/>
              </w:tabs>
              <w:rPr>
                <w:sz w:val="28"/>
                <w:szCs w:val="28"/>
              </w:rPr>
            </w:pPr>
            <w:r w:rsidRPr="002B6C4F">
              <w:rPr>
                <w:rFonts w:eastAsia="Comic Sans MS" w:cstheme="minorHAnsi"/>
                <w:color w:val="000000"/>
                <w:sz w:val="24"/>
                <w:szCs w:val="24"/>
              </w:rPr>
              <w:t>Check the picture!</w:t>
            </w:r>
            <w:r>
              <w:rPr>
                <w:rFonts w:eastAsia="Comic Sans MS" w:cstheme="minorHAnsi"/>
                <w:color w:val="000000"/>
                <w:sz w:val="24"/>
                <w:szCs w:val="24"/>
              </w:rPr>
              <w:t xml:space="preserve"> </w:t>
            </w:r>
            <w:r w:rsidRPr="002B6C4F">
              <w:rPr>
                <w:rFonts w:eastAsia="Comic Sans MS" w:cstheme="minorHAnsi"/>
                <w:color w:val="000000"/>
                <w:sz w:val="24"/>
                <w:szCs w:val="24"/>
              </w:rPr>
              <w:t xml:space="preserve">Check the word! </w:t>
            </w:r>
          </w:p>
        </w:tc>
        <w:tc>
          <w:tcPr>
            <w:tcW w:w="1620" w:type="dxa"/>
            <w:vAlign w:val="center"/>
          </w:tcPr>
          <w:p w:rsidR="00115041" w:rsidRPr="001C1CAB" w:rsidRDefault="00A85A0C" w:rsidP="0001000E">
            <w:pPr>
              <w:jc w:val="center"/>
              <w:rPr>
                <w:sz w:val="28"/>
                <w:szCs w:val="28"/>
              </w:rPr>
            </w:pPr>
            <w:r>
              <w:rPr>
                <w:sz w:val="28"/>
                <w:szCs w:val="28"/>
              </w:rPr>
              <w:t>28-29</w:t>
            </w:r>
          </w:p>
        </w:tc>
      </w:tr>
      <w:tr w:rsidR="00115041" w:rsidRPr="001C1CAB" w:rsidTr="0001000E">
        <w:tc>
          <w:tcPr>
            <w:tcW w:w="1548" w:type="dxa"/>
          </w:tcPr>
          <w:p w:rsidR="00115041" w:rsidRPr="003A4B7E" w:rsidRDefault="00754E96" w:rsidP="00CD4E6E">
            <w:pPr>
              <w:rPr>
                <w:sz w:val="28"/>
                <w:szCs w:val="28"/>
              </w:rPr>
            </w:pPr>
            <w:hyperlink w:anchor="ml13" w:history="1">
              <w:r w:rsidR="00115041" w:rsidRPr="008666E1">
                <w:rPr>
                  <w:rStyle w:val="Hyperlink"/>
                  <w:sz w:val="28"/>
                  <w:szCs w:val="28"/>
                </w:rPr>
                <w:t>Lesson 13</w:t>
              </w:r>
            </w:hyperlink>
          </w:p>
        </w:tc>
        <w:tc>
          <w:tcPr>
            <w:tcW w:w="6390" w:type="dxa"/>
          </w:tcPr>
          <w:p w:rsidR="00115041" w:rsidRPr="00115041" w:rsidRDefault="00115041" w:rsidP="003A4B7E">
            <w:pPr>
              <w:rPr>
                <w:rFonts w:cstheme="minorHAnsi"/>
              </w:rPr>
            </w:pPr>
            <w:r w:rsidRPr="00115041">
              <w:rPr>
                <w:rFonts w:cstheme="minorHAnsi"/>
              </w:rPr>
              <w:t xml:space="preserve">When I get stuck I think, </w:t>
            </w:r>
            <w:r w:rsidRPr="00115041">
              <w:rPr>
                <w:rFonts w:cstheme="minorHAnsi"/>
                <w:i/>
              </w:rPr>
              <w:t>“Get a running start.”</w:t>
            </w:r>
          </w:p>
        </w:tc>
        <w:tc>
          <w:tcPr>
            <w:tcW w:w="1620" w:type="dxa"/>
            <w:vAlign w:val="center"/>
          </w:tcPr>
          <w:p w:rsidR="00115041" w:rsidRPr="001C1CAB" w:rsidRDefault="00A85A0C" w:rsidP="0001000E">
            <w:pPr>
              <w:jc w:val="center"/>
              <w:rPr>
                <w:sz w:val="28"/>
                <w:szCs w:val="28"/>
              </w:rPr>
            </w:pPr>
            <w:r>
              <w:rPr>
                <w:sz w:val="28"/>
                <w:szCs w:val="28"/>
              </w:rPr>
              <w:t>30</w:t>
            </w:r>
          </w:p>
        </w:tc>
      </w:tr>
      <w:tr w:rsidR="00115041" w:rsidRPr="00115041" w:rsidTr="0001000E">
        <w:tc>
          <w:tcPr>
            <w:tcW w:w="1548" w:type="dxa"/>
          </w:tcPr>
          <w:p w:rsidR="00115041" w:rsidRDefault="00754E96" w:rsidP="00CD4E6E">
            <w:pPr>
              <w:rPr>
                <w:sz w:val="28"/>
                <w:szCs w:val="28"/>
              </w:rPr>
            </w:pPr>
            <w:hyperlink w:anchor="ml13s" w:history="1">
              <w:r w:rsidR="00115041" w:rsidRPr="008666E1">
                <w:rPr>
                  <w:rStyle w:val="Hyperlink"/>
                  <w:sz w:val="28"/>
                  <w:szCs w:val="28"/>
                </w:rPr>
                <w:t xml:space="preserve">Lesson 13 </w:t>
              </w:r>
              <w:r w:rsidR="00115041" w:rsidRPr="008666E1">
                <w:rPr>
                  <w:rStyle w:val="Hyperlink"/>
                  <w:i/>
                  <w:sz w:val="28"/>
                  <w:szCs w:val="28"/>
                </w:rPr>
                <w:t>Spanish</w:t>
              </w:r>
            </w:hyperlink>
          </w:p>
        </w:tc>
        <w:tc>
          <w:tcPr>
            <w:tcW w:w="6390" w:type="dxa"/>
          </w:tcPr>
          <w:p w:rsidR="00115041" w:rsidRPr="00115041" w:rsidRDefault="00115041" w:rsidP="003A4B7E">
            <w:pPr>
              <w:rPr>
                <w:sz w:val="28"/>
                <w:szCs w:val="28"/>
                <w:lang w:val="es-MX"/>
              </w:rPr>
            </w:pPr>
            <w:r w:rsidRPr="006344B4">
              <w:rPr>
                <w:rFonts w:cstheme="minorHAnsi"/>
                <w:sz w:val="24"/>
                <w:szCs w:val="24"/>
                <w:lang w:val="es-MX"/>
              </w:rPr>
              <w:t>Cuando me atoro pienso, -a la marcha</w:t>
            </w:r>
          </w:p>
        </w:tc>
        <w:tc>
          <w:tcPr>
            <w:tcW w:w="1620" w:type="dxa"/>
            <w:vAlign w:val="center"/>
          </w:tcPr>
          <w:p w:rsidR="00115041" w:rsidRPr="00115041" w:rsidRDefault="00A85A0C" w:rsidP="0001000E">
            <w:pPr>
              <w:jc w:val="center"/>
              <w:rPr>
                <w:sz w:val="28"/>
                <w:szCs w:val="28"/>
                <w:lang w:val="es-MX"/>
              </w:rPr>
            </w:pPr>
            <w:r>
              <w:rPr>
                <w:sz w:val="28"/>
                <w:szCs w:val="28"/>
                <w:lang w:val="es-MX"/>
              </w:rPr>
              <w:t>31-32</w:t>
            </w:r>
          </w:p>
        </w:tc>
      </w:tr>
      <w:tr w:rsidR="00115041" w:rsidRPr="001C1CAB" w:rsidTr="0001000E">
        <w:tc>
          <w:tcPr>
            <w:tcW w:w="1548" w:type="dxa"/>
          </w:tcPr>
          <w:p w:rsidR="00115041" w:rsidRPr="003A4B7E" w:rsidRDefault="00754E96" w:rsidP="00CD4E6E">
            <w:pPr>
              <w:rPr>
                <w:sz w:val="28"/>
                <w:szCs w:val="28"/>
              </w:rPr>
            </w:pPr>
            <w:hyperlink w:anchor="ml14" w:history="1">
              <w:r w:rsidR="00115041" w:rsidRPr="008666E1">
                <w:rPr>
                  <w:rStyle w:val="Hyperlink"/>
                  <w:sz w:val="28"/>
                  <w:szCs w:val="28"/>
                </w:rPr>
                <w:t>Lesson 14</w:t>
              </w:r>
            </w:hyperlink>
          </w:p>
        </w:tc>
        <w:tc>
          <w:tcPr>
            <w:tcW w:w="6390" w:type="dxa"/>
          </w:tcPr>
          <w:p w:rsidR="00115041" w:rsidRPr="003A4B7E" w:rsidRDefault="00C63ACA" w:rsidP="00A85A0C">
            <w:pPr>
              <w:pStyle w:val="NoSpacing"/>
              <w:rPr>
                <w:sz w:val="28"/>
                <w:szCs w:val="28"/>
              </w:rPr>
            </w:pPr>
            <w:r w:rsidRPr="006344B4">
              <w:t xml:space="preserve">Readers pay attention as they read. If something feels </w:t>
            </w:r>
            <w:r w:rsidR="00A85A0C">
              <w:t xml:space="preserve">wrong, they ask:  </w:t>
            </w:r>
            <w:r w:rsidRPr="006344B4">
              <w:t>Does that make sense? Does that sound right?</w:t>
            </w:r>
            <w:r w:rsidR="00A85A0C">
              <w:t xml:space="preserve"> </w:t>
            </w:r>
            <w:r w:rsidRPr="006344B4">
              <w:t>Then, they fix it up!</w:t>
            </w:r>
          </w:p>
        </w:tc>
        <w:tc>
          <w:tcPr>
            <w:tcW w:w="1620" w:type="dxa"/>
            <w:vAlign w:val="center"/>
          </w:tcPr>
          <w:p w:rsidR="00115041" w:rsidRPr="001C1CAB" w:rsidRDefault="00A85A0C" w:rsidP="0001000E">
            <w:pPr>
              <w:jc w:val="center"/>
              <w:rPr>
                <w:sz w:val="28"/>
                <w:szCs w:val="28"/>
              </w:rPr>
            </w:pPr>
            <w:r>
              <w:rPr>
                <w:sz w:val="28"/>
                <w:szCs w:val="28"/>
              </w:rPr>
              <w:t>33-34</w:t>
            </w:r>
          </w:p>
        </w:tc>
      </w:tr>
      <w:tr w:rsidR="00115041" w:rsidRPr="00C63ACA" w:rsidTr="0001000E">
        <w:tc>
          <w:tcPr>
            <w:tcW w:w="1548" w:type="dxa"/>
          </w:tcPr>
          <w:p w:rsidR="00115041" w:rsidRDefault="00754E96" w:rsidP="00CD4E6E">
            <w:pPr>
              <w:rPr>
                <w:sz w:val="28"/>
                <w:szCs w:val="28"/>
              </w:rPr>
            </w:pPr>
            <w:hyperlink w:anchor="ml14s" w:history="1">
              <w:r w:rsidR="00115041" w:rsidRPr="008666E1">
                <w:rPr>
                  <w:rStyle w:val="Hyperlink"/>
                  <w:sz w:val="28"/>
                  <w:szCs w:val="28"/>
                </w:rPr>
                <w:t xml:space="preserve">Lesson 14 </w:t>
              </w:r>
              <w:r w:rsidR="00115041" w:rsidRPr="008666E1">
                <w:rPr>
                  <w:rStyle w:val="Hyperlink"/>
                  <w:i/>
                  <w:sz w:val="28"/>
                  <w:szCs w:val="28"/>
                </w:rPr>
                <w:t>Spanish</w:t>
              </w:r>
            </w:hyperlink>
          </w:p>
        </w:tc>
        <w:tc>
          <w:tcPr>
            <w:tcW w:w="6390" w:type="dxa"/>
          </w:tcPr>
          <w:p w:rsidR="00115041" w:rsidRPr="00C63ACA" w:rsidRDefault="00C63ACA" w:rsidP="00C63ACA">
            <w:pPr>
              <w:pStyle w:val="NoSpacing"/>
              <w:rPr>
                <w:sz w:val="28"/>
                <w:szCs w:val="28"/>
                <w:lang w:val="es-MX"/>
              </w:rPr>
            </w:pPr>
            <w:r w:rsidRPr="00443C95">
              <w:rPr>
                <w:rFonts w:ascii="Calibri" w:eastAsia="Calibri" w:hAnsi="Calibri" w:cs="Times New Roman"/>
                <w:lang w:val="es-MX"/>
              </w:rPr>
              <w:t>Los buenos lectores ponen atención  al leer.  Si algo se siente mal, Se preguntan</w:t>
            </w:r>
            <w:proofErr w:type="gramStart"/>
            <w:r>
              <w:rPr>
                <w:rFonts w:ascii="Calibri" w:eastAsia="Calibri" w:hAnsi="Calibri" w:cs="Times New Roman"/>
                <w:lang w:val="es-MX"/>
              </w:rPr>
              <w:t xml:space="preserve">:  </w:t>
            </w:r>
            <w:r w:rsidRPr="00443C95">
              <w:rPr>
                <w:rFonts w:ascii="Calibri" w:eastAsia="Calibri" w:hAnsi="Calibri" w:cs="Times New Roman"/>
                <w:lang w:val="es-MX"/>
              </w:rPr>
              <w:t>¿</w:t>
            </w:r>
            <w:proofErr w:type="gramEnd"/>
            <w:r w:rsidRPr="00443C95">
              <w:rPr>
                <w:rFonts w:ascii="Calibri" w:eastAsia="Calibri" w:hAnsi="Calibri" w:cs="Times New Roman"/>
                <w:lang w:val="es-MX"/>
              </w:rPr>
              <w:t>Tiene sentido?</w:t>
            </w:r>
            <w:r>
              <w:rPr>
                <w:rFonts w:ascii="Calibri" w:eastAsia="Calibri" w:hAnsi="Calibri" w:cs="Times New Roman"/>
                <w:lang w:val="es-MX"/>
              </w:rPr>
              <w:t xml:space="preserve">  </w:t>
            </w:r>
            <w:r w:rsidRPr="00443C95">
              <w:rPr>
                <w:rFonts w:ascii="Calibri" w:eastAsia="Calibri" w:hAnsi="Calibri" w:cs="Times New Roman"/>
                <w:lang w:val="es-MX"/>
              </w:rPr>
              <w:t>¿Suena bien?</w:t>
            </w:r>
            <w:r>
              <w:rPr>
                <w:rFonts w:ascii="Calibri" w:eastAsia="Calibri" w:hAnsi="Calibri" w:cs="Times New Roman"/>
                <w:lang w:val="es-MX"/>
              </w:rPr>
              <w:t xml:space="preserve">  </w:t>
            </w:r>
            <w:r w:rsidRPr="00443C95">
              <w:rPr>
                <w:rFonts w:ascii="Calibri" w:eastAsia="Calibri" w:hAnsi="Calibri" w:cs="Times New Roman"/>
                <w:lang w:val="es-MX"/>
              </w:rPr>
              <w:t>¡Después, lo arreglan!</w:t>
            </w:r>
          </w:p>
        </w:tc>
        <w:tc>
          <w:tcPr>
            <w:tcW w:w="1620" w:type="dxa"/>
            <w:vAlign w:val="center"/>
          </w:tcPr>
          <w:p w:rsidR="00115041" w:rsidRPr="00C63ACA" w:rsidRDefault="00A85A0C" w:rsidP="0001000E">
            <w:pPr>
              <w:jc w:val="center"/>
              <w:rPr>
                <w:sz w:val="28"/>
                <w:szCs w:val="28"/>
                <w:lang w:val="es-MX"/>
              </w:rPr>
            </w:pPr>
            <w:r>
              <w:rPr>
                <w:sz w:val="28"/>
                <w:szCs w:val="28"/>
                <w:lang w:val="es-MX"/>
              </w:rPr>
              <w:t>35-36</w:t>
            </w:r>
          </w:p>
        </w:tc>
      </w:tr>
      <w:tr w:rsidR="00115041" w:rsidRPr="001C1CAB" w:rsidTr="0001000E">
        <w:tc>
          <w:tcPr>
            <w:tcW w:w="1548" w:type="dxa"/>
          </w:tcPr>
          <w:p w:rsidR="00115041" w:rsidRPr="003A4B7E" w:rsidRDefault="00754E96" w:rsidP="00CD4E6E">
            <w:pPr>
              <w:rPr>
                <w:sz w:val="28"/>
                <w:szCs w:val="28"/>
              </w:rPr>
            </w:pPr>
            <w:hyperlink w:anchor="ml15" w:history="1">
              <w:r w:rsidR="00115041" w:rsidRPr="008666E1">
                <w:rPr>
                  <w:rStyle w:val="Hyperlink"/>
                  <w:sz w:val="28"/>
                  <w:szCs w:val="28"/>
                </w:rPr>
                <w:t>Lesson 15</w:t>
              </w:r>
            </w:hyperlink>
          </w:p>
        </w:tc>
        <w:tc>
          <w:tcPr>
            <w:tcW w:w="6390" w:type="dxa"/>
          </w:tcPr>
          <w:p w:rsidR="00115041" w:rsidRPr="00C63ACA" w:rsidRDefault="00C63ACA" w:rsidP="00C63ACA">
            <w:pPr>
              <w:pStyle w:val="NoSpacing"/>
              <w:rPr>
                <w:color w:val="FF0000"/>
                <w:sz w:val="28"/>
                <w:szCs w:val="28"/>
              </w:rPr>
            </w:pPr>
            <w:r w:rsidRPr="00C63ACA">
              <w:rPr>
                <w:color w:val="FF0000"/>
              </w:rPr>
              <w:t xml:space="preserve">Readers pay attention as they read. If something feels wrong, they </w:t>
            </w:r>
            <w:proofErr w:type="gramStart"/>
            <w:r w:rsidRPr="00C63ACA">
              <w:rPr>
                <w:color w:val="FF0000"/>
              </w:rPr>
              <w:t>ask :</w:t>
            </w:r>
            <w:proofErr w:type="gramEnd"/>
            <w:r w:rsidRPr="00C63ACA">
              <w:rPr>
                <w:color w:val="FF0000"/>
              </w:rPr>
              <w:t xml:space="preserve">  Does that make sense?  Does that sound right?  Does that look right?  Then, they fix it up!</w:t>
            </w:r>
          </w:p>
        </w:tc>
        <w:tc>
          <w:tcPr>
            <w:tcW w:w="1620" w:type="dxa"/>
            <w:vAlign w:val="center"/>
          </w:tcPr>
          <w:p w:rsidR="00115041" w:rsidRPr="001C1CAB" w:rsidRDefault="00A85A0C" w:rsidP="0001000E">
            <w:pPr>
              <w:jc w:val="center"/>
              <w:rPr>
                <w:sz w:val="28"/>
                <w:szCs w:val="28"/>
              </w:rPr>
            </w:pPr>
            <w:r>
              <w:rPr>
                <w:sz w:val="28"/>
                <w:szCs w:val="28"/>
              </w:rPr>
              <w:t>37-38</w:t>
            </w:r>
          </w:p>
        </w:tc>
      </w:tr>
      <w:tr w:rsidR="00115041" w:rsidRPr="001C1CAB" w:rsidTr="0001000E">
        <w:tc>
          <w:tcPr>
            <w:tcW w:w="1548" w:type="dxa"/>
          </w:tcPr>
          <w:p w:rsidR="00115041" w:rsidRPr="003A4B7E" w:rsidRDefault="00754E96" w:rsidP="00CD4E6E">
            <w:pPr>
              <w:rPr>
                <w:sz w:val="28"/>
                <w:szCs w:val="28"/>
              </w:rPr>
            </w:pPr>
            <w:hyperlink w:anchor="ml155" w:history="1">
              <w:r w:rsidR="00115041" w:rsidRPr="008666E1">
                <w:rPr>
                  <w:rStyle w:val="Hyperlink"/>
                  <w:sz w:val="28"/>
                  <w:szCs w:val="28"/>
                </w:rPr>
                <w:t>Lesson 15.5</w:t>
              </w:r>
            </w:hyperlink>
          </w:p>
        </w:tc>
        <w:tc>
          <w:tcPr>
            <w:tcW w:w="6390" w:type="dxa"/>
          </w:tcPr>
          <w:p w:rsidR="00115041" w:rsidRPr="003A4B7E" w:rsidRDefault="00C63ACA" w:rsidP="003A4B7E">
            <w:pPr>
              <w:rPr>
                <w:sz w:val="28"/>
                <w:szCs w:val="28"/>
              </w:rPr>
            </w:pPr>
            <w:r w:rsidRPr="00C66F38">
              <w:t>Readers look for parts of words that they know and check to see if it matches what they are saying when they find a tricky word (point to 1 finger when saying first half of teaching point and another finger when saying second half of teaching point)</w:t>
            </w:r>
          </w:p>
        </w:tc>
        <w:tc>
          <w:tcPr>
            <w:tcW w:w="1620" w:type="dxa"/>
            <w:vAlign w:val="center"/>
          </w:tcPr>
          <w:p w:rsidR="00115041" w:rsidRPr="001C1CAB" w:rsidRDefault="00A85A0C" w:rsidP="0001000E">
            <w:pPr>
              <w:jc w:val="center"/>
              <w:rPr>
                <w:sz w:val="28"/>
                <w:szCs w:val="28"/>
              </w:rPr>
            </w:pPr>
            <w:r>
              <w:rPr>
                <w:sz w:val="28"/>
                <w:szCs w:val="28"/>
              </w:rPr>
              <w:t>39</w:t>
            </w:r>
          </w:p>
        </w:tc>
      </w:tr>
      <w:tr w:rsidR="00115041" w:rsidRPr="001C1CAB" w:rsidTr="0001000E">
        <w:tc>
          <w:tcPr>
            <w:tcW w:w="1548" w:type="dxa"/>
          </w:tcPr>
          <w:p w:rsidR="00115041" w:rsidRPr="003A4B7E" w:rsidRDefault="00754E96" w:rsidP="00CD4E6E">
            <w:pPr>
              <w:rPr>
                <w:sz w:val="28"/>
                <w:szCs w:val="28"/>
              </w:rPr>
            </w:pPr>
            <w:hyperlink w:anchor="ml16" w:history="1">
              <w:r w:rsidR="00115041" w:rsidRPr="008666E1">
                <w:rPr>
                  <w:rStyle w:val="Hyperlink"/>
                  <w:sz w:val="28"/>
                  <w:szCs w:val="28"/>
                </w:rPr>
                <w:t>Lesson 16</w:t>
              </w:r>
            </w:hyperlink>
          </w:p>
        </w:tc>
        <w:tc>
          <w:tcPr>
            <w:tcW w:w="6390" w:type="dxa"/>
          </w:tcPr>
          <w:p w:rsidR="00115041" w:rsidRPr="00C63ACA" w:rsidRDefault="00C63ACA" w:rsidP="00C63ACA">
            <w:pPr>
              <w:pStyle w:val="NoSpacing"/>
              <w:rPr>
                <w:color w:val="FF0000"/>
                <w:sz w:val="28"/>
                <w:szCs w:val="28"/>
              </w:rPr>
            </w:pPr>
            <w:r w:rsidRPr="00C63ACA">
              <w:rPr>
                <w:rFonts w:ascii="Calibri" w:eastAsia="Calibri" w:hAnsi="Calibri" w:cs="Times New Roman"/>
                <w:color w:val="FF0000"/>
              </w:rPr>
              <w:t xml:space="preserve">Readers pay attention as they read. If something feels wrong, they </w:t>
            </w:r>
            <w:proofErr w:type="gramStart"/>
            <w:r w:rsidRPr="00C63ACA">
              <w:rPr>
                <w:rFonts w:ascii="Calibri" w:eastAsia="Calibri" w:hAnsi="Calibri" w:cs="Times New Roman"/>
                <w:color w:val="FF0000"/>
              </w:rPr>
              <w:t>ask :</w:t>
            </w:r>
            <w:proofErr w:type="gramEnd"/>
            <w:r w:rsidRPr="00C63ACA">
              <w:rPr>
                <w:rFonts w:ascii="Calibri" w:eastAsia="Calibri" w:hAnsi="Calibri" w:cs="Times New Roman"/>
                <w:color w:val="FF0000"/>
              </w:rPr>
              <w:t xml:space="preserve"> </w:t>
            </w:r>
            <w:r w:rsidRPr="00C63ACA">
              <w:rPr>
                <w:rFonts w:ascii="Calibri" w:eastAsia="Calibri" w:hAnsi="Calibri" w:cs="Times New Roman"/>
                <w:color w:val="FF0000"/>
                <w:sz w:val="24"/>
                <w:szCs w:val="24"/>
              </w:rPr>
              <w:t xml:space="preserve">Does that make sense? Does that sound right? Does that look right? </w:t>
            </w:r>
            <w:r w:rsidRPr="00C63ACA">
              <w:rPr>
                <w:rFonts w:ascii="Calibri" w:eastAsia="Calibri" w:hAnsi="Calibri" w:cs="Times New Roman"/>
                <w:color w:val="FF0000"/>
              </w:rPr>
              <w:t>Then, they fix it up!</w:t>
            </w:r>
          </w:p>
        </w:tc>
        <w:tc>
          <w:tcPr>
            <w:tcW w:w="1620" w:type="dxa"/>
            <w:vAlign w:val="center"/>
          </w:tcPr>
          <w:p w:rsidR="00115041" w:rsidRPr="001C1CAB" w:rsidRDefault="00A85A0C" w:rsidP="0001000E">
            <w:pPr>
              <w:jc w:val="center"/>
              <w:rPr>
                <w:sz w:val="28"/>
                <w:szCs w:val="28"/>
              </w:rPr>
            </w:pPr>
            <w:r>
              <w:rPr>
                <w:sz w:val="28"/>
                <w:szCs w:val="28"/>
              </w:rPr>
              <w:t>40-41</w:t>
            </w:r>
          </w:p>
        </w:tc>
      </w:tr>
      <w:tr w:rsidR="00115041" w:rsidRPr="00C63ACA" w:rsidTr="0001000E">
        <w:tc>
          <w:tcPr>
            <w:tcW w:w="1548" w:type="dxa"/>
          </w:tcPr>
          <w:p w:rsidR="00115041" w:rsidRDefault="00754E96" w:rsidP="00CD4E6E">
            <w:pPr>
              <w:rPr>
                <w:sz w:val="28"/>
                <w:szCs w:val="28"/>
              </w:rPr>
            </w:pPr>
            <w:hyperlink w:anchor="ml16s" w:history="1">
              <w:r w:rsidR="00115041" w:rsidRPr="008666E1">
                <w:rPr>
                  <w:rStyle w:val="Hyperlink"/>
                  <w:sz w:val="28"/>
                  <w:szCs w:val="28"/>
                </w:rPr>
                <w:t xml:space="preserve">Lesson 16 </w:t>
              </w:r>
              <w:r w:rsidR="00115041" w:rsidRPr="008666E1">
                <w:rPr>
                  <w:rStyle w:val="Hyperlink"/>
                  <w:i/>
                  <w:sz w:val="28"/>
                  <w:szCs w:val="28"/>
                </w:rPr>
                <w:t>Spanish</w:t>
              </w:r>
            </w:hyperlink>
          </w:p>
        </w:tc>
        <w:tc>
          <w:tcPr>
            <w:tcW w:w="6390" w:type="dxa"/>
          </w:tcPr>
          <w:p w:rsidR="00115041" w:rsidRPr="00C63ACA" w:rsidRDefault="00C63ACA" w:rsidP="003A4B7E">
            <w:pPr>
              <w:rPr>
                <w:sz w:val="28"/>
                <w:szCs w:val="28"/>
                <w:lang w:val="es-MX"/>
              </w:rPr>
            </w:pPr>
            <w:r w:rsidRPr="001A43AA">
              <w:rPr>
                <w:sz w:val="24"/>
                <w:szCs w:val="24"/>
                <w:lang w:val="es-MX"/>
              </w:rPr>
              <w:t>Los buenos lectores vuelven a leer cuando arreglan una palabra.</w:t>
            </w:r>
          </w:p>
        </w:tc>
        <w:tc>
          <w:tcPr>
            <w:tcW w:w="1620" w:type="dxa"/>
            <w:vAlign w:val="center"/>
          </w:tcPr>
          <w:p w:rsidR="00115041" w:rsidRPr="00C63ACA" w:rsidRDefault="00A85A0C" w:rsidP="0001000E">
            <w:pPr>
              <w:jc w:val="center"/>
              <w:rPr>
                <w:sz w:val="28"/>
                <w:szCs w:val="28"/>
                <w:lang w:val="es-MX"/>
              </w:rPr>
            </w:pPr>
            <w:r>
              <w:rPr>
                <w:sz w:val="28"/>
                <w:szCs w:val="28"/>
                <w:lang w:val="es-MX"/>
              </w:rPr>
              <w:t>42-43</w:t>
            </w:r>
          </w:p>
        </w:tc>
      </w:tr>
      <w:tr w:rsidR="00115041" w:rsidRPr="001C1CAB" w:rsidTr="0001000E">
        <w:tc>
          <w:tcPr>
            <w:tcW w:w="1548" w:type="dxa"/>
          </w:tcPr>
          <w:p w:rsidR="00115041" w:rsidRPr="003A4B7E" w:rsidRDefault="00754E96" w:rsidP="00CD4E6E">
            <w:pPr>
              <w:rPr>
                <w:sz w:val="28"/>
                <w:szCs w:val="28"/>
              </w:rPr>
            </w:pPr>
            <w:hyperlink w:anchor="ml17" w:history="1">
              <w:r w:rsidR="00115041" w:rsidRPr="008666E1">
                <w:rPr>
                  <w:rStyle w:val="Hyperlink"/>
                  <w:sz w:val="28"/>
                  <w:szCs w:val="28"/>
                </w:rPr>
                <w:t>Lesson 17</w:t>
              </w:r>
            </w:hyperlink>
          </w:p>
        </w:tc>
        <w:tc>
          <w:tcPr>
            <w:tcW w:w="6390" w:type="dxa"/>
          </w:tcPr>
          <w:p w:rsidR="00115041" w:rsidRPr="003A4B7E" w:rsidRDefault="00C63ACA" w:rsidP="003A4B7E">
            <w:pPr>
              <w:rPr>
                <w:sz w:val="28"/>
                <w:szCs w:val="28"/>
              </w:rPr>
            </w:pPr>
            <w:r w:rsidRPr="001A43AA">
              <w:rPr>
                <w:rFonts w:eastAsia="Comic Sans MS"/>
                <w:bCs/>
                <w:sz w:val="24"/>
                <w:szCs w:val="24"/>
              </w:rPr>
              <w:t>Coaches nicely help their partners find mistakes when they read.</w:t>
            </w:r>
          </w:p>
        </w:tc>
        <w:tc>
          <w:tcPr>
            <w:tcW w:w="1620" w:type="dxa"/>
            <w:vAlign w:val="center"/>
          </w:tcPr>
          <w:p w:rsidR="00115041" w:rsidRPr="001C1CAB" w:rsidRDefault="0001000E" w:rsidP="0001000E">
            <w:pPr>
              <w:jc w:val="center"/>
              <w:rPr>
                <w:sz w:val="28"/>
                <w:szCs w:val="28"/>
              </w:rPr>
            </w:pPr>
            <w:r>
              <w:rPr>
                <w:sz w:val="28"/>
                <w:szCs w:val="28"/>
              </w:rPr>
              <w:t>44-45</w:t>
            </w:r>
          </w:p>
        </w:tc>
      </w:tr>
      <w:tr w:rsidR="00115041" w:rsidRPr="001C1CAB" w:rsidTr="0001000E">
        <w:tc>
          <w:tcPr>
            <w:tcW w:w="1548" w:type="dxa"/>
          </w:tcPr>
          <w:p w:rsidR="00115041" w:rsidRPr="003A4B7E" w:rsidRDefault="00754E96" w:rsidP="00CD4E6E">
            <w:pPr>
              <w:rPr>
                <w:sz w:val="28"/>
                <w:szCs w:val="28"/>
              </w:rPr>
            </w:pPr>
            <w:hyperlink w:anchor="ml18" w:history="1">
              <w:r w:rsidR="00115041" w:rsidRPr="008666E1">
                <w:rPr>
                  <w:rStyle w:val="Hyperlink"/>
                  <w:sz w:val="28"/>
                  <w:szCs w:val="28"/>
                </w:rPr>
                <w:t>Lesson 18</w:t>
              </w:r>
            </w:hyperlink>
          </w:p>
        </w:tc>
        <w:tc>
          <w:tcPr>
            <w:tcW w:w="6390" w:type="dxa"/>
          </w:tcPr>
          <w:p w:rsidR="00115041" w:rsidRPr="003A4B7E" w:rsidRDefault="00C63ACA" w:rsidP="003A4B7E">
            <w:pPr>
              <w:rPr>
                <w:sz w:val="28"/>
                <w:szCs w:val="28"/>
              </w:rPr>
            </w:pPr>
            <w:r w:rsidRPr="00BF515E">
              <w:t>Coaches help their partners fix their own mistakes.</w:t>
            </w:r>
          </w:p>
        </w:tc>
        <w:tc>
          <w:tcPr>
            <w:tcW w:w="1620" w:type="dxa"/>
            <w:vAlign w:val="center"/>
          </w:tcPr>
          <w:p w:rsidR="00115041" w:rsidRPr="001C1CAB" w:rsidRDefault="0001000E" w:rsidP="0001000E">
            <w:pPr>
              <w:jc w:val="center"/>
              <w:rPr>
                <w:sz w:val="28"/>
                <w:szCs w:val="28"/>
              </w:rPr>
            </w:pPr>
            <w:r>
              <w:rPr>
                <w:sz w:val="28"/>
                <w:szCs w:val="28"/>
              </w:rPr>
              <w:t>46-47</w:t>
            </w:r>
          </w:p>
        </w:tc>
      </w:tr>
      <w:tr w:rsidR="00C63ACA" w:rsidRPr="001C1CAB" w:rsidTr="0001000E">
        <w:tc>
          <w:tcPr>
            <w:tcW w:w="1548" w:type="dxa"/>
          </w:tcPr>
          <w:p w:rsidR="00C63ACA" w:rsidRPr="003A4B7E" w:rsidRDefault="00754E96" w:rsidP="00CD4E6E">
            <w:pPr>
              <w:rPr>
                <w:sz w:val="28"/>
                <w:szCs w:val="28"/>
              </w:rPr>
            </w:pPr>
            <w:hyperlink w:anchor="ml19" w:history="1">
              <w:r w:rsidR="00C63ACA" w:rsidRPr="008666E1">
                <w:rPr>
                  <w:rStyle w:val="Hyperlink"/>
                  <w:sz w:val="28"/>
                  <w:szCs w:val="28"/>
                </w:rPr>
                <w:t>Lesson 19</w:t>
              </w:r>
            </w:hyperlink>
          </w:p>
        </w:tc>
        <w:tc>
          <w:tcPr>
            <w:tcW w:w="6390" w:type="dxa"/>
          </w:tcPr>
          <w:p w:rsidR="00C63ACA" w:rsidRPr="00DF102F" w:rsidRDefault="00C63ACA" w:rsidP="008324B9">
            <w:pPr>
              <w:pStyle w:val="NoSpacing"/>
              <w:rPr>
                <w:rFonts w:ascii="Calibri" w:eastAsia="Calibri" w:hAnsi="Calibri" w:cs="Times New Roman"/>
                <w:sz w:val="24"/>
                <w:szCs w:val="24"/>
              </w:rPr>
            </w:pPr>
            <w:r w:rsidRPr="00DF102F">
              <w:rPr>
                <w:rFonts w:ascii="Calibri" w:eastAsia="Calibri" w:hAnsi="Calibri" w:cs="Times New Roman"/>
                <w:sz w:val="24"/>
                <w:szCs w:val="24"/>
              </w:rPr>
              <w:t xml:space="preserve">Partners retell what they’ve read to make sure they both understand the story. </w:t>
            </w:r>
          </w:p>
        </w:tc>
        <w:tc>
          <w:tcPr>
            <w:tcW w:w="1620" w:type="dxa"/>
            <w:vAlign w:val="center"/>
          </w:tcPr>
          <w:p w:rsidR="00C63ACA" w:rsidRPr="001C1CAB" w:rsidRDefault="0001000E" w:rsidP="0001000E">
            <w:pPr>
              <w:jc w:val="center"/>
              <w:rPr>
                <w:sz w:val="28"/>
                <w:szCs w:val="28"/>
              </w:rPr>
            </w:pPr>
            <w:r>
              <w:rPr>
                <w:sz w:val="28"/>
                <w:szCs w:val="28"/>
              </w:rPr>
              <w:t>48-49</w:t>
            </w:r>
          </w:p>
        </w:tc>
      </w:tr>
      <w:tr w:rsidR="00C63ACA" w:rsidRPr="001C1CAB" w:rsidTr="0001000E">
        <w:tc>
          <w:tcPr>
            <w:tcW w:w="1548" w:type="dxa"/>
          </w:tcPr>
          <w:p w:rsidR="00C63ACA" w:rsidRPr="003A4B7E" w:rsidRDefault="00754E96" w:rsidP="00CD4E6E">
            <w:pPr>
              <w:rPr>
                <w:sz w:val="28"/>
                <w:szCs w:val="28"/>
              </w:rPr>
            </w:pPr>
            <w:hyperlink w:anchor="lesson20" w:history="1">
              <w:r w:rsidR="00C63ACA" w:rsidRPr="0001000E">
                <w:rPr>
                  <w:rStyle w:val="Hyperlink"/>
                  <w:sz w:val="28"/>
                  <w:szCs w:val="28"/>
                </w:rPr>
                <w:t>Lesson 20</w:t>
              </w:r>
            </w:hyperlink>
          </w:p>
        </w:tc>
        <w:tc>
          <w:tcPr>
            <w:tcW w:w="6390" w:type="dxa"/>
          </w:tcPr>
          <w:p w:rsidR="00C63ACA" w:rsidRPr="003A4B7E" w:rsidRDefault="00C63ACA" w:rsidP="003A4B7E">
            <w:pPr>
              <w:rPr>
                <w:sz w:val="28"/>
                <w:szCs w:val="28"/>
              </w:rPr>
            </w:pPr>
            <w:r>
              <w:rPr>
                <w:sz w:val="28"/>
                <w:szCs w:val="28"/>
              </w:rPr>
              <w:t>None</w:t>
            </w:r>
          </w:p>
        </w:tc>
        <w:tc>
          <w:tcPr>
            <w:tcW w:w="1620" w:type="dxa"/>
            <w:vAlign w:val="center"/>
          </w:tcPr>
          <w:p w:rsidR="00C63ACA" w:rsidRPr="001C1CAB" w:rsidRDefault="0001000E" w:rsidP="0001000E">
            <w:pPr>
              <w:jc w:val="center"/>
              <w:rPr>
                <w:sz w:val="28"/>
                <w:szCs w:val="28"/>
              </w:rPr>
            </w:pPr>
            <w:r>
              <w:rPr>
                <w:sz w:val="28"/>
                <w:szCs w:val="28"/>
              </w:rPr>
              <w:t>50-51</w:t>
            </w:r>
          </w:p>
        </w:tc>
      </w:tr>
      <w:tr w:rsidR="00C63ACA" w:rsidRPr="001C1CAB" w:rsidTr="0001000E">
        <w:tc>
          <w:tcPr>
            <w:tcW w:w="1548" w:type="dxa"/>
          </w:tcPr>
          <w:p w:rsidR="00C63ACA" w:rsidRPr="003A4B7E" w:rsidRDefault="00754E96" w:rsidP="00CD4E6E">
            <w:pPr>
              <w:rPr>
                <w:sz w:val="28"/>
                <w:szCs w:val="28"/>
              </w:rPr>
            </w:pPr>
            <w:hyperlink w:anchor="ml21" w:history="1">
              <w:r w:rsidR="00C63ACA" w:rsidRPr="008666E1">
                <w:rPr>
                  <w:rStyle w:val="Hyperlink"/>
                  <w:sz w:val="28"/>
                  <w:szCs w:val="28"/>
                </w:rPr>
                <w:t>Lesson 21</w:t>
              </w:r>
            </w:hyperlink>
          </w:p>
        </w:tc>
        <w:tc>
          <w:tcPr>
            <w:tcW w:w="6390" w:type="dxa"/>
          </w:tcPr>
          <w:p w:rsidR="00C63ACA" w:rsidRPr="003A4B7E" w:rsidRDefault="00C63ACA" w:rsidP="003A4B7E">
            <w:pPr>
              <w:rPr>
                <w:sz w:val="28"/>
                <w:szCs w:val="28"/>
              </w:rPr>
            </w:pPr>
            <w:r w:rsidRPr="00DF102F">
              <w:rPr>
                <w:sz w:val="24"/>
                <w:szCs w:val="24"/>
              </w:rPr>
              <w:t>Readers, after we fix up the tricky spots, we reread to make sure our voice sounds right.  If we are reading a story, it should sound like we are telling a story. If we are reading nonfiction, it should sound like we are on the Discovery Channel.</w:t>
            </w:r>
          </w:p>
        </w:tc>
        <w:tc>
          <w:tcPr>
            <w:tcW w:w="1620" w:type="dxa"/>
            <w:vAlign w:val="center"/>
          </w:tcPr>
          <w:p w:rsidR="00C63ACA" w:rsidRPr="001C1CAB" w:rsidRDefault="0001000E" w:rsidP="0001000E">
            <w:pPr>
              <w:jc w:val="center"/>
              <w:rPr>
                <w:sz w:val="28"/>
                <w:szCs w:val="28"/>
              </w:rPr>
            </w:pPr>
            <w:r>
              <w:rPr>
                <w:sz w:val="28"/>
                <w:szCs w:val="28"/>
              </w:rPr>
              <w:t>52-53</w:t>
            </w:r>
          </w:p>
        </w:tc>
      </w:tr>
    </w:tbl>
    <w:p w:rsidR="001D1604" w:rsidRDefault="001D1604"/>
    <w:p w:rsidR="00CD4E6E" w:rsidRDefault="00CD4E6E">
      <w:r>
        <w:br w:type="page"/>
      </w:r>
    </w:p>
    <w:tbl>
      <w:tblPr>
        <w:tblStyle w:val="TableGrid"/>
        <w:tblW w:w="95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9590"/>
      </w:tblGrid>
      <w:tr w:rsidR="008324B9" w:rsidRPr="00CD4E6E" w:rsidTr="00355E94">
        <w:trPr>
          <w:trHeight w:val="686"/>
        </w:trPr>
        <w:tc>
          <w:tcPr>
            <w:tcW w:w="9590" w:type="dxa"/>
          </w:tcPr>
          <w:p w:rsidR="0001000E" w:rsidRDefault="00754E96" w:rsidP="00355E94">
            <w:pPr>
              <w:jc w:val="center"/>
              <w:rPr>
                <w:rFonts w:cstheme="minorHAnsi"/>
                <w:b/>
                <w:sz w:val="36"/>
              </w:rPr>
            </w:pPr>
            <w:bookmarkStart w:id="1" w:name="unitgoalsandstandards"/>
            <w:bookmarkEnd w:id="1"/>
            <w:r>
              <w:rPr>
                <w:rFonts w:cstheme="minorHAnsi"/>
                <w:b/>
                <w:sz w:val="36"/>
              </w:rPr>
              <w:lastRenderedPageBreak/>
              <w:t>Grade 1</w:t>
            </w:r>
            <w:bookmarkStart w:id="2" w:name="_GoBack"/>
            <w:bookmarkEnd w:id="2"/>
            <w:r w:rsidR="0001000E">
              <w:rPr>
                <w:rFonts w:cstheme="minorHAnsi"/>
                <w:b/>
                <w:sz w:val="36"/>
              </w:rPr>
              <w:t xml:space="preserve"> Reading Unit 2</w:t>
            </w:r>
          </w:p>
          <w:p w:rsidR="008324B9" w:rsidRPr="0001000E" w:rsidRDefault="008324B9" w:rsidP="00355E94">
            <w:pPr>
              <w:jc w:val="center"/>
              <w:rPr>
                <w:rFonts w:cstheme="minorHAnsi"/>
                <w:b/>
                <w:sz w:val="44"/>
              </w:rPr>
            </w:pPr>
            <w:r w:rsidRPr="0001000E">
              <w:rPr>
                <w:rFonts w:cstheme="minorHAnsi"/>
                <w:b/>
                <w:sz w:val="36"/>
              </w:rPr>
              <w:t>Unit of Study Planning Template</w:t>
            </w:r>
          </w:p>
        </w:tc>
      </w:tr>
    </w:tbl>
    <w:p w:rsidR="00CD4E6E" w:rsidRPr="00CD4E6E" w:rsidRDefault="00CD4E6E" w:rsidP="00355E94">
      <w:pPr>
        <w:spacing w:after="0"/>
        <w:rPr>
          <w:rFonts w:cstheme="minorHAnsi"/>
          <w:sz w:val="14"/>
        </w:rPr>
      </w:pPr>
    </w:p>
    <w:tbl>
      <w:tblPr>
        <w:tblStyle w:val="TableGrid"/>
        <w:tblpPr w:leftFromText="180" w:rightFromText="180" w:vertAnchor="text" w:tblpY="1"/>
        <w:tblOverlap w:val="never"/>
        <w:tblW w:w="0" w:type="auto"/>
        <w:tblLook w:val="00A0" w:firstRow="1" w:lastRow="0" w:firstColumn="1" w:lastColumn="0" w:noHBand="0" w:noVBand="0"/>
      </w:tblPr>
      <w:tblGrid>
        <w:gridCol w:w="1883"/>
        <w:gridCol w:w="7693"/>
      </w:tblGrid>
      <w:tr w:rsidR="00CD4E6E" w:rsidRPr="00CD4E6E" w:rsidTr="00CD4E6E">
        <w:trPr>
          <w:trHeight w:val="492"/>
        </w:trPr>
        <w:tc>
          <w:tcPr>
            <w:tcW w:w="2088" w:type="dxa"/>
            <w:tcBorders>
              <w:top w:val="single" w:sz="18" w:space="0" w:color="000000"/>
              <w:left w:val="single" w:sz="18" w:space="0" w:color="000000"/>
              <w:bottom w:val="single" w:sz="18" w:space="0" w:color="auto"/>
              <w:right w:val="nil"/>
            </w:tcBorders>
          </w:tcPr>
          <w:p w:rsidR="00CD4E6E" w:rsidRPr="00CD4E6E" w:rsidRDefault="00CD4E6E" w:rsidP="00CD4E6E">
            <w:pPr>
              <w:rPr>
                <w:rFonts w:cstheme="minorHAnsi"/>
                <w:b/>
                <w:sz w:val="28"/>
              </w:rPr>
            </w:pPr>
            <w:r w:rsidRPr="00CD4E6E">
              <w:rPr>
                <w:rFonts w:cstheme="minorHAnsi"/>
                <w:b/>
                <w:sz w:val="28"/>
              </w:rPr>
              <w:t xml:space="preserve">Unit: </w:t>
            </w:r>
          </w:p>
        </w:tc>
        <w:tc>
          <w:tcPr>
            <w:tcW w:w="8928" w:type="dxa"/>
            <w:tcBorders>
              <w:top w:val="single" w:sz="18" w:space="0" w:color="000000"/>
              <w:left w:val="nil"/>
              <w:bottom w:val="single" w:sz="18" w:space="0" w:color="auto"/>
              <w:right w:val="single" w:sz="18" w:space="0" w:color="000000"/>
            </w:tcBorders>
          </w:tcPr>
          <w:p w:rsidR="00CD4E6E" w:rsidRPr="00CD4E6E" w:rsidRDefault="00CD4E6E" w:rsidP="00CD4E6E">
            <w:pPr>
              <w:rPr>
                <w:rFonts w:cstheme="minorHAnsi"/>
              </w:rPr>
            </w:pPr>
            <w:r w:rsidRPr="00CD4E6E">
              <w:rPr>
                <w:rFonts w:cstheme="minorHAnsi"/>
                <w:sz w:val="28"/>
              </w:rPr>
              <w:t>Tackling Trouble</w:t>
            </w:r>
          </w:p>
        </w:tc>
      </w:tr>
    </w:tbl>
    <w:p w:rsidR="00CD4E6E" w:rsidRPr="00CD4E6E" w:rsidRDefault="00CD4E6E" w:rsidP="00CD4E6E">
      <w:pPr>
        <w:spacing w:after="0"/>
        <w:rPr>
          <w:rFonts w:cstheme="minorHAnsi"/>
        </w:rPr>
      </w:pPr>
    </w:p>
    <w:tbl>
      <w:tblPr>
        <w:tblStyle w:val="TableGrid"/>
        <w:tblpPr w:leftFromText="180" w:rightFromText="180" w:vertAnchor="text" w:tblpY="1"/>
        <w:tblOverlap w:val="never"/>
        <w:tblW w:w="0" w:type="auto"/>
        <w:tblLook w:val="00A0" w:firstRow="1" w:lastRow="0" w:firstColumn="1" w:lastColumn="0" w:noHBand="0" w:noVBand="0"/>
      </w:tblPr>
      <w:tblGrid>
        <w:gridCol w:w="1638"/>
        <w:gridCol w:w="7938"/>
      </w:tblGrid>
      <w:tr w:rsidR="00CD4E6E" w:rsidRPr="00CD4E6E" w:rsidTr="008324B9">
        <w:trPr>
          <w:trHeight w:val="1485"/>
        </w:trPr>
        <w:tc>
          <w:tcPr>
            <w:tcW w:w="1638" w:type="dxa"/>
            <w:tcBorders>
              <w:top w:val="single" w:sz="18" w:space="0" w:color="auto"/>
              <w:left w:val="single" w:sz="18" w:space="0" w:color="auto"/>
              <w:bottom w:val="single" w:sz="18" w:space="0" w:color="auto"/>
              <w:right w:val="nil"/>
            </w:tcBorders>
          </w:tcPr>
          <w:p w:rsidR="00CD4E6E" w:rsidRPr="00CD4E6E" w:rsidRDefault="00CD4E6E" w:rsidP="00CD4E6E">
            <w:pPr>
              <w:rPr>
                <w:rFonts w:cstheme="minorHAnsi"/>
                <w:sz w:val="28"/>
              </w:rPr>
            </w:pPr>
            <w:r w:rsidRPr="00CD4E6E">
              <w:rPr>
                <w:rFonts w:cstheme="minorHAnsi"/>
                <w:b/>
                <w:sz w:val="28"/>
              </w:rPr>
              <w:t>Goals</w:t>
            </w:r>
            <w:r w:rsidRPr="00CD4E6E">
              <w:rPr>
                <w:rFonts w:cstheme="minorHAnsi"/>
                <w:sz w:val="28"/>
              </w:rPr>
              <w:t xml:space="preserve">:  </w:t>
            </w:r>
          </w:p>
          <w:p w:rsidR="00CD4E6E" w:rsidRPr="00CD4E6E" w:rsidRDefault="00CD4E6E" w:rsidP="00CD4E6E">
            <w:pPr>
              <w:ind w:left="360"/>
              <w:rPr>
                <w:rFonts w:cstheme="minorHAnsi"/>
                <w:sz w:val="28"/>
              </w:rPr>
            </w:pPr>
          </w:p>
        </w:tc>
        <w:tc>
          <w:tcPr>
            <w:tcW w:w="7938" w:type="dxa"/>
            <w:tcBorders>
              <w:top w:val="single" w:sz="18" w:space="0" w:color="auto"/>
              <w:left w:val="nil"/>
              <w:bottom w:val="single" w:sz="18" w:space="0" w:color="auto"/>
              <w:right w:val="single" w:sz="18" w:space="0" w:color="auto"/>
            </w:tcBorders>
          </w:tcPr>
          <w:p w:rsidR="00CD4E6E" w:rsidRPr="0001000E" w:rsidRDefault="00CD4E6E" w:rsidP="0001000E">
            <w:pPr>
              <w:pStyle w:val="ListParagraph"/>
              <w:numPr>
                <w:ilvl w:val="0"/>
                <w:numId w:val="1"/>
              </w:numPr>
              <w:rPr>
                <w:rFonts w:cstheme="minorHAnsi"/>
                <w:i/>
              </w:rPr>
            </w:pPr>
            <w:r w:rsidRPr="0001000E">
              <w:rPr>
                <w:rFonts w:cstheme="minorHAnsi"/>
                <w:i/>
              </w:rPr>
              <w:t>Readers think about the story and words before they read.</w:t>
            </w:r>
          </w:p>
          <w:p w:rsidR="00CD4E6E" w:rsidRPr="0001000E" w:rsidRDefault="00CD4E6E" w:rsidP="0001000E">
            <w:pPr>
              <w:pStyle w:val="ListParagraph"/>
              <w:numPr>
                <w:ilvl w:val="0"/>
                <w:numId w:val="1"/>
              </w:numPr>
              <w:rPr>
                <w:rFonts w:cstheme="minorHAnsi"/>
              </w:rPr>
            </w:pPr>
            <w:r w:rsidRPr="0001000E">
              <w:rPr>
                <w:rFonts w:cstheme="minorHAnsi"/>
                <w:i/>
              </w:rPr>
              <w:t>Readers use letters, sounds, snap words and patterns to help them read.</w:t>
            </w:r>
          </w:p>
          <w:p w:rsidR="00CD4E6E" w:rsidRPr="0001000E" w:rsidRDefault="00CD4E6E" w:rsidP="0001000E">
            <w:pPr>
              <w:pStyle w:val="ListParagraph"/>
              <w:numPr>
                <w:ilvl w:val="0"/>
                <w:numId w:val="1"/>
              </w:numPr>
              <w:rPr>
                <w:rFonts w:cstheme="minorHAnsi"/>
                <w:i/>
              </w:rPr>
            </w:pPr>
            <w:r w:rsidRPr="0001000E">
              <w:rPr>
                <w:rFonts w:cstheme="minorHAnsi"/>
                <w:i/>
              </w:rPr>
              <w:t xml:space="preserve">Readers use fix up strategies when they know something isn’t right.  </w:t>
            </w:r>
          </w:p>
          <w:p w:rsidR="00CD4E6E" w:rsidRPr="0001000E" w:rsidRDefault="00CD4E6E" w:rsidP="0001000E">
            <w:pPr>
              <w:pStyle w:val="ListParagraph"/>
              <w:numPr>
                <w:ilvl w:val="0"/>
                <w:numId w:val="1"/>
              </w:numPr>
              <w:rPr>
                <w:rFonts w:cstheme="minorHAnsi"/>
              </w:rPr>
            </w:pPr>
            <w:r w:rsidRPr="0001000E">
              <w:rPr>
                <w:rFonts w:cstheme="minorHAnsi"/>
                <w:i/>
              </w:rPr>
              <w:t>Partners’ help each other read.</w:t>
            </w:r>
          </w:p>
          <w:p w:rsidR="00CD4E6E" w:rsidRPr="00CD4E6E" w:rsidRDefault="00CD4E6E" w:rsidP="00CD4E6E">
            <w:pPr>
              <w:rPr>
                <w:rFonts w:cstheme="minorHAnsi"/>
                <w:sz w:val="28"/>
              </w:rPr>
            </w:pPr>
          </w:p>
        </w:tc>
      </w:tr>
    </w:tbl>
    <w:p w:rsidR="00CD4E6E" w:rsidRPr="00CD4E6E" w:rsidRDefault="00CD4E6E" w:rsidP="00CD4E6E">
      <w:pPr>
        <w:spacing w:after="0"/>
        <w:rPr>
          <w:rFonts w:cstheme="minorHAnsi"/>
        </w:rPr>
      </w:pPr>
    </w:p>
    <w:tbl>
      <w:tblPr>
        <w:tblStyle w:val="TableGrid"/>
        <w:tblpPr w:leftFromText="180" w:rightFromText="180" w:vertAnchor="text" w:tblpY="1"/>
        <w:tblOverlap w:val="never"/>
        <w:tblW w:w="0" w:type="auto"/>
        <w:tblLook w:val="00A0" w:firstRow="1" w:lastRow="0" w:firstColumn="1" w:lastColumn="0" w:noHBand="0" w:noVBand="0"/>
      </w:tblPr>
      <w:tblGrid>
        <w:gridCol w:w="1992"/>
        <w:gridCol w:w="7584"/>
      </w:tblGrid>
      <w:tr w:rsidR="00CD4E6E" w:rsidRPr="00CD4E6E" w:rsidTr="00CD4E6E">
        <w:trPr>
          <w:trHeight w:val="1218"/>
        </w:trPr>
        <w:tc>
          <w:tcPr>
            <w:tcW w:w="2088" w:type="dxa"/>
            <w:tcBorders>
              <w:top w:val="single" w:sz="18" w:space="0" w:color="000000"/>
              <w:left w:val="single" w:sz="18" w:space="0" w:color="000000"/>
              <w:bottom w:val="single" w:sz="18" w:space="0" w:color="000000"/>
              <w:right w:val="nil"/>
            </w:tcBorders>
          </w:tcPr>
          <w:p w:rsidR="00CD4E6E" w:rsidRPr="00CD4E6E" w:rsidRDefault="00CD4E6E" w:rsidP="00CD4E6E">
            <w:pPr>
              <w:rPr>
                <w:rFonts w:cstheme="minorHAnsi"/>
                <w:b/>
                <w:sz w:val="28"/>
              </w:rPr>
            </w:pPr>
            <w:r w:rsidRPr="00CD4E6E">
              <w:rPr>
                <w:rFonts w:cstheme="minorHAnsi"/>
                <w:b/>
                <w:sz w:val="28"/>
              </w:rPr>
              <w:t>Essential Questions:</w:t>
            </w:r>
          </w:p>
          <w:p w:rsidR="00CD4E6E" w:rsidRPr="00CD4E6E" w:rsidRDefault="00CD4E6E" w:rsidP="00CD4E6E">
            <w:pPr>
              <w:rPr>
                <w:rFonts w:cstheme="minorHAnsi"/>
                <w:sz w:val="28"/>
              </w:rPr>
            </w:pPr>
            <w:r w:rsidRPr="00CD4E6E">
              <w:rPr>
                <w:rFonts w:cstheme="minorHAnsi"/>
                <w:i/>
                <w:sz w:val="18"/>
              </w:rPr>
              <w:t>(These should be aligned with Goals.)</w:t>
            </w:r>
          </w:p>
        </w:tc>
        <w:tc>
          <w:tcPr>
            <w:tcW w:w="8928" w:type="dxa"/>
            <w:tcBorders>
              <w:top w:val="single" w:sz="18" w:space="0" w:color="000000"/>
              <w:left w:val="nil"/>
              <w:bottom w:val="single" w:sz="18" w:space="0" w:color="000000"/>
              <w:right w:val="single" w:sz="18" w:space="0" w:color="000000"/>
            </w:tcBorders>
          </w:tcPr>
          <w:p w:rsidR="00CD4E6E" w:rsidRPr="00CD4E6E" w:rsidRDefault="00CD4E6E" w:rsidP="00CD4E6E">
            <w:pPr>
              <w:rPr>
                <w:rFonts w:cstheme="minorHAnsi"/>
                <w:sz w:val="28"/>
              </w:rPr>
            </w:pPr>
          </w:p>
        </w:tc>
      </w:tr>
    </w:tbl>
    <w:p w:rsidR="00CD4E6E" w:rsidRPr="00CD4E6E" w:rsidRDefault="00CD4E6E" w:rsidP="00CD4E6E">
      <w:pPr>
        <w:spacing w:after="0"/>
        <w:rPr>
          <w:rFonts w:cstheme="minorHAnsi"/>
        </w:rPr>
      </w:pPr>
    </w:p>
    <w:tbl>
      <w:tblPr>
        <w:tblStyle w:val="TableGrid"/>
        <w:tblpPr w:leftFromText="180" w:rightFromText="180" w:vertAnchor="text" w:tblpY="1"/>
        <w:tblOverlap w:val="never"/>
        <w:tblW w:w="0" w:type="auto"/>
        <w:tblLook w:val="00A0" w:firstRow="1" w:lastRow="0" w:firstColumn="1" w:lastColumn="0" w:noHBand="0" w:noVBand="0"/>
      </w:tblPr>
      <w:tblGrid>
        <w:gridCol w:w="1991"/>
        <w:gridCol w:w="7585"/>
      </w:tblGrid>
      <w:tr w:rsidR="00CD4E6E" w:rsidRPr="00CD4E6E" w:rsidTr="00CD4E6E">
        <w:trPr>
          <w:trHeight w:val="585"/>
        </w:trPr>
        <w:tc>
          <w:tcPr>
            <w:tcW w:w="2088" w:type="dxa"/>
            <w:tcBorders>
              <w:top w:val="single" w:sz="18" w:space="0" w:color="auto"/>
              <w:left w:val="single" w:sz="18" w:space="0" w:color="auto"/>
              <w:bottom w:val="single" w:sz="18" w:space="0" w:color="auto"/>
              <w:right w:val="nil"/>
            </w:tcBorders>
          </w:tcPr>
          <w:p w:rsidR="00CD4E6E" w:rsidRPr="00CD4E6E" w:rsidRDefault="00CD4E6E" w:rsidP="00CD4E6E">
            <w:pPr>
              <w:rPr>
                <w:rFonts w:cstheme="minorHAnsi"/>
                <w:sz w:val="28"/>
              </w:rPr>
            </w:pPr>
            <w:r w:rsidRPr="00CD4E6E">
              <w:rPr>
                <w:rFonts w:cstheme="minorHAnsi"/>
                <w:b/>
                <w:sz w:val="28"/>
              </w:rPr>
              <w:t>Standards</w:t>
            </w:r>
            <w:r w:rsidRPr="00CD4E6E">
              <w:rPr>
                <w:rFonts w:cstheme="minorHAnsi"/>
                <w:sz w:val="28"/>
              </w:rPr>
              <w:t>:</w:t>
            </w:r>
          </w:p>
          <w:p w:rsidR="00CD4E6E" w:rsidRPr="00CD4E6E" w:rsidRDefault="00CD4E6E" w:rsidP="00CD4E6E">
            <w:pPr>
              <w:rPr>
                <w:rFonts w:cstheme="minorHAnsi"/>
                <w:sz w:val="28"/>
              </w:rPr>
            </w:pPr>
          </w:p>
        </w:tc>
        <w:tc>
          <w:tcPr>
            <w:tcW w:w="8928" w:type="dxa"/>
            <w:tcBorders>
              <w:top w:val="single" w:sz="18" w:space="0" w:color="auto"/>
              <w:left w:val="nil"/>
              <w:bottom w:val="single" w:sz="18" w:space="0" w:color="auto"/>
              <w:right w:val="single" w:sz="18" w:space="0" w:color="auto"/>
            </w:tcBorders>
          </w:tcPr>
          <w:p w:rsidR="00CD4E6E" w:rsidRPr="00CD4E6E" w:rsidRDefault="00CD4E6E" w:rsidP="00CD4E6E">
            <w:pPr>
              <w:rPr>
                <w:rFonts w:cstheme="minorHAnsi"/>
                <w:sz w:val="28"/>
              </w:rPr>
            </w:pPr>
          </w:p>
        </w:tc>
      </w:tr>
    </w:tbl>
    <w:p w:rsidR="00CD4E6E" w:rsidRPr="00CD4E6E" w:rsidRDefault="00CD4E6E" w:rsidP="00CD4E6E">
      <w:pPr>
        <w:spacing w:after="0"/>
        <w:rPr>
          <w:rFonts w:cstheme="minorHAnsi"/>
        </w:rPr>
      </w:pPr>
    </w:p>
    <w:tbl>
      <w:tblPr>
        <w:tblStyle w:val="TableGrid"/>
        <w:tblW w:w="0" w:type="auto"/>
        <w:tblLook w:val="00A0" w:firstRow="1" w:lastRow="0" w:firstColumn="1" w:lastColumn="0" w:noHBand="0" w:noVBand="0"/>
      </w:tblPr>
      <w:tblGrid>
        <w:gridCol w:w="2012"/>
        <w:gridCol w:w="7564"/>
      </w:tblGrid>
      <w:tr w:rsidR="00CD4E6E" w:rsidRPr="00CD4E6E" w:rsidTr="00CD4E6E">
        <w:trPr>
          <w:trHeight w:val="918"/>
        </w:trPr>
        <w:tc>
          <w:tcPr>
            <w:tcW w:w="2088" w:type="dxa"/>
            <w:tcBorders>
              <w:top w:val="single" w:sz="18" w:space="0" w:color="000000"/>
              <w:left w:val="single" w:sz="18" w:space="0" w:color="000000"/>
              <w:bottom w:val="single" w:sz="18" w:space="0" w:color="000000"/>
              <w:right w:val="nil"/>
            </w:tcBorders>
          </w:tcPr>
          <w:p w:rsidR="00CD4E6E" w:rsidRPr="00CD4E6E" w:rsidRDefault="00CD4E6E" w:rsidP="00CD4E6E">
            <w:pPr>
              <w:rPr>
                <w:rFonts w:cstheme="minorHAnsi"/>
                <w:b/>
                <w:sz w:val="14"/>
              </w:rPr>
            </w:pPr>
            <w:r w:rsidRPr="00CD4E6E">
              <w:rPr>
                <w:rFonts w:cstheme="minorHAnsi"/>
                <w:b/>
                <w:sz w:val="28"/>
              </w:rPr>
              <w:t>Key Vocabulary:</w:t>
            </w:r>
          </w:p>
        </w:tc>
        <w:tc>
          <w:tcPr>
            <w:tcW w:w="8928" w:type="dxa"/>
            <w:tcBorders>
              <w:top w:val="single" w:sz="18" w:space="0" w:color="000000"/>
              <w:left w:val="nil"/>
              <w:bottom w:val="single" w:sz="18" w:space="0" w:color="000000"/>
              <w:right w:val="single" w:sz="18" w:space="0" w:color="000000"/>
            </w:tcBorders>
          </w:tcPr>
          <w:p w:rsidR="00CD4E6E" w:rsidRPr="00CD4E6E" w:rsidRDefault="00CD4E6E" w:rsidP="00CD4E6E">
            <w:pPr>
              <w:rPr>
                <w:rFonts w:cstheme="minorHAnsi"/>
              </w:rPr>
            </w:pPr>
          </w:p>
        </w:tc>
      </w:tr>
    </w:tbl>
    <w:p w:rsidR="00CD4E6E" w:rsidRPr="00CD4E6E" w:rsidRDefault="00CD4E6E" w:rsidP="00CD4E6E">
      <w:pPr>
        <w:spacing w:after="0"/>
        <w:rPr>
          <w:rFonts w:cstheme="minorHAnsi"/>
        </w:rPr>
      </w:pPr>
    </w:p>
    <w:tbl>
      <w:tblPr>
        <w:tblStyle w:val="TableGrid"/>
        <w:tblW w:w="0" w:type="auto"/>
        <w:tblLook w:val="00A0" w:firstRow="1" w:lastRow="0" w:firstColumn="1" w:lastColumn="0" w:noHBand="0" w:noVBand="0"/>
      </w:tblPr>
      <w:tblGrid>
        <w:gridCol w:w="1935"/>
        <w:gridCol w:w="7641"/>
      </w:tblGrid>
      <w:tr w:rsidR="00CD4E6E" w:rsidRPr="00CD4E6E" w:rsidTr="00CD4E6E">
        <w:trPr>
          <w:trHeight w:val="702"/>
        </w:trPr>
        <w:tc>
          <w:tcPr>
            <w:tcW w:w="2088" w:type="dxa"/>
            <w:tcBorders>
              <w:top w:val="single" w:sz="18" w:space="0" w:color="auto"/>
              <w:left w:val="single" w:sz="18" w:space="0" w:color="auto"/>
              <w:bottom w:val="single" w:sz="18" w:space="0" w:color="auto"/>
              <w:right w:val="nil"/>
            </w:tcBorders>
          </w:tcPr>
          <w:p w:rsidR="00CD4E6E" w:rsidRPr="00CD4E6E" w:rsidRDefault="00CD4E6E" w:rsidP="00CD4E6E">
            <w:pPr>
              <w:rPr>
                <w:rFonts w:cstheme="minorHAnsi"/>
                <w:b/>
                <w:sz w:val="28"/>
              </w:rPr>
            </w:pPr>
            <w:r w:rsidRPr="00CD4E6E">
              <w:rPr>
                <w:rFonts w:cstheme="minorHAnsi"/>
                <w:b/>
                <w:sz w:val="28"/>
              </w:rPr>
              <w:t>Anchor Texts:</w:t>
            </w:r>
          </w:p>
        </w:tc>
        <w:tc>
          <w:tcPr>
            <w:tcW w:w="8928" w:type="dxa"/>
            <w:tcBorders>
              <w:top w:val="single" w:sz="18" w:space="0" w:color="auto"/>
              <w:left w:val="nil"/>
              <w:bottom w:val="single" w:sz="18" w:space="0" w:color="auto"/>
              <w:right w:val="single" w:sz="18" w:space="0" w:color="auto"/>
            </w:tcBorders>
          </w:tcPr>
          <w:p w:rsidR="00CD4E6E" w:rsidRPr="00CD4E6E" w:rsidRDefault="00CD4E6E" w:rsidP="00CD4E6E">
            <w:pPr>
              <w:rPr>
                <w:rFonts w:cstheme="minorHAnsi"/>
              </w:rPr>
            </w:pPr>
          </w:p>
        </w:tc>
      </w:tr>
    </w:tbl>
    <w:p w:rsidR="00CD4E6E" w:rsidRPr="00CD4E6E" w:rsidRDefault="00CD4E6E" w:rsidP="00CD4E6E">
      <w:pPr>
        <w:spacing w:after="0"/>
        <w:rPr>
          <w:rFonts w:cstheme="minorHAnsi"/>
        </w:rPr>
      </w:pPr>
    </w:p>
    <w:tbl>
      <w:tblPr>
        <w:tblStyle w:val="TableGrid"/>
        <w:tblW w:w="0" w:type="auto"/>
        <w:tblLook w:val="00A0" w:firstRow="1" w:lastRow="0" w:firstColumn="1" w:lastColumn="0" w:noHBand="0" w:noVBand="0"/>
      </w:tblPr>
      <w:tblGrid>
        <w:gridCol w:w="2043"/>
        <w:gridCol w:w="3570"/>
        <w:gridCol w:w="3963"/>
      </w:tblGrid>
      <w:tr w:rsidR="00CD4E6E" w:rsidRPr="00CD4E6E" w:rsidTr="00CD4E6E">
        <w:trPr>
          <w:trHeight w:val="837"/>
        </w:trPr>
        <w:tc>
          <w:tcPr>
            <w:tcW w:w="2043" w:type="dxa"/>
            <w:tcBorders>
              <w:top w:val="single" w:sz="18" w:space="0" w:color="auto"/>
              <w:left w:val="single" w:sz="18" w:space="0" w:color="auto"/>
              <w:bottom w:val="single" w:sz="18" w:space="0" w:color="auto"/>
              <w:right w:val="nil"/>
            </w:tcBorders>
          </w:tcPr>
          <w:p w:rsidR="00CD4E6E" w:rsidRPr="00CD4E6E" w:rsidRDefault="00CD4E6E" w:rsidP="00CD4E6E">
            <w:pPr>
              <w:rPr>
                <w:rFonts w:cstheme="minorHAnsi"/>
                <w:sz w:val="28"/>
              </w:rPr>
            </w:pPr>
            <w:r w:rsidRPr="00CD4E6E">
              <w:rPr>
                <w:rFonts w:cstheme="minorHAnsi"/>
                <w:b/>
                <w:sz w:val="28"/>
              </w:rPr>
              <w:t xml:space="preserve">Other Resources:  </w:t>
            </w:r>
          </w:p>
        </w:tc>
        <w:tc>
          <w:tcPr>
            <w:tcW w:w="7533" w:type="dxa"/>
            <w:gridSpan w:val="2"/>
            <w:tcBorders>
              <w:top w:val="single" w:sz="18" w:space="0" w:color="auto"/>
              <w:left w:val="nil"/>
              <w:bottom w:val="single" w:sz="18" w:space="0" w:color="auto"/>
              <w:right w:val="single" w:sz="18" w:space="0" w:color="auto"/>
            </w:tcBorders>
          </w:tcPr>
          <w:p w:rsidR="00CD4E6E" w:rsidRPr="00CD4E6E" w:rsidRDefault="00CD4E6E" w:rsidP="00CD4E6E">
            <w:pPr>
              <w:rPr>
                <w:rFonts w:cstheme="minorHAnsi"/>
              </w:rPr>
            </w:pPr>
            <w:r>
              <w:rPr>
                <w:rFonts w:cstheme="minorHAnsi"/>
              </w:rPr>
              <w:t xml:space="preserve">Continuum of Literacy, </w:t>
            </w:r>
            <w:proofErr w:type="spellStart"/>
            <w:r>
              <w:rPr>
                <w:rFonts w:cstheme="minorHAnsi"/>
              </w:rPr>
              <w:t>Fountas</w:t>
            </w:r>
            <w:proofErr w:type="spellEnd"/>
            <w:r>
              <w:rPr>
                <w:rFonts w:cstheme="minorHAnsi"/>
              </w:rPr>
              <w:t xml:space="preserve"> and </w:t>
            </w:r>
            <w:proofErr w:type="spellStart"/>
            <w:r>
              <w:rPr>
                <w:rFonts w:cstheme="minorHAnsi"/>
              </w:rPr>
              <w:t>Pinnell</w:t>
            </w:r>
            <w:proofErr w:type="spellEnd"/>
          </w:p>
        </w:tc>
      </w:tr>
      <w:tr w:rsidR="00CD4E6E" w:rsidRPr="00CD4E6E" w:rsidTr="00CD4E6E">
        <w:trPr>
          <w:trHeight w:val="297"/>
        </w:trPr>
        <w:tc>
          <w:tcPr>
            <w:tcW w:w="2043" w:type="dxa"/>
            <w:tcBorders>
              <w:top w:val="single" w:sz="18" w:space="0" w:color="auto"/>
              <w:left w:val="nil"/>
              <w:bottom w:val="single" w:sz="18" w:space="0" w:color="auto"/>
              <w:right w:val="nil"/>
            </w:tcBorders>
          </w:tcPr>
          <w:p w:rsidR="00CD4E6E" w:rsidRPr="00CD4E6E" w:rsidRDefault="00CD4E6E" w:rsidP="00CD4E6E">
            <w:pPr>
              <w:rPr>
                <w:rFonts w:cstheme="minorHAnsi"/>
                <w:b/>
                <w:sz w:val="28"/>
              </w:rPr>
            </w:pPr>
          </w:p>
        </w:tc>
        <w:tc>
          <w:tcPr>
            <w:tcW w:w="7533" w:type="dxa"/>
            <w:gridSpan w:val="2"/>
            <w:tcBorders>
              <w:top w:val="single" w:sz="18" w:space="0" w:color="auto"/>
              <w:left w:val="nil"/>
              <w:bottom w:val="single" w:sz="18" w:space="0" w:color="auto"/>
              <w:right w:val="nil"/>
            </w:tcBorders>
          </w:tcPr>
          <w:p w:rsidR="00CD4E6E" w:rsidRPr="00CD4E6E" w:rsidRDefault="00CD4E6E" w:rsidP="00CD4E6E">
            <w:pPr>
              <w:rPr>
                <w:rFonts w:cstheme="minorHAnsi"/>
              </w:rPr>
            </w:pPr>
          </w:p>
        </w:tc>
      </w:tr>
      <w:tr w:rsidR="00CD4E6E" w:rsidRPr="00CD4E6E" w:rsidTr="00CD4E6E">
        <w:trPr>
          <w:trHeight w:val="300"/>
        </w:trPr>
        <w:tc>
          <w:tcPr>
            <w:tcW w:w="2043" w:type="dxa"/>
            <w:vMerge w:val="restart"/>
            <w:tcBorders>
              <w:top w:val="single" w:sz="18" w:space="0" w:color="auto"/>
              <w:left w:val="single" w:sz="18" w:space="0" w:color="auto"/>
              <w:right w:val="nil"/>
            </w:tcBorders>
          </w:tcPr>
          <w:p w:rsidR="00CD4E6E" w:rsidRPr="00CD4E6E" w:rsidRDefault="00CD4E6E" w:rsidP="00CD4E6E">
            <w:pPr>
              <w:rPr>
                <w:rFonts w:cstheme="minorHAnsi"/>
                <w:b/>
                <w:sz w:val="28"/>
              </w:rPr>
            </w:pPr>
            <w:r w:rsidRPr="00CD4E6E">
              <w:rPr>
                <w:rFonts w:cstheme="minorHAnsi"/>
                <w:b/>
                <w:sz w:val="28"/>
              </w:rPr>
              <w:t>Assessment:</w:t>
            </w:r>
          </w:p>
          <w:p w:rsidR="00CD4E6E" w:rsidRPr="00CD4E6E" w:rsidRDefault="00CD4E6E" w:rsidP="00CD4E6E">
            <w:pPr>
              <w:rPr>
                <w:rFonts w:cstheme="minorHAnsi"/>
                <w:b/>
                <w:sz w:val="28"/>
              </w:rPr>
            </w:pPr>
            <w:r w:rsidRPr="00CD4E6E">
              <w:rPr>
                <w:rFonts w:cstheme="minorHAnsi"/>
                <w:b/>
                <w:i/>
                <w:sz w:val="18"/>
              </w:rPr>
              <w:t>(Including CCSS performance task.)</w:t>
            </w:r>
          </w:p>
        </w:tc>
        <w:tc>
          <w:tcPr>
            <w:tcW w:w="3570" w:type="dxa"/>
            <w:tcBorders>
              <w:top w:val="single" w:sz="18" w:space="0" w:color="auto"/>
              <w:left w:val="nil"/>
              <w:bottom w:val="nil"/>
              <w:right w:val="nil"/>
            </w:tcBorders>
          </w:tcPr>
          <w:p w:rsidR="00CD4E6E" w:rsidRPr="00CD4E6E" w:rsidRDefault="00CD4E6E" w:rsidP="00CD4E6E">
            <w:pPr>
              <w:jc w:val="center"/>
              <w:rPr>
                <w:rFonts w:cstheme="minorHAnsi"/>
                <w:i/>
              </w:rPr>
            </w:pPr>
            <w:r w:rsidRPr="00CD4E6E">
              <w:rPr>
                <w:rFonts w:cstheme="minorHAnsi"/>
                <w:i/>
              </w:rPr>
              <w:t>FORMATIVE</w:t>
            </w:r>
          </w:p>
        </w:tc>
        <w:tc>
          <w:tcPr>
            <w:tcW w:w="3963" w:type="dxa"/>
            <w:tcBorders>
              <w:top w:val="single" w:sz="18" w:space="0" w:color="auto"/>
              <w:left w:val="nil"/>
              <w:bottom w:val="nil"/>
              <w:right w:val="single" w:sz="18" w:space="0" w:color="auto"/>
            </w:tcBorders>
          </w:tcPr>
          <w:p w:rsidR="00CD4E6E" w:rsidRPr="00CD4E6E" w:rsidRDefault="00CD4E6E" w:rsidP="00CD4E6E">
            <w:pPr>
              <w:jc w:val="center"/>
              <w:rPr>
                <w:rFonts w:cstheme="minorHAnsi"/>
                <w:i/>
              </w:rPr>
            </w:pPr>
            <w:r w:rsidRPr="00CD4E6E">
              <w:rPr>
                <w:rFonts w:cstheme="minorHAnsi"/>
                <w:i/>
              </w:rPr>
              <w:t>SUMMATIVE</w:t>
            </w:r>
          </w:p>
        </w:tc>
      </w:tr>
      <w:tr w:rsidR="00CD4E6E" w:rsidRPr="00CD4E6E" w:rsidTr="00CD4E6E">
        <w:trPr>
          <w:trHeight w:val="435"/>
        </w:trPr>
        <w:tc>
          <w:tcPr>
            <w:tcW w:w="2043" w:type="dxa"/>
            <w:vMerge/>
            <w:tcBorders>
              <w:left w:val="single" w:sz="18" w:space="0" w:color="auto"/>
              <w:bottom w:val="single" w:sz="18" w:space="0" w:color="auto"/>
              <w:right w:val="nil"/>
            </w:tcBorders>
          </w:tcPr>
          <w:p w:rsidR="00CD4E6E" w:rsidRPr="00CD4E6E" w:rsidRDefault="00CD4E6E" w:rsidP="00CD4E6E">
            <w:pPr>
              <w:rPr>
                <w:rFonts w:cstheme="minorHAnsi"/>
                <w:b/>
                <w:sz w:val="28"/>
              </w:rPr>
            </w:pPr>
          </w:p>
        </w:tc>
        <w:tc>
          <w:tcPr>
            <w:tcW w:w="3570" w:type="dxa"/>
            <w:tcBorders>
              <w:top w:val="nil"/>
              <w:left w:val="nil"/>
              <w:bottom w:val="single" w:sz="18" w:space="0" w:color="auto"/>
              <w:right w:val="nil"/>
            </w:tcBorders>
          </w:tcPr>
          <w:p w:rsidR="00CD4E6E" w:rsidRPr="00CD4E6E" w:rsidRDefault="00CD4E6E" w:rsidP="00CD4E6E">
            <w:pPr>
              <w:rPr>
                <w:rFonts w:cstheme="minorHAnsi"/>
                <w:sz w:val="24"/>
                <w:szCs w:val="24"/>
              </w:rPr>
            </w:pPr>
            <w:r w:rsidRPr="00CD4E6E">
              <w:rPr>
                <w:rFonts w:cstheme="minorHAnsi"/>
                <w:sz w:val="24"/>
                <w:szCs w:val="24"/>
              </w:rPr>
              <w:t>Unit of study assessment checklist, Running Records, anecdotal records</w:t>
            </w:r>
          </w:p>
        </w:tc>
        <w:tc>
          <w:tcPr>
            <w:tcW w:w="3963" w:type="dxa"/>
            <w:tcBorders>
              <w:top w:val="nil"/>
              <w:left w:val="nil"/>
              <w:bottom w:val="single" w:sz="18" w:space="0" w:color="auto"/>
              <w:right w:val="single" w:sz="18" w:space="0" w:color="auto"/>
            </w:tcBorders>
          </w:tcPr>
          <w:p w:rsidR="00CD4E6E" w:rsidRPr="00CD4E6E" w:rsidRDefault="00CD4E6E" w:rsidP="00CD4E6E">
            <w:pPr>
              <w:rPr>
                <w:rFonts w:cstheme="minorHAnsi"/>
                <w:sz w:val="24"/>
                <w:szCs w:val="24"/>
              </w:rPr>
            </w:pPr>
            <w:r w:rsidRPr="00CD4E6E">
              <w:rPr>
                <w:rFonts w:cstheme="minorHAnsi"/>
                <w:sz w:val="24"/>
                <w:szCs w:val="24"/>
              </w:rPr>
              <w:t>Continue with Running Records</w:t>
            </w:r>
          </w:p>
        </w:tc>
      </w:tr>
    </w:tbl>
    <w:p w:rsidR="003A32FC" w:rsidRDefault="003A32FC" w:rsidP="00CD4E6E">
      <w:pPr>
        <w:spacing w:after="0"/>
        <w:rPr>
          <w:rFonts w:asciiTheme="majorHAnsi" w:hAnsiTheme="majorHAnsi" w:cstheme="majorHAnsi"/>
        </w:rPr>
        <w:sectPr w:rsidR="003A32FC" w:rsidSect="008900D6">
          <w:headerReference w:type="default" r:id="rId9"/>
          <w:footerReference w:type="default" r:id="rId10"/>
          <w:pgSz w:w="12240" w:h="15840"/>
          <w:pgMar w:top="1440" w:right="1440" w:bottom="1440" w:left="1440" w:header="720" w:footer="720" w:gutter="0"/>
          <w:cols w:space="720"/>
          <w:docGrid w:linePitch="360"/>
        </w:sectPr>
      </w:pPr>
    </w:p>
    <w:p w:rsidR="003A32FC" w:rsidRDefault="003A32FC">
      <w:pPr>
        <w:rPr>
          <w:rFonts w:asciiTheme="majorHAnsi" w:hAnsiTheme="majorHAnsi" w:cstheme="majorHAnsi"/>
        </w:rPr>
      </w:pPr>
      <w:r>
        <w:rPr>
          <w:rFonts w:asciiTheme="majorHAnsi" w:hAnsiTheme="majorHAnsi" w:cstheme="majorHAnsi"/>
        </w:rPr>
        <w:lastRenderedPageBreak/>
        <w:br w:type="page"/>
      </w:r>
    </w:p>
    <w:p w:rsidR="003A32FC" w:rsidRDefault="003A32FC" w:rsidP="00CD4E6E">
      <w:pPr>
        <w:spacing w:after="0"/>
        <w:rPr>
          <w:rFonts w:asciiTheme="majorHAnsi" w:hAnsiTheme="majorHAnsi" w:cstheme="majorHAnsi"/>
        </w:rPr>
        <w:sectPr w:rsidR="003A32FC" w:rsidSect="003A32FC">
          <w:type w:val="continuous"/>
          <w:pgSz w:w="12240" w:h="15840"/>
          <w:pgMar w:top="1440" w:right="1440" w:bottom="1440" w:left="1440" w:header="720" w:footer="720" w:gutter="0"/>
          <w:cols w:space="720"/>
          <w:docGrid w:linePitch="360"/>
        </w:sectPr>
      </w:pPr>
    </w:p>
    <w:p w:rsidR="003A32FC" w:rsidRPr="00355E94" w:rsidRDefault="005E30E6" w:rsidP="003A32FC">
      <w:pPr>
        <w:spacing w:after="0"/>
        <w:jc w:val="center"/>
        <w:rPr>
          <w:rFonts w:ascii="Calibri" w:eastAsia="Comic Sans MS" w:hAnsi="Calibri" w:cs="Calibri"/>
          <w:sz w:val="32"/>
          <w:szCs w:val="28"/>
        </w:rPr>
      </w:pPr>
      <w:bookmarkStart w:id="3" w:name="ataglance"/>
      <w:bookmarkEnd w:id="3"/>
      <w:r w:rsidRPr="00355E94">
        <w:rPr>
          <w:rFonts w:ascii="Calibri" w:eastAsia="Comic Sans MS" w:hAnsi="Calibri" w:cs="Calibri"/>
          <w:sz w:val="32"/>
          <w:szCs w:val="28"/>
        </w:rPr>
        <w:lastRenderedPageBreak/>
        <w:t>Unit of Study at a</w:t>
      </w:r>
      <w:r w:rsidR="003A32FC" w:rsidRPr="00355E94">
        <w:rPr>
          <w:rFonts w:ascii="Calibri" w:eastAsia="Comic Sans MS" w:hAnsi="Calibri" w:cs="Calibri"/>
          <w:sz w:val="32"/>
          <w:szCs w:val="28"/>
        </w:rPr>
        <w:t xml:space="preserve"> Glance Planner</w:t>
      </w:r>
    </w:p>
    <w:tbl>
      <w:tblPr>
        <w:tblW w:w="5305" w:type="pct"/>
        <w:tblInd w:w="-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43"/>
        <w:gridCol w:w="3443"/>
        <w:gridCol w:w="3443"/>
        <w:gridCol w:w="3443"/>
      </w:tblGrid>
      <w:tr w:rsidR="003A32FC" w:rsidRPr="00B704B1" w:rsidTr="008324B9">
        <w:tc>
          <w:tcPr>
            <w:tcW w:w="5000" w:type="pct"/>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A32FC" w:rsidRPr="00B704B1" w:rsidRDefault="003A32FC" w:rsidP="002B6C4F">
            <w:pPr>
              <w:spacing w:after="0"/>
              <w:jc w:val="center"/>
              <w:rPr>
                <w:rFonts w:ascii="Calibri" w:hAnsi="Calibri" w:cs="Calibri"/>
              </w:rPr>
            </w:pPr>
            <w:r w:rsidRPr="007A5DBA">
              <w:rPr>
                <w:rFonts w:ascii="Calibri" w:eastAsia="Comic Sans MS" w:hAnsi="Calibri" w:cs="Calibri"/>
                <w:bCs/>
              </w:rPr>
              <w:t xml:space="preserve">UNIT:  Tackling Trouble:  </w:t>
            </w:r>
            <w:r w:rsidRPr="003A32FC">
              <w:rPr>
                <w:rFonts w:ascii="Calibri" w:eastAsia="Comic Sans MS" w:hAnsi="Calibri" w:cs="Calibri"/>
                <w:bCs/>
                <w:i/>
                <w:sz w:val="20"/>
                <w:szCs w:val="20"/>
              </w:rPr>
              <w:t>When Readers Come to Hard Words and Tricky Parts of Books, We Try Harder and Harder</w:t>
            </w:r>
            <w:r w:rsidRPr="003A32FC">
              <w:rPr>
                <w:rFonts w:ascii="Calibri" w:eastAsia="Comic Sans MS" w:hAnsi="Calibri" w:cs="Calibri"/>
                <w:bCs/>
                <w:sz w:val="20"/>
                <w:szCs w:val="20"/>
              </w:rPr>
              <w:t xml:space="preserve"> (Assessment-Based Small-Group Work)</w:t>
            </w:r>
          </w:p>
        </w:tc>
      </w:tr>
      <w:tr w:rsidR="003A32FC" w:rsidRPr="003A32FC" w:rsidTr="008324B9">
        <w:tc>
          <w:tcPr>
            <w:tcW w:w="1250"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A32FC" w:rsidRPr="003A32FC" w:rsidRDefault="003A32FC" w:rsidP="002B6C4F">
            <w:pPr>
              <w:spacing w:after="0"/>
              <w:jc w:val="center"/>
              <w:rPr>
                <w:rFonts w:ascii="Calibri" w:eastAsia="Comic Sans MS" w:hAnsi="Calibri" w:cs="Calibri"/>
                <w:b/>
                <w:bCs/>
              </w:rPr>
            </w:pPr>
            <w:r w:rsidRPr="003A32FC">
              <w:rPr>
                <w:rFonts w:ascii="Calibri" w:eastAsia="Comic Sans MS" w:hAnsi="Calibri" w:cs="Calibri"/>
                <w:b/>
                <w:bCs/>
              </w:rPr>
              <w:t>GOAL:</w:t>
            </w:r>
          </w:p>
          <w:p w:rsidR="003A32FC" w:rsidRPr="008324B9" w:rsidRDefault="003A32FC" w:rsidP="008324B9">
            <w:pPr>
              <w:spacing w:after="0"/>
              <w:jc w:val="center"/>
              <w:rPr>
                <w:rFonts w:ascii="Calibri" w:hAnsi="Calibri" w:cs="Calibri"/>
              </w:rPr>
            </w:pPr>
            <w:r w:rsidRPr="003A32FC">
              <w:rPr>
                <w:rFonts w:ascii="Calibri" w:eastAsia="Comic Sans MS" w:hAnsi="Calibri" w:cs="Calibri"/>
                <w:bCs/>
              </w:rPr>
              <w:t>Readers think about the story and how the words will go before we read the words</w:t>
            </w:r>
          </w:p>
        </w:tc>
        <w:tc>
          <w:tcPr>
            <w:tcW w:w="1250"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A32FC" w:rsidRPr="003A32FC" w:rsidRDefault="003A32FC" w:rsidP="002B6C4F">
            <w:pPr>
              <w:spacing w:after="0"/>
              <w:jc w:val="center"/>
              <w:rPr>
                <w:rFonts w:ascii="Calibri" w:hAnsi="Calibri" w:cs="Calibri"/>
              </w:rPr>
            </w:pPr>
            <w:r w:rsidRPr="003A32FC">
              <w:rPr>
                <w:rFonts w:ascii="Calibri" w:eastAsia="Comic Sans MS" w:hAnsi="Calibri" w:cs="Calibri"/>
                <w:b/>
                <w:bCs/>
              </w:rPr>
              <w:t>GOAL:</w:t>
            </w:r>
          </w:p>
          <w:p w:rsidR="003A32FC" w:rsidRPr="003A32FC" w:rsidRDefault="003A32FC" w:rsidP="002B6C4F">
            <w:pPr>
              <w:spacing w:after="0"/>
              <w:jc w:val="center"/>
              <w:rPr>
                <w:rFonts w:ascii="Calibri" w:eastAsia="Comic Sans MS" w:hAnsi="Calibri" w:cs="Calibri"/>
              </w:rPr>
            </w:pPr>
            <w:r w:rsidRPr="003A32FC">
              <w:rPr>
                <w:rFonts w:ascii="Calibri" w:eastAsia="Comic Sans MS" w:hAnsi="Calibri" w:cs="Calibri"/>
              </w:rPr>
              <w:t>Readers use all we know about letters, sounds, patterns, and snap words to help us read</w:t>
            </w:r>
          </w:p>
        </w:tc>
        <w:tc>
          <w:tcPr>
            <w:tcW w:w="1250"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A32FC" w:rsidRPr="003A32FC" w:rsidRDefault="003A32FC" w:rsidP="002B6C4F">
            <w:pPr>
              <w:spacing w:after="0"/>
              <w:jc w:val="center"/>
              <w:rPr>
                <w:rFonts w:ascii="Calibri" w:hAnsi="Calibri" w:cs="Calibri"/>
              </w:rPr>
            </w:pPr>
            <w:r w:rsidRPr="003A32FC">
              <w:rPr>
                <w:rFonts w:ascii="Calibri" w:eastAsia="Comic Sans MS" w:hAnsi="Calibri" w:cs="Calibri"/>
                <w:b/>
                <w:bCs/>
              </w:rPr>
              <w:t>GOAL:</w:t>
            </w:r>
          </w:p>
          <w:p w:rsidR="003A32FC" w:rsidRPr="003A32FC" w:rsidRDefault="003A32FC" w:rsidP="002B6C4F">
            <w:pPr>
              <w:spacing w:after="0"/>
              <w:jc w:val="center"/>
              <w:rPr>
                <w:rFonts w:ascii="Calibri" w:eastAsia="Comic Sans MS" w:hAnsi="Calibri" w:cs="Calibri"/>
              </w:rPr>
            </w:pPr>
            <w:r w:rsidRPr="003A32FC">
              <w:rPr>
                <w:rFonts w:ascii="Calibri" w:eastAsia="Comic Sans MS" w:hAnsi="Calibri" w:cs="Calibri"/>
              </w:rPr>
              <w:t>Readers make sure they check and fix their words when they notice something is not quite right</w:t>
            </w:r>
          </w:p>
        </w:tc>
        <w:tc>
          <w:tcPr>
            <w:tcW w:w="1250"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A32FC" w:rsidRPr="003A32FC" w:rsidRDefault="003A32FC" w:rsidP="002B6C4F">
            <w:pPr>
              <w:spacing w:after="0"/>
              <w:jc w:val="center"/>
              <w:rPr>
                <w:rFonts w:ascii="Calibri" w:hAnsi="Calibri" w:cs="Calibri"/>
              </w:rPr>
            </w:pPr>
            <w:r w:rsidRPr="003A32FC">
              <w:rPr>
                <w:rFonts w:ascii="Calibri" w:eastAsia="Comic Sans MS" w:hAnsi="Calibri" w:cs="Calibri"/>
                <w:b/>
                <w:bCs/>
              </w:rPr>
              <w:t>GOAL:</w:t>
            </w:r>
          </w:p>
          <w:p w:rsidR="003A32FC" w:rsidRPr="003A32FC" w:rsidRDefault="003A32FC" w:rsidP="002B6C4F">
            <w:pPr>
              <w:spacing w:after="0"/>
              <w:jc w:val="center"/>
              <w:rPr>
                <w:rFonts w:ascii="Calibri" w:eastAsia="Comic Sans MS" w:hAnsi="Calibri" w:cs="Calibri"/>
              </w:rPr>
            </w:pPr>
            <w:r w:rsidRPr="003A32FC">
              <w:rPr>
                <w:rFonts w:ascii="Calibri" w:eastAsia="Comic Sans MS" w:hAnsi="Calibri" w:cs="Calibri"/>
              </w:rPr>
              <w:t>Partners help each other read</w:t>
            </w:r>
          </w:p>
        </w:tc>
      </w:tr>
      <w:tr w:rsidR="003A32FC" w:rsidRPr="00605582" w:rsidTr="008324B9">
        <w:tc>
          <w:tcPr>
            <w:tcW w:w="1250" w:type="pct"/>
            <w:tcBorders>
              <w:top w:val="single" w:sz="8" w:space="0" w:color="000000"/>
              <w:left w:val="single" w:sz="8" w:space="0" w:color="000000"/>
              <w:bottom w:val="single" w:sz="8" w:space="0" w:color="000000"/>
              <w:right w:val="single" w:sz="8" w:space="0" w:color="000000"/>
            </w:tcBorders>
            <w:shd w:val="clear" w:color="auto" w:fill="0D0D0D" w:themeFill="text1" w:themeFillTint="F2"/>
            <w:tcMar>
              <w:top w:w="0" w:type="dxa"/>
              <w:left w:w="0" w:type="dxa"/>
              <w:bottom w:w="0" w:type="dxa"/>
              <w:right w:w="0" w:type="dxa"/>
            </w:tcMar>
          </w:tcPr>
          <w:p w:rsidR="003A32FC" w:rsidRPr="00605582" w:rsidRDefault="003A32FC" w:rsidP="002B6C4F">
            <w:pPr>
              <w:spacing w:after="0"/>
              <w:rPr>
                <w:rFonts w:ascii="Calibri" w:hAnsi="Calibri" w:cs="Calibri"/>
                <w:color w:val="FFFFFF" w:themeColor="background1"/>
              </w:rPr>
            </w:pPr>
            <w:r w:rsidRPr="00605582">
              <w:rPr>
                <w:rFonts w:ascii="Calibri" w:eastAsia="Comic Sans MS" w:hAnsi="Calibri" w:cs="Calibri"/>
                <w:b/>
                <w:bCs/>
                <w:color w:val="FFFFFF" w:themeColor="background1"/>
              </w:rPr>
              <w:t>MINILESSONS:</w:t>
            </w:r>
          </w:p>
        </w:tc>
        <w:tc>
          <w:tcPr>
            <w:tcW w:w="1250" w:type="pct"/>
            <w:tcBorders>
              <w:top w:val="single" w:sz="8" w:space="0" w:color="000000"/>
              <w:left w:val="single" w:sz="8" w:space="0" w:color="000000"/>
              <w:bottom w:val="single" w:sz="8" w:space="0" w:color="000000"/>
              <w:right w:val="single" w:sz="8" w:space="0" w:color="000000"/>
            </w:tcBorders>
            <w:shd w:val="clear" w:color="auto" w:fill="0D0D0D" w:themeFill="text1" w:themeFillTint="F2"/>
            <w:tcMar>
              <w:top w:w="0" w:type="dxa"/>
              <w:left w:w="0" w:type="dxa"/>
              <w:bottom w:w="0" w:type="dxa"/>
              <w:right w:w="0" w:type="dxa"/>
            </w:tcMar>
          </w:tcPr>
          <w:p w:rsidR="003A32FC" w:rsidRPr="00605582" w:rsidRDefault="003A32FC" w:rsidP="002B6C4F">
            <w:pPr>
              <w:spacing w:after="0"/>
              <w:rPr>
                <w:rFonts w:ascii="Calibri" w:hAnsi="Calibri" w:cs="Calibri"/>
                <w:color w:val="FFFFFF" w:themeColor="background1"/>
              </w:rPr>
            </w:pPr>
            <w:r w:rsidRPr="00605582">
              <w:rPr>
                <w:rFonts w:ascii="Calibri" w:eastAsia="Comic Sans MS" w:hAnsi="Calibri" w:cs="Calibri"/>
                <w:b/>
                <w:bCs/>
                <w:color w:val="FFFFFF" w:themeColor="background1"/>
              </w:rPr>
              <w:t>MINILESSONS:</w:t>
            </w:r>
          </w:p>
        </w:tc>
        <w:tc>
          <w:tcPr>
            <w:tcW w:w="1250" w:type="pct"/>
            <w:tcBorders>
              <w:top w:val="single" w:sz="8" w:space="0" w:color="000000"/>
              <w:left w:val="single" w:sz="8" w:space="0" w:color="000000"/>
              <w:bottom w:val="single" w:sz="8" w:space="0" w:color="000000"/>
              <w:right w:val="single" w:sz="8" w:space="0" w:color="000000"/>
            </w:tcBorders>
            <w:shd w:val="clear" w:color="auto" w:fill="0D0D0D" w:themeFill="text1" w:themeFillTint="F2"/>
            <w:tcMar>
              <w:top w:w="0" w:type="dxa"/>
              <w:left w:w="0" w:type="dxa"/>
              <w:bottom w:w="0" w:type="dxa"/>
              <w:right w:w="0" w:type="dxa"/>
            </w:tcMar>
          </w:tcPr>
          <w:p w:rsidR="003A32FC" w:rsidRPr="00605582" w:rsidRDefault="003A32FC" w:rsidP="002B6C4F">
            <w:pPr>
              <w:spacing w:after="0"/>
              <w:rPr>
                <w:rFonts w:ascii="Calibri" w:hAnsi="Calibri" w:cs="Calibri"/>
                <w:color w:val="FFFFFF" w:themeColor="background1"/>
              </w:rPr>
            </w:pPr>
            <w:r w:rsidRPr="00605582">
              <w:rPr>
                <w:rFonts w:ascii="Calibri" w:eastAsia="Comic Sans MS" w:hAnsi="Calibri" w:cs="Calibri"/>
                <w:b/>
                <w:bCs/>
                <w:color w:val="FFFFFF" w:themeColor="background1"/>
              </w:rPr>
              <w:t>MINILESSONS:</w:t>
            </w:r>
          </w:p>
        </w:tc>
        <w:tc>
          <w:tcPr>
            <w:tcW w:w="1250" w:type="pct"/>
            <w:tcBorders>
              <w:top w:val="single" w:sz="8" w:space="0" w:color="000000"/>
              <w:left w:val="single" w:sz="8" w:space="0" w:color="000000"/>
              <w:bottom w:val="single" w:sz="8" w:space="0" w:color="000000"/>
              <w:right w:val="single" w:sz="8" w:space="0" w:color="000000"/>
            </w:tcBorders>
            <w:shd w:val="clear" w:color="auto" w:fill="0D0D0D" w:themeFill="text1" w:themeFillTint="F2"/>
            <w:tcMar>
              <w:top w:w="0" w:type="dxa"/>
              <w:left w:w="0" w:type="dxa"/>
              <w:bottom w:w="0" w:type="dxa"/>
              <w:right w:w="0" w:type="dxa"/>
            </w:tcMar>
          </w:tcPr>
          <w:p w:rsidR="003A32FC" w:rsidRPr="00605582" w:rsidRDefault="003A32FC" w:rsidP="002B6C4F">
            <w:pPr>
              <w:spacing w:after="0"/>
              <w:rPr>
                <w:rFonts w:ascii="Calibri" w:hAnsi="Calibri" w:cs="Calibri"/>
                <w:color w:val="FFFFFF" w:themeColor="background1"/>
              </w:rPr>
            </w:pPr>
            <w:r w:rsidRPr="00605582">
              <w:rPr>
                <w:rFonts w:ascii="Calibri" w:eastAsia="Comic Sans MS" w:hAnsi="Calibri" w:cs="Calibri"/>
                <w:b/>
                <w:bCs/>
                <w:color w:val="FFFFFF" w:themeColor="background1"/>
              </w:rPr>
              <w:t>MINILESSONS:</w:t>
            </w:r>
          </w:p>
        </w:tc>
      </w:tr>
      <w:tr w:rsidR="003A32FC" w:rsidRPr="003A32FC" w:rsidTr="008324B9">
        <w:tc>
          <w:tcPr>
            <w:tcW w:w="1250"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A32FC" w:rsidRPr="008324B9" w:rsidRDefault="003A32FC" w:rsidP="008324B9">
            <w:pPr>
              <w:numPr>
                <w:ilvl w:val="0"/>
                <w:numId w:val="13"/>
              </w:numPr>
              <w:spacing w:after="0" w:line="240" w:lineRule="auto"/>
              <w:rPr>
                <w:rFonts w:ascii="Calibri" w:eastAsia="Trebuchet MS" w:hAnsi="Calibri" w:cs="Calibri"/>
                <w:bCs/>
                <w:szCs w:val="19"/>
              </w:rPr>
            </w:pPr>
            <w:r w:rsidRPr="008324B9">
              <w:rPr>
                <w:rFonts w:ascii="Calibri" w:eastAsia="Comic Sans MS" w:hAnsi="Calibri" w:cs="Calibri"/>
                <w:bCs/>
                <w:szCs w:val="19"/>
              </w:rPr>
              <w:t>Readers “prepare” themselves to read by looking at the cover, back and title and thinking what the book is about before they look at the words in the book.</w:t>
            </w:r>
            <w:r w:rsidRPr="008324B9">
              <w:rPr>
                <w:rFonts w:ascii="Calibri" w:eastAsia="Trebuchet MS" w:hAnsi="Calibri" w:cs="Calibri"/>
                <w:bCs/>
                <w:szCs w:val="19"/>
              </w:rPr>
              <w:t xml:space="preserve"> </w:t>
            </w:r>
            <w:r w:rsidRPr="008324B9">
              <w:rPr>
                <w:rFonts w:ascii="Calibri" w:eastAsia="Trebuchet MS" w:hAnsi="Calibri" w:cs="Calibri"/>
                <w:bCs/>
                <w:i/>
                <w:szCs w:val="19"/>
              </w:rPr>
              <w:t>1.RML.2-1</w:t>
            </w:r>
          </w:p>
          <w:p w:rsidR="003A32FC" w:rsidRPr="008324B9" w:rsidRDefault="003A32FC" w:rsidP="008324B9">
            <w:pPr>
              <w:numPr>
                <w:ilvl w:val="0"/>
                <w:numId w:val="13"/>
              </w:numPr>
              <w:spacing w:after="0" w:line="240" w:lineRule="auto"/>
              <w:rPr>
                <w:rFonts w:ascii="Calibri" w:eastAsia="Trebuchet MS" w:hAnsi="Calibri" w:cs="Calibri"/>
                <w:bCs/>
                <w:szCs w:val="19"/>
              </w:rPr>
            </w:pPr>
            <w:r w:rsidRPr="008324B9">
              <w:rPr>
                <w:rFonts w:ascii="Calibri" w:eastAsia="Comic Sans MS" w:hAnsi="Calibri" w:cs="Calibri"/>
                <w:bCs/>
                <w:szCs w:val="19"/>
              </w:rPr>
              <w:t xml:space="preserve">Readers get ready to read the words by using what they already know from the title, and the pictures. </w:t>
            </w:r>
            <w:r w:rsidRPr="008324B9">
              <w:rPr>
                <w:rFonts w:ascii="Calibri" w:eastAsia="Comic Sans MS" w:hAnsi="Calibri" w:cs="Calibri"/>
                <w:bCs/>
                <w:i/>
                <w:szCs w:val="19"/>
              </w:rPr>
              <w:t>1.RML.2-2</w:t>
            </w:r>
          </w:p>
          <w:p w:rsidR="003A32FC" w:rsidRPr="008324B9" w:rsidRDefault="003A32FC" w:rsidP="008324B9">
            <w:pPr>
              <w:numPr>
                <w:ilvl w:val="0"/>
                <w:numId w:val="13"/>
              </w:numPr>
              <w:spacing w:after="0" w:line="240" w:lineRule="auto"/>
              <w:rPr>
                <w:rFonts w:ascii="Calibri" w:eastAsia="Times New Roman" w:hAnsi="Calibri" w:cs="Calibri"/>
                <w:szCs w:val="19"/>
              </w:rPr>
            </w:pPr>
            <w:r w:rsidRPr="008324B9">
              <w:rPr>
                <w:rFonts w:ascii="Calibri" w:eastAsia="Times New Roman" w:hAnsi="Calibri" w:cs="Calibri"/>
                <w:szCs w:val="19"/>
              </w:rPr>
              <w:t xml:space="preserve">Readers can retell a story by using their fingers and words such as first, </w:t>
            </w:r>
            <w:r w:rsidR="008324B9">
              <w:rPr>
                <w:rFonts w:ascii="Calibri" w:eastAsia="Times New Roman" w:hAnsi="Calibri" w:cs="Calibri"/>
                <w:szCs w:val="19"/>
              </w:rPr>
              <w:t xml:space="preserve">then, next, after that, finally </w:t>
            </w:r>
            <w:r w:rsidRPr="008324B9">
              <w:rPr>
                <w:rFonts w:ascii="Calibri" w:eastAsia="Times New Roman" w:hAnsi="Calibri" w:cs="Calibri"/>
                <w:i/>
                <w:szCs w:val="19"/>
              </w:rPr>
              <w:t>1.RML.2-3</w:t>
            </w:r>
          </w:p>
          <w:p w:rsidR="003A32FC" w:rsidRPr="008324B9" w:rsidRDefault="003A32FC" w:rsidP="008324B9">
            <w:pPr>
              <w:numPr>
                <w:ilvl w:val="0"/>
                <w:numId w:val="13"/>
              </w:numPr>
              <w:spacing w:after="0" w:line="240" w:lineRule="auto"/>
              <w:rPr>
                <w:rFonts w:ascii="Calibri" w:eastAsia="Times New Roman" w:hAnsi="Calibri" w:cs="Calibri"/>
                <w:szCs w:val="19"/>
              </w:rPr>
            </w:pPr>
            <w:r w:rsidRPr="008324B9">
              <w:rPr>
                <w:rFonts w:ascii="Calibri" w:eastAsia="Times New Roman" w:hAnsi="Calibri" w:cs="Calibri"/>
                <w:szCs w:val="19"/>
              </w:rPr>
              <w:t>Readers can figure out new words by using what they already know about other words.</w:t>
            </w:r>
            <w:r w:rsidRPr="008324B9">
              <w:rPr>
                <w:rFonts w:ascii="Calibri" w:eastAsia="Times New Roman" w:hAnsi="Calibri" w:cs="Calibri"/>
                <w:i/>
                <w:szCs w:val="19"/>
              </w:rPr>
              <w:t>1.RML.2-4</w:t>
            </w:r>
          </w:p>
          <w:p w:rsidR="003A32FC" w:rsidRPr="008324B9" w:rsidRDefault="003A32FC" w:rsidP="008324B9">
            <w:pPr>
              <w:numPr>
                <w:ilvl w:val="0"/>
                <w:numId w:val="13"/>
              </w:numPr>
              <w:spacing w:after="0" w:line="240" w:lineRule="auto"/>
              <w:rPr>
                <w:rFonts w:ascii="Calibri" w:eastAsia="Times New Roman" w:hAnsi="Calibri" w:cs="Calibri"/>
                <w:szCs w:val="19"/>
              </w:rPr>
            </w:pPr>
            <w:r w:rsidRPr="008324B9">
              <w:rPr>
                <w:rFonts w:ascii="Calibri" w:eastAsia="Times New Roman" w:hAnsi="Calibri" w:cs="Calibri"/>
                <w:szCs w:val="19"/>
              </w:rPr>
              <w:t>Readers can figure out new words by looking closely at the letters and patterns in the words.</w:t>
            </w:r>
            <w:r w:rsidR="008324B9">
              <w:rPr>
                <w:rFonts w:ascii="Calibri" w:eastAsia="Times New Roman" w:hAnsi="Calibri" w:cs="Calibri"/>
                <w:szCs w:val="19"/>
              </w:rPr>
              <w:t xml:space="preserve"> </w:t>
            </w:r>
            <w:r w:rsidRPr="008324B9">
              <w:rPr>
                <w:rFonts w:ascii="Calibri" w:eastAsia="Times New Roman" w:hAnsi="Calibri" w:cs="Calibri"/>
                <w:i/>
                <w:szCs w:val="19"/>
              </w:rPr>
              <w:t>1.RML.2-5</w:t>
            </w:r>
          </w:p>
          <w:p w:rsidR="003A32FC" w:rsidRPr="008324B9" w:rsidRDefault="003A32FC" w:rsidP="008324B9">
            <w:pPr>
              <w:numPr>
                <w:ilvl w:val="0"/>
                <w:numId w:val="13"/>
              </w:numPr>
              <w:spacing w:after="0" w:line="240" w:lineRule="auto"/>
              <w:rPr>
                <w:rFonts w:ascii="Calibri" w:eastAsia="Times New Roman" w:hAnsi="Calibri" w:cs="Calibri"/>
                <w:szCs w:val="19"/>
              </w:rPr>
            </w:pPr>
            <w:r w:rsidRPr="008324B9">
              <w:rPr>
                <w:rFonts w:ascii="Calibri" w:eastAsia="Times New Roman" w:hAnsi="Calibri" w:cs="Calibri"/>
                <w:szCs w:val="19"/>
              </w:rPr>
              <w:t>Readers can figure out new words by looking all the way across a word and by checking the picture.</w:t>
            </w:r>
            <w:r w:rsidR="008324B9">
              <w:rPr>
                <w:rFonts w:ascii="Calibri" w:eastAsia="Times New Roman" w:hAnsi="Calibri" w:cs="Calibri"/>
                <w:szCs w:val="19"/>
              </w:rPr>
              <w:t xml:space="preserve"> </w:t>
            </w:r>
            <w:r w:rsidRPr="008324B9">
              <w:rPr>
                <w:rFonts w:ascii="Calibri" w:eastAsia="Times New Roman" w:hAnsi="Calibri" w:cs="Calibri"/>
                <w:i/>
                <w:szCs w:val="19"/>
              </w:rPr>
              <w:t>1.RML.2-6</w:t>
            </w:r>
          </w:p>
        </w:tc>
        <w:tc>
          <w:tcPr>
            <w:tcW w:w="1250"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A32FC" w:rsidRPr="008324B9" w:rsidRDefault="003A32FC" w:rsidP="008324B9">
            <w:pPr>
              <w:numPr>
                <w:ilvl w:val="0"/>
                <w:numId w:val="13"/>
              </w:numPr>
              <w:spacing w:after="0" w:line="240" w:lineRule="auto"/>
              <w:rPr>
                <w:rFonts w:ascii="Calibri" w:hAnsi="Calibri" w:cs="Calibri"/>
                <w:szCs w:val="19"/>
              </w:rPr>
            </w:pPr>
            <w:r w:rsidRPr="008324B9">
              <w:rPr>
                <w:rFonts w:ascii="Calibri" w:eastAsia="Times New Roman" w:hAnsi="Calibri" w:cs="Calibri"/>
                <w:szCs w:val="19"/>
              </w:rPr>
              <w:t>Readers can figure out new words by using snap words to read the tricky parts.</w:t>
            </w:r>
            <w:r w:rsidR="008324B9">
              <w:rPr>
                <w:rFonts w:ascii="Calibri" w:hAnsi="Calibri" w:cs="Calibri"/>
                <w:szCs w:val="19"/>
              </w:rPr>
              <w:t xml:space="preserve"> </w:t>
            </w:r>
            <w:r w:rsidRPr="008324B9">
              <w:rPr>
                <w:rFonts w:ascii="Calibri" w:eastAsia="Times New Roman" w:hAnsi="Calibri" w:cs="Calibri"/>
                <w:i/>
                <w:szCs w:val="19"/>
              </w:rPr>
              <w:t>1.RML.2-7</w:t>
            </w:r>
          </w:p>
          <w:p w:rsidR="003A32FC" w:rsidRPr="008324B9" w:rsidRDefault="003A32FC" w:rsidP="003A32FC">
            <w:pPr>
              <w:numPr>
                <w:ilvl w:val="0"/>
                <w:numId w:val="13"/>
              </w:numPr>
              <w:spacing w:after="0" w:line="240" w:lineRule="auto"/>
              <w:rPr>
                <w:rFonts w:ascii="Calibri" w:eastAsia="Times New Roman" w:hAnsi="Calibri" w:cs="Calibri"/>
                <w:szCs w:val="19"/>
              </w:rPr>
            </w:pPr>
            <w:r w:rsidRPr="008324B9">
              <w:rPr>
                <w:rFonts w:ascii="Calibri" w:eastAsia="Times New Roman" w:hAnsi="Calibri" w:cs="Calibri"/>
                <w:szCs w:val="19"/>
              </w:rPr>
              <w:t>Readers always check on their own reading to know if it’s right by asking themselves questions</w:t>
            </w:r>
          </w:p>
          <w:p w:rsidR="003A32FC" w:rsidRPr="008324B9" w:rsidRDefault="008324B9" w:rsidP="002B6C4F">
            <w:pPr>
              <w:spacing w:after="0"/>
              <w:ind w:left="216"/>
              <w:rPr>
                <w:rFonts w:ascii="Calibri" w:eastAsia="Times New Roman" w:hAnsi="Calibri" w:cs="Calibri"/>
                <w:i/>
                <w:szCs w:val="19"/>
              </w:rPr>
            </w:pPr>
            <w:r>
              <w:rPr>
                <w:rFonts w:ascii="Calibri" w:eastAsia="Times New Roman" w:hAnsi="Calibri" w:cs="Calibri"/>
                <w:szCs w:val="19"/>
              </w:rPr>
              <w:t xml:space="preserve">   </w:t>
            </w:r>
            <w:r w:rsidR="003A32FC" w:rsidRPr="008324B9">
              <w:rPr>
                <w:rFonts w:ascii="Calibri" w:eastAsia="Times New Roman" w:hAnsi="Calibri" w:cs="Calibri"/>
                <w:i/>
                <w:szCs w:val="19"/>
              </w:rPr>
              <w:t>1.RML.2-8</w:t>
            </w:r>
          </w:p>
          <w:p w:rsidR="003A32FC" w:rsidRPr="008324B9" w:rsidRDefault="003A32FC" w:rsidP="008324B9">
            <w:pPr>
              <w:numPr>
                <w:ilvl w:val="0"/>
                <w:numId w:val="13"/>
              </w:numPr>
              <w:spacing w:after="0" w:line="240" w:lineRule="auto"/>
              <w:rPr>
                <w:rFonts w:ascii="Calibri" w:eastAsia="Comic Sans MS" w:hAnsi="Calibri" w:cs="Calibri"/>
                <w:bCs/>
                <w:szCs w:val="19"/>
              </w:rPr>
            </w:pPr>
            <w:r w:rsidRPr="008324B9">
              <w:rPr>
                <w:rFonts w:ascii="Calibri" w:eastAsia="Comic Sans MS" w:hAnsi="Calibri" w:cs="Calibri"/>
                <w:bCs/>
                <w:szCs w:val="19"/>
              </w:rPr>
              <w:t>Readers make sure it sounds right by rereading</w:t>
            </w:r>
            <w:r w:rsidR="008324B9">
              <w:rPr>
                <w:rFonts w:ascii="Calibri" w:eastAsia="Comic Sans MS" w:hAnsi="Calibri" w:cs="Calibri"/>
                <w:bCs/>
                <w:szCs w:val="19"/>
              </w:rPr>
              <w:t xml:space="preserve"> </w:t>
            </w:r>
            <w:r w:rsidRPr="008324B9">
              <w:rPr>
                <w:rFonts w:ascii="Calibri" w:eastAsia="Comic Sans MS" w:hAnsi="Calibri" w:cs="Calibri"/>
                <w:bCs/>
                <w:i/>
                <w:szCs w:val="19"/>
              </w:rPr>
              <w:t>1.RML.2-9</w:t>
            </w:r>
          </w:p>
          <w:p w:rsidR="003A32FC" w:rsidRPr="008324B9" w:rsidRDefault="003A32FC" w:rsidP="008324B9">
            <w:pPr>
              <w:numPr>
                <w:ilvl w:val="0"/>
                <w:numId w:val="13"/>
              </w:numPr>
              <w:spacing w:after="0" w:line="240" w:lineRule="auto"/>
              <w:rPr>
                <w:rFonts w:ascii="Calibri" w:eastAsia="Times New Roman" w:hAnsi="Calibri" w:cs="Calibri"/>
                <w:szCs w:val="19"/>
              </w:rPr>
            </w:pPr>
            <w:r w:rsidRPr="008324B9">
              <w:rPr>
                <w:rFonts w:ascii="Calibri" w:eastAsia="Times New Roman" w:hAnsi="Calibri" w:cs="Calibri"/>
                <w:szCs w:val="19"/>
              </w:rPr>
              <w:t xml:space="preserve">Readers understand their books by having partners help them retell the story </w:t>
            </w:r>
            <w:r w:rsidRPr="008324B9">
              <w:rPr>
                <w:rFonts w:ascii="Calibri" w:eastAsia="Times New Roman" w:hAnsi="Calibri" w:cs="Calibri"/>
                <w:i/>
                <w:szCs w:val="19"/>
              </w:rPr>
              <w:t>1.RML.2-10</w:t>
            </w:r>
          </w:p>
          <w:p w:rsidR="003A32FC" w:rsidRPr="008324B9" w:rsidRDefault="003A32FC" w:rsidP="008324B9">
            <w:pPr>
              <w:numPr>
                <w:ilvl w:val="0"/>
                <w:numId w:val="13"/>
              </w:numPr>
              <w:spacing w:after="0" w:line="240" w:lineRule="auto"/>
              <w:rPr>
                <w:rFonts w:ascii="Calibri" w:eastAsia="Comic Sans MS" w:hAnsi="Calibri" w:cs="Calibri"/>
                <w:szCs w:val="19"/>
              </w:rPr>
            </w:pPr>
            <w:r w:rsidRPr="008324B9">
              <w:rPr>
                <w:rFonts w:ascii="Calibri" w:eastAsia="Comic Sans MS" w:hAnsi="Calibri" w:cs="Calibri"/>
                <w:szCs w:val="19"/>
              </w:rPr>
              <w:t>Readers can use the pictures to help them figure out tricky words. When we need help, we might look at the picture and ask ourselves, "What do I see in the pi</w:t>
            </w:r>
            <w:r w:rsidR="008324B9">
              <w:rPr>
                <w:rFonts w:ascii="Calibri" w:eastAsia="Comic Sans MS" w:hAnsi="Calibri" w:cs="Calibri"/>
                <w:szCs w:val="19"/>
              </w:rPr>
              <w:t xml:space="preserve">cture? What could that word be? </w:t>
            </w:r>
            <w:r w:rsidRPr="008324B9">
              <w:rPr>
                <w:rFonts w:ascii="Calibri" w:eastAsia="Comic Sans MS" w:hAnsi="Calibri" w:cs="Calibri"/>
                <w:i/>
                <w:szCs w:val="19"/>
              </w:rPr>
              <w:t>1.RML.2-11</w:t>
            </w:r>
          </w:p>
          <w:p w:rsidR="003A32FC" w:rsidRPr="008324B9" w:rsidRDefault="003A32FC" w:rsidP="008324B9">
            <w:pPr>
              <w:numPr>
                <w:ilvl w:val="0"/>
                <w:numId w:val="13"/>
              </w:numPr>
              <w:spacing w:after="0" w:line="240" w:lineRule="auto"/>
              <w:rPr>
                <w:rFonts w:ascii="Calibri" w:eastAsia="Times New Roman" w:hAnsi="Calibri" w:cs="Calibri"/>
                <w:szCs w:val="19"/>
              </w:rPr>
            </w:pPr>
            <w:r w:rsidRPr="008324B9">
              <w:rPr>
                <w:rFonts w:ascii="Calibri" w:eastAsia="Times New Roman" w:hAnsi="Calibri" w:cs="Calibri"/>
                <w:szCs w:val="19"/>
              </w:rPr>
              <w:t xml:space="preserve">To help figure out tricky words, readers remind themselves to check the picture, check the word. </w:t>
            </w:r>
            <w:r w:rsidR="008324B9">
              <w:rPr>
                <w:rFonts w:ascii="Calibri" w:eastAsia="Times New Roman" w:hAnsi="Calibri" w:cs="Calibri"/>
                <w:szCs w:val="19"/>
              </w:rPr>
              <w:t xml:space="preserve"> </w:t>
            </w:r>
            <w:r w:rsidRPr="008324B9">
              <w:rPr>
                <w:rFonts w:ascii="Calibri" w:eastAsia="Times New Roman" w:hAnsi="Calibri" w:cs="Calibri"/>
                <w:i/>
                <w:szCs w:val="19"/>
              </w:rPr>
              <w:t>1.RML.2-12</w:t>
            </w:r>
          </w:p>
        </w:tc>
        <w:tc>
          <w:tcPr>
            <w:tcW w:w="1250"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A32FC" w:rsidRPr="008324B9" w:rsidRDefault="003A32FC" w:rsidP="002B6C4F">
            <w:pPr>
              <w:numPr>
                <w:ilvl w:val="0"/>
                <w:numId w:val="13"/>
              </w:numPr>
              <w:spacing w:after="0" w:line="240" w:lineRule="auto"/>
              <w:rPr>
                <w:rFonts w:ascii="Calibri" w:eastAsia="Times New Roman" w:hAnsi="Calibri" w:cs="Calibri"/>
                <w:szCs w:val="19"/>
              </w:rPr>
            </w:pPr>
            <w:r w:rsidRPr="008324B9">
              <w:rPr>
                <w:rFonts w:ascii="Calibri" w:eastAsia="Times New Roman" w:hAnsi="Calibri" w:cs="Calibri"/>
                <w:szCs w:val="19"/>
              </w:rPr>
              <w:t xml:space="preserve">When I get stuck I think, “Get a running start.” </w:t>
            </w:r>
            <w:r w:rsidRPr="008324B9">
              <w:rPr>
                <w:rFonts w:ascii="Calibri" w:eastAsia="Times New Roman" w:hAnsi="Calibri" w:cs="Calibri"/>
                <w:i/>
                <w:szCs w:val="19"/>
              </w:rPr>
              <w:t>1.RML.2-13</w:t>
            </w:r>
          </w:p>
          <w:p w:rsidR="003A32FC" w:rsidRPr="008324B9" w:rsidRDefault="003A32FC" w:rsidP="002B6C4F">
            <w:pPr>
              <w:numPr>
                <w:ilvl w:val="0"/>
                <w:numId w:val="13"/>
              </w:numPr>
              <w:spacing w:after="0" w:line="240" w:lineRule="auto"/>
              <w:rPr>
                <w:rFonts w:ascii="Calibri" w:eastAsia="Comic Sans MS" w:hAnsi="Calibri" w:cs="Calibri"/>
                <w:szCs w:val="19"/>
              </w:rPr>
            </w:pPr>
            <w:r w:rsidRPr="008324B9">
              <w:rPr>
                <w:rFonts w:ascii="Calibri" w:eastAsia="Comic Sans MS" w:hAnsi="Calibri" w:cs="Calibri"/>
                <w:szCs w:val="19"/>
              </w:rPr>
              <w:t xml:space="preserve">Readers pay attention as they read. If something feels wrong, they ask, “Does that make sense?” “Does that sound right?” Then they fix it up. </w:t>
            </w:r>
            <w:r w:rsidRPr="008324B9">
              <w:rPr>
                <w:rFonts w:ascii="Calibri" w:eastAsia="Comic Sans MS" w:hAnsi="Calibri" w:cs="Calibri"/>
                <w:i/>
                <w:szCs w:val="19"/>
              </w:rPr>
              <w:t>1.RML.2-14</w:t>
            </w:r>
          </w:p>
          <w:p w:rsidR="003A32FC" w:rsidRPr="008324B9" w:rsidRDefault="003A32FC" w:rsidP="008324B9">
            <w:pPr>
              <w:numPr>
                <w:ilvl w:val="0"/>
                <w:numId w:val="13"/>
              </w:numPr>
              <w:spacing w:after="0" w:line="240" w:lineRule="auto"/>
              <w:rPr>
                <w:rFonts w:ascii="Calibri" w:eastAsia="Comic Sans MS" w:hAnsi="Calibri" w:cs="Calibri"/>
                <w:szCs w:val="19"/>
              </w:rPr>
            </w:pPr>
            <w:r w:rsidRPr="008324B9">
              <w:rPr>
                <w:rFonts w:ascii="Calibri" w:eastAsia="Times New Roman" w:hAnsi="Calibri" w:cs="Calibri"/>
                <w:szCs w:val="19"/>
              </w:rPr>
              <w:t>Readers pay attention as they read.  If something feels wrong, they ask “Does that make sense?” “Does that sound right?” “D</w:t>
            </w:r>
            <w:r w:rsidRPr="008324B9">
              <w:rPr>
                <w:rFonts w:ascii="Calibri" w:eastAsia="Comic Sans MS" w:hAnsi="Calibri" w:cs="Calibri"/>
                <w:szCs w:val="19"/>
              </w:rPr>
              <w:t>oes that look right?”</w:t>
            </w:r>
            <w:r w:rsidR="008324B9">
              <w:rPr>
                <w:rFonts w:ascii="Calibri" w:eastAsia="Comic Sans MS" w:hAnsi="Calibri" w:cs="Calibri"/>
                <w:szCs w:val="19"/>
              </w:rPr>
              <w:t xml:space="preserve"> </w:t>
            </w:r>
            <w:r w:rsidRPr="008324B9">
              <w:rPr>
                <w:rFonts w:ascii="Calibri" w:eastAsia="Comic Sans MS" w:hAnsi="Calibri" w:cs="Calibri"/>
                <w:szCs w:val="19"/>
              </w:rPr>
              <w:t>Then, they fix it up!</w:t>
            </w:r>
            <w:r w:rsidR="008324B9">
              <w:rPr>
                <w:rFonts w:ascii="Calibri" w:eastAsia="Comic Sans MS" w:hAnsi="Calibri" w:cs="Calibri"/>
                <w:szCs w:val="19"/>
              </w:rPr>
              <w:t xml:space="preserve"> </w:t>
            </w:r>
            <w:r w:rsidRPr="008324B9">
              <w:rPr>
                <w:rFonts w:ascii="Calibri" w:eastAsia="Comic Sans MS" w:hAnsi="Calibri" w:cs="Calibri"/>
                <w:i/>
                <w:szCs w:val="19"/>
              </w:rPr>
              <w:t>1.RML.2-15</w:t>
            </w:r>
          </w:p>
          <w:p w:rsidR="003A32FC" w:rsidRPr="008324B9" w:rsidRDefault="003A32FC" w:rsidP="002B6C4F">
            <w:pPr>
              <w:numPr>
                <w:ilvl w:val="0"/>
                <w:numId w:val="13"/>
              </w:numPr>
              <w:spacing w:after="0" w:line="240" w:lineRule="auto"/>
              <w:rPr>
                <w:rFonts w:ascii="Calibri" w:eastAsia="Comic Sans MS" w:hAnsi="Calibri" w:cs="Calibri"/>
                <w:szCs w:val="19"/>
              </w:rPr>
            </w:pPr>
            <w:r w:rsidRPr="008324B9">
              <w:rPr>
                <w:rFonts w:ascii="Calibri" w:eastAsia="Times New Roman" w:hAnsi="Calibri" w:cs="Calibri"/>
                <w:szCs w:val="19"/>
              </w:rPr>
              <w:t>Readers pay attention as they read.  If something feels wrong, they ask “Does that make sense?” “Does that sound right?” “D</w:t>
            </w:r>
            <w:r w:rsidRPr="008324B9">
              <w:rPr>
                <w:rFonts w:ascii="Calibri" w:eastAsia="Comic Sans MS" w:hAnsi="Calibri" w:cs="Calibri"/>
                <w:szCs w:val="19"/>
              </w:rPr>
              <w:t>oes that look</w:t>
            </w:r>
            <w:r w:rsidR="008324B9">
              <w:rPr>
                <w:rFonts w:ascii="Calibri" w:eastAsia="Comic Sans MS" w:hAnsi="Calibri" w:cs="Calibri"/>
                <w:szCs w:val="19"/>
              </w:rPr>
              <w:t xml:space="preserve"> right? </w:t>
            </w:r>
            <w:r w:rsidRPr="008324B9">
              <w:rPr>
                <w:rFonts w:ascii="Calibri" w:eastAsia="Comic Sans MS" w:hAnsi="Calibri" w:cs="Calibri"/>
                <w:szCs w:val="19"/>
              </w:rPr>
              <w:t>Then, they fix it up!</w:t>
            </w:r>
            <w:r w:rsidRPr="008324B9">
              <w:rPr>
                <w:rFonts w:ascii="Calibri" w:eastAsia="Times New Roman" w:hAnsi="Calibri" w:cs="Calibri"/>
                <w:i/>
                <w:szCs w:val="19"/>
              </w:rPr>
              <w:t xml:space="preserve"> 1.RML.2-16</w:t>
            </w:r>
          </w:p>
          <w:p w:rsidR="003A32FC" w:rsidRPr="008324B9" w:rsidRDefault="003A32FC" w:rsidP="002B6C4F">
            <w:pPr>
              <w:spacing w:after="0"/>
              <w:ind w:left="216"/>
              <w:rPr>
                <w:rFonts w:ascii="Calibri" w:eastAsia="Comic Sans MS" w:hAnsi="Calibri" w:cs="Calibri"/>
                <w:iCs/>
                <w:szCs w:val="19"/>
              </w:rPr>
            </w:pPr>
          </w:p>
        </w:tc>
        <w:tc>
          <w:tcPr>
            <w:tcW w:w="1250"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A32FC" w:rsidRPr="008324B9" w:rsidRDefault="003A32FC" w:rsidP="008324B9">
            <w:pPr>
              <w:numPr>
                <w:ilvl w:val="0"/>
                <w:numId w:val="13"/>
              </w:numPr>
              <w:spacing w:after="0" w:line="240" w:lineRule="auto"/>
              <w:rPr>
                <w:rFonts w:ascii="Calibri" w:eastAsia="Comic Sans MS" w:hAnsi="Calibri" w:cs="Calibri"/>
                <w:bCs/>
                <w:szCs w:val="19"/>
              </w:rPr>
            </w:pPr>
            <w:r w:rsidRPr="008324B9">
              <w:rPr>
                <w:rFonts w:ascii="Calibri" w:eastAsia="Comic Sans MS" w:hAnsi="Calibri" w:cs="Calibri"/>
                <w:bCs/>
                <w:szCs w:val="19"/>
              </w:rPr>
              <w:t>Coaches nicely help their partne</w:t>
            </w:r>
            <w:r w:rsidR="008324B9">
              <w:rPr>
                <w:rFonts w:ascii="Calibri" w:eastAsia="Comic Sans MS" w:hAnsi="Calibri" w:cs="Calibri"/>
                <w:bCs/>
                <w:szCs w:val="19"/>
              </w:rPr>
              <w:t xml:space="preserve">rs find mistakes when they read. </w:t>
            </w:r>
            <w:r w:rsidRPr="008324B9">
              <w:rPr>
                <w:rFonts w:ascii="Calibri" w:eastAsia="Comic Sans MS" w:hAnsi="Calibri" w:cs="Calibri"/>
                <w:bCs/>
                <w:i/>
                <w:szCs w:val="19"/>
              </w:rPr>
              <w:t>1.RML.2-17</w:t>
            </w:r>
          </w:p>
          <w:p w:rsidR="003A32FC" w:rsidRPr="008324B9" w:rsidRDefault="003A32FC" w:rsidP="008324B9">
            <w:pPr>
              <w:numPr>
                <w:ilvl w:val="0"/>
                <w:numId w:val="13"/>
              </w:numPr>
              <w:spacing w:after="0" w:line="240" w:lineRule="auto"/>
              <w:rPr>
                <w:rFonts w:ascii="Calibri" w:eastAsia="Comic Sans MS" w:hAnsi="Calibri" w:cs="Calibri"/>
                <w:bCs/>
                <w:szCs w:val="19"/>
              </w:rPr>
            </w:pPr>
            <w:r w:rsidRPr="008324B9">
              <w:rPr>
                <w:rFonts w:ascii="Calibri" w:eastAsia="Comic Sans MS" w:hAnsi="Calibri" w:cs="Calibri"/>
                <w:bCs/>
                <w:szCs w:val="19"/>
              </w:rPr>
              <w:t>Coaches help their partners fix their own mistakes.</w:t>
            </w:r>
            <w:r w:rsidR="008324B9">
              <w:rPr>
                <w:rFonts w:ascii="Calibri" w:eastAsia="Comic Sans MS" w:hAnsi="Calibri" w:cs="Calibri"/>
                <w:bCs/>
                <w:szCs w:val="19"/>
              </w:rPr>
              <w:t xml:space="preserve"> </w:t>
            </w:r>
            <w:r w:rsidRPr="008324B9">
              <w:rPr>
                <w:rFonts w:ascii="Calibri" w:eastAsia="Comic Sans MS" w:hAnsi="Calibri" w:cs="Calibri"/>
                <w:bCs/>
                <w:szCs w:val="19"/>
              </w:rPr>
              <w:t xml:space="preserve"> </w:t>
            </w:r>
            <w:r w:rsidRPr="008324B9">
              <w:rPr>
                <w:rFonts w:ascii="Calibri" w:eastAsia="Comic Sans MS" w:hAnsi="Calibri" w:cs="Calibri"/>
                <w:bCs/>
                <w:i/>
                <w:szCs w:val="19"/>
              </w:rPr>
              <w:t>1.RML.2-18</w:t>
            </w:r>
          </w:p>
          <w:p w:rsidR="003A32FC" w:rsidRPr="008324B9" w:rsidRDefault="003A32FC" w:rsidP="003A32FC">
            <w:pPr>
              <w:numPr>
                <w:ilvl w:val="0"/>
                <w:numId w:val="13"/>
              </w:numPr>
              <w:spacing w:after="0" w:line="240" w:lineRule="auto"/>
              <w:rPr>
                <w:rFonts w:ascii="Calibri" w:eastAsia="Comic Sans MS" w:hAnsi="Calibri" w:cs="Calibri"/>
                <w:bCs/>
                <w:szCs w:val="19"/>
              </w:rPr>
            </w:pPr>
            <w:r w:rsidRPr="008324B9">
              <w:rPr>
                <w:rFonts w:ascii="Calibri" w:eastAsia="Comic Sans MS" w:hAnsi="Calibri" w:cs="Calibri"/>
                <w:bCs/>
                <w:szCs w:val="19"/>
              </w:rPr>
              <w:t>Partners retell what they’ve read to make sure they both understand the story.</w:t>
            </w:r>
          </w:p>
          <w:p w:rsidR="003A32FC" w:rsidRPr="008324B9" w:rsidRDefault="003A32FC" w:rsidP="002B6C4F">
            <w:pPr>
              <w:spacing w:after="0"/>
              <w:ind w:left="216"/>
              <w:rPr>
                <w:rFonts w:ascii="Calibri" w:eastAsia="Comic Sans MS" w:hAnsi="Calibri" w:cs="Calibri"/>
                <w:bCs/>
                <w:i/>
                <w:szCs w:val="19"/>
              </w:rPr>
            </w:pPr>
            <w:r w:rsidRPr="008324B9">
              <w:rPr>
                <w:rFonts w:ascii="Calibri" w:eastAsia="Comic Sans MS" w:hAnsi="Calibri" w:cs="Calibri"/>
                <w:bCs/>
                <w:szCs w:val="19"/>
              </w:rPr>
              <w:t xml:space="preserve">          </w:t>
            </w:r>
            <w:r w:rsidRPr="008324B9">
              <w:rPr>
                <w:rFonts w:ascii="Calibri" w:eastAsia="Comic Sans MS" w:hAnsi="Calibri" w:cs="Calibri"/>
                <w:bCs/>
                <w:i/>
                <w:szCs w:val="19"/>
              </w:rPr>
              <w:t>1.RML.2-19</w:t>
            </w:r>
          </w:p>
          <w:p w:rsidR="003A32FC" w:rsidRPr="008324B9" w:rsidRDefault="003A32FC" w:rsidP="008324B9">
            <w:pPr>
              <w:numPr>
                <w:ilvl w:val="0"/>
                <w:numId w:val="13"/>
              </w:numPr>
              <w:spacing w:after="0" w:line="240" w:lineRule="auto"/>
              <w:rPr>
                <w:rFonts w:ascii="Calibri" w:eastAsia="Comic Sans MS" w:hAnsi="Calibri" w:cs="Calibri"/>
                <w:szCs w:val="19"/>
              </w:rPr>
            </w:pPr>
            <w:r w:rsidRPr="008324B9">
              <w:rPr>
                <w:rFonts w:ascii="Calibri" w:eastAsia="Comic Sans MS" w:hAnsi="Calibri" w:cs="Calibri"/>
                <w:szCs w:val="19"/>
              </w:rPr>
              <w:t>Readers fix up the tricky spots by rereading to make</w:t>
            </w:r>
            <w:r w:rsidR="008324B9">
              <w:rPr>
                <w:rFonts w:ascii="Calibri" w:eastAsia="Comic Sans MS" w:hAnsi="Calibri" w:cs="Calibri"/>
                <w:szCs w:val="19"/>
              </w:rPr>
              <w:t xml:space="preserve"> sure their voice sounds right. </w:t>
            </w:r>
            <w:r w:rsidRPr="008324B9">
              <w:rPr>
                <w:rFonts w:ascii="Calibri" w:eastAsia="Comic Sans MS" w:hAnsi="Calibri" w:cs="Calibri"/>
                <w:i/>
                <w:szCs w:val="19"/>
              </w:rPr>
              <w:t>1.RML.2-20</w:t>
            </w:r>
          </w:p>
        </w:tc>
      </w:tr>
    </w:tbl>
    <w:p w:rsidR="00CD4E6E" w:rsidRPr="0091459F" w:rsidRDefault="00CD4E6E" w:rsidP="00CD4E6E">
      <w:pPr>
        <w:spacing w:after="0"/>
        <w:rPr>
          <w:rFonts w:asciiTheme="majorHAnsi" w:hAnsiTheme="majorHAnsi" w:cstheme="majorHAnsi"/>
        </w:rPr>
      </w:pPr>
    </w:p>
    <w:tbl>
      <w:tblPr>
        <w:tblW w:w="138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29"/>
        <w:gridCol w:w="5512"/>
        <w:gridCol w:w="3619"/>
      </w:tblGrid>
      <w:tr w:rsidR="00915E98" w:rsidRPr="00260F69" w:rsidTr="00C668A1">
        <w:trPr>
          <w:trHeight w:val="427"/>
        </w:trPr>
        <w:tc>
          <w:tcPr>
            <w:tcW w:w="4729" w:type="dxa"/>
          </w:tcPr>
          <w:p w:rsidR="00915E98" w:rsidRPr="00260F69" w:rsidRDefault="00915E98" w:rsidP="002B6C4F">
            <w:pPr>
              <w:rPr>
                <w:rFonts w:cstheme="minorHAnsi"/>
                <w:sz w:val="28"/>
                <w:szCs w:val="28"/>
              </w:rPr>
            </w:pPr>
            <w:bookmarkStart w:id="4" w:name="calendar"/>
            <w:bookmarkEnd w:id="4"/>
            <w:r w:rsidRPr="00260F69">
              <w:rPr>
                <w:rFonts w:cstheme="minorHAnsi"/>
                <w:b/>
                <w:sz w:val="28"/>
                <w:szCs w:val="28"/>
              </w:rPr>
              <w:lastRenderedPageBreak/>
              <w:t>WORKSHOP CALENDAR FOR:</w:t>
            </w:r>
          </w:p>
        </w:tc>
        <w:tc>
          <w:tcPr>
            <w:tcW w:w="5512" w:type="dxa"/>
          </w:tcPr>
          <w:p w:rsidR="00915E98" w:rsidRPr="00260F69" w:rsidRDefault="00915E98" w:rsidP="002B6C4F">
            <w:pPr>
              <w:rPr>
                <w:rFonts w:cstheme="minorHAnsi"/>
                <w:sz w:val="28"/>
                <w:szCs w:val="28"/>
              </w:rPr>
            </w:pPr>
            <w:r w:rsidRPr="00260F69">
              <w:rPr>
                <w:rFonts w:cstheme="minorHAnsi"/>
                <w:sz w:val="28"/>
                <w:szCs w:val="28"/>
              </w:rPr>
              <w:t>1</w:t>
            </w:r>
            <w:r w:rsidRPr="00260F69">
              <w:rPr>
                <w:rFonts w:cstheme="minorHAnsi"/>
                <w:sz w:val="28"/>
                <w:szCs w:val="28"/>
                <w:vertAlign w:val="superscript"/>
              </w:rPr>
              <w:t>st</w:t>
            </w:r>
            <w:r>
              <w:rPr>
                <w:rFonts w:cstheme="minorHAnsi"/>
                <w:sz w:val="28"/>
                <w:szCs w:val="28"/>
              </w:rPr>
              <w:t xml:space="preserve"> G</w:t>
            </w:r>
            <w:r w:rsidRPr="00260F69">
              <w:rPr>
                <w:rFonts w:cstheme="minorHAnsi"/>
                <w:sz w:val="28"/>
                <w:szCs w:val="28"/>
              </w:rPr>
              <w:t>rade</w:t>
            </w:r>
            <w:r>
              <w:rPr>
                <w:rFonts w:cstheme="minorHAnsi"/>
                <w:sz w:val="28"/>
                <w:szCs w:val="28"/>
              </w:rPr>
              <w:t xml:space="preserve"> Reading Unit 2</w:t>
            </w:r>
          </w:p>
        </w:tc>
        <w:tc>
          <w:tcPr>
            <w:tcW w:w="3619" w:type="dxa"/>
            <w:shd w:val="clear" w:color="auto" w:fill="auto"/>
          </w:tcPr>
          <w:p w:rsidR="00915E98" w:rsidRPr="00260F69" w:rsidRDefault="00915E98" w:rsidP="002B6C4F">
            <w:pPr>
              <w:rPr>
                <w:rFonts w:cstheme="minorHAnsi"/>
                <w:sz w:val="28"/>
                <w:szCs w:val="28"/>
              </w:rPr>
            </w:pPr>
            <w:r>
              <w:rPr>
                <w:rFonts w:cstheme="minorHAnsi"/>
                <w:sz w:val="28"/>
                <w:szCs w:val="28"/>
              </w:rPr>
              <w:t xml:space="preserve">Date:  </w:t>
            </w:r>
            <w:r w:rsidR="00C668A1">
              <w:rPr>
                <w:rFonts w:cstheme="minorHAnsi"/>
                <w:sz w:val="28"/>
                <w:szCs w:val="28"/>
              </w:rPr>
              <w:t>Oct. 8 – Nov. 13</w:t>
            </w:r>
          </w:p>
        </w:tc>
      </w:tr>
      <w:tr w:rsidR="00915E98" w:rsidRPr="00260F69" w:rsidTr="00C668A1">
        <w:trPr>
          <w:trHeight w:val="453"/>
        </w:trPr>
        <w:tc>
          <w:tcPr>
            <w:tcW w:w="4729" w:type="dxa"/>
          </w:tcPr>
          <w:p w:rsidR="00915E98" w:rsidRPr="00C668A1" w:rsidRDefault="00915E98" w:rsidP="002B6C4F">
            <w:pPr>
              <w:rPr>
                <w:rFonts w:cstheme="minorHAnsi"/>
                <w:b/>
                <w:i/>
                <w:sz w:val="28"/>
                <w:szCs w:val="28"/>
              </w:rPr>
            </w:pPr>
            <w:r w:rsidRPr="00C668A1">
              <w:rPr>
                <w:rFonts w:cstheme="minorHAnsi"/>
                <w:b/>
                <w:i/>
                <w:sz w:val="28"/>
                <w:szCs w:val="28"/>
              </w:rPr>
              <w:t>Unit of Study:  Unit 2</w:t>
            </w:r>
          </w:p>
        </w:tc>
        <w:tc>
          <w:tcPr>
            <w:tcW w:w="5512" w:type="dxa"/>
          </w:tcPr>
          <w:p w:rsidR="00915E98" w:rsidRPr="00260F69" w:rsidRDefault="00915E98" w:rsidP="002B6C4F">
            <w:pPr>
              <w:rPr>
                <w:rFonts w:cstheme="minorHAnsi"/>
                <w:sz w:val="28"/>
                <w:szCs w:val="28"/>
              </w:rPr>
            </w:pPr>
            <w:r w:rsidRPr="00260F69">
              <w:rPr>
                <w:rFonts w:cstheme="minorHAnsi"/>
                <w:sz w:val="28"/>
                <w:szCs w:val="28"/>
              </w:rPr>
              <w:t>Tackling Trouble   Unit 2</w:t>
            </w:r>
          </w:p>
        </w:tc>
        <w:tc>
          <w:tcPr>
            <w:tcW w:w="3619" w:type="dxa"/>
            <w:shd w:val="clear" w:color="auto" w:fill="auto"/>
          </w:tcPr>
          <w:p w:rsidR="00915E98" w:rsidRPr="00260F69" w:rsidRDefault="00915E98" w:rsidP="002B6C4F">
            <w:pPr>
              <w:rPr>
                <w:rFonts w:cstheme="minorHAnsi"/>
                <w:sz w:val="28"/>
                <w:szCs w:val="28"/>
              </w:rPr>
            </w:pPr>
            <w:r>
              <w:rPr>
                <w:rFonts w:cstheme="minorHAnsi"/>
                <w:sz w:val="28"/>
                <w:szCs w:val="28"/>
              </w:rPr>
              <w:t>Charts:  None</w:t>
            </w:r>
          </w:p>
        </w:tc>
      </w:tr>
    </w:tbl>
    <w:p w:rsidR="00915E98" w:rsidRPr="00260F69" w:rsidRDefault="00915E98" w:rsidP="00915E98">
      <w:pPr>
        <w:jc w:val="center"/>
        <w:rPr>
          <w:rFonts w:cstheme="minorHAnsi"/>
          <w:sz w:val="10"/>
          <w:szCs w:val="28"/>
        </w:rPr>
      </w:pPr>
    </w:p>
    <w:tbl>
      <w:tblPr>
        <w:tblW w:w="138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72"/>
        <w:gridCol w:w="2772"/>
        <w:gridCol w:w="2772"/>
        <w:gridCol w:w="2772"/>
        <w:gridCol w:w="2772"/>
      </w:tblGrid>
      <w:tr w:rsidR="00915E98" w:rsidRPr="00915E98" w:rsidTr="00C668A1">
        <w:tc>
          <w:tcPr>
            <w:tcW w:w="2772" w:type="dxa"/>
          </w:tcPr>
          <w:p w:rsidR="00915E98" w:rsidRPr="00915E98" w:rsidRDefault="00915E98" w:rsidP="00915E98">
            <w:pPr>
              <w:pStyle w:val="NoSpacing"/>
              <w:jc w:val="center"/>
              <w:rPr>
                <w:b/>
                <w:sz w:val="24"/>
                <w:szCs w:val="24"/>
              </w:rPr>
            </w:pPr>
            <w:r w:rsidRPr="00915E98">
              <w:rPr>
                <w:b/>
                <w:sz w:val="24"/>
                <w:szCs w:val="24"/>
              </w:rPr>
              <w:t>MONDAY</w:t>
            </w:r>
          </w:p>
        </w:tc>
        <w:tc>
          <w:tcPr>
            <w:tcW w:w="2772" w:type="dxa"/>
          </w:tcPr>
          <w:p w:rsidR="00915E98" w:rsidRPr="00915E98" w:rsidRDefault="00915E98" w:rsidP="00915E98">
            <w:pPr>
              <w:pStyle w:val="NoSpacing"/>
              <w:jc w:val="center"/>
              <w:rPr>
                <w:b/>
                <w:sz w:val="24"/>
                <w:szCs w:val="24"/>
              </w:rPr>
            </w:pPr>
            <w:r w:rsidRPr="00915E98">
              <w:rPr>
                <w:b/>
                <w:sz w:val="24"/>
                <w:szCs w:val="24"/>
              </w:rPr>
              <w:t>TUESDAY</w:t>
            </w:r>
          </w:p>
        </w:tc>
        <w:tc>
          <w:tcPr>
            <w:tcW w:w="2772" w:type="dxa"/>
          </w:tcPr>
          <w:p w:rsidR="00915E98" w:rsidRPr="00915E98" w:rsidRDefault="00915E98" w:rsidP="00915E98">
            <w:pPr>
              <w:pStyle w:val="NoSpacing"/>
              <w:jc w:val="center"/>
              <w:rPr>
                <w:b/>
                <w:sz w:val="24"/>
                <w:szCs w:val="24"/>
              </w:rPr>
            </w:pPr>
            <w:r w:rsidRPr="00915E98">
              <w:rPr>
                <w:b/>
                <w:sz w:val="24"/>
                <w:szCs w:val="24"/>
              </w:rPr>
              <w:t>WEDNESDAY</w:t>
            </w:r>
          </w:p>
        </w:tc>
        <w:tc>
          <w:tcPr>
            <w:tcW w:w="2772" w:type="dxa"/>
          </w:tcPr>
          <w:p w:rsidR="00915E98" w:rsidRPr="00915E98" w:rsidRDefault="00915E98" w:rsidP="00915E98">
            <w:pPr>
              <w:pStyle w:val="NoSpacing"/>
              <w:jc w:val="center"/>
              <w:rPr>
                <w:b/>
                <w:sz w:val="24"/>
                <w:szCs w:val="24"/>
              </w:rPr>
            </w:pPr>
            <w:r w:rsidRPr="00915E98">
              <w:rPr>
                <w:b/>
                <w:sz w:val="24"/>
                <w:szCs w:val="24"/>
              </w:rPr>
              <w:t>THURSDAY</w:t>
            </w:r>
          </w:p>
        </w:tc>
        <w:tc>
          <w:tcPr>
            <w:tcW w:w="2772" w:type="dxa"/>
          </w:tcPr>
          <w:p w:rsidR="00915E98" w:rsidRPr="00915E98" w:rsidRDefault="00915E98" w:rsidP="00915E98">
            <w:pPr>
              <w:pStyle w:val="NoSpacing"/>
              <w:jc w:val="center"/>
              <w:rPr>
                <w:b/>
                <w:sz w:val="24"/>
                <w:szCs w:val="24"/>
              </w:rPr>
            </w:pPr>
            <w:r w:rsidRPr="00915E98">
              <w:rPr>
                <w:b/>
                <w:sz w:val="24"/>
                <w:szCs w:val="24"/>
              </w:rPr>
              <w:t>FRIDAY</w:t>
            </w:r>
          </w:p>
        </w:tc>
      </w:tr>
      <w:tr w:rsidR="00915E98" w:rsidRPr="00260F69" w:rsidTr="00C668A1">
        <w:trPr>
          <w:trHeight w:val="1440"/>
        </w:trPr>
        <w:tc>
          <w:tcPr>
            <w:tcW w:w="2772" w:type="dxa"/>
          </w:tcPr>
          <w:p w:rsidR="00915E98" w:rsidRPr="00260F69" w:rsidRDefault="008324B9" w:rsidP="00915E98">
            <w:pPr>
              <w:pStyle w:val="NoSpacing"/>
            </w:pPr>
            <w:r>
              <w:t>8</w:t>
            </w:r>
          </w:p>
          <w:p w:rsidR="00915E98" w:rsidRPr="00260F69" w:rsidRDefault="00915E98" w:rsidP="00915E98">
            <w:pPr>
              <w:pStyle w:val="NoSpacing"/>
              <w:rPr>
                <w:rFonts w:eastAsia="Trebuchet MS"/>
                <w:bCs/>
              </w:rPr>
            </w:pPr>
            <w:r w:rsidRPr="00260F69">
              <w:rPr>
                <w:rFonts w:eastAsia="Comic Sans MS"/>
                <w:bCs/>
              </w:rPr>
              <w:t>Readers “prepare” themselves to read by looking at the cover, back and title and thinking what the book is about before they look at the words in the book</w:t>
            </w:r>
            <w:r w:rsidRPr="00260F69">
              <w:rPr>
                <w:rFonts w:eastAsia="Trebuchet MS"/>
                <w:bCs/>
              </w:rPr>
              <w:t xml:space="preserve"> </w:t>
            </w:r>
          </w:p>
          <w:p w:rsidR="00915E98" w:rsidRPr="00260F69" w:rsidRDefault="00915E98" w:rsidP="00915E98">
            <w:pPr>
              <w:pStyle w:val="NoSpacing"/>
            </w:pPr>
            <w:r w:rsidRPr="00260F69">
              <w:rPr>
                <w:rFonts w:eastAsia="Trebuchet MS"/>
                <w:bCs/>
              </w:rPr>
              <w:t>1.RML.2-1</w:t>
            </w:r>
          </w:p>
        </w:tc>
        <w:tc>
          <w:tcPr>
            <w:tcW w:w="2772" w:type="dxa"/>
          </w:tcPr>
          <w:p w:rsidR="00915E98" w:rsidRPr="00260F69" w:rsidRDefault="008324B9" w:rsidP="00915E98">
            <w:pPr>
              <w:pStyle w:val="NoSpacing"/>
            </w:pPr>
            <w:r>
              <w:t>9</w:t>
            </w:r>
          </w:p>
          <w:p w:rsidR="00915E98" w:rsidRPr="00260F69" w:rsidRDefault="00915E98" w:rsidP="00915E98">
            <w:pPr>
              <w:pStyle w:val="NoSpacing"/>
              <w:rPr>
                <w:rFonts w:eastAsia="Comic Sans MS"/>
                <w:bCs/>
              </w:rPr>
            </w:pPr>
            <w:r w:rsidRPr="00260F69">
              <w:rPr>
                <w:rFonts w:eastAsia="Comic Sans MS"/>
                <w:bCs/>
              </w:rPr>
              <w:t xml:space="preserve">Readers get ready to read the words by using what they already know from the title, and the pictures. </w:t>
            </w:r>
          </w:p>
          <w:p w:rsidR="00915E98" w:rsidRPr="00260F69" w:rsidRDefault="00915E98" w:rsidP="00915E98">
            <w:pPr>
              <w:pStyle w:val="NoSpacing"/>
            </w:pPr>
            <w:r w:rsidRPr="00260F69">
              <w:rPr>
                <w:rFonts w:eastAsia="Trebuchet MS"/>
                <w:bCs/>
              </w:rPr>
              <w:t>1.RML.2-2</w:t>
            </w:r>
          </w:p>
        </w:tc>
        <w:tc>
          <w:tcPr>
            <w:tcW w:w="2772" w:type="dxa"/>
          </w:tcPr>
          <w:p w:rsidR="00915E98" w:rsidRPr="00260F69" w:rsidRDefault="008324B9" w:rsidP="00915E98">
            <w:pPr>
              <w:pStyle w:val="NoSpacing"/>
            </w:pPr>
            <w:r>
              <w:t>10</w:t>
            </w:r>
          </w:p>
          <w:p w:rsidR="00915E98" w:rsidRPr="00260F69" w:rsidRDefault="00915E98" w:rsidP="00915E98">
            <w:pPr>
              <w:pStyle w:val="NoSpacing"/>
            </w:pPr>
          </w:p>
          <w:p w:rsidR="00915E98" w:rsidRPr="00260F69" w:rsidRDefault="00915E98" w:rsidP="00915E98">
            <w:pPr>
              <w:pStyle w:val="NoSpacing"/>
            </w:pPr>
            <w:r w:rsidRPr="00260F69">
              <w:t>Conferences-no school</w:t>
            </w:r>
          </w:p>
        </w:tc>
        <w:tc>
          <w:tcPr>
            <w:tcW w:w="2772" w:type="dxa"/>
          </w:tcPr>
          <w:p w:rsidR="00915E98" w:rsidRPr="00260F69" w:rsidRDefault="008324B9" w:rsidP="00915E98">
            <w:pPr>
              <w:pStyle w:val="NoSpacing"/>
            </w:pPr>
            <w:r>
              <w:t>11</w:t>
            </w:r>
          </w:p>
          <w:p w:rsidR="00915E98" w:rsidRPr="00260F69" w:rsidRDefault="00915E98" w:rsidP="00915E98">
            <w:pPr>
              <w:pStyle w:val="NoSpacing"/>
            </w:pPr>
          </w:p>
          <w:p w:rsidR="00915E98" w:rsidRPr="00260F69" w:rsidRDefault="00915E98" w:rsidP="00915E98">
            <w:pPr>
              <w:pStyle w:val="NoSpacing"/>
            </w:pPr>
            <w:r w:rsidRPr="00260F69">
              <w:t>Conferences-no school</w:t>
            </w:r>
          </w:p>
        </w:tc>
        <w:tc>
          <w:tcPr>
            <w:tcW w:w="2772" w:type="dxa"/>
          </w:tcPr>
          <w:p w:rsidR="00915E98" w:rsidRPr="00260F69" w:rsidRDefault="008324B9" w:rsidP="00915E98">
            <w:pPr>
              <w:pStyle w:val="NoSpacing"/>
            </w:pPr>
            <w:r>
              <w:t>12</w:t>
            </w:r>
          </w:p>
          <w:p w:rsidR="00915E98" w:rsidRPr="00260F69" w:rsidRDefault="00915E98" w:rsidP="00915E98">
            <w:pPr>
              <w:pStyle w:val="NoSpacing"/>
            </w:pPr>
          </w:p>
          <w:p w:rsidR="00915E98" w:rsidRPr="00260F69" w:rsidRDefault="00915E98" w:rsidP="00915E98">
            <w:pPr>
              <w:pStyle w:val="NoSpacing"/>
            </w:pPr>
            <w:r w:rsidRPr="00260F69">
              <w:t>No school</w:t>
            </w:r>
          </w:p>
        </w:tc>
      </w:tr>
      <w:tr w:rsidR="00915E98" w:rsidRPr="00260F69" w:rsidTr="00C668A1">
        <w:trPr>
          <w:trHeight w:val="1440"/>
        </w:trPr>
        <w:tc>
          <w:tcPr>
            <w:tcW w:w="2772" w:type="dxa"/>
          </w:tcPr>
          <w:p w:rsidR="00915E98" w:rsidRPr="00260F69" w:rsidRDefault="008324B9" w:rsidP="00915E98">
            <w:pPr>
              <w:pStyle w:val="NoSpacing"/>
            </w:pPr>
            <w:r>
              <w:t>15</w:t>
            </w:r>
          </w:p>
          <w:p w:rsidR="00915E98" w:rsidRPr="00260F69" w:rsidRDefault="00915E98" w:rsidP="00915E98">
            <w:pPr>
              <w:pStyle w:val="NoSpacing"/>
            </w:pPr>
            <w:r w:rsidRPr="00260F69">
              <w:t>Readers can retell a story by using their fingers and words such as first, then, next, after that, finally.</w:t>
            </w:r>
          </w:p>
          <w:p w:rsidR="00915E98" w:rsidRPr="00260F69" w:rsidRDefault="00915E98" w:rsidP="00915E98">
            <w:pPr>
              <w:pStyle w:val="NoSpacing"/>
            </w:pPr>
            <w:r w:rsidRPr="00260F69">
              <w:t>1.RML.2-3</w:t>
            </w:r>
          </w:p>
        </w:tc>
        <w:tc>
          <w:tcPr>
            <w:tcW w:w="2772" w:type="dxa"/>
          </w:tcPr>
          <w:p w:rsidR="00915E98" w:rsidRPr="00260F69" w:rsidRDefault="008324B9" w:rsidP="00915E98">
            <w:pPr>
              <w:pStyle w:val="NoSpacing"/>
            </w:pPr>
            <w:r>
              <w:t>15</w:t>
            </w:r>
          </w:p>
          <w:p w:rsidR="00915E98" w:rsidRPr="00260F69" w:rsidRDefault="00915E98" w:rsidP="00915E98">
            <w:pPr>
              <w:pStyle w:val="NoSpacing"/>
            </w:pPr>
            <w:r w:rsidRPr="00260F69">
              <w:t>Readers can figure out new words by using what they already know about other words.</w:t>
            </w:r>
          </w:p>
          <w:p w:rsidR="00915E98" w:rsidRPr="00260F69" w:rsidRDefault="00915E98" w:rsidP="00915E98">
            <w:pPr>
              <w:pStyle w:val="NoSpacing"/>
            </w:pPr>
            <w:r w:rsidRPr="00260F69">
              <w:t>1.RML.2-4</w:t>
            </w:r>
          </w:p>
        </w:tc>
        <w:tc>
          <w:tcPr>
            <w:tcW w:w="2772" w:type="dxa"/>
          </w:tcPr>
          <w:p w:rsidR="00915E98" w:rsidRPr="00260F69" w:rsidRDefault="00915E98" w:rsidP="00915E98">
            <w:pPr>
              <w:pStyle w:val="NoSpacing"/>
            </w:pPr>
            <w:r w:rsidRPr="00260F69">
              <w:t>17</w:t>
            </w:r>
          </w:p>
          <w:p w:rsidR="00915E98" w:rsidRPr="00260F69" w:rsidRDefault="00915E98" w:rsidP="00915E98">
            <w:pPr>
              <w:pStyle w:val="NoSpacing"/>
            </w:pPr>
            <w:r w:rsidRPr="00260F69">
              <w:t>Readers can figure out new words by looking closely at the letters and patterns in the words.</w:t>
            </w:r>
          </w:p>
          <w:p w:rsidR="00915E98" w:rsidRPr="00260F69" w:rsidRDefault="00915E98" w:rsidP="00915E98">
            <w:pPr>
              <w:pStyle w:val="NoSpacing"/>
            </w:pPr>
            <w:r w:rsidRPr="00260F69">
              <w:t>1.RML.2-5</w:t>
            </w:r>
          </w:p>
        </w:tc>
        <w:tc>
          <w:tcPr>
            <w:tcW w:w="2772" w:type="dxa"/>
          </w:tcPr>
          <w:p w:rsidR="00915E98" w:rsidRPr="00260F69" w:rsidRDefault="00915E98" w:rsidP="00915E98">
            <w:pPr>
              <w:pStyle w:val="NoSpacing"/>
            </w:pPr>
            <w:r w:rsidRPr="00260F69">
              <w:t>18</w:t>
            </w:r>
          </w:p>
          <w:p w:rsidR="00915E98" w:rsidRPr="00260F69" w:rsidRDefault="00915E98" w:rsidP="00915E98">
            <w:pPr>
              <w:pStyle w:val="NoSpacing"/>
            </w:pPr>
            <w:r w:rsidRPr="00260F69">
              <w:t>Readers can figure out new words by looking all the way across a word and by checking the picture.</w:t>
            </w:r>
          </w:p>
          <w:p w:rsidR="00915E98" w:rsidRPr="00260F69" w:rsidRDefault="00915E98" w:rsidP="00915E98">
            <w:pPr>
              <w:pStyle w:val="NoSpacing"/>
            </w:pPr>
            <w:r w:rsidRPr="00260F69">
              <w:t>1.RML.2-6</w:t>
            </w:r>
          </w:p>
        </w:tc>
        <w:tc>
          <w:tcPr>
            <w:tcW w:w="2772" w:type="dxa"/>
          </w:tcPr>
          <w:p w:rsidR="00915E98" w:rsidRPr="00260F69" w:rsidRDefault="00915E98" w:rsidP="00915E98">
            <w:pPr>
              <w:pStyle w:val="NoSpacing"/>
            </w:pPr>
            <w:r w:rsidRPr="00260F69">
              <w:t>19</w:t>
            </w:r>
          </w:p>
          <w:p w:rsidR="00915E98" w:rsidRPr="00260F69" w:rsidRDefault="00915E98" w:rsidP="00915E98">
            <w:pPr>
              <w:pStyle w:val="NoSpacing"/>
            </w:pPr>
            <w:r w:rsidRPr="00260F69">
              <w:t>Mini-lesson choice day</w:t>
            </w:r>
          </w:p>
          <w:p w:rsidR="00915E98" w:rsidRPr="00260F69" w:rsidRDefault="00915E98" w:rsidP="00915E98">
            <w:pPr>
              <w:pStyle w:val="NoSpacing"/>
            </w:pPr>
          </w:p>
        </w:tc>
      </w:tr>
      <w:tr w:rsidR="00915E98" w:rsidRPr="00260F69" w:rsidTr="00C668A1">
        <w:trPr>
          <w:trHeight w:val="1440"/>
        </w:trPr>
        <w:tc>
          <w:tcPr>
            <w:tcW w:w="2772" w:type="dxa"/>
          </w:tcPr>
          <w:p w:rsidR="00915E98" w:rsidRPr="00260F69" w:rsidRDefault="00915E98" w:rsidP="00915E98">
            <w:pPr>
              <w:pStyle w:val="NoSpacing"/>
            </w:pPr>
            <w:r w:rsidRPr="00260F69">
              <w:t>22</w:t>
            </w:r>
          </w:p>
          <w:p w:rsidR="00915E98" w:rsidRPr="00260F69" w:rsidRDefault="00915E98" w:rsidP="00915E98">
            <w:pPr>
              <w:pStyle w:val="NoSpacing"/>
            </w:pPr>
            <w:r w:rsidRPr="00260F69">
              <w:t>Readers can figure out new words by using snap words to read the tricky parts.</w:t>
            </w:r>
          </w:p>
          <w:p w:rsidR="00915E98" w:rsidRPr="00260F69" w:rsidRDefault="00915E98" w:rsidP="00915E98">
            <w:pPr>
              <w:pStyle w:val="NoSpacing"/>
            </w:pPr>
            <w:r w:rsidRPr="00260F69">
              <w:t>1.RML.2-7</w:t>
            </w:r>
          </w:p>
        </w:tc>
        <w:tc>
          <w:tcPr>
            <w:tcW w:w="2772" w:type="dxa"/>
          </w:tcPr>
          <w:p w:rsidR="00915E98" w:rsidRPr="00260F69" w:rsidRDefault="00915E98" w:rsidP="00915E98">
            <w:pPr>
              <w:pStyle w:val="NoSpacing"/>
            </w:pPr>
            <w:r w:rsidRPr="00260F69">
              <w:t>23</w:t>
            </w:r>
          </w:p>
          <w:p w:rsidR="00915E98" w:rsidRPr="00260F69" w:rsidRDefault="00915E98" w:rsidP="00915E98">
            <w:pPr>
              <w:pStyle w:val="NoSpacing"/>
            </w:pPr>
            <w:r w:rsidRPr="00260F69">
              <w:t>Readers always check on their own reading to know if it’s right by asking themselves questions</w:t>
            </w:r>
          </w:p>
          <w:p w:rsidR="00915E98" w:rsidRPr="00260F69" w:rsidRDefault="00915E98" w:rsidP="00915E98">
            <w:pPr>
              <w:pStyle w:val="NoSpacing"/>
            </w:pPr>
            <w:r w:rsidRPr="00260F69">
              <w:t>1.RML.2-8</w:t>
            </w:r>
          </w:p>
        </w:tc>
        <w:tc>
          <w:tcPr>
            <w:tcW w:w="2772" w:type="dxa"/>
          </w:tcPr>
          <w:p w:rsidR="00915E98" w:rsidRPr="00260F69" w:rsidRDefault="00915E98" w:rsidP="00915E98">
            <w:pPr>
              <w:pStyle w:val="NoSpacing"/>
            </w:pPr>
            <w:r w:rsidRPr="00260F69">
              <w:t>24</w:t>
            </w:r>
          </w:p>
          <w:p w:rsidR="00915E98" w:rsidRPr="00260F69" w:rsidRDefault="00915E98" w:rsidP="00915E98">
            <w:pPr>
              <w:pStyle w:val="NoSpacing"/>
              <w:rPr>
                <w:rFonts w:eastAsia="Comic Sans MS"/>
                <w:bCs/>
              </w:rPr>
            </w:pPr>
            <w:r w:rsidRPr="00260F69">
              <w:rPr>
                <w:rFonts w:eastAsia="Comic Sans MS"/>
                <w:bCs/>
              </w:rPr>
              <w:t>Readers make sure it sounds right by rereading</w:t>
            </w:r>
          </w:p>
          <w:p w:rsidR="00915E98" w:rsidRPr="00260F69" w:rsidRDefault="00915E98" w:rsidP="00915E98">
            <w:pPr>
              <w:pStyle w:val="NoSpacing"/>
            </w:pPr>
            <w:r w:rsidRPr="00260F69">
              <w:rPr>
                <w:rFonts w:eastAsia="Comic Sans MS"/>
                <w:bCs/>
              </w:rPr>
              <w:t>1.RML.2-9</w:t>
            </w:r>
          </w:p>
        </w:tc>
        <w:tc>
          <w:tcPr>
            <w:tcW w:w="2772" w:type="dxa"/>
          </w:tcPr>
          <w:p w:rsidR="00915E98" w:rsidRPr="00260F69" w:rsidRDefault="00915E98" w:rsidP="00915E98">
            <w:pPr>
              <w:pStyle w:val="NoSpacing"/>
            </w:pPr>
            <w:r w:rsidRPr="00260F69">
              <w:t>25</w:t>
            </w:r>
          </w:p>
          <w:p w:rsidR="00915E98" w:rsidRPr="00260F69" w:rsidRDefault="00915E98" w:rsidP="00915E98">
            <w:pPr>
              <w:pStyle w:val="NoSpacing"/>
            </w:pPr>
            <w:r w:rsidRPr="00260F69">
              <w:t>Readers understand their books by having partners help them retell the story</w:t>
            </w:r>
          </w:p>
          <w:p w:rsidR="00915E98" w:rsidRPr="00260F69" w:rsidRDefault="00915E98" w:rsidP="00915E98">
            <w:pPr>
              <w:pStyle w:val="NoSpacing"/>
            </w:pPr>
            <w:r w:rsidRPr="00260F69">
              <w:t>1.RML.2-10</w:t>
            </w:r>
          </w:p>
        </w:tc>
        <w:tc>
          <w:tcPr>
            <w:tcW w:w="2772" w:type="dxa"/>
          </w:tcPr>
          <w:p w:rsidR="00915E98" w:rsidRPr="00260F69" w:rsidRDefault="00915E98" w:rsidP="00915E98">
            <w:pPr>
              <w:pStyle w:val="NoSpacing"/>
            </w:pPr>
            <w:r w:rsidRPr="00260F69">
              <w:t>26</w:t>
            </w:r>
          </w:p>
          <w:p w:rsidR="00915E98" w:rsidRPr="00260F69" w:rsidRDefault="00915E98" w:rsidP="00915E98">
            <w:pPr>
              <w:pStyle w:val="NoSpacing"/>
              <w:rPr>
                <w:rFonts w:eastAsia="Comic Sans MS"/>
                <w:color w:val="000000"/>
              </w:rPr>
            </w:pPr>
            <w:r w:rsidRPr="00260F69">
              <w:rPr>
                <w:rFonts w:eastAsia="Comic Sans MS"/>
                <w:color w:val="000000"/>
              </w:rPr>
              <w:t>Readers can use the pictures to help them figure out tricky words. When we need help, we might look at the picture and ask ourselves, "What do I see in the picture? What could that word be?"</w:t>
            </w:r>
          </w:p>
          <w:p w:rsidR="00915E98" w:rsidRPr="00260F69" w:rsidRDefault="00915E98" w:rsidP="00915E98">
            <w:pPr>
              <w:pStyle w:val="NoSpacing"/>
            </w:pPr>
            <w:r w:rsidRPr="00260F69">
              <w:rPr>
                <w:rFonts w:eastAsia="Comic Sans MS"/>
                <w:color w:val="000000"/>
              </w:rPr>
              <w:t>1.RML.2-11</w:t>
            </w:r>
          </w:p>
        </w:tc>
      </w:tr>
      <w:tr w:rsidR="00915E98" w:rsidRPr="00260F69" w:rsidTr="00C668A1">
        <w:trPr>
          <w:cantSplit/>
          <w:trHeight w:val="2322"/>
        </w:trPr>
        <w:tc>
          <w:tcPr>
            <w:tcW w:w="2772" w:type="dxa"/>
          </w:tcPr>
          <w:p w:rsidR="00915E98" w:rsidRPr="00260F69" w:rsidRDefault="00915E98" w:rsidP="00915E98">
            <w:pPr>
              <w:pStyle w:val="NoSpacing"/>
            </w:pPr>
            <w:r w:rsidRPr="00260F69">
              <w:lastRenderedPageBreak/>
              <w:t>29</w:t>
            </w:r>
          </w:p>
          <w:p w:rsidR="00915E98" w:rsidRPr="00260F69" w:rsidRDefault="00915E98" w:rsidP="00915E98">
            <w:pPr>
              <w:pStyle w:val="NoSpacing"/>
            </w:pPr>
            <w:r w:rsidRPr="00260F69">
              <w:t xml:space="preserve">To help figure out tricky words, readers remind themselves to check the picture, check the word. </w:t>
            </w:r>
          </w:p>
          <w:p w:rsidR="00915E98" w:rsidRPr="00260F69" w:rsidRDefault="00915E98" w:rsidP="00915E98">
            <w:pPr>
              <w:pStyle w:val="NoSpacing"/>
            </w:pPr>
            <w:r w:rsidRPr="00260F69">
              <w:t>1.RML.2-12</w:t>
            </w:r>
          </w:p>
        </w:tc>
        <w:tc>
          <w:tcPr>
            <w:tcW w:w="2772" w:type="dxa"/>
          </w:tcPr>
          <w:p w:rsidR="00915E98" w:rsidRPr="00260F69" w:rsidRDefault="00915E98" w:rsidP="00915E98">
            <w:pPr>
              <w:pStyle w:val="NoSpacing"/>
            </w:pPr>
            <w:r w:rsidRPr="00260F69">
              <w:t>30</w:t>
            </w:r>
          </w:p>
          <w:p w:rsidR="00915E98" w:rsidRPr="00260F69" w:rsidRDefault="00915E98" w:rsidP="00915E98">
            <w:pPr>
              <w:pStyle w:val="NoSpacing"/>
            </w:pPr>
            <w:r w:rsidRPr="00260F69">
              <w:t>Mini-lesson choice day</w:t>
            </w:r>
          </w:p>
          <w:p w:rsidR="00915E98" w:rsidRPr="00260F69" w:rsidRDefault="00915E98" w:rsidP="00915E98">
            <w:pPr>
              <w:pStyle w:val="NoSpacing"/>
            </w:pPr>
          </w:p>
        </w:tc>
        <w:tc>
          <w:tcPr>
            <w:tcW w:w="2772" w:type="dxa"/>
          </w:tcPr>
          <w:p w:rsidR="00915E98" w:rsidRPr="00260F69" w:rsidRDefault="00915E98" w:rsidP="00915E98">
            <w:pPr>
              <w:pStyle w:val="NoSpacing"/>
            </w:pPr>
            <w:r w:rsidRPr="00260F69">
              <w:t>31</w:t>
            </w:r>
          </w:p>
          <w:p w:rsidR="00915E98" w:rsidRPr="00260F69" w:rsidRDefault="00915E98" w:rsidP="00915E98">
            <w:pPr>
              <w:pStyle w:val="NoSpacing"/>
            </w:pPr>
            <w:r w:rsidRPr="00260F69">
              <w:t>When I get stuck I think, “Get a running start.”</w:t>
            </w:r>
          </w:p>
          <w:p w:rsidR="00915E98" w:rsidRPr="00260F69" w:rsidRDefault="00915E98" w:rsidP="00915E98">
            <w:pPr>
              <w:pStyle w:val="NoSpacing"/>
            </w:pPr>
            <w:r w:rsidRPr="00260F69">
              <w:t>1.RML.2-13</w:t>
            </w:r>
          </w:p>
          <w:p w:rsidR="00915E98" w:rsidRPr="00260F69" w:rsidRDefault="00915E98" w:rsidP="00915E98">
            <w:pPr>
              <w:pStyle w:val="NoSpacing"/>
            </w:pPr>
          </w:p>
        </w:tc>
        <w:tc>
          <w:tcPr>
            <w:tcW w:w="2772" w:type="dxa"/>
          </w:tcPr>
          <w:p w:rsidR="00915E98" w:rsidRPr="00260F69" w:rsidRDefault="00915E98" w:rsidP="00915E98">
            <w:pPr>
              <w:pStyle w:val="NoSpacing"/>
            </w:pPr>
            <w:r w:rsidRPr="00260F69">
              <w:t>1</w:t>
            </w:r>
          </w:p>
          <w:p w:rsidR="00915E98" w:rsidRPr="00260F69" w:rsidRDefault="00915E98" w:rsidP="00915E98">
            <w:pPr>
              <w:pStyle w:val="NoSpacing"/>
              <w:rPr>
                <w:rFonts w:eastAsia="Comic Sans MS"/>
                <w:color w:val="000000"/>
              </w:rPr>
            </w:pPr>
            <w:r w:rsidRPr="00260F69">
              <w:rPr>
                <w:rFonts w:eastAsia="Comic Sans MS"/>
                <w:color w:val="000000"/>
              </w:rPr>
              <w:t xml:space="preserve">Readers pay attention as they read. If something feels wrong, they ask, “Does that make sense?” “Does that sound right?” Then they fix it up. </w:t>
            </w:r>
          </w:p>
          <w:p w:rsidR="00915E98" w:rsidRPr="00260F69" w:rsidRDefault="00915E98" w:rsidP="00915E98">
            <w:pPr>
              <w:pStyle w:val="NoSpacing"/>
              <w:rPr>
                <w:color w:val="000000"/>
              </w:rPr>
            </w:pPr>
            <w:r w:rsidRPr="00260F69">
              <w:rPr>
                <w:rFonts w:eastAsia="Comic Sans MS"/>
                <w:color w:val="000000"/>
              </w:rPr>
              <w:t>1.RML.2-14</w:t>
            </w:r>
          </w:p>
        </w:tc>
        <w:tc>
          <w:tcPr>
            <w:tcW w:w="2772" w:type="dxa"/>
          </w:tcPr>
          <w:p w:rsidR="00915E98" w:rsidRPr="00260F69" w:rsidRDefault="00915E98" w:rsidP="00915E98">
            <w:pPr>
              <w:pStyle w:val="NoSpacing"/>
            </w:pPr>
            <w:r w:rsidRPr="00260F69">
              <w:t>2</w:t>
            </w:r>
          </w:p>
          <w:p w:rsidR="00915E98" w:rsidRPr="00260F69" w:rsidRDefault="00915E98" w:rsidP="00915E98">
            <w:pPr>
              <w:pStyle w:val="NoSpacing"/>
              <w:rPr>
                <w:rFonts w:eastAsia="Comic Sans MS"/>
                <w:color w:val="000000"/>
              </w:rPr>
            </w:pPr>
            <w:r w:rsidRPr="00260F69">
              <w:t>Readers pay attention as they read.  If something feels wrong, they ask “Does that make sense?” “Does that sound right?” “D</w:t>
            </w:r>
            <w:r w:rsidRPr="00260F69">
              <w:rPr>
                <w:rFonts w:eastAsia="Comic Sans MS"/>
                <w:color w:val="000000"/>
              </w:rPr>
              <w:t>oes that look right?”</w:t>
            </w:r>
          </w:p>
          <w:p w:rsidR="00915E98" w:rsidRPr="00260F69" w:rsidRDefault="00915E98" w:rsidP="00915E98">
            <w:pPr>
              <w:pStyle w:val="NoSpacing"/>
              <w:rPr>
                <w:rFonts w:eastAsia="Comic Sans MS"/>
                <w:color w:val="000000"/>
              </w:rPr>
            </w:pPr>
            <w:r w:rsidRPr="00260F69">
              <w:rPr>
                <w:rFonts w:eastAsia="Comic Sans MS"/>
                <w:color w:val="000000"/>
              </w:rPr>
              <w:t>Then, they fix it up!</w:t>
            </w:r>
          </w:p>
          <w:p w:rsidR="00915E98" w:rsidRPr="00260F69" w:rsidRDefault="00915E98" w:rsidP="00915E98">
            <w:pPr>
              <w:pStyle w:val="NoSpacing"/>
            </w:pPr>
            <w:r w:rsidRPr="00260F69">
              <w:rPr>
                <w:rFonts w:eastAsia="Comic Sans MS"/>
                <w:color w:val="000000"/>
              </w:rPr>
              <w:t>1.RML.2-15</w:t>
            </w:r>
          </w:p>
        </w:tc>
      </w:tr>
      <w:tr w:rsidR="00915E98" w:rsidRPr="00260F69" w:rsidTr="00C668A1">
        <w:trPr>
          <w:cantSplit/>
          <w:trHeight w:val="1440"/>
        </w:trPr>
        <w:tc>
          <w:tcPr>
            <w:tcW w:w="2772" w:type="dxa"/>
          </w:tcPr>
          <w:p w:rsidR="00915E98" w:rsidRPr="00260F69" w:rsidRDefault="00915E98" w:rsidP="00915E98">
            <w:pPr>
              <w:pStyle w:val="NoSpacing"/>
            </w:pPr>
            <w:r w:rsidRPr="00260F69">
              <w:t>5</w:t>
            </w:r>
          </w:p>
          <w:p w:rsidR="00915E98" w:rsidRPr="00260F69" w:rsidRDefault="00915E98" w:rsidP="00915E98">
            <w:pPr>
              <w:pStyle w:val="NoSpacing"/>
              <w:rPr>
                <w:rFonts w:eastAsia="Comic Sans MS"/>
                <w:color w:val="000000"/>
              </w:rPr>
            </w:pPr>
            <w:r w:rsidRPr="00260F69">
              <w:t>Readers pay attention as they read.  If something feels wrong, they ask “Does that make sense?” “Does that sound right?” “D</w:t>
            </w:r>
            <w:r w:rsidRPr="00260F69">
              <w:rPr>
                <w:rFonts w:eastAsia="Comic Sans MS"/>
                <w:color w:val="000000"/>
              </w:rPr>
              <w:t>oes that look right?”</w:t>
            </w:r>
          </w:p>
          <w:p w:rsidR="00915E98" w:rsidRPr="00260F69" w:rsidRDefault="00915E98" w:rsidP="00915E98">
            <w:pPr>
              <w:pStyle w:val="NoSpacing"/>
              <w:rPr>
                <w:rFonts w:eastAsia="Comic Sans MS"/>
                <w:color w:val="000000"/>
              </w:rPr>
            </w:pPr>
            <w:r w:rsidRPr="00260F69">
              <w:rPr>
                <w:rFonts w:eastAsia="Comic Sans MS"/>
                <w:color w:val="000000"/>
              </w:rPr>
              <w:t>Then, they fix it up!</w:t>
            </w:r>
          </w:p>
          <w:p w:rsidR="00915E98" w:rsidRPr="00260F69" w:rsidRDefault="00915E98" w:rsidP="00915E98">
            <w:pPr>
              <w:pStyle w:val="NoSpacing"/>
            </w:pPr>
            <w:r w:rsidRPr="00260F69">
              <w:t>1.RML.2-16</w:t>
            </w:r>
          </w:p>
        </w:tc>
        <w:tc>
          <w:tcPr>
            <w:tcW w:w="2772" w:type="dxa"/>
          </w:tcPr>
          <w:p w:rsidR="00915E98" w:rsidRPr="00260F69" w:rsidRDefault="00915E98" w:rsidP="00915E98">
            <w:pPr>
              <w:pStyle w:val="NoSpacing"/>
            </w:pPr>
            <w:r w:rsidRPr="00260F69">
              <w:t>6</w:t>
            </w:r>
          </w:p>
          <w:p w:rsidR="00915E98" w:rsidRPr="00260F69" w:rsidRDefault="00915E98" w:rsidP="00915E98">
            <w:pPr>
              <w:pStyle w:val="NoSpacing"/>
            </w:pPr>
            <w:r w:rsidRPr="00260F69">
              <w:t>Mini-lesson choice day</w:t>
            </w:r>
          </w:p>
        </w:tc>
        <w:tc>
          <w:tcPr>
            <w:tcW w:w="2772" w:type="dxa"/>
          </w:tcPr>
          <w:p w:rsidR="00915E98" w:rsidRPr="00260F69" w:rsidRDefault="00915E98" w:rsidP="00915E98">
            <w:pPr>
              <w:pStyle w:val="NoSpacing"/>
            </w:pPr>
            <w:r w:rsidRPr="00260F69">
              <w:t>7</w:t>
            </w:r>
          </w:p>
          <w:p w:rsidR="00915E98" w:rsidRPr="00260F69" w:rsidRDefault="00915E98" w:rsidP="00915E98">
            <w:pPr>
              <w:pStyle w:val="NoSpacing"/>
              <w:rPr>
                <w:rFonts w:eastAsia="Comic Sans MS"/>
                <w:bCs/>
              </w:rPr>
            </w:pPr>
            <w:r w:rsidRPr="00260F69">
              <w:rPr>
                <w:rFonts w:eastAsia="Comic Sans MS"/>
                <w:bCs/>
              </w:rPr>
              <w:t>Coaches nicely help their partners find mistakes when they read.</w:t>
            </w:r>
          </w:p>
          <w:p w:rsidR="00915E98" w:rsidRPr="00260F69" w:rsidRDefault="00915E98" w:rsidP="00915E98">
            <w:pPr>
              <w:pStyle w:val="NoSpacing"/>
            </w:pPr>
            <w:r w:rsidRPr="00260F69">
              <w:rPr>
                <w:rFonts w:eastAsia="Comic Sans MS"/>
                <w:bCs/>
              </w:rPr>
              <w:t>1.RML.2-17</w:t>
            </w:r>
          </w:p>
        </w:tc>
        <w:tc>
          <w:tcPr>
            <w:tcW w:w="2772" w:type="dxa"/>
          </w:tcPr>
          <w:p w:rsidR="00915E98" w:rsidRPr="00260F69" w:rsidRDefault="00915E98" w:rsidP="00915E98">
            <w:pPr>
              <w:pStyle w:val="NoSpacing"/>
            </w:pPr>
            <w:r w:rsidRPr="00260F69">
              <w:t>8</w:t>
            </w:r>
          </w:p>
          <w:p w:rsidR="00915E98" w:rsidRPr="00260F69" w:rsidRDefault="00915E98" w:rsidP="00915E98">
            <w:pPr>
              <w:pStyle w:val="NoSpacing"/>
              <w:rPr>
                <w:rFonts w:eastAsia="Comic Sans MS"/>
                <w:bCs/>
              </w:rPr>
            </w:pPr>
            <w:r w:rsidRPr="00260F69">
              <w:rPr>
                <w:rFonts w:eastAsia="Comic Sans MS"/>
                <w:bCs/>
              </w:rPr>
              <w:t>Coaches help their partners fix their own mistakes.</w:t>
            </w:r>
          </w:p>
          <w:p w:rsidR="00915E98" w:rsidRPr="00260F69" w:rsidRDefault="00915E98" w:rsidP="00915E98">
            <w:pPr>
              <w:pStyle w:val="NoSpacing"/>
            </w:pPr>
            <w:r w:rsidRPr="00260F69">
              <w:rPr>
                <w:rFonts w:eastAsia="Comic Sans MS"/>
                <w:bCs/>
              </w:rPr>
              <w:t>1.RML.2-18</w:t>
            </w:r>
          </w:p>
        </w:tc>
        <w:tc>
          <w:tcPr>
            <w:tcW w:w="2772" w:type="dxa"/>
          </w:tcPr>
          <w:p w:rsidR="00915E98" w:rsidRPr="00260F69" w:rsidRDefault="00915E98" w:rsidP="00915E98">
            <w:pPr>
              <w:pStyle w:val="NoSpacing"/>
            </w:pPr>
            <w:r w:rsidRPr="00260F69">
              <w:t>9</w:t>
            </w:r>
          </w:p>
          <w:p w:rsidR="00915E98" w:rsidRPr="00260F69" w:rsidRDefault="00915E98" w:rsidP="00915E98">
            <w:pPr>
              <w:pStyle w:val="NoSpacing"/>
              <w:rPr>
                <w:rFonts w:eastAsia="Comic Sans MS"/>
                <w:bCs/>
              </w:rPr>
            </w:pPr>
            <w:r w:rsidRPr="00260F69">
              <w:rPr>
                <w:rFonts w:eastAsia="Comic Sans MS"/>
                <w:bCs/>
              </w:rPr>
              <w:t>Partners retell what they’ve read to make sure they both understand the story.</w:t>
            </w:r>
          </w:p>
          <w:p w:rsidR="00915E98" w:rsidRPr="00260F69" w:rsidRDefault="00915E98" w:rsidP="00915E98">
            <w:pPr>
              <w:pStyle w:val="NoSpacing"/>
            </w:pPr>
            <w:r w:rsidRPr="00260F69">
              <w:rPr>
                <w:rFonts w:eastAsia="Comic Sans MS"/>
                <w:bCs/>
              </w:rPr>
              <w:t>1.RML.2-19</w:t>
            </w:r>
          </w:p>
        </w:tc>
      </w:tr>
      <w:tr w:rsidR="00915E98" w:rsidRPr="00260F69" w:rsidTr="00C668A1">
        <w:trPr>
          <w:cantSplit/>
          <w:trHeight w:val="1440"/>
        </w:trPr>
        <w:tc>
          <w:tcPr>
            <w:tcW w:w="2772" w:type="dxa"/>
          </w:tcPr>
          <w:p w:rsidR="00915E98" w:rsidRPr="00260F69" w:rsidRDefault="00915E98" w:rsidP="00915E98">
            <w:pPr>
              <w:pStyle w:val="NoSpacing"/>
            </w:pPr>
            <w:r w:rsidRPr="00260F69">
              <w:t>12</w:t>
            </w:r>
          </w:p>
          <w:p w:rsidR="00915E98" w:rsidRPr="00260F69" w:rsidRDefault="00915E98" w:rsidP="00915E98">
            <w:pPr>
              <w:pStyle w:val="NoSpacing"/>
              <w:rPr>
                <w:rFonts w:eastAsia="Comic Sans MS"/>
              </w:rPr>
            </w:pPr>
            <w:r w:rsidRPr="00260F69">
              <w:rPr>
                <w:rFonts w:eastAsia="Comic Sans MS"/>
              </w:rPr>
              <w:t xml:space="preserve">Readers fix up the tricky spots by rereading to make sure their voice sounds right. </w:t>
            </w:r>
          </w:p>
          <w:p w:rsidR="00915E98" w:rsidRPr="00260F69" w:rsidRDefault="00915E98" w:rsidP="00915E98">
            <w:pPr>
              <w:pStyle w:val="NoSpacing"/>
            </w:pPr>
            <w:r w:rsidRPr="00260F69">
              <w:rPr>
                <w:rFonts w:eastAsia="Comic Sans MS"/>
              </w:rPr>
              <w:t>1.RML.2-20</w:t>
            </w:r>
          </w:p>
        </w:tc>
        <w:tc>
          <w:tcPr>
            <w:tcW w:w="2772" w:type="dxa"/>
          </w:tcPr>
          <w:p w:rsidR="00915E98" w:rsidRPr="00260F69" w:rsidRDefault="00915E98" w:rsidP="00915E98">
            <w:pPr>
              <w:pStyle w:val="NoSpacing"/>
            </w:pPr>
            <w:r w:rsidRPr="00260F69">
              <w:t>13</w:t>
            </w:r>
          </w:p>
          <w:p w:rsidR="00915E98" w:rsidRPr="00260F69" w:rsidRDefault="00915E98" w:rsidP="00915E98">
            <w:pPr>
              <w:pStyle w:val="NoSpacing"/>
            </w:pPr>
            <w:r w:rsidRPr="00260F69">
              <w:t>Culminating Activity</w:t>
            </w:r>
          </w:p>
        </w:tc>
        <w:tc>
          <w:tcPr>
            <w:tcW w:w="2772" w:type="dxa"/>
          </w:tcPr>
          <w:p w:rsidR="00915E98" w:rsidRPr="00260F69" w:rsidRDefault="00915E98" w:rsidP="00915E98">
            <w:pPr>
              <w:pStyle w:val="NoSpacing"/>
            </w:pPr>
          </w:p>
        </w:tc>
        <w:tc>
          <w:tcPr>
            <w:tcW w:w="2772" w:type="dxa"/>
          </w:tcPr>
          <w:p w:rsidR="00915E98" w:rsidRPr="00260F69" w:rsidRDefault="00915E98" w:rsidP="00915E98">
            <w:pPr>
              <w:pStyle w:val="NoSpacing"/>
            </w:pPr>
          </w:p>
        </w:tc>
        <w:tc>
          <w:tcPr>
            <w:tcW w:w="2772" w:type="dxa"/>
          </w:tcPr>
          <w:p w:rsidR="00915E98" w:rsidRPr="00260F69" w:rsidRDefault="00915E98" w:rsidP="00915E98">
            <w:pPr>
              <w:pStyle w:val="NoSpacing"/>
            </w:pPr>
          </w:p>
        </w:tc>
      </w:tr>
    </w:tbl>
    <w:p w:rsidR="001D1604" w:rsidRDefault="001D1604">
      <w:pPr>
        <w:sectPr w:rsidR="001D1604" w:rsidSect="003A32FC">
          <w:pgSz w:w="15840" w:h="12240" w:orient="landscape"/>
          <w:pgMar w:top="1440" w:right="1440" w:bottom="1440" w:left="1440" w:header="720" w:footer="720" w:gutter="0"/>
          <w:cols w:space="720"/>
          <w:docGrid w:linePitch="360"/>
        </w:sectPr>
      </w:pPr>
      <w:r>
        <w:br w:type="page"/>
      </w: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9558"/>
      </w:tblGrid>
      <w:tr w:rsidR="00915E98" w:rsidRPr="00915E98" w:rsidTr="002B6C4F">
        <w:tc>
          <w:tcPr>
            <w:tcW w:w="10980" w:type="dxa"/>
          </w:tcPr>
          <w:p w:rsidR="00915E98" w:rsidRPr="00915E98" w:rsidRDefault="00915E98" w:rsidP="002B6C4F">
            <w:pPr>
              <w:jc w:val="center"/>
              <w:rPr>
                <w:rFonts w:cstheme="minorHAnsi"/>
                <w:b/>
                <w:sz w:val="28"/>
              </w:rPr>
            </w:pPr>
            <w:bookmarkStart w:id="5" w:name="assessment"/>
            <w:bookmarkEnd w:id="5"/>
            <w:r w:rsidRPr="00915E98">
              <w:rPr>
                <w:rFonts w:cstheme="minorHAnsi"/>
                <w:b/>
                <w:sz w:val="28"/>
              </w:rPr>
              <w:lastRenderedPageBreak/>
              <w:t>Unit of Study Assessment Checklist</w:t>
            </w:r>
          </w:p>
          <w:p w:rsidR="00915E98" w:rsidRPr="00915E98" w:rsidRDefault="00915E98" w:rsidP="002B6C4F">
            <w:pPr>
              <w:jc w:val="center"/>
              <w:rPr>
                <w:rFonts w:cstheme="minorHAnsi"/>
                <w:b/>
                <w:i/>
                <w:sz w:val="28"/>
              </w:rPr>
            </w:pPr>
            <w:r w:rsidRPr="00915E98">
              <w:rPr>
                <w:rFonts w:cstheme="minorHAnsi"/>
                <w:b/>
                <w:i/>
                <w:sz w:val="28"/>
              </w:rPr>
              <w:t xml:space="preserve">Unit 2 Tackling Problems </w:t>
            </w:r>
          </w:p>
        </w:tc>
      </w:tr>
    </w:tbl>
    <w:p w:rsidR="00915E98" w:rsidRPr="00915E98" w:rsidRDefault="00915E98" w:rsidP="00915E98">
      <w:pPr>
        <w:spacing w:after="0"/>
        <w:jc w:val="center"/>
        <w:rPr>
          <w:rFonts w:cstheme="minorHAnsi"/>
          <w:sz w:val="20"/>
        </w:rPr>
      </w:pPr>
    </w:p>
    <w:p w:rsidR="00915E98" w:rsidRPr="00915E98" w:rsidRDefault="00915E98" w:rsidP="00915E98">
      <w:pPr>
        <w:spacing w:after="0"/>
        <w:jc w:val="center"/>
        <w:rPr>
          <w:rFonts w:cstheme="minorHAnsi"/>
          <w:sz w:val="20"/>
        </w:rPr>
      </w:pPr>
      <w:r w:rsidRPr="00915E98">
        <w:rPr>
          <w:rFonts w:cstheme="minorHAnsi"/>
          <w:sz w:val="20"/>
        </w:rPr>
        <w:t>* Writing Samples: Day 1= choice writing sample.  Last day = copy of published piece.</w:t>
      </w:r>
    </w:p>
    <w:tbl>
      <w:tblPr>
        <w:tblStyle w:val="TableGrid"/>
        <w:tblW w:w="0" w:type="auto"/>
        <w:tblLook w:val="00A0" w:firstRow="1" w:lastRow="0" w:firstColumn="1" w:lastColumn="0" w:noHBand="0" w:noVBand="0"/>
      </w:tblPr>
      <w:tblGrid>
        <w:gridCol w:w="1782"/>
        <w:gridCol w:w="501"/>
        <w:gridCol w:w="541"/>
        <w:gridCol w:w="501"/>
        <w:gridCol w:w="501"/>
        <w:gridCol w:w="501"/>
        <w:gridCol w:w="606"/>
        <w:gridCol w:w="473"/>
        <w:gridCol w:w="473"/>
        <w:gridCol w:w="473"/>
        <w:gridCol w:w="381"/>
        <w:gridCol w:w="2843"/>
      </w:tblGrid>
      <w:tr w:rsidR="00915E98" w:rsidRPr="00915E98" w:rsidTr="002B6C4F">
        <w:trPr>
          <w:cantSplit/>
          <w:trHeight w:val="2160"/>
        </w:trPr>
        <w:tc>
          <w:tcPr>
            <w:tcW w:w="2196" w:type="dxa"/>
            <w:vAlign w:val="bottom"/>
          </w:tcPr>
          <w:p w:rsidR="00915E98" w:rsidRPr="00915E98" w:rsidRDefault="00915E98" w:rsidP="002B6C4F">
            <w:pPr>
              <w:jc w:val="center"/>
              <w:rPr>
                <w:rFonts w:cstheme="minorHAnsi"/>
                <w:sz w:val="32"/>
              </w:rPr>
            </w:pPr>
            <w:r w:rsidRPr="00915E98">
              <w:rPr>
                <w:rFonts w:cstheme="minorHAnsi"/>
                <w:sz w:val="32"/>
              </w:rPr>
              <w:t>Name</w:t>
            </w:r>
          </w:p>
        </w:tc>
        <w:tc>
          <w:tcPr>
            <w:tcW w:w="515" w:type="dxa"/>
            <w:textDirection w:val="btLr"/>
            <w:vAlign w:val="bottom"/>
          </w:tcPr>
          <w:p w:rsidR="00915E98" w:rsidRPr="00915E98" w:rsidRDefault="00915E98" w:rsidP="002B6C4F">
            <w:pPr>
              <w:ind w:left="113" w:right="113"/>
              <w:jc w:val="center"/>
              <w:rPr>
                <w:rFonts w:cstheme="minorHAnsi"/>
                <w:sz w:val="20"/>
              </w:rPr>
            </w:pPr>
            <w:r w:rsidRPr="00915E98">
              <w:rPr>
                <w:rFonts w:cstheme="minorHAnsi"/>
                <w:sz w:val="20"/>
              </w:rPr>
              <w:t xml:space="preserve">Preview books  </w:t>
            </w:r>
          </w:p>
        </w:tc>
        <w:tc>
          <w:tcPr>
            <w:tcW w:w="576" w:type="dxa"/>
            <w:textDirection w:val="btLr"/>
            <w:vAlign w:val="bottom"/>
          </w:tcPr>
          <w:p w:rsidR="00915E98" w:rsidRPr="00915E98" w:rsidRDefault="00915E98" w:rsidP="002B6C4F">
            <w:pPr>
              <w:ind w:left="113" w:right="113"/>
              <w:jc w:val="center"/>
              <w:rPr>
                <w:rFonts w:cstheme="minorHAnsi"/>
                <w:sz w:val="20"/>
              </w:rPr>
            </w:pPr>
            <w:r w:rsidRPr="00915E98">
              <w:rPr>
                <w:rFonts w:cstheme="minorHAnsi"/>
                <w:sz w:val="20"/>
              </w:rPr>
              <w:t>Make Predictions (whole story)</w:t>
            </w:r>
          </w:p>
        </w:tc>
        <w:tc>
          <w:tcPr>
            <w:tcW w:w="515" w:type="dxa"/>
            <w:textDirection w:val="btLr"/>
            <w:vAlign w:val="bottom"/>
          </w:tcPr>
          <w:p w:rsidR="00915E98" w:rsidRPr="00915E98" w:rsidRDefault="00915E98" w:rsidP="002B6C4F">
            <w:pPr>
              <w:ind w:left="113" w:right="113"/>
              <w:jc w:val="center"/>
              <w:rPr>
                <w:rFonts w:cstheme="minorHAnsi"/>
                <w:sz w:val="20"/>
              </w:rPr>
            </w:pPr>
            <w:r w:rsidRPr="00915E98">
              <w:rPr>
                <w:rFonts w:cstheme="minorHAnsi"/>
                <w:sz w:val="20"/>
              </w:rPr>
              <w:t>Retell (5 fingers)</w:t>
            </w:r>
          </w:p>
        </w:tc>
        <w:tc>
          <w:tcPr>
            <w:tcW w:w="515" w:type="dxa"/>
            <w:textDirection w:val="btLr"/>
            <w:vAlign w:val="bottom"/>
          </w:tcPr>
          <w:p w:rsidR="00915E98" w:rsidRPr="00915E98" w:rsidRDefault="00915E98" w:rsidP="002B6C4F">
            <w:pPr>
              <w:ind w:left="113" w:right="113"/>
              <w:jc w:val="center"/>
              <w:rPr>
                <w:rFonts w:cstheme="minorHAnsi"/>
                <w:sz w:val="20"/>
              </w:rPr>
            </w:pPr>
            <w:r w:rsidRPr="00915E98">
              <w:rPr>
                <w:rFonts w:cstheme="minorHAnsi"/>
                <w:sz w:val="20"/>
              </w:rPr>
              <w:t>Uses visual cues</w:t>
            </w:r>
          </w:p>
        </w:tc>
        <w:tc>
          <w:tcPr>
            <w:tcW w:w="515" w:type="dxa"/>
            <w:textDirection w:val="btLr"/>
            <w:vAlign w:val="bottom"/>
          </w:tcPr>
          <w:p w:rsidR="00915E98" w:rsidRPr="00915E98" w:rsidRDefault="00915E98" w:rsidP="002B6C4F">
            <w:pPr>
              <w:ind w:left="113" w:right="113"/>
              <w:jc w:val="center"/>
              <w:rPr>
                <w:rFonts w:cstheme="minorHAnsi"/>
                <w:sz w:val="20"/>
              </w:rPr>
            </w:pPr>
            <w:r w:rsidRPr="00915E98">
              <w:rPr>
                <w:rFonts w:cstheme="minorHAnsi"/>
                <w:sz w:val="20"/>
              </w:rPr>
              <w:t>Cross Checks</w:t>
            </w:r>
          </w:p>
        </w:tc>
        <w:tc>
          <w:tcPr>
            <w:tcW w:w="676" w:type="dxa"/>
            <w:textDirection w:val="btLr"/>
            <w:vAlign w:val="bottom"/>
          </w:tcPr>
          <w:p w:rsidR="00915E98" w:rsidRPr="00915E98" w:rsidRDefault="00915E98" w:rsidP="002B6C4F">
            <w:pPr>
              <w:ind w:left="113" w:right="113"/>
              <w:jc w:val="center"/>
              <w:rPr>
                <w:rFonts w:cstheme="minorHAnsi"/>
                <w:sz w:val="20"/>
              </w:rPr>
            </w:pPr>
            <w:r w:rsidRPr="00915E98">
              <w:rPr>
                <w:rFonts w:cstheme="minorHAnsi"/>
                <w:sz w:val="20"/>
              </w:rPr>
              <w:t>Reads high frequency words</w:t>
            </w:r>
          </w:p>
        </w:tc>
        <w:tc>
          <w:tcPr>
            <w:tcW w:w="303" w:type="dxa"/>
            <w:textDirection w:val="btLr"/>
            <w:vAlign w:val="bottom"/>
          </w:tcPr>
          <w:p w:rsidR="00915E98" w:rsidRPr="00915E98" w:rsidRDefault="00915E98" w:rsidP="002B6C4F">
            <w:pPr>
              <w:ind w:left="113" w:right="113"/>
              <w:jc w:val="center"/>
              <w:rPr>
                <w:rFonts w:cstheme="minorHAnsi"/>
                <w:sz w:val="20"/>
              </w:rPr>
            </w:pPr>
            <w:r w:rsidRPr="00915E98">
              <w:rPr>
                <w:rFonts w:cstheme="minorHAnsi"/>
                <w:sz w:val="20"/>
              </w:rPr>
              <w:t>Self -corrects</w:t>
            </w:r>
          </w:p>
        </w:tc>
        <w:tc>
          <w:tcPr>
            <w:tcW w:w="464" w:type="dxa"/>
            <w:textDirection w:val="btLr"/>
            <w:vAlign w:val="bottom"/>
          </w:tcPr>
          <w:p w:rsidR="00915E98" w:rsidRPr="00915E98" w:rsidRDefault="00915E98" w:rsidP="002B6C4F">
            <w:pPr>
              <w:ind w:left="113" w:right="113"/>
              <w:jc w:val="center"/>
              <w:rPr>
                <w:rFonts w:cstheme="minorHAnsi"/>
                <w:sz w:val="20"/>
              </w:rPr>
            </w:pPr>
            <w:r w:rsidRPr="00915E98">
              <w:rPr>
                <w:rFonts w:cstheme="minorHAnsi"/>
                <w:sz w:val="20"/>
              </w:rPr>
              <w:t>Re-reads</w:t>
            </w:r>
          </w:p>
        </w:tc>
        <w:tc>
          <w:tcPr>
            <w:tcW w:w="464" w:type="dxa"/>
            <w:textDirection w:val="btLr"/>
            <w:vAlign w:val="bottom"/>
          </w:tcPr>
          <w:p w:rsidR="00915E98" w:rsidRPr="00915E98" w:rsidRDefault="00915E98" w:rsidP="002B6C4F">
            <w:pPr>
              <w:ind w:left="113" w:right="113"/>
              <w:jc w:val="center"/>
              <w:rPr>
                <w:rFonts w:cstheme="minorHAnsi"/>
                <w:sz w:val="20"/>
              </w:rPr>
            </w:pPr>
            <w:r w:rsidRPr="00915E98">
              <w:rPr>
                <w:rFonts w:cstheme="minorHAnsi"/>
                <w:sz w:val="20"/>
              </w:rPr>
              <w:t>Coaches a partner</w:t>
            </w:r>
          </w:p>
        </w:tc>
        <w:tc>
          <w:tcPr>
            <w:tcW w:w="464" w:type="dxa"/>
            <w:textDirection w:val="btLr"/>
            <w:vAlign w:val="bottom"/>
          </w:tcPr>
          <w:p w:rsidR="00915E98" w:rsidRPr="00915E98" w:rsidRDefault="00915E98" w:rsidP="002B6C4F">
            <w:pPr>
              <w:ind w:left="113" w:right="113"/>
              <w:jc w:val="center"/>
              <w:rPr>
                <w:rFonts w:cstheme="minorHAnsi"/>
                <w:sz w:val="20"/>
              </w:rPr>
            </w:pPr>
          </w:p>
        </w:tc>
        <w:tc>
          <w:tcPr>
            <w:tcW w:w="3813" w:type="dxa"/>
            <w:vAlign w:val="bottom"/>
          </w:tcPr>
          <w:p w:rsidR="00915E98" w:rsidRPr="00915E98" w:rsidRDefault="00915E98" w:rsidP="002B6C4F">
            <w:pPr>
              <w:jc w:val="center"/>
              <w:rPr>
                <w:rFonts w:cstheme="minorHAnsi"/>
                <w:sz w:val="32"/>
              </w:rPr>
            </w:pPr>
            <w:r w:rsidRPr="00915E98">
              <w:rPr>
                <w:rFonts w:cstheme="minorHAnsi"/>
                <w:sz w:val="32"/>
              </w:rPr>
              <w:t>Notes</w:t>
            </w:r>
          </w:p>
        </w:tc>
      </w:tr>
      <w:tr w:rsidR="00915E98" w:rsidRPr="00915E98" w:rsidTr="002B6C4F">
        <w:tc>
          <w:tcPr>
            <w:tcW w:w="2196" w:type="dxa"/>
          </w:tcPr>
          <w:p w:rsidR="00915E98" w:rsidRPr="00915E98" w:rsidRDefault="00915E98" w:rsidP="002B6C4F">
            <w:pPr>
              <w:rPr>
                <w:rFonts w:cstheme="minorHAnsi"/>
                <w:sz w:val="32"/>
              </w:rPr>
            </w:pPr>
          </w:p>
        </w:tc>
        <w:tc>
          <w:tcPr>
            <w:tcW w:w="515" w:type="dxa"/>
          </w:tcPr>
          <w:p w:rsidR="00915E98" w:rsidRPr="00915E98" w:rsidRDefault="00915E98" w:rsidP="002B6C4F">
            <w:pPr>
              <w:rPr>
                <w:rFonts w:cstheme="minorHAnsi"/>
                <w:sz w:val="32"/>
              </w:rPr>
            </w:pPr>
          </w:p>
        </w:tc>
        <w:tc>
          <w:tcPr>
            <w:tcW w:w="576" w:type="dxa"/>
          </w:tcPr>
          <w:p w:rsidR="00915E98" w:rsidRPr="00915E98" w:rsidRDefault="00915E98" w:rsidP="002B6C4F">
            <w:pPr>
              <w:rPr>
                <w:rFonts w:cstheme="minorHAnsi"/>
                <w:sz w:val="32"/>
              </w:rPr>
            </w:pPr>
          </w:p>
        </w:tc>
        <w:tc>
          <w:tcPr>
            <w:tcW w:w="515" w:type="dxa"/>
          </w:tcPr>
          <w:p w:rsidR="00915E98" w:rsidRPr="00915E98" w:rsidRDefault="00915E98" w:rsidP="002B6C4F">
            <w:pPr>
              <w:rPr>
                <w:rFonts w:cstheme="minorHAnsi"/>
                <w:sz w:val="32"/>
              </w:rPr>
            </w:pPr>
          </w:p>
        </w:tc>
        <w:tc>
          <w:tcPr>
            <w:tcW w:w="515" w:type="dxa"/>
          </w:tcPr>
          <w:p w:rsidR="00915E98" w:rsidRPr="00915E98" w:rsidRDefault="00915E98" w:rsidP="002B6C4F">
            <w:pPr>
              <w:rPr>
                <w:rFonts w:cstheme="minorHAnsi"/>
                <w:sz w:val="32"/>
              </w:rPr>
            </w:pPr>
          </w:p>
        </w:tc>
        <w:tc>
          <w:tcPr>
            <w:tcW w:w="515" w:type="dxa"/>
          </w:tcPr>
          <w:p w:rsidR="00915E98" w:rsidRPr="00915E98" w:rsidRDefault="00915E98" w:rsidP="002B6C4F">
            <w:pPr>
              <w:rPr>
                <w:rFonts w:cstheme="minorHAnsi"/>
                <w:sz w:val="32"/>
              </w:rPr>
            </w:pPr>
          </w:p>
        </w:tc>
        <w:tc>
          <w:tcPr>
            <w:tcW w:w="676" w:type="dxa"/>
          </w:tcPr>
          <w:p w:rsidR="00915E98" w:rsidRPr="00915E98" w:rsidRDefault="00915E98" w:rsidP="002B6C4F">
            <w:pPr>
              <w:rPr>
                <w:rFonts w:cstheme="minorHAnsi"/>
                <w:sz w:val="32"/>
              </w:rPr>
            </w:pPr>
          </w:p>
        </w:tc>
        <w:tc>
          <w:tcPr>
            <w:tcW w:w="303" w:type="dxa"/>
          </w:tcPr>
          <w:p w:rsidR="00915E98" w:rsidRPr="00915E98" w:rsidRDefault="00915E98" w:rsidP="002B6C4F">
            <w:pPr>
              <w:rPr>
                <w:rFonts w:cstheme="minorHAnsi"/>
                <w:sz w:val="32"/>
              </w:rPr>
            </w:pPr>
          </w:p>
        </w:tc>
        <w:tc>
          <w:tcPr>
            <w:tcW w:w="464" w:type="dxa"/>
          </w:tcPr>
          <w:p w:rsidR="00915E98" w:rsidRPr="00915E98" w:rsidRDefault="00915E98" w:rsidP="002B6C4F">
            <w:pPr>
              <w:rPr>
                <w:rFonts w:cstheme="minorHAnsi"/>
                <w:sz w:val="32"/>
              </w:rPr>
            </w:pPr>
          </w:p>
        </w:tc>
        <w:tc>
          <w:tcPr>
            <w:tcW w:w="464" w:type="dxa"/>
          </w:tcPr>
          <w:p w:rsidR="00915E98" w:rsidRPr="00915E98" w:rsidRDefault="00915E98" w:rsidP="002B6C4F">
            <w:pPr>
              <w:rPr>
                <w:rFonts w:cstheme="minorHAnsi"/>
                <w:sz w:val="32"/>
              </w:rPr>
            </w:pPr>
          </w:p>
        </w:tc>
        <w:tc>
          <w:tcPr>
            <w:tcW w:w="464" w:type="dxa"/>
          </w:tcPr>
          <w:p w:rsidR="00915E98" w:rsidRPr="00915E98" w:rsidRDefault="00915E98" w:rsidP="002B6C4F">
            <w:pPr>
              <w:rPr>
                <w:rFonts w:cstheme="minorHAnsi"/>
                <w:sz w:val="32"/>
              </w:rPr>
            </w:pPr>
          </w:p>
        </w:tc>
        <w:tc>
          <w:tcPr>
            <w:tcW w:w="3813" w:type="dxa"/>
          </w:tcPr>
          <w:p w:rsidR="00915E98" w:rsidRPr="00915E98" w:rsidRDefault="00915E98" w:rsidP="002B6C4F">
            <w:pPr>
              <w:rPr>
                <w:rFonts w:cstheme="minorHAnsi"/>
                <w:sz w:val="32"/>
              </w:rPr>
            </w:pPr>
          </w:p>
        </w:tc>
      </w:tr>
      <w:tr w:rsidR="00915E98" w:rsidRPr="00915E98" w:rsidTr="002B6C4F">
        <w:tc>
          <w:tcPr>
            <w:tcW w:w="2196" w:type="dxa"/>
          </w:tcPr>
          <w:p w:rsidR="00915E98" w:rsidRPr="00915E98" w:rsidRDefault="00915E98" w:rsidP="002B6C4F">
            <w:pPr>
              <w:rPr>
                <w:rFonts w:cstheme="minorHAnsi"/>
                <w:sz w:val="32"/>
              </w:rPr>
            </w:pPr>
          </w:p>
        </w:tc>
        <w:tc>
          <w:tcPr>
            <w:tcW w:w="515" w:type="dxa"/>
          </w:tcPr>
          <w:p w:rsidR="00915E98" w:rsidRPr="00915E98" w:rsidRDefault="00915E98" w:rsidP="002B6C4F">
            <w:pPr>
              <w:rPr>
                <w:rFonts w:cstheme="minorHAnsi"/>
                <w:sz w:val="32"/>
              </w:rPr>
            </w:pPr>
          </w:p>
        </w:tc>
        <w:tc>
          <w:tcPr>
            <w:tcW w:w="576" w:type="dxa"/>
          </w:tcPr>
          <w:p w:rsidR="00915E98" w:rsidRPr="00915E98" w:rsidRDefault="00915E98" w:rsidP="002B6C4F">
            <w:pPr>
              <w:rPr>
                <w:rFonts w:cstheme="minorHAnsi"/>
                <w:sz w:val="32"/>
              </w:rPr>
            </w:pPr>
          </w:p>
        </w:tc>
        <w:tc>
          <w:tcPr>
            <w:tcW w:w="515" w:type="dxa"/>
          </w:tcPr>
          <w:p w:rsidR="00915E98" w:rsidRPr="00915E98" w:rsidRDefault="00915E98" w:rsidP="002B6C4F">
            <w:pPr>
              <w:rPr>
                <w:rFonts w:cstheme="minorHAnsi"/>
                <w:sz w:val="32"/>
              </w:rPr>
            </w:pPr>
          </w:p>
        </w:tc>
        <w:tc>
          <w:tcPr>
            <w:tcW w:w="515" w:type="dxa"/>
          </w:tcPr>
          <w:p w:rsidR="00915E98" w:rsidRPr="00915E98" w:rsidRDefault="00915E98" w:rsidP="002B6C4F">
            <w:pPr>
              <w:rPr>
                <w:rFonts w:cstheme="minorHAnsi"/>
                <w:sz w:val="32"/>
              </w:rPr>
            </w:pPr>
          </w:p>
        </w:tc>
        <w:tc>
          <w:tcPr>
            <w:tcW w:w="515" w:type="dxa"/>
          </w:tcPr>
          <w:p w:rsidR="00915E98" w:rsidRPr="00915E98" w:rsidRDefault="00915E98" w:rsidP="002B6C4F">
            <w:pPr>
              <w:rPr>
                <w:rFonts w:cstheme="minorHAnsi"/>
                <w:sz w:val="32"/>
              </w:rPr>
            </w:pPr>
          </w:p>
        </w:tc>
        <w:tc>
          <w:tcPr>
            <w:tcW w:w="676" w:type="dxa"/>
          </w:tcPr>
          <w:p w:rsidR="00915E98" w:rsidRPr="00915E98" w:rsidRDefault="00915E98" w:rsidP="002B6C4F">
            <w:pPr>
              <w:rPr>
                <w:rFonts w:cstheme="minorHAnsi"/>
                <w:sz w:val="32"/>
              </w:rPr>
            </w:pPr>
          </w:p>
        </w:tc>
        <w:tc>
          <w:tcPr>
            <w:tcW w:w="303" w:type="dxa"/>
          </w:tcPr>
          <w:p w:rsidR="00915E98" w:rsidRPr="00915E98" w:rsidRDefault="00915E98" w:rsidP="002B6C4F">
            <w:pPr>
              <w:rPr>
                <w:rFonts w:cstheme="minorHAnsi"/>
                <w:sz w:val="32"/>
              </w:rPr>
            </w:pPr>
          </w:p>
        </w:tc>
        <w:tc>
          <w:tcPr>
            <w:tcW w:w="464" w:type="dxa"/>
          </w:tcPr>
          <w:p w:rsidR="00915E98" w:rsidRPr="00915E98" w:rsidRDefault="00915E98" w:rsidP="002B6C4F">
            <w:pPr>
              <w:rPr>
                <w:rFonts w:cstheme="minorHAnsi"/>
                <w:sz w:val="32"/>
              </w:rPr>
            </w:pPr>
          </w:p>
        </w:tc>
        <w:tc>
          <w:tcPr>
            <w:tcW w:w="464" w:type="dxa"/>
          </w:tcPr>
          <w:p w:rsidR="00915E98" w:rsidRPr="00915E98" w:rsidRDefault="00915E98" w:rsidP="002B6C4F">
            <w:pPr>
              <w:rPr>
                <w:rFonts w:cstheme="minorHAnsi"/>
                <w:sz w:val="32"/>
              </w:rPr>
            </w:pPr>
          </w:p>
        </w:tc>
        <w:tc>
          <w:tcPr>
            <w:tcW w:w="464" w:type="dxa"/>
          </w:tcPr>
          <w:p w:rsidR="00915E98" w:rsidRPr="00915E98" w:rsidRDefault="00915E98" w:rsidP="002B6C4F">
            <w:pPr>
              <w:rPr>
                <w:rFonts w:cstheme="minorHAnsi"/>
                <w:sz w:val="32"/>
              </w:rPr>
            </w:pPr>
          </w:p>
        </w:tc>
        <w:tc>
          <w:tcPr>
            <w:tcW w:w="3813" w:type="dxa"/>
          </w:tcPr>
          <w:p w:rsidR="00915E98" w:rsidRPr="00915E98" w:rsidRDefault="00915E98" w:rsidP="002B6C4F">
            <w:pPr>
              <w:rPr>
                <w:rFonts w:cstheme="minorHAnsi"/>
                <w:sz w:val="32"/>
              </w:rPr>
            </w:pPr>
          </w:p>
        </w:tc>
      </w:tr>
      <w:tr w:rsidR="00915E98" w:rsidRPr="00915E98" w:rsidTr="002B6C4F">
        <w:tc>
          <w:tcPr>
            <w:tcW w:w="2196" w:type="dxa"/>
          </w:tcPr>
          <w:p w:rsidR="00915E98" w:rsidRPr="00915E98" w:rsidRDefault="00915E98" w:rsidP="002B6C4F">
            <w:pPr>
              <w:rPr>
                <w:rFonts w:cstheme="minorHAnsi"/>
                <w:sz w:val="32"/>
              </w:rPr>
            </w:pPr>
          </w:p>
        </w:tc>
        <w:tc>
          <w:tcPr>
            <w:tcW w:w="515" w:type="dxa"/>
          </w:tcPr>
          <w:p w:rsidR="00915E98" w:rsidRPr="00915E98" w:rsidRDefault="00915E98" w:rsidP="002B6C4F">
            <w:pPr>
              <w:rPr>
                <w:rFonts w:cstheme="minorHAnsi"/>
                <w:sz w:val="32"/>
              </w:rPr>
            </w:pPr>
          </w:p>
        </w:tc>
        <w:tc>
          <w:tcPr>
            <w:tcW w:w="576" w:type="dxa"/>
          </w:tcPr>
          <w:p w:rsidR="00915E98" w:rsidRPr="00915E98" w:rsidRDefault="00915E98" w:rsidP="002B6C4F">
            <w:pPr>
              <w:rPr>
                <w:rFonts w:cstheme="minorHAnsi"/>
                <w:sz w:val="32"/>
              </w:rPr>
            </w:pPr>
          </w:p>
        </w:tc>
        <w:tc>
          <w:tcPr>
            <w:tcW w:w="515" w:type="dxa"/>
          </w:tcPr>
          <w:p w:rsidR="00915E98" w:rsidRPr="00915E98" w:rsidRDefault="00915E98" w:rsidP="002B6C4F">
            <w:pPr>
              <w:rPr>
                <w:rFonts w:cstheme="minorHAnsi"/>
                <w:sz w:val="32"/>
              </w:rPr>
            </w:pPr>
          </w:p>
        </w:tc>
        <w:tc>
          <w:tcPr>
            <w:tcW w:w="515" w:type="dxa"/>
          </w:tcPr>
          <w:p w:rsidR="00915E98" w:rsidRPr="00915E98" w:rsidRDefault="00915E98" w:rsidP="002B6C4F">
            <w:pPr>
              <w:rPr>
                <w:rFonts w:cstheme="minorHAnsi"/>
                <w:sz w:val="32"/>
              </w:rPr>
            </w:pPr>
          </w:p>
        </w:tc>
        <w:tc>
          <w:tcPr>
            <w:tcW w:w="515" w:type="dxa"/>
          </w:tcPr>
          <w:p w:rsidR="00915E98" w:rsidRPr="00915E98" w:rsidRDefault="00915E98" w:rsidP="002B6C4F">
            <w:pPr>
              <w:rPr>
                <w:rFonts w:cstheme="minorHAnsi"/>
                <w:sz w:val="32"/>
              </w:rPr>
            </w:pPr>
          </w:p>
        </w:tc>
        <w:tc>
          <w:tcPr>
            <w:tcW w:w="676" w:type="dxa"/>
          </w:tcPr>
          <w:p w:rsidR="00915E98" w:rsidRPr="00915E98" w:rsidRDefault="00915E98" w:rsidP="002B6C4F">
            <w:pPr>
              <w:rPr>
                <w:rFonts w:cstheme="minorHAnsi"/>
                <w:sz w:val="32"/>
              </w:rPr>
            </w:pPr>
          </w:p>
        </w:tc>
        <w:tc>
          <w:tcPr>
            <w:tcW w:w="303" w:type="dxa"/>
          </w:tcPr>
          <w:p w:rsidR="00915E98" w:rsidRPr="00915E98" w:rsidRDefault="00915E98" w:rsidP="002B6C4F">
            <w:pPr>
              <w:rPr>
                <w:rFonts w:cstheme="minorHAnsi"/>
                <w:sz w:val="32"/>
              </w:rPr>
            </w:pPr>
          </w:p>
        </w:tc>
        <w:tc>
          <w:tcPr>
            <w:tcW w:w="464" w:type="dxa"/>
          </w:tcPr>
          <w:p w:rsidR="00915E98" w:rsidRPr="00915E98" w:rsidRDefault="00915E98" w:rsidP="002B6C4F">
            <w:pPr>
              <w:rPr>
                <w:rFonts w:cstheme="minorHAnsi"/>
                <w:sz w:val="32"/>
              </w:rPr>
            </w:pPr>
          </w:p>
        </w:tc>
        <w:tc>
          <w:tcPr>
            <w:tcW w:w="464" w:type="dxa"/>
          </w:tcPr>
          <w:p w:rsidR="00915E98" w:rsidRPr="00915E98" w:rsidRDefault="00915E98" w:rsidP="002B6C4F">
            <w:pPr>
              <w:rPr>
                <w:rFonts w:cstheme="minorHAnsi"/>
                <w:sz w:val="32"/>
              </w:rPr>
            </w:pPr>
          </w:p>
        </w:tc>
        <w:tc>
          <w:tcPr>
            <w:tcW w:w="464" w:type="dxa"/>
          </w:tcPr>
          <w:p w:rsidR="00915E98" w:rsidRPr="00915E98" w:rsidRDefault="00915E98" w:rsidP="002B6C4F">
            <w:pPr>
              <w:rPr>
                <w:rFonts w:cstheme="minorHAnsi"/>
                <w:sz w:val="32"/>
              </w:rPr>
            </w:pPr>
          </w:p>
        </w:tc>
        <w:tc>
          <w:tcPr>
            <w:tcW w:w="3813" w:type="dxa"/>
          </w:tcPr>
          <w:p w:rsidR="00915E98" w:rsidRPr="00915E98" w:rsidRDefault="00915E98" w:rsidP="002B6C4F">
            <w:pPr>
              <w:rPr>
                <w:rFonts w:cstheme="minorHAnsi"/>
                <w:sz w:val="32"/>
              </w:rPr>
            </w:pPr>
          </w:p>
        </w:tc>
      </w:tr>
      <w:tr w:rsidR="00915E98" w:rsidRPr="00915E98" w:rsidTr="002B6C4F">
        <w:tc>
          <w:tcPr>
            <w:tcW w:w="2196" w:type="dxa"/>
          </w:tcPr>
          <w:p w:rsidR="00915E98" w:rsidRPr="00915E98" w:rsidRDefault="00915E98" w:rsidP="002B6C4F">
            <w:pPr>
              <w:rPr>
                <w:rFonts w:cstheme="minorHAnsi"/>
                <w:sz w:val="32"/>
              </w:rPr>
            </w:pPr>
          </w:p>
        </w:tc>
        <w:tc>
          <w:tcPr>
            <w:tcW w:w="515" w:type="dxa"/>
          </w:tcPr>
          <w:p w:rsidR="00915E98" w:rsidRPr="00915E98" w:rsidRDefault="00915E98" w:rsidP="002B6C4F">
            <w:pPr>
              <w:rPr>
                <w:rFonts w:cstheme="minorHAnsi"/>
                <w:sz w:val="32"/>
              </w:rPr>
            </w:pPr>
          </w:p>
        </w:tc>
        <w:tc>
          <w:tcPr>
            <w:tcW w:w="576" w:type="dxa"/>
          </w:tcPr>
          <w:p w:rsidR="00915E98" w:rsidRPr="00915E98" w:rsidRDefault="00915E98" w:rsidP="002B6C4F">
            <w:pPr>
              <w:rPr>
                <w:rFonts w:cstheme="minorHAnsi"/>
                <w:sz w:val="32"/>
              </w:rPr>
            </w:pPr>
          </w:p>
        </w:tc>
        <w:tc>
          <w:tcPr>
            <w:tcW w:w="515" w:type="dxa"/>
          </w:tcPr>
          <w:p w:rsidR="00915E98" w:rsidRPr="00915E98" w:rsidRDefault="00915E98" w:rsidP="002B6C4F">
            <w:pPr>
              <w:rPr>
                <w:rFonts w:cstheme="minorHAnsi"/>
                <w:sz w:val="32"/>
              </w:rPr>
            </w:pPr>
          </w:p>
        </w:tc>
        <w:tc>
          <w:tcPr>
            <w:tcW w:w="515" w:type="dxa"/>
          </w:tcPr>
          <w:p w:rsidR="00915E98" w:rsidRPr="00915E98" w:rsidRDefault="00915E98" w:rsidP="002B6C4F">
            <w:pPr>
              <w:rPr>
                <w:rFonts w:cstheme="minorHAnsi"/>
                <w:sz w:val="32"/>
              </w:rPr>
            </w:pPr>
          </w:p>
        </w:tc>
        <w:tc>
          <w:tcPr>
            <w:tcW w:w="515" w:type="dxa"/>
          </w:tcPr>
          <w:p w:rsidR="00915E98" w:rsidRPr="00915E98" w:rsidRDefault="00915E98" w:rsidP="002B6C4F">
            <w:pPr>
              <w:rPr>
                <w:rFonts w:cstheme="minorHAnsi"/>
                <w:sz w:val="32"/>
              </w:rPr>
            </w:pPr>
          </w:p>
        </w:tc>
        <w:tc>
          <w:tcPr>
            <w:tcW w:w="676" w:type="dxa"/>
          </w:tcPr>
          <w:p w:rsidR="00915E98" w:rsidRPr="00915E98" w:rsidRDefault="00915E98" w:rsidP="002B6C4F">
            <w:pPr>
              <w:rPr>
                <w:rFonts w:cstheme="minorHAnsi"/>
                <w:sz w:val="32"/>
              </w:rPr>
            </w:pPr>
          </w:p>
        </w:tc>
        <w:tc>
          <w:tcPr>
            <w:tcW w:w="303" w:type="dxa"/>
          </w:tcPr>
          <w:p w:rsidR="00915E98" w:rsidRPr="00915E98" w:rsidRDefault="00915E98" w:rsidP="002B6C4F">
            <w:pPr>
              <w:rPr>
                <w:rFonts w:cstheme="minorHAnsi"/>
                <w:sz w:val="32"/>
              </w:rPr>
            </w:pPr>
          </w:p>
        </w:tc>
        <w:tc>
          <w:tcPr>
            <w:tcW w:w="464" w:type="dxa"/>
          </w:tcPr>
          <w:p w:rsidR="00915E98" w:rsidRPr="00915E98" w:rsidRDefault="00915E98" w:rsidP="002B6C4F">
            <w:pPr>
              <w:rPr>
                <w:rFonts w:cstheme="minorHAnsi"/>
                <w:sz w:val="32"/>
              </w:rPr>
            </w:pPr>
          </w:p>
        </w:tc>
        <w:tc>
          <w:tcPr>
            <w:tcW w:w="464" w:type="dxa"/>
          </w:tcPr>
          <w:p w:rsidR="00915E98" w:rsidRPr="00915E98" w:rsidRDefault="00915E98" w:rsidP="002B6C4F">
            <w:pPr>
              <w:rPr>
                <w:rFonts w:cstheme="minorHAnsi"/>
                <w:sz w:val="32"/>
              </w:rPr>
            </w:pPr>
          </w:p>
        </w:tc>
        <w:tc>
          <w:tcPr>
            <w:tcW w:w="464" w:type="dxa"/>
          </w:tcPr>
          <w:p w:rsidR="00915E98" w:rsidRPr="00915E98" w:rsidRDefault="00915E98" w:rsidP="002B6C4F">
            <w:pPr>
              <w:rPr>
                <w:rFonts w:cstheme="minorHAnsi"/>
                <w:sz w:val="32"/>
              </w:rPr>
            </w:pPr>
          </w:p>
        </w:tc>
        <w:tc>
          <w:tcPr>
            <w:tcW w:w="3813" w:type="dxa"/>
          </w:tcPr>
          <w:p w:rsidR="00915E98" w:rsidRPr="00915E98" w:rsidRDefault="00915E98" w:rsidP="002B6C4F">
            <w:pPr>
              <w:rPr>
                <w:rFonts w:cstheme="minorHAnsi"/>
                <w:sz w:val="32"/>
              </w:rPr>
            </w:pPr>
          </w:p>
        </w:tc>
      </w:tr>
      <w:tr w:rsidR="00915E98" w:rsidRPr="00915E98" w:rsidTr="002B6C4F">
        <w:tc>
          <w:tcPr>
            <w:tcW w:w="2196" w:type="dxa"/>
          </w:tcPr>
          <w:p w:rsidR="00915E98" w:rsidRPr="00915E98" w:rsidRDefault="00915E98" w:rsidP="002B6C4F">
            <w:pPr>
              <w:rPr>
                <w:rFonts w:cstheme="minorHAnsi"/>
                <w:sz w:val="32"/>
              </w:rPr>
            </w:pPr>
          </w:p>
        </w:tc>
        <w:tc>
          <w:tcPr>
            <w:tcW w:w="515" w:type="dxa"/>
          </w:tcPr>
          <w:p w:rsidR="00915E98" w:rsidRPr="00915E98" w:rsidRDefault="00915E98" w:rsidP="002B6C4F">
            <w:pPr>
              <w:rPr>
                <w:rFonts w:cstheme="minorHAnsi"/>
                <w:sz w:val="32"/>
              </w:rPr>
            </w:pPr>
          </w:p>
        </w:tc>
        <w:tc>
          <w:tcPr>
            <w:tcW w:w="576" w:type="dxa"/>
          </w:tcPr>
          <w:p w:rsidR="00915E98" w:rsidRPr="00915E98" w:rsidRDefault="00915E98" w:rsidP="002B6C4F">
            <w:pPr>
              <w:rPr>
                <w:rFonts w:cstheme="minorHAnsi"/>
                <w:sz w:val="32"/>
              </w:rPr>
            </w:pPr>
          </w:p>
        </w:tc>
        <w:tc>
          <w:tcPr>
            <w:tcW w:w="515" w:type="dxa"/>
          </w:tcPr>
          <w:p w:rsidR="00915E98" w:rsidRPr="00915E98" w:rsidRDefault="00915E98" w:rsidP="002B6C4F">
            <w:pPr>
              <w:rPr>
                <w:rFonts w:cstheme="minorHAnsi"/>
                <w:sz w:val="32"/>
              </w:rPr>
            </w:pPr>
          </w:p>
        </w:tc>
        <w:tc>
          <w:tcPr>
            <w:tcW w:w="515" w:type="dxa"/>
          </w:tcPr>
          <w:p w:rsidR="00915E98" w:rsidRPr="00915E98" w:rsidRDefault="00915E98" w:rsidP="002B6C4F">
            <w:pPr>
              <w:rPr>
                <w:rFonts w:cstheme="minorHAnsi"/>
                <w:sz w:val="32"/>
              </w:rPr>
            </w:pPr>
          </w:p>
        </w:tc>
        <w:tc>
          <w:tcPr>
            <w:tcW w:w="515" w:type="dxa"/>
          </w:tcPr>
          <w:p w:rsidR="00915E98" w:rsidRPr="00915E98" w:rsidRDefault="00915E98" w:rsidP="002B6C4F">
            <w:pPr>
              <w:rPr>
                <w:rFonts w:cstheme="minorHAnsi"/>
                <w:sz w:val="32"/>
              </w:rPr>
            </w:pPr>
          </w:p>
        </w:tc>
        <w:tc>
          <w:tcPr>
            <w:tcW w:w="676" w:type="dxa"/>
          </w:tcPr>
          <w:p w:rsidR="00915E98" w:rsidRPr="00915E98" w:rsidRDefault="00915E98" w:rsidP="002B6C4F">
            <w:pPr>
              <w:rPr>
                <w:rFonts w:cstheme="minorHAnsi"/>
                <w:sz w:val="32"/>
              </w:rPr>
            </w:pPr>
          </w:p>
        </w:tc>
        <w:tc>
          <w:tcPr>
            <w:tcW w:w="303" w:type="dxa"/>
          </w:tcPr>
          <w:p w:rsidR="00915E98" w:rsidRPr="00915E98" w:rsidRDefault="00915E98" w:rsidP="002B6C4F">
            <w:pPr>
              <w:rPr>
                <w:rFonts w:cstheme="minorHAnsi"/>
                <w:sz w:val="32"/>
              </w:rPr>
            </w:pPr>
          </w:p>
        </w:tc>
        <w:tc>
          <w:tcPr>
            <w:tcW w:w="464" w:type="dxa"/>
          </w:tcPr>
          <w:p w:rsidR="00915E98" w:rsidRPr="00915E98" w:rsidRDefault="00915E98" w:rsidP="002B6C4F">
            <w:pPr>
              <w:rPr>
                <w:rFonts w:cstheme="minorHAnsi"/>
                <w:sz w:val="32"/>
              </w:rPr>
            </w:pPr>
          </w:p>
        </w:tc>
        <w:tc>
          <w:tcPr>
            <w:tcW w:w="464" w:type="dxa"/>
          </w:tcPr>
          <w:p w:rsidR="00915E98" w:rsidRPr="00915E98" w:rsidRDefault="00915E98" w:rsidP="002B6C4F">
            <w:pPr>
              <w:rPr>
                <w:rFonts w:cstheme="minorHAnsi"/>
                <w:sz w:val="32"/>
              </w:rPr>
            </w:pPr>
          </w:p>
        </w:tc>
        <w:tc>
          <w:tcPr>
            <w:tcW w:w="464" w:type="dxa"/>
          </w:tcPr>
          <w:p w:rsidR="00915E98" w:rsidRPr="00915E98" w:rsidRDefault="00915E98" w:rsidP="002B6C4F">
            <w:pPr>
              <w:rPr>
                <w:rFonts w:cstheme="minorHAnsi"/>
                <w:sz w:val="32"/>
              </w:rPr>
            </w:pPr>
          </w:p>
        </w:tc>
        <w:tc>
          <w:tcPr>
            <w:tcW w:w="3813" w:type="dxa"/>
          </w:tcPr>
          <w:p w:rsidR="00915E98" w:rsidRPr="00915E98" w:rsidRDefault="00915E98" w:rsidP="002B6C4F">
            <w:pPr>
              <w:rPr>
                <w:rFonts w:cstheme="minorHAnsi"/>
                <w:sz w:val="32"/>
              </w:rPr>
            </w:pPr>
          </w:p>
        </w:tc>
      </w:tr>
      <w:tr w:rsidR="00915E98" w:rsidRPr="00915E98" w:rsidTr="002B6C4F">
        <w:tc>
          <w:tcPr>
            <w:tcW w:w="2196" w:type="dxa"/>
          </w:tcPr>
          <w:p w:rsidR="00915E98" w:rsidRPr="00915E98" w:rsidRDefault="00915E98" w:rsidP="002B6C4F">
            <w:pPr>
              <w:rPr>
                <w:rFonts w:cstheme="minorHAnsi"/>
                <w:sz w:val="32"/>
              </w:rPr>
            </w:pPr>
          </w:p>
        </w:tc>
        <w:tc>
          <w:tcPr>
            <w:tcW w:w="515" w:type="dxa"/>
          </w:tcPr>
          <w:p w:rsidR="00915E98" w:rsidRPr="00915E98" w:rsidRDefault="00915E98" w:rsidP="002B6C4F">
            <w:pPr>
              <w:rPr>
                <w:rFonts w:cstheme="minorHAnsi"/>
                <w:sz w:val="32"/>
              </w:rPr>
            </w:pPr>
          </w:p>
        </w:tc>
        <w:tc>
          <w:tcPr>
            <w:tcW w:w="576" w:type="dxa"/>
          </w:tcPr>
          <w:p w:rsidR="00915E98" w:rsidRPr="00915E98" w:rsidRDefault="00915E98" w:rsidP="002B6C4F">
            <w:pPr>
              <w:rPr>
                <w:rFonts w:cstheme="minorHAnsi"/>
                <w:sz w:val="32"/>
              </w:rPr>
            </w:pPr>
          </w:p>
        </w:tc>
        <w:tc>
          <w:tcPr>
            <w:tcW w:w="515" w:type="dxa"/>
          </w:tcPr>
          <w:p w:rsidR="00915E98" w:rsidRPr="00915E98" w:rsidRDefault="00915E98" w:rsidP="002B6C4F">
            <w:pPr>
              <w:rPr>
                <w:rFonts w:cstheme="minorHAnsi"/>
                <w:sz w:val="32"/>
              </w:rPr>
            </w:pPr>
          </w:p>
        </w:tc>
        <w:tc>
          <w:tcPr>
            <w:tcW w:w="515" w:type="dxa"/>
          </w:tcPr>
          <w:p w:rsidR="00915E98" w:rsidRPr="00915E98" w:rsidRDefault="00915E98" w:rsidP="002B6C4F">
            <w:pPr>
              <w:rPr>
                <w:rFonts w:cstheme="minorHAnsi"/>
                <w:sz w:val="32"/>
              </w:rPr>
            </w:pPr>
          </w:p>
        </w:tc>
        <w:tc>
          <w:tcPr>
            <w:tcW w:w="515" w:type="dxa"/>
          </w:tcPr>
          <w:p w:rsidR="00915E98" w:rsidRPr="00915E98" w:rsidRDefault="00915E98" w:rsidP="002B6C4F">
            <w:pPr>
              <w:rPr>
                <w:rFonts w:cstheme="minorHAnsi"/>
                <w:sz w:val="32"/>
              </w:rPr>
            </w:pPr>
          </w:p>
        </w:tc>
        <w:tc>
          <w:tcPr>
            <w:tcW w:w="676" w:type="dxa"/>
          </w:tcPr>
          <w:p w:rsidR="00915E98" w:rsidRPr="00915E98" w:rsidRDefault="00915E98" w:rsidP="002B6C4F">
            <w:pPr>
              <w:rPr>
                <w:rFonts w:cstheme="minorHAnsi"/>
                <w:sz w:val="32"/>
              </w:rPr>
            </w:pPr>
          </w:p>
        </w:tc>
        <w:tc>
          <w:tcPr>
            <w:tcW w:w="303" w:type="dxa"/>
          </w:tcPr>
          <w:p w:rsidR="00915E98" w:rsidRPr="00915E98" w:rsidRDefault="00915E98" w:rsidP="002B6C4F">
            <w:pPr>
              <w:rPr>
                <w:rFonts w:cstheme="minorHAnsi"/>
                <w:sz w:val="32"/>
              </w:rPr>
            </w:pPr>
          </w:p>
        </w:tc>
        <w:tc>
          <w:tcPr>
            <w:tcW w:w="464" w:type="dxa"/>
          </w:tcPr>
          <w:p w:rsidR="00915E98" w:rsidRPr="00915E98" w:rsidRDefault="00915E98" w:rsidP="002B6C4F">
            <w:pPr>
              <w:rPr>
                <w:rFonts w:cstheme="minorHAnsi"/>
                <w:sz w:val="32"/>
              </w:rPr>
            </w:pPr>
          </w:p>
        </w:tc>
        <w:tc>
          <w:tcPr>
            <w:tcW w:w="464" w:type="dxa"/>
          </w:tcPr>
          <w:p w:rsidR="00915E98" w:rsidRPr="00915E98" w:rsidRDefault="00915E98" w:rsidP="002B6C4F">
            <w:pPr>
              <w:rPr>
                <w:rFonts w:cstheme="minorHAnsi"/>
                <w:sz w:val="32"/>
              </w:rPr>
            </w:pPr>
          </w:p>
        </w:tc>
        <w:tc>
          <w:tcPr>
            <w:tcW w:w="464" w:type="dxa"/>
          </w:tcPr>
          <w:p w:rsidR="00915E98" w:rsidRPr="00915E98" w:rsidRDefault="00915E98" w:rsidP="002B6C4F">
            <w:pPr>
              <w:rPr>
                <w:rFonts w:cstheme="minorHAnsi"/>
                <w:sz w:val="32"/>
              </w:rPr>
            </w:pPr>
          </w:p>
        </w:tc>
        <w:tc>
          <w:tcPr>
            <w:tcW w:w="3813" w:type="dxa"/>
          </w:tcPr>
          <w:p w:rsidR="00915E98" w:rsidRPr="00915E98" w:rsidRDefault="00915E98" w:rsidP="002B6C4F">
            <w:pPr>
              <w:rPr>
                <w:rFonts w:cstheme="minorHAnsi"/>
                <w:sz w:val="32"/>
              </w:rPr>
            </w:pPr>
          </w:p>
        </w:tc>
      </w:tr>
      <w:tr w:rsidR="00915E98" w:rsidRPr="00915E98" w:rsidTr="002B6C4F">
        <w:tc>
          <w:tcPr>
            <w:tcW w:w="2196" w:type="dxa"/>
          </w:tcPr>
          <w:p w:rsidR="00915E98" w:rsidRPr="00915E98" w:rsidRDefault="00915E98" w:rsidP="002B6C4F">
            <w:pPr>
              <w:rPr>
                <w:rFonts w:cstheme="minorHAnsi"/>
                <w:sz w:val="32"/>
              </w:rPr>
            </w:pPr>
          </w:p>
        </w:tc>
        <w:tc>
          <w:tcPr>
            <w:tcW w:w="515" w:type="dxa"/>
          </w:tcPr>
          <w:p w:rsidR="00915E98" w:rsidRPr="00915E98" w:rsidRDefault="00915E98" w:rsidP="002B6C4F">
            <w:pPr>
              <w:rPr>
                <w:rFonts w:cstheme="minorHAnsi"/>
                <w:sz w:val="32"/>
              </w:rPr>
            </w:pPr>
          </w:p>
        </w:tc>
        <w:tc>
          <w:tcPr>
            <w:tcW w:w="576" w:type="dxa"/>
          </w:tcPr>
          <w:p w:rsidR="00915E98" w:rsidRPr="00915E98" w:rsidRDefault="00915E98" w:rsidP="002B6C4F">
            <w:pPr>
              <w:rPr>
                <w:rFonts w:cstheme="minorHAnsi"/>
                <w:sz w:val="32"/>
              </w:rPr>
            </w:pPr>
          </w:p>
        </w:tc>
        <w:tc>
          <w:tcPr>
            <w:tcW w:w="515" w:type="dxa"/>
          </w:tcPr>
          <w:p w:rsidR="00915E98" w:rsidRPr="00915E98" w:rsidRDefault="00915E98" w:rsidP="002B6C4F">
            <w:pPr>
              <w:rPr>
                <w:rFonts w:cstheme="minorHAnsi"/>
                <w:sz w:val="32"/>
              </w:rPr>
            </w:pPr>
          </w:p>
        </w:tc>
        <w:tc>
          <w:tcPr>
            <w:tcW w:w="515" w:type="dxa"/>
          </w:tcPr>
          <w:p w:rsidR="00915E98" w:rsidRPr="00915E98" w:rsidRDefault="00915E98" w:rsidP="002B6C4F">
            <w:pPr>
              <w:rPr>
                <w:rFonts w:cstheme="minorHAnsi"/>
                <w:sz w:val="32"/>
              </w:rPr>
            </w:pPr>
          </w:p>
        </w:tc>
        <w:tc>
          <w:tcPr>
            <w:tcW w:w="515" w:type="dxa"/>
          </w:tcPr>
          <w:p w:rsidR="00915E98" w:rsidRPr="00915E98" w:rsidRDefault="00915E98" w:rsidP="002B6C4F">
            <w:pPr>
              <w:rPr>
                <w:rFonts w:cstheme="minorHAnsi"/>
                <w:sz w:val="32"/>
              </w:rPr>
            </w:pPr>
          </w:p>
        </w:tc>
        <w:tc>
          <w:tcPr>
            <w:tcW w:w="676" w:type="dxa"/>
          </w:tcPr>
          <w:p w:rsidR="00915E98" w:rsidRPr="00915E98" w:rsidRDefault="00915E98" w:rsidP="002B6C4F">
            <w:pPr>
              <w:rPr>
                <w:rFonts w:cstheme="minorHAnsi"/>
                <w:sz w:val="32"/>
              </w:rPr>
            </w:pPr>
          </w:p>
        </w:tc>
        <w:tc>
          <w:tcPr>
            <w:tcW w:w="303" w:type="dxa"/>
          </w:tcPr>
          <w:p w:rsidR="00915E98" w:rsidRPr="00915E98" w:rsidRDefault="00915E98" w:rsidP="002B6C4F">
            <w:pPr>
              <w:rPr>
                <w:rFonts w:cstheme="minorHAnsi"/>
                <w:sz w:val="32"/>
              </w:rPr>
            </w:pPr>
          </w:p>
        </w:tc>
        <w:tc>
          <w:tcPr>
            <w:tcW w:w="464" w:type="dxa"/>
          </w:tcPr>
          <w:p w:rsidR="00915E98" w:rsidRPr="00915E98" w:rsidRDefault="00915E98" w:rsidP="002B6C4F">
            <w:pPr>
              <w:rPr>
                <w:rFonts w:cstheme="minorHAnsi"/>
                <w:sz w:val="32"/>
              </w:rPr>
            </w:pPr>
          </w:p>
        </w:tc>
        <w:tc>
          <w:tcPr>
            <w:tcW w:w="464" w:type="dxa"/>
          </w:tcPr>
          <w:p w:rsidR="00915E98" w:rsidRPr="00915E98" w:rsidRDefault="00915E98" w:rsidP="002B6C4F">
            <w:pPr>
              <w:rPr>
                <w:rFonts w:cstheme="minorHAnsi"/>
                <w:sz w:val="32"/>
              </w:rPr>
            </w:pPr>
          </w:p>
        </w:tc>
        <w:tc>
          <w:tcPr>
            <w:tcW w:w="464" w:type="dxa"/>
          </w:tcPr>
          <w:p w:rsidR="00915E98" w:rsidRPr="00915E98" w:rsidRDefault="00915E98" w:rsidP="002B6C4F">
            <w:pPr>
              <w:rPr>
                <w:rFonts w:cstheme="minorHAnsi"/>
                <w:sz w:val="32"/>
              </w:rPr>
            </w:pPr>
          </w:p>
        </w:tc>
        <w:tc>
          <w:tcPr>
            <w:tcW w:w="3813" w:type="dxa"/>
          </w:tcPr>
          <w:p w:rsidR="00915E98" w:rsidRPr="00915E98" w:rsidRDefault="00915E98" w:rsidP="002B6C4F">
            <w:pPr>
              <w:rPr>
                <w:rFonts w:cstheme="minorHAnsi"/>
                <w:sz w:val="32"/>
              </w:rPr>
            </w:pPr>
          </w:p>
        </w:tc>
      </w:tr>
      <w:tr w:rsidR="00915E98" w:rsidRPr="00915E98" w:rsidTr="002B6C4F">
        <w:tc>
          <w:tcPr>
            <w:tcW w:w="2196" w:type="dxa"/>
          </w:tcPr>
          <w:p w:rsidR="00915E98" w:rsidRPr="00915E98" w:rsidRDefault="00915E98" w:rsidP="002B6C4F">
            <w:pPr>
              <w:rPr>
                <w:rFonts w:cstheme="minorHAnsi"/>
                <w:sz w:val="32"/>
              </w:rPr>
            </w:pPr>
          </w:p>
        </w:tc>
        <w:tc>
          <w:tcPr>
            <w:tcW w:w="515" w:type="dxa"/>
          </w:tcPr>
          <w:p w:rsidR="00915E98" w:rsidRPr="00915E98" w:rsidRDefault="00915E98" w:rsidP="002B6C4F">
            <w:pPr>
              <w:rPr>
                <w:rFonts w:cstheme="minorHAnsi"/>
                <w:sz w:val="32"/>
              </w:rPr>
            </w:pPr>
          </w:p>
        </w:tc>
        <w:tc>
          <w:tcPr>
            <w:tcW w:w="576" w:type="dxa"/>
          </w:tcPr>
          <w:p w:rsidR="00915E98" w:rsidRPr="00915E98" w:rsidRDefault="00915E98" w:rsidP="002B6C4F">
            <w:pPr>
              <w:rPr>
                <w:rFonts w:cstheme="minorHAnsi"/>
                <w:sz w:val="32"/>
              </w:rPr>
            </w:pPr>
          </w:p>
        </w:tc>
        <w:tc>
          <w:tcPr>
            <w:tcW w:w="515" w:type="dxa"/>
          </w:tcPr>
          <w:p w:rsidR="00915E98" w:rsidRPr="00915E98" w:rsidRDefault="00915E98" w:rsidP="002B6C4F">
            <w:pPr>
              <w:rPr>
                <w:rFonts w:cstheme="minorHAnsi"/>
                <w:sz w:val="32"/>
              </w:rPr>
            </w:pPr>
          </w:p>
        </w:tc>
        <w:tc>
          <w:tcPr>
            <w:tcW w:w="515" w:type="dxa"/>
          </w:tcPr>
          <w:p w:rsidR="00915E98" w:rsidRPr="00915E98" w:rsidRDefault="00915E98" w:rsidP="002B6C4F">
            <w:pPr>
              <w:rPr>
                <w:rFonts w:cstheme="minorHAnsi"/>
                <w:sz w:val="32"/>
              </w:rPr>
            </w:pPr>
          </w:p>
        </w:tc>
        <w:tc>
          <w:tcPr>
            <w:tcW w:w="515" w:type="dxa"/>
          </w:tcPr>
          <w:p w:rsidR="00915E98" w:rsidRPr="00915E98" w:rsidRDefault="00915E98" w:rsidP="002B6C4F">
            <w:pPr>
              <w:rPr>
                <w:rFonts w:cstheme="minorHAnsi"/>
                <w:sz w:val="32"/>
              </w:rPr>
            </w:pPr>
          </w:p>
        </w:tc>
        <w:tc>
          <w:tcPr>
            <w:tcW w:w="676" w:type="dxa"/>
          </w:tcPr>
          <w:p w:rsidR="00915E98" w:rsidRPr="00915E98" w:rsidRDefault="00915E98" w:rsidP="002B6C4F">
            <w:pPr>
              <w:rPr>
                <w:rFonts w:cstheme="minorHAnsi"/>
                <w:sz w:val="32"/>
              </w:rPr>
            </w:pPr>
          </w:p>
        </w:tc>
        <w:tc>
          <w:tcPr>
            <w:tcW w:w="303" w:type="dxa"/>
          </w:tcPr>
          <w:p w:rsidR="00915E98" w:rsidRPr="00915E98" w:rsidRDefault="00915E98" w:rsidP="002B6C4F">
            <w:pPr>
              <w:rPr>
                <w:rFonts w:cstheme="minorHAnsi"/>
                <w:sz w:val="32"/>
              </w:rPr>
            </w:pPr>
          </w:p>
        </w:tc>
        <w:tc>
          <w:tcPr>
            <w:tcW w:w="464" w:type="dxa"/>
          </w:tcPr>
          <w:p w:rsidR="00915E98" w:rsidRPr="00915E98" w:rsidRDefault="00915E98" w:rsidP="002B6C4F">
            <w:pPr>
              <w:rPr>
                <w:rFonts w:cstheme="minorHAnsi"/>
                <w:sz w:val="32"/>
              </w:rPr>
            </w:pPr>
          </w:p>
        </w:tc>
        <w:tc>
          <w:tcPr>
            <w:tcW w:w="464" w:type="dxa"/>
          </w:tcPr>
          <w:p w:rsidR="00915E98" w:rsidRPr="00915E98" w:rsidRDefault="00915E98" w:rsidP="002B6C4F">
            <w:pPr>
              <w:rPr>
                <w:rFonts w:cstheme="minorHAnsi"/>
                <w:sz w:val="32"/>
              </w:rPr>
            </w:pPr>
          </w:p>
        </w:tc>
        <w:tc>
          <w:tcPr>
            <w:tcW w:w="464" w:type="dxa"/>
          </w:tcPr>
          <w:p w:rsidR="00915E98" w:rsidRPr="00915E98" w:rsidRDefault="00915E98" w:rsidP="002B6C4F">
            <w:pPr>
              <w:rPr>
                <w:rFonts w:cstheme="minorHAnsi"/>
                <w:sz w:val="32"/>
              </w:rPr>
            </w:pPr>
          </w:p>
        </w:tc>
        <w:tc>
          <w:tcPr>
            <w:tcW w:w="3813" w:type="dxa"/>
          </w:tcPr>
          <w:p w:rsidR="00915E98" w:rsidRPr="00915E98" w:rsidRDefault="00915E98" w:rsidP="002B6C4F">
            <w:pPr>
              <w:rPr>
                <w:rFonts w:cstheme="minorHAnsi"/>
                <w:sz w:val="32"/>
              </w:rPr>
            </w:pPr>
          </w:p>
        </w:tc>
      </w:tr>
      <w:tr w:rsidR="00915E98" w:rsidRPr="00915E98" w:rsidTr="002B6C4F">
        <w:tc>
          <w:tcPr>
            <w:tcW w:w="2196" w:type="dxa"/>
          </w:tcPr>
          <w:p w:rsidR="00915E98" w:rsidRPr="00915E98" w:rsidRDefault="00915E98" w:rsidP="002B6C4F">
            <w:pPr>
              <w:rPr>
                <w:rFonts w:cstheme="minorHAnsi"/>
                <w:sz w:val="32"/>
              </w:rPr>
            </w:pPr>
          </w:p>
        </w:tc>
        <w:tc>
          <w:tcPr>
            <w:tcW w:w="515" w:type="dxa"/>
          </w:tcPr>
          <w:p w:rsidR="00915E98" w:rsidRPr="00915E98" w:rsidRDefault="00915E98" w:rsidP="002B6C4F">
            <w:pPr>
              <w:rPr>
                <w:rFonts w:cstheme="minorHAnsi"/>
                <w:sz w:val="32"/>
              </w:rPr>
            </w:pPr>
          </w:p>
        </w:tc>
        <w:tc>
          <w:tcPr>
            <w:tcW w:w="576" w:type="dxa"/>
          </w:tcPr>
          <w:p w:rsidR="00915E98" w:rsidRPr="00915E98" w:rsidRDefault="00915E98" w:rsidP="002B6C4F">
            <w:pPr>
              <w:rPr>
                <w:rFonts w:cstheme="minorHAnsi"/>
                <w:sz w:val="32"/>
              </w:rPr>
            </w:pPr>
          </w:p>
        </w:tc>
        <w:tc>
          <w:tcPr>
            <w:tcW w:w="515" w:type="dxa"/>
          </w:tcPr>
          <w:p w:rsidR="00915E98" w:rsidRPr="00915E98" w:rsidRDefault="00915E98" w:rsidP="002B6C4F">
            <w:pPr>
              <w:rPr>
                <w:rFonts w:cstheme="minorHAnsi"/>
                <w:sz w:val="32"/>
              </w:rPr>
            </w:pPr>
          </w:p>
        </w:tc>
        <w:tc>
          <w:tcPr>
            <w:tcW w:w="515" w:type="dxa"/>
          </w:tcPr>
          <w:p w:rsidR="00915E98" w:rsidRPr="00915E98" w:rsidRDefault="00915E98" w:rsidP="002B6C4F">
            <w:pPr>
              <w:rPr>
                <w:rFonts w:cstheme="minorHAnsi"/>
                <w:sz w:val="32"/>
              </w:rPr>
            </w:pPr>
          </w:p>
        </w:tc>
        <w:tc>
          <w:tcPr>
            <w:tcW w:w="515" w:type="dxa"/>
          </w:tcPr>
          <w:p w:rsidR="00915E98" w:rsidRPr="00915E98" w:rsidRDefault="00915E98" w:rsidP="002B6C4F">
            <w:pPr>
              <w:rPr>
                <w:rFonts w:cstheme="minorHAnsi"/>
                <w:sz w:val="32"/>
              </w:rPr>
            </w:pPr>
          </w:p>
        </w:tc>
        <w:tc>
          <w:tcPr>
            <w:tcW w:w="676" w:type="dxa"/>
          </w:tcPr>
          <w:p w:rsidR="00915E98" w:rsidRPr="00915E98" w:rsidRDefault="00915E98" w:rsidP="002B6C4F">
            <w:pPr>
              <w:rPr>
                <w:rFonts w:cstheme="minorHAnsi"/>
                <w:sz w:val="32"/>
              </w:rPr>
            </w:pPr>
          </w:p>
        </w:tc>
        <w:tc>
          <w:tcPr>
            <w:tcW w:w="303" w:type="dxa"/>
          </w:tcPr>
          <w:p w:rsidR="00915E98" w:rsidRPr="00915E98" w:rsidRDefault="00915E98" w:rsidP="002B6C4F">
            <w:pPr>
              <w:rPr>
                <w:rFonts w:cstheme="minorHAnsi"/>
                <w:sz w:val="32"/>
              </w:rPr>
            </w:pPr>
          </w:p>
        </w:tc>
        <w:tc>
          <w:tcPr>
            <w:tcW w:w="464" w:type="dxa"/>
          </w:tcPr>
          <w:p w:rsidR="00915E98" w:rsidRPr="00915E98" w:rsidRDefault="00915E98" w:rsidP="002B6C4F">
            <w:pPr>
              <w:rPr>
                <w:rFonts w:cstheme="minorHAnsi"/>
                <w:sz w:val="32"/>
              </w:rPr>
            </w:pPr>
          </w:p>
        </w:tc>
        <w:tc>
          <w:tcPr>
            <w:tcW w:w="464" w:type="dxa"/>
          </w:tcPr>
          <w:p w:rsidR="00915E98" w:rsidRPr="00915E98" w:rsidRDefault="00915E98" w:rsidP="002B6C4F">
            <w:pPr>
              <w:rPr>
                <w:rFonts w:cstheme="minorHAnsi"/>
                <w:sz w:val="32"/>
              </w:rPr>
            </w:pPr>
          </w:p>
        </w:tc>
        <w:tc>
          <w:tcPr>
            <w:tcW w:w="464" w:type="dxa"/>
          </w:tcPr>
          <w:p w:rsidR="00915E98" w:rsidRPr="00915E98" w:rsidRDefault="00915E98" w:rsidP="002B6C4F">
            <w:pPr>
              <w:rPr>
                <w:rFonts w:cstheme="minorHAnsi"/>
                <w:sz w:val="32"/>
              </w:rPr>
            </w:pPr>
          </w:p>
        </w:tc>
        <w:tc>
          <w:tcPr>
            <w:tcW w:w="3813" w:type="dxa"/>
          </w:tcPr>
          <w:p w:rsidR="00915E98" w:rsidRPr="00915E98" w:rsidRDefault="00915E98" w:rsidP="002B6C4F">
            <w:pPr>
              <w:rPr>
                <w:rFonts w:cstheme="minorHAnsi"/>
                <w:sz w:val="32"/>
              </w:rPr>
            </w:pPr>
          </w:p>
        </w:tc>
      </w:tr>
      <w:tr w:rsidR="00915E98" w:rsidRPr="00915E98" w:rsidTr="002B6C4F">
        <w:tc>
          <w:tcPr>
            <w:tcW w:w="2196" w:type="dxa"/>
          </w:tcPr>
          <w:p w:rsidR="00915E98" w:rsidRPr="00915E98" w:rsidRDefault="00915E98" w:rsidP="002B6C4F">
            <w:pPr>
              <w:rPr>
                <w:rFonts w:cstheme="minorHAnsi"/>
                <w:sz w:val="32"/>
              </w:rPr>
            </w:pPr>
          </w:p>
        </w:tc>
        <w:tc>
          <w:tcPr>
            <w:tcW w:w="515" w:type="dxa"/>
          </w:tcPr>
          <w:p w:rsidR="00915E98" w:rsidRPr="00915E98" w:rsidRDefault="00915E98" w:rsidP="002B6C4F">
            <w:pPr>
              <w:rPr>
                <w:rFonts w:cstheme="minorHAnsi"/>
                <w:sz w:val="32"/>
              </w:rPr>
            </w:pPr>
          </w:p>
        </w:tc>
        <w:tc>
          <w:tcPr>
            <w:tcW w:w="576" w:type="dxa"/>
          </w:tcPr>
          <w:p w:rsidR="00915E98" w:rsidRPr="00915E98" w:rsidRDefault="00915E98" w:rsidP="002B6C4F">
            <w:pPr>
              <w:rPr>
                <w:rFonts w:cstheme="minorHAnsi"/>
                <w:sz w:val="32"/>
              </w:rPr>
            </w:pPr>
          </w:p>
        </w:tc>
        <w:tc>
          <w:tcPr>
            <w:tcW w:w="515" w:type="dxa"/>
          </w:tcPr>
          <w:p w:rsidR="00915E98" w:rsidRPr="00915E98" w:rsidRDefault="00915E98" w:rsidP="002B6C4F">
            <w:pPr>
              <w:rPr>
                <w:rFonts w:cstheme="minorHAnsi"/>
                <w:sz w:val="32"/>
              </w:rPr>
            </w:pPr>
          </w:p>
        </w:tc>
        <w:tc>
          <w:tcPr>
            <w:tcW w:w="515" w:type="dxa"/>
          </w:tcPr>
          <w:p w:rsidR="00915E98" w:rsidRPr="00915E98" w:rsidRDefault="00915E98" w:rsidP="002B6C4F">
            <w:pPr>
              <w:rPr>
                <w:rFonts w:cstheme="minorHAnsi"/>
                <w:sz w:val="32"/>
              </w:rPr>
            </w:pPr>
          </w:p>
        </w:tc>
        <w:tc>
          <w:tcPr>
            <w:tcW w:w="515" w:type="dxa"/>
          </w:tcPr>
          <w:p w:rsidR="00915E98" w:rsidRPr="00915E98" w:rsidRDefault="00915E98" w:rsidP="002B6C4F">
            <w:pPr>
              <w:rPr>
                <w:rFonts w:cstheme="minorHAnsi"/>
                <w:sz w:val="32"/>
              </w:rPr>
            </w:pPr>
          </w:p>
        </w:tc>
        <w:tc>
          <w:tcPr>
            <w:tcW w:w="676" w:type="dxa"/>
          </w:tcPr>
          <w:p w:rsidR="00915E98" w:rsidRPr="00915E98" w:rsidRDefault="00915E98" w:rsidP="002B6C4F">
            <w:pPr>
              <w:rPr>
                <w:rFonts w:cstheme="minorHAnsi"/>
                <w:sz w:val="32"/>
              </w:rPr>
            </w:pPr>
          </w:p>
        </w:tc>
        <w:tc>
          <w:tcPr>
            <w:tcW w:w="303" w:type="dxa"/>
          </w:tcPr>
          <w:p w:rsidR="00915E98" w:rsidRPr="00915E98" w:rsidRDefault="00915E98" w:rsidP="002B6C4F">
            <w:pPr>
              <w:rPr>
                <w:rFonts w:cstheme="minorHAnsi"/>
                <w:sz w:val="32"/>
              </w:rPr>
            </w:pPr>
          </w:p>
        </w:tc>
        <w:tc>
          <w:tcPr>
            <w:tcW w:w="464" w:type="dxa"/>
          </w:tcPr>
          <w:p w:rsidR="00915E98" w:rsidRPr="00915E98" w:rsidRDefault="00915E98" w:rsidP="002B6C4F">
            <w:pPr>
              <w:rPr>
                <w:rFonts w:cstheme="minorHAnsi"/>
                <w:sz w:val="32"/>
              </w:rPr>
            </w:pPr>
          </w:p>
        </w:tc>
        <w:tc>
          <w:tcPr>
            <w:tcW w:w="464" w:type="dxa"/>
          </w:tcPr>
          <w:p w:rsidR="00915E98" w:rsidRPr="00915E98" w:rsidRDefault="00915E98" w:rsidP="002B6C4F">
            <w:pPr>
              <w:rPr>
                <w:rFonts w:cstheme="minorHAnsi"/>
                <w:sz w:val="32"/>
              </w:rPr>
            </w:pPr>
          </w:p>
        </w:tc>
        <w:tc>
          <w:tcPr>
            <w:tcW w:w="464" w:type="dxa"/>
          </w:tcPr>
          <w:p w:rsidR="00915E98" w:rsidRPr="00915E98" w:rsidRDefault="00915E98" w:rsidP="002B6C4F">
            <w:pPr>
              <w:rPr>
                <w:rFonts w:cstheme="minorHAnsi"/>
                <w:sz w:val="32"/>
              </w:rPr>
            </w:pPr>
          </w:p>
        </w:tc>
        <w:tc>
          <w:tcPr>
            <w:tcW w:w="3813" w:type="dxa"/>
          </w:tcPr>
          <w:p w:rsidR="00915E98" w:rsidRPr="00915E98" w:rsidRDefault="00915E98" w:rsidP="002B6C4F">
            <w:pPr>
              <w:rPr>
                <w:rFonts w:cstheme="minorHAnsi"/>
                <w:sz w:val="32"/>
              </w:rPr>
            </w:pPr>
          </w:p>
        </w:tc>
      </w:tr>
      <w:tr w:rsidR="00915E98" w:rsidRPr="00915E98" w:rsidTr="002B6C4F">
        <w:tc>
          <w:tcPr>
            <w:tcW w:w="2196" w:type="dxa"/>
          </w:tcPr>
          <w:p w:rsidR="00915E98" w:rsidRPr="00915E98" w:rsidRDefault="00915E98" w:rsidP="002B6C4F">
            <w:pPr>
              <w:rPr>
                <w:rFonts w:cstheme="minorHAnsi"/>
                <w:sz w:val="32"/>
              </w:rPr>
            </w:pPr>
          </w:p>
        </w:tc>
        <w:tc>
          <w:tcPr>
            <w:tcW w:w="515" w:type="dxa"/>
          </w:tcPr>
          <w:p w:rsidR="00915E98" w:rsidRPr="00915E98" w:rsidRDefault="00915E98" w:rsidP="002B6C4F">
            <w:pPr>
              <w:rPr>
                <w:rFonts w:cstheme="minorHAnsi"/>
                <w:sz w:val="32"/>
              </w:rPr>
            </w:pPr>
          </w:p>
        </w:tc>
        <w:tc>
          <w:tcPr>
            <w:tcW w:w="576" w:type="dxa"/>
          </w:tcPr>
          <w:p w:rsidR="00915E98" w:rsidRPr="00915E98" w:rsidRDefault="00915E98" w:rsidP="002B6C4F">
            <w:pPr>
              <w:rPr>
                <w:rFonts w:cstheme="minorHAnsi"/>
                <w:sz w:val="32"/>
              </w:rPr>
            </w:pPr>
          </w:p>
        </w:tc>
        <w:tc>
          <w:tcPr>
            <w:tcW w:w="515" w:type="dxa"/>
          </w:tcPr>
          <w:p w:rsidR="00915E98" w:rsidRPr="00915E98" w:rsidRDefault="00915E98" w:rsidP="002B6C4F">
            <w:pPr>
              <w:rPr>
                <w:rFonts w:cstheme="minorHAnsi"/>
                <w:sz w:val="32"/>
              </w:rPr>
            </w:pPr>
          </w:p>
        </w:tc>
        <w:tc>
          <w:tcPr>
            <w:tcW w:w="515" w:type="dxa"/>
          </w:tcPr>
          <w:p w:rsidR="00915E98" w:rsidRPr="00915E98" w:rsidRDefault="00915E98" w:rsidP="002B6C4F">
            <w:pPr>
              <w:rPr>
                <w:rFonts w:cstheme="minorHAnsi"/>
                <w:sz w:val="32"/>
              </w:rPr>
            </w:pPr>
          </w:p>
        </w:tc>
        <w:tc>
          <w:tcPr>
            <w:tcW w:w="515" w:type="dxa"/>
          </w:tcPr>
          <w:p w:rsidR="00915E98" w:rsidRPr="00915E98" w:rsidRDefault="00915E98" w:rsidP="002B6C4F">
            <w:pPr>
              <w:rPr>
                <w:rFonts w:cstheme="minorHAnsi"/>
                <w:sz w:val="32"/>
              </w:rPr>
            </w:pPr>
          </w:p>
        </w:tc>
        <w:tc>
          <w:tcPr>
            <w:tcW w:w="676" w:type="dxa"/>
          </w:tcPr>
          <w:p w:rsidR="00915E98" w:rsidRPr="00915E98" w:rsidRDefault="00915E98" w:rsidP="002B6C4F">
            <w:pPr>
              <w:rPr>
                <w:rFonts w:cstheme="minorHAnsi"/>
                <w:sz w:val="32"/>
              </w:rPr>
            </w:pPr>
          </w:p>
        </w:tc>
        <w:tc>
          <w:tcPr>
            <w:tcW w:w="303" w:type="dxa"/>
          </w:tcPr>
          <w:p w:rsidR="00915E98" w:rsidRPr="00915E98" w:rsidRDefault="00915E98" w:rsidP="002B6C4F">
            <w:pPr>
              <w:rPr>
                <w:rFonts w:cstheme="minorHAnsi"/>
                <w:sz w:val="32"/>
              </w:rPr>
            </w:pPr>
          </w:p>
        </w:tc>
        <w:tc>
          <w:tcPr>
            <w:tcW w:w="464" w:type="dxa"/>
          </w:tcPr>
          <w:p w:rsidR="00915E98" w:rsidRPr="00915E98" w:rsidRDefault="00915E98" w:rsidP="002B6C4F">
            <w:pPr>
              <w:rPr>
                <w:rFonts w:cstheme="minorHAnsi"/>
                <w:sz w:val="32"/>
              </w:rPr>
            </w:pPr>
          </w:p>
        </w:tc>
        <w:tc>
          <w:tcPr>
            <w:tcW w:w="464" w:type="dxa"/>
          </w:tcPr>
          <w:p w:rsidR="00915E98" w:rsidRPr="00915E98" w:rsidRDefault="00915E98" w:rsidP="002B6C4F">
            <w:pPr>
              <w:rPr>
                <w:rFonts w:cstheme="minorHAnsi"/>
                <w:sz w:val="32"/>
              </w:rPr>
            </w:pPr>
          </w:p>
        </w:tc>
        <w:tc>
          <w:tcPr>
            <w:tcW w:w="464" w:type="dxa"/>
          </w:tcPr>
          <w:p w:rsidR="00915E98" w:rsidRPr="00915E98" w:rsidRDefault="00915E98" w:rsidP="002B6C4F">
            <w:pPr>
              <w:rPr>
                <w:rFonts w:cstheme="minorHAnsi"/>
                <w:sz w:val="32"/>
              </w:rPr>
            </w:pPr>
          </w:p>
        </w:tc>
        <w:tc>
          <w:tcPr>
            <w:tcW w:w="3813" w:type="dxa"/>
          </w:tcPr>
          <w:p w:rsidR="00915E98" w:rsidRPr="00915E98" w:rsidRDefault="00915E98" w:rsidP="002B6C4F">
            <w:pPr>
              <w:rPr>
                <w:rFonts w:cstheme="minorHAnsi"/>
                <w:sz w:val="32"/>
              </w:rPr>
            </w:pPr>
          </w:p>
        </w:tc>
      </w:tr>
      <w:tr w:rsidR="00915E98" w:rsidRPr="00915E98" w:rsidTr="002B6C4F">
        <w:tc>
          <w:tcPr>
            <w:tcW w:w="2196" w:type="dxa"/>
          </w:tcPr>
          <w:p w:rsidR="00915E98" w:rsidRPr="00915E98" w:rsidRDefault="00915E98" w:rsidP="002B6C4F">
            <w:pPr>
              <w:rPr>
                <w:rFonts w:cstheme="minorHAnsi"/>
                <w:sz w:val="32"/>
              </w:rPr>
            </w:pPr>
          </w:p>
        </w:tc>
        <w:tc>
          <w:tcPr>
            <w:tcW w:w="515" w:type="dxa"/>
          </w:tcPr>
          <w:p w:rsidR="00915E98" w:rsidRPr="00915E98" w:rsidRDefault="00915E98" w:rsidP="002B6C4F">
            <w:pPr>
              <w:rPr>
                <w:rFonts w:cstheme="minorHAnsi"/>
                <w:sz w:val="32"/>
              </w:rPr>
            </w:pPr>
          </w:p>
        </w:tc>
        <w:tc>
          <w:tcPr>
            <w:tcW w:w="576" w:type="dxa"/>
          </w:tcPr>
          <w:p w:rsidR="00915E98" w:rsidRPr="00915E98" w:rsidRDefault="00915E98" w:rsidP="002B6C4F">
            <w:pPr>
              <w:rPr>
                <w:rFonts w:cstheme="minorHAnsi"/>
                <w:sz w:val="32"/>
              </w:rPr>
            </w:pPr>
          </w:p>
        </w:tc>
        <w:tc>
          <w:tcPr>
            <w:tcW w:w="515" w:type="dxa"/>
          </w:tcPr>
          <w:p w:rsidR="00915E98" w:rsidRPr="00915E98" w:rsidRDefault="00915E98" w:rsidP="002B6C4F">
            <w:pPr>
              <w:rPr>
                <w:rFonts w:cstheme="minorHAnsi"/>
                <w:sz w:val="32"/>
              </w:rPr>
            </w:pPr>
          </w:p>
        </w:tc>
        <w:tc>
          <w:tcPr>
            <w:tcW w:w="515" w:type="dxa"/>
          </w:tcPr>
          <w:p w:rsidR="00915E98" w:rsidRPr="00915E98" w:rsidRDefault="00915E98" w:rsidP="002B6C4F">
            <w:pPr>
              <w:rPr>
                <w:rFonts w:cstheme="minorHAnsi"/>
                <w:sz w:val="32"/>
              </w:rPr>
            </w:pPr>
          </w:p>
        </w:tc>
        <w:tc>
          <w:tcPr>
            <w:tcW w:w="515" w:type="dxa"/>
          </w:tcPr>
          <w:p w:rsidR="00915E98" w:rsidRPr="00915E98" w:rsidRDefault="00915E98" w:rsidP="002B6C4F">
            <w:pPr>
              <w:rPr>
                <w:rFonts w:cstheme="minorHAnsi"/>
                <w:sz w:val="32"/>
              </w:rPr>
            </w:pPr>
          </w:p>
        </w:tc>
        <w:tc>
          <w:tcPr>
            <w:tcW w:w="676" w:type="dxa"/>
          </w:tcPr>
          <w:p w:rsidR="00915E98" w:rsidRPr="00915E98" w:rsidRDefault="00915E98" w:rsidP="002B6C4F">
            <w:pPr>
              <w:rPr>
                <w:rFonts w:cstheme="minorHAnsi"/>
                <w:sz w:val="32"/>
              </w:rPr>
            </w:pPr>
          </w:p>
        </w:tc>
        <w:tc>
          <w:tcPr>
            <w:tcW w:w="303" w:type="dxa"/>
          </w:tcPr>
          <w:p w:rsidR="00915E98" w:rsidRPr="00915E98" w:rsidRDefault="00915E98" w:rsidP="002B6C4F">
            <w:pPr>
              <w:rPr>
                <w:rFonts w:cstheme="minorHAnsi"/>
                <w:sz w:val="32"/>
              </w:rPr>
            </w:pPr>
          </w:p>
        </w:tc>
        <w:tc>
          <w:tcPr>
            <w:tcW w:w="464" w:type="dxa"/>
          </w:tcPr>
          <w:p w:rsidR="00915E98" w:rsidRPr="00915E98" w:rsidRDefault="00915E98" w:rsidP="002B6C4F">
            <w:pPr>
              <w:rPr>
                <w:rFonts w:cstheme="minorHAnsi"/>
                <w:sz w:val="32"/>
              </w:rPr>
            </w:pPr>
          </w:p>
        </w:tc>
        <w:tc>
          <w:tcPr>
            <w:tcW w:w="464" w:type="dxa"/>
          </w:tcPr>
          <w:p w:rsidR="00915E98" w:rsidRPr="00915E98" w:rsidRDefault="00915E98" w:rsidP="002B6C4F">
            <w:pPr>
              <w:rPr>
                <w:rFonts w:cstheme="minorHAnsi"/>
                <w:sz w:val="32"/>
              </w:rPr>
            </w:pPr>
          </w:p>
        </w:tc>
        <w:tc>
          <w:tcPr>
            <w:tcW w:w="464" w:type="dxa"/>
          </w:tcPr>
          <w:p w:rsidR="00915E98" w:rsidRPr="00915E98" w:rsidRDefault="00915E98" w:rsidP="002B6C4F">
            <w:pPr>
              <w:rPr>
                <w:rFonts w:cstheme="minorHAnsi"/>
                <w:sz w:val="32"/>
              </w:rPr>
            </w:pPr>
          </w:p>
        </w:tc>
        <w:tc>
          <w:tcPr>
            <w:tcW w:w="3813" w:type="dxa"/>
          </w:tcPr>
          <w:p w:rsidR="00915E98" w:rsidRPr="00915E98" w:rsidRDefault="00915E98" w:rsidP="002B6C4F">
            <w:pPr>
              <w:rPr>
                <w:rFonts w:cstheme="minorHAnsi"/>
                <w:sz w:val="32"/>
              </w:rPr>
            </w:pPr>
          </w:p>
        </w:tc>
      </w:tr>
      <w:tr w:rsidR="00915E98" w:rsidRPr="00915E98" w:rsidTr="002B6C4F">
        <w:tc>
          <w:tcPr>
            <w:tcW w:w="2196" w:type="dxa"/>
          </w:tcPr>
          <w:p w:rsidR="00915E98" w:rsidRPr="00915E98" w:rsidRDefault="00915E98" w:rsidP="002B6C4F">
            <w:pPr>
              <w:rPr>
                <w:rFonts w:cstheme="minorHAnsi"/>
                <w:sz w:val="32"/>
              </w:rPr>
            </w:pPr>
          </w:p>
        </w:tc>
        <w:tc>
          <w:tcPr>
            <w:tcW w:w="515" w:type="dxa"/>
          </w:tcPr>
          <w:p w:rsidR="00915E98" w:rsidRPr="00915E98" w:rsidRDefault="00915E98" w:rsidP="002B6C4F">
            <w:pPr>
              <w:rPr>
                <w:rFonts w:cstheme="minorHAnsi"/>
                <w:sz w:val="32"/>
              </w:rPr>
            </w:pPr>
          </w:p>
        </w:tc>
        <w:tc>
          <w:tcPr>
            <w:tcW w:w="576" w:type="dxa"/>
          </w:tcPr>
          <w:p w:rsidR="00915E98" w:rsidRPr="00915E98" w:rsidRDefault="00915E98" w:rsidP="002B6C4F">
            <w:pPr>
              <w:rPr>
                <w:rFonts w:cstheme="minorHAnsi"/>
                <w:sz w:val="32"/>
              </w:rPr>
            </w:pPr>
          </w:p>
        </w:tc>
        <w:tc>
          <w:tcPr>
            <w:tcW w:w="515" w:type="dxa"/>
          </w:tcPr>
          <w:p w:rsidR="00915E98" w:rsidRPr="00915E98" w:rsidRDefault="00915E98" w:rsidP="002B6C4F">
            <w:pPr>
              <w:rPr>
                <w:rFonts w:cstheme="minorHAnsi"/>
                <w:sz w:val="32"/>
              </w:rPr>
            </w:pPr>
          </w:p>
        </w:tc>
        <w:tc>
          <w:tcPr>
            <w:tcW w:w="515" w:type="dxa"/>
          </w:tcPr>
          <w:p w:rsidR="00915E98" w:rsidRPr="00915E98" w:rsidRDefault="00915E98" w:rsidP="002B6C4F">
            <w:pPr>
              <w:rPr>
                <w:rFonts w:cstheme="minorHAnsi"/>
                <w:sz w:val="32"/>
              </w:rPr>
            </w:pPr>
          </w:p>
        </w:tc>
        <w:tc>
          <w:tcPr>
            <w:tcW w:w="515" w:type="dxa"/>
          </w:tcPr>
          <w:p w:rsidR="00915E98" w:rsidRPr="00915E98" w:rsidRDefault="00915E98" w:rsidP="002B6C4F">
            <w:pPr>
              <w:rPr>
                <w:rFonts w:cstheme="minorHAnsi"/>
                <w:sz w:val="32"/>
              </w:rPr>
            </w:pPr>
          </w:p>
        </w:tc>
        <w:tc>
          <w:tcPr>
            <w:tcW w:w="676" w:type="dxa"/>
          </w:tcPr>
          <w:p w:rsidR="00915E98" w:rsidRPr="00915E98" w:rsidRDefault="00915E98" w:rsidP="002B6C4F">
            <w:pPr>
              <w:rPr>
                <w:rFonts w:cstheme="minorHAnsi"/>
                <w:sz w:val="32"/>
              </w:rPr>
            </w:pPr>
          </w:p>
        </w:tc>
        <w:tc>
          <w:tcPr>
            <w:tcW w:w="303" w:type="dxa"/>
          </w:tcPr>
          <w:p w:rsidR="00915E98" w:rsidRPr="00915E98" w:rsidRDefault="00915E98" w:rsidP="002B6C4F">
            <w:pPr>
              <w:rPr>
                <w:rFonts w:cstheme="minorHAnsi"/>
                <w:sz w:val="32"/>
              </w:rPr>
            </w:pPr>
          </w:p>
        </w:tc>
        <w:tc>
          <w:tcPr>
            <w:tcW w:w="464" w:type="dxa"/>
          </w:tcPr>
          <w:p w:rsidR="00915E98" w:rsidRPr="00915E98" w:rsidRDefault="00915E98" w:rsidP="002B6C4F">
            <w:pPr>
              <w:rPr>
                <w:rFonts w:cstheme="minorHAnsi"/>
                <w:sz w:val="32"/>
              </w:rPr>
            </w:pPr>
          </w:p>
        </w:tc>
        <w:tc>
          <w:tcPr>
            <w:tcW w:w="464" w:type="dxa"/>
          </w:tcPr>
          <w:p w:rsidR="00915E98" w:rsidRPr="00915E98" w:rsidRDefault="00915E98" w:rsidP="002B6C4F">
            <w:pPr>
              <w:rPr>
                <w:rFonts w:cstheme="minorHAnsi"/>
                <w:sz w:val="32"/>
              </w:rPr>
            </w:pPr>
          </w:p>
        </w:tc>
        <w:tc>
          <w:tcPr>
            <w:tcW w:w="464" w:type="dxa"/>
          </w:tcPr>
          <w:p w:rsidR="00915E98" w:rsidRPr="00915E98" w:rsidRDefault="00915E98" w:rsidP="002B6C4F">
            <w:pPr>
              <w:rPr>
                <w:rFonts w:cstheme="minorHAnsi"/>
                <w:sz w:val="32"/>
              </w:rPr>
            </w:pPr>
          </w:p>
        </w:tc>
        <w:tc>
          <w:tcPr>
            <w:tcW w:w="3813" w:type="dxa"/>
          </w:tcPr>
          <w:p w:rsidR="00915E98" w:rsidRPr="00915E98" w:rsidRDefault="00915E98" w:rsidP="002B6C4F">
            <w:pPr>
              <w:rPr>
                <w:rFonts w:cstheme="minorHAnsi"/>
                <w:sz w:val="32"/>
              </w:rPr>
            </w:pPr>
          </w:p>
        </w:tc>
      </w:tr>
      <w:tr w:rsidR="00915E98" w:rsidRPr="00915E98" w:rsidTr="002B6C4F">
        <w:tc>
          <w:tcPr>
            <w:tcW w:w="2196" w:type="dxa"/>
          </w:tcPr>
          <w:p w:rsidR="00915E98" w:rsidRPr="00915E98" w:rsidRDefault="00915E98" w:rsidP="002B6C4F">
            <w:pPr>
              <w:rPr>
                <w:rFonts w:cstheme="minorHAnsi"/>
                <w:sz w:val="32"/>
              </w:rPr>
            </w:pPr>
          </w:p>
        </w:tc>
        <w:tc>
          <w:tcPr>
            <w:tcW w:w="515" w:type="dxa"/>
          </w:tcPr>
          <w:p w:rsidR="00915E98" w:rsidRPr="00915E98" w:rsidRDefault="00915E98" w:rsidP="002B6C4F">
            <w:pPr>
              <w:rPr>
                <w:rFonts w:cstheme="minorHAnsi"/>
                <w:sz w:val="32"/>
              </w:rPr>
            </w:pPr>
          </w:p>
        </w:tc>
        <w:tc>
          <w:tcPr>
            <w:tcW w:w="576" w:type="dxa"/>
          </w:tcPr>
          <w:p w:rsidR="00915E98" w:rsidRPr="00915E98" w:rsidRDefault="00915E98" w:rsidP="002B6C4F">
            <w:pPr>
              <w:rPr>
                <w:rFonts w:cstheme="minorHAnsi"/>
                <w:sz w:val="32"/>
              </w:rPr>
            </w:pPr>
          </w:p>
        </w:tc>
        <w:tc>
          <w:tcPr>
            <w:tcW w:w="515" w:type="dxa"/>
          </w:tcPr>
          <w:p w:rsidR="00915E98" w:rsidRPr="00915E98" w:rsidRDefault="00915E98" w:rsidP="002B6C4F">
            <w:pPr>
              <w:rPr>
                <w:rFonts w:cstheme="minorHAnsi"/>
                <w:sz w:val="32"/>
              </w:rPr>
            </w:pPr>
          </w:p>
        </w:tc>
        <w:tc>
          <w:tcPr>
            <w:tcW w:w="515" w:type="dxa"/>
          </w:tcPr>
          <w:p w:rsidR="00915E98" w:rsidRPr="00915E98" w:rsidRDefault="00915E98" w:rsidP="002B6C4F">
            <w:pPr>
              <w:rPr>
                <w:rFonts w:cstheme="minorHAnsi"/>
                <w:sz w:val="32"/>
              </w:rPr>
            </w:pPr>
          </w:p>
        </w:tc>
        <w:tc>
          <w:tcPr>
            <w:tcW w:w="515" w:type="dxa"/>
          </w:tcPr>
          <w:p w:rsidR="00915E98" w:rsidRPr="00915E98" w:rsidRDefault="00915E98" w:rsidP="002B6C4F">
            <w:pPr>
              <w:rPr>
                <w:rFonts w:cstheme="minorHAnsi"/>
                <w:sz w:val="32"/>
              </w:rPr>
            </w:pPr>
          </w:p>
        </w:tc>
        <w:tc>
          <w:tcPr>
            <w:tcW w:w="676" w:type="dxa"/>
          </w:tcPr>
          <w:p w:rsidR="00915E98" w:rsidRPr="00915E98" w:rsidRDefault="00915E98" w:rsidP="002B6C4F">
            <w:pPr>
              <w:rPr>
                <w:rFonts w:cstheme="minorHAnsi"/>
                <w:sz w:val="32"/>
              </w:rPr>
            </w:pPr>
          </w:p>
        </w:tc>
        <w:tc>
          <w:tcPr>
            <w:tcW w:w="303" w:type="dxa"/>
          </w:tcPr>
          <w:p w:rsidR="00915E98" w:rsidRPr="00915E98" w:rsidRDefault="00915E98" w:rsidP="002B6C4F">
            <w:pPr>
              <w:rPr>
                <w:rFonts w:cstheme="minorHAnsi"/>
                <w:sz w:val="32"/>
              </w:rPr>
            </w:pPr>
          </w:p>
        </w:tc>
        <w:tc>
          <w:tcPr>
            <w:tcW w:w="464" w:type="dxa"/>
          </w:tcPr>
          <w:p w:rsidR="00915E98" w:rsidRPr="00915E98" w:rsidRDefault="00915E98" w:rsidP="002B6C4F">
            <w:pPr>
              <w:rPr>
                <w:rFonts w:cstheme="minorHAnsi"/>
                <w:sz w:val="32"/>
              </w:rPr>
            </w:pPr>
          </w:p>
        </w:tc>
        <w:tc>
          <w:tcPr>
            <w:tcW w:w="464" w:type="dxa"/>
          </w:tcPr>
          <w:p w:rsidR="00915E98" w:rsidRPr="00915E98" w:rsidRDefault="00915E98" w:rsidP="002B6C4F">
            <w:pPr>
              <w:rPr>
                <w:rFonts w:cstheme="minorHAnsi"/>
                <w:sz w:val="32"/>
              </w:rPr>
            </w:pPr>
          </w:p>
        </w:tc>
        <w:tc>
          <w:tcPr>
            <w:tcW w:w="464" w:type="dxa"/>
          </w:tcPr>
          <w:p w:rsidR="00915E98" w:rsidRPr="00915E98" w:rsidRDefault="00915E98" w:rsidP="002B6C4F">
            <w:pPr>
              <w:rPr>
                <w:rFonts w:cstheme="minorHAnsi"/>
                <w:sz w:val="32"/>
              </w:rPr>
            </w:pPr>
          </w:p>
        </w:tc>
        <w:tc>
          <w:tcPr>
            <w:tcW w:w="3813" w:type="dxa"/>
          </w:tcPr>
          <w:p w:rsidR="00915E98" w:rsidRPr="00915E98" w:rsidRDefault="00915E98" w:rsidP="002B6C4F">
            <w:pPr>
              <w:rPr>
                <w:rFonts w:cstheme="minorHAnsi"/>
                <w:sz w:val="32"/>
              </w:rPr>
            </w:pPr>
          </w:p>
        </w:tc>
      </w:tr>
      <w:tr w:rsidR="00915E98" w:rsidRPr="00915E98" w:rsidTr="002B6C4F">
        <w:tc>
          <w:tcPr>
            <w:tcW w:w="2196" w:type="dxa"/>
          </w:tcPr>
          <w:p w:rsidR="00915E98" w:rsidRPr="00915E98" w:rsidRDefault="00915E98" w:rsidP="002B6C4F">
            <w:pPr>
              <w:rPr>
                <w:rFonts w:cstheme="minorHAnsi"/>
                <w:sz w:val="32"/>
              </w:rPr>
            </w:pPr>
          </w:p>
        </w:tc>
        <w:tc>
          <w:tcPr>
            <w:tcW w:w="515" w:type="dxa"/>
          </w:tcPr>
          <w:p w:rsidR="00915E98" w:rsidRPr="00915E98" w:rsidRDefault="00915E98" w:rsidP="002B6C4F">
            <w:pPr>
              <w:rPr>
                <w:rFonts w:cstheme="minorHAnsi"/>
                <w:sz w:val="32"/>
              </w:rPr>
            </w:pPr>
          </w:p>
        </w:tc>
        <w:tc>
          <w:tcPr>
            <w:tcW w:w="576" w:type="dxa"/>
          </w:tcPr>
          <w:p w:rsidR="00915E98" w:rsidRPr="00915E98" w:rsidRDefault="00915E98" w:rsidP="002B6C4F">
            <w:pPr>
              <w:rPr>
                <w:rFonts w:cstheme="minorHAnsi"/>
                <w:sz w:val="32"/>
              </w:rPr>
            </w:pPr>
          </w:p>
        </w:tc>
        <w:tc>
          <w:tcPr>
            <w:tcW w:w="515" w:type="dxa"/>
          </w:tcPr>
          <w:p w:rsidR="00915E98" w:rsidRPr="00915E98" w:rsidRDefault="00915E98" w:rsidP="002B6C4F">
            <w:pPr>
              <w:rPr>
                <w:rFonts w:cstheme="minorHAnsi"/>
                <w:sz w:val="32"/>
              </w:rPr>
            </w:pPr>
          </w:p>
        </w:tc>
        <w:tc>
          <w:tcPr>
            <w:tcW w:w="515" w:type="dxa"/>
          </w:tcPr>
          <w:p w:rsidR="00915E98" w:rsidRPr="00915E98" w:rsidRDefault="00915E98" w:rsidP="002B6C4F">
            <w:pPr>
              <w:rPr>
                <w:rFonts w:cstheme="minorHAnsi"/>
                <w:sz w:val="32"/>
              </w:rPr>
            </w:pPr>
          </w:p>
        </w:tc>
        <w:tc>
          <w:tcPr>
            <w:tcW w:w="515" w:type="dxa"/>
          </w:tcPr>
          <w:p w:rsidR="00915E98" w:rsidRPr="00915E98" w:rsidRDefault="00915E98" w:rsidP="002B6C4F">
            <w:pPr>
              <w:rPr>
                <w:rFonts w:cstheme="minorHAnsi"/>
                <w:sz w:val="32"/>
              </w:rPr>
            </w:pPr>
          </w:p>
        </w:tc>
        <w:tc>
          <w:tcPr>
            <w:tcW w:w="676" w:type="dxa"/>
          </w:tcPr>
          <w:p w:rsidR="00915E98" w:rsidRPr="00915E98" w:rsidRDefault="00915E98" w:rsidP="002B6C4F">
            <w:pPr>
              <w:rPr>
                <w:rFonts w:cstheme="minorHAnsi"/>
                <w:sz w:val="32"/>
              </w:rPr>
            </w:pPr>
          </w:p>
        </w:tc>
        <w:tc>
          <w:tcPr>
            <w:tcW w:w="303" w:type="dxa"/>
          </w:tcPr>
          <w:p w:rsidR="00915E98" w:rsidRPr="00915E98" w:rsidRDefault="00915E98" w:rsidP="002B6C4F">
            <w:pPr>
              <w:rPr>
                <w:rFonts w:cstheme="minorHAnsi"/>
                <w:sz w:val="32"/>
              </w:rPr>
            </w:pPr>
          </w:p>
        </w:tc>
        <w:tc>
          <w:tcPr>
            <w:tcW w:w="464" w:type="dxa"/>
          </w:tcPr>
          <w:p w:rsidR="00915E98" w:rsidRPr="00915E98" w:rsidRDefault="00915E98" w:rsidP="002B6C4F">
            <w:pPr>
              <w:rPr>
                <w:rFonts w:cstheme="minorHAnsi"/>
                <w:sz w:val="32"/>
              </w:rPr>
            </w:pPr>
          </w:p>
        </w:tc>
        <w:tc>
          <w:tcPr>
            <w:tcW w:w="464" w:type="dxa"/>
          </w:tcPr>
          <w:p w:rsidR="00915E98" w:rsidRPr="00915E98" w:rsidRDefault="00915E98" w:rsidP="002B6C4F">
            <w:pPr>
              <w:rPr>
                <w:rFonts w:cstheme="minorHAnsi"/>
                <w:sz w:val="32"/>
              </w:rPr>
            </w:pPr>
          </w:p>
        </w:tc>
        <w:tc>
          <w:tcPr>
            <w:tcW w:w="464" w:type="dxa"/>
          </w:tcPr>
          <w:p w:rsidR="00915E98" w:rsidRPr="00915E98" w:rsidRDefault="00915E98" w:rsidP="002B6C4F">
            <w:pPr>
              <w:rPr>
                <w:rFonts w:cstheme="minorHAnsi"/>
                <w:sz w:val="32"/>
              </w:rPr>
            </w:pPr>
          </w:p>
        </w:tc>
        <w:tc>
          <w:tcPr>
            <w:tcW w:w="3813" w:type="dxa"/>
          </w:tcPr>
          <w:p w:rsidR="00915E98" w:rsidRPr="00915E98" w:rsidRDefault="00915E98" w:rsidP="002B6C4F">
            <w:pPr>
              <w:rPr>
                <w:rFonts w:cstheme="minorHAnsi"/>
                <w:sz w:val="32"/>
              </w:rPr>
            </w:pPr>
          </w:p>
        </w:tc>
      </w:tr>
      <w:tr w:rsidR="00915E98" w:rsidRPr="00915E98" w:rsidTr="002B6C4F">
        <w:tc>
          <w:tcPr>
            <w:tcW w:w="2196" w:type="dxa"/>
          </w:tcPr>
          <w:p w:rsidR="00915E98" w:rsidRPr="00915E98" w:rsidRDefault="00915E98" w:rsidP="002B6C4F">
            <w:pPr>
              <w:rPr>
                <w:rFonts w:cstheme="minorHAnsi"/>
                <w:sz w:val="32"/>
              </w:rPr>
            </w:pPr>
          </w:p>
        </w:tc>
        <w:tc>
          <w:tcPr>
            <w:tcW w:w="515" w:type="dxa"/>
          </w:tcPr>
          <w:p w:rsidR="00915E98" w:rsidRPr="00915E98" w:rsidRDefault="00915E98" w:rsidP="002B6C4F">
            <w:pPr>
              <w:rPr>
                <w:rFonts w:cstheme="minorHAnsi"/>
                <w:sz w:val="32"/>
              </w:rPr>
            </w:pPr>
          </w:p>
        </w:tc>
        <w:tc>
          <w:tcPr>
            <w:tcW w:w="576" w:type="dxa"/>
          </w:tcPr>
          <w:p w:rsidR="00915E98" w:rsidRPr="00915E98" w:rsidRDefault="00915E98" w:rsidP="002B6C4F">
            <w:pPr>
              <w:rPr>
                <w:rFonts w:cstheme="minorHAnsi"/>
                <w:sz w:val="32"/>
              </w:rPr>
            </w:pPr>
          </w:p>
        </w:tc>
        <w:tc>
          <w:tcPr>
            <w:tcW w:w="515" w:type="dxa"/>
          </w:tcPr>
          <w:p w:rsidR="00915E98" w:rsidRPr="00915E98" w:rsidRDefault="00915E98" w:rsidP="002B6C4F">
            <w:pPr>
              <w:rPr>
                <w:rFonts w:cstheme="minorHAnsi"/>
                <w:sz w:val="32"/>
              </w:rPr>
            </w:pPr>
          </w:p>
        </w:tc>
        <w:tc>
          <w:tcPr>
            <w:tcW w:w="515" w:type="dxa"/>
          </w:tcPr>
          <w:p w:rsidR="00915E98" w:rsidRPr="00915E98" w:rsidRDefault="00915E98" w:rsidP="002B6C4F">
            <w:pPr>
              <w:rPr>
                <w:rFonts w:cstheme="minorHAnsi"/>
                <w:sz w:val="32"/>
              </w:rPr>
            </w:pPr>
          </w:p>
        </w:tc>
        <w:tc>
          <w:tcPr>
            <w:tcW w:w="515" w:type="dxa"/>
          </w:tcPr>
          <w:p w:rsidR="00915E98" w:rsidRPr="00915E98" w:rsidRDefault="00915E98" w:rsidP="002B6C4F">
            <w:pPr>
              <w:rPr>
                <w:rFonts w:cstheme="minorHAnsi"/>
                <w:sz w:val="32"/>
              </w:rPr>
            </w:pPr>
          </w:p>
        </w:tc>
        <w:tc>
          <w:tcPr>
            <w:tcW w:w="676" w:type="dxa"/>
          </w:tcPr>
          <w:p w:rsidR="00915E98" w:rsidRPr="00915E98" w:rsidRDefault="00915E98" w:rsidP="002B6C4F">
            <w:pPr>
              <w:rPr>
                <w:rFonts w:cstheme="minorHAnsi"/>
                <w:sz w:val="32"/>
              </w:rPr>
            </w:pPr>
          </w:p>
        </w:tc>
        <w:tc>
          <w:tcPr>
            <w:tcW w:w="303" w:type="dxa"/>
          </w:tcPr>
          <w:p w:rsidR="00915E98" w:rsidRPr="00915E98" w:rsidRDefault="00915E98" w:rsidP="002B6C4F">
            <w:pPr>
              <w:rPr>
                <w:rFonts w:cstheme="minorHAnsi"/>
                <w:sz w:val="32"/>
              </w:rPr>
            </w:pPr>
          </w:p>
        </w:tc>
        <w:tc>
          <w:tcPr>
            <w:tcW w:w="464" w:type="dxa"/>
          </w:tcPr>
          <w:p w:rsidR="00915E98" w:rsidRPr="00915E98" w:rsidRDefault="00915E98" w:rsidP="002B6C4F">
            <w:pPr>
              <w:rPr>
                <w:rFonts w:cstheme="minorHAnsi"/>
                <w:sz w:val="32"/>
              </w:rPr>
            </w:pPr>
          </w:p>
        </w:tc>
        <w:tc>
          <w:tcPr>
            <w:tcW w:w="464" w:type="dxa"/>
          </w:tcPr>
          <w:p w:rsidR="00915E98" w:rsidRPr="00915E98" w:rsidRDefault="00915E98" w:rsidP="002B6C4F">
            <w:pPr>
              <w:rPr>
                <w:rFonts w:cstheme="minorHAnsi"/>
                <w:sz w:val="32"/>
              </w:rPr>
            </w:pPr>
          </w:p>
        </w:tc>
        <w:tc>
          <w:tcPr>
            <w:tcW w:w="464" w:type="dxa"/>
          </w:tcPr>
          <w:p w:rsidR="00915E98" w:rsidRPr="00915E98" w:rsidRDefault="00915E98" w:rsidP="002B6C4F">
            <w:pPr>
              <w:rPr>
                <w:rFonts w:cstheme="minorHAnsi"/>
                <w:sz w:val="32"/>
              </w:rPr>
            </w:pPr>
          </w:p>
        </w:tc>
        <w:tc>
          <w:tcPr>
            <w:tcW w:w="3813" w:type="dxa"/>
          </w:tcPr>
          <w:p w:rsidR="00915E98" w:rsidRPr="00915E98" w:rsidRDefault="00915E98" w:rsidP="002B6C4F">
            <w:pPr>
              <w:rPr>
                <w:rFonts w:cstheme="minorHAnsi"/>
                <w:sz w:val="32"/>
              </w:rPr>
            </w:pPr>
          </w:p>
        </w:tc>
      </w:tr>
      <w:tr w:rsidR="00915E98" w:rsidRPr="00915E98" w:rsidTr="002B6C4F">
        <w:tc>
          <w:tcPr>
            <w:tcW w:w="2196" w:type="dxa"/>
          </w:tcPr>
          <w:p w:rsidR="00915E98" w:rsidRPr="00915E98" w:rsidRDefault="00915E98" w:rsidP="002B6C4F">
            <w:pPr>
              <w:rPr>
                <w:rFonts w:cstheme="minorHAnsi"/>
                <w:sz w:val="32"/>
              </w:rPr>
            </w:pPr>
          </w:p>
        </w:tc>
        <w:tc>
          <w:tcPr>
            <w:tcW w:w="515" w:type="dxa"/>
          </w:tcPr>
          <w:p w:rsidR="00915E98" w:rsidRPr="00915E98" w:rsidRDefault="00915E98" w:rsidP="002B6C4F">
            <w:pPr>
              <w:rPr>
                <w:rFonts w:cstheme="minorHAnsi"/>
                <w:sz w:val="32"/>
              </w:rPr>
            </w:pPr>
          </w:p>
        </w:tc>
        <w:tc>
          <w:tcPr>
            <w:tcW w:w="576" w:type="dxa"/>
          </w:tcPr>
          <w:p w:rsidR="00915E98" w:rsidRPr="00915E98" w:rsidRDefault="00915E98" w:rsidP="002B6C4F">
            <w:pPr>
              <w:rPr>
                <w:rFonts w:cstheme="minorHAnsi"/>
                <w:sz w:val="32"/>
              </w:rPr>
            </w:pPr>
          </w:p>
        </w:tc>
        <w:tc>
          <w:tcPr>
            <w:tcW w:w="515" w:type="dxa"/>
          </w:tcPr>
          <w:p w:rsidR="00915E98" w:rsidRPr="00915E98" w:rsidRDefault="00915E98" w:rsidP="002B6C4F">
            <w:pPr>
              <w:rPr>
                <w:rFonts w:cstheme="minorHAnsi"/>
                <w:sz w:val="32"/>
              </w:rPr>
            </w:pPr>
          </w:p>
        </w:tc>
        <w:tc>
          <w:tcPr>
            <w:tcW w:w="515" w:type="dxa"/>
          </w:tcPr>
          <w:p w:rsidR="00915E98" w:rsidRPr="00915E98" w:rsidRDefault="00915E98" w:rsidP="002B6C4F">
            <w:pPr>
              <w:rPr>
                <w:rFonts w:cstheme="minorHAnsi"/>
                <w:sz w:val="32"/>
              </w:rPr>
            </w:pPr>
          </w:p>
        </w:tc>
        <w:tc>
          <w:tcPr>
            <w:tcW w:w="515" w:type="dxa"/>
          </w:tcPr>
          <w:p w:rsidR="00915E98" w:rsidRPr="00915E98" w:rsidRDefault="00915E98" w:rsidP="002B6C4F">
            <w:pPr>
              <w:rPr>
                <w:rFonts w:cstheme="minorHAnsi"/>
                <w:sz w:val="32"/>
              </w:rPr>
            </w:pPr>
          </w:p>
        </w:tc>
        <w:tc>
          <w:tcPr>
            <w:tcW w:w="676" w:type="dxa"/>
          </w:tcPr>
          <w:p w:rsidR="00915E98" w:rsidRPr="00915E98" w:rsidRDefault="00915E98" w:rsidP="002B6C4F">
            <w:pPr>
              <w:rPr>
                <w:rFonts w:cstheme="minorHAnsi"/>
                <w:sz w:val="32"/>
              </w:rPr>
            </w:pPr>
          </w:p>
        </w:tc>
        <w:tc>
          <w:tcPr>
            <w:tcW w:w="303" w:type="dxa"/>
          </w:tcPr>
          <w:p w:rsidR="00915E98" w:rsidRPr="00915E98" w:rsidRDefault="00915E98" w:rsidP="002B6C4F">
            <w:pPr>
              <w:rPr>
                <w:rFonts w:cstheme="minorHAnsi"/>
                <w:sz w:val="32"/>
              </w:rPr>
            </w:pPr>
          </w:p>
        </w:tc>
        <w:tc>
          <w:tcPr>
            <w:tcW w:w="464" w:type="dxa"/>
          </w:tcPr>
          <w:p w:rsidR="00915E98" w:rsidRPr="00915E98" w:rsidRDefault="00915E98" w:rsidP="002B6C4F">
            <w:pPr>
              <w:rPr>
                <w:rFonts w:cstheme="minorHAnsi"/>
                <w:sz w:val="32"/>
              </w:rPr>
            </w:pPr>
          </w:p>
        </w:tc>
        <w:tc>
          <w:tcPr>
            <w:tcW w:w="464" w:type="dxa"/>
          </w:tcPr>
          <w:p w:rsidR="00915E98" w:rsidRPr="00915E98" w:rsidRDefault="00915E98" w:rsidP="002B6C4F">
            <w:pPr>
              <w:rPr>
                <w:rFonts w:cstheme="minorHAnsi"/>
                <w:sz w:val="32"/>
              </w:rPr>
            </w:pPr>
          </w:p>
        </w:tc>
        <w:tc>
          <w:tcPr>
            <w:tcW w:w="464" w:type="dxa"/>
          </w:tcPr>
          <w:p w:rsidR="00915E98" w:rsidRPr="00915E98" w:rsidRDefault="00915E98" w:rsidP="002B6C4F">
            <w:pPr>
              <w:rPr>
                <w:rFonts w:cstheme="minorHAnsi"/>
                <w:sz w:val="32"/>
              </w:rPr>
            </w:pPr>
          </w:p>
        </w:tc>
        <w:tc>
          <w:tcPr>
            <w:tcW w:w="3813" w:type="dxa"/>
          </w:tcPr>
          <w:p w:rsidR="00915E98" w:rsidRPr="00915E98" w:rsidRDefault="00915E98" w:rsidP="002B6C4F">
            <w:pPr>
              <w:rPr>
                <w:rFonts w:cstheme="minorHAnsi"/>
                <w:sz w:val="32"/>
              </w:rPr>
            </w:pPr>
          </w:p>
        </w:tc>
      </w:tr>
      <w:tr w:rsidR="00915E98" w:rsidRPr="00915E98" w:rsidTr="002B6C4F">
        <w:tc>
          <w:tcPr>
            <w:tcW w:w="2196" w:type="dxa"/>
          </w:tcPr>
          <w:p w:rsidR="00915E98" w:rsidRPr="00915E98" w:rsidRDefault="00915E98" w:rsidP="002B6C4F">
            <w:pPr>
              <w:rPr>
                <w:rFonts w:cstheme="minorHAnsi"/>
                <w:sz w:val="32"/>
              </w:rPr>
            </w:pPr>
          </w:p>
        </w:tc>
        <w:tc>
          <w:tcPr>
            <w:tcW w:w="515" w:type="dxa"/>
          </w:tcPr>
          <w:p w:rsidR="00915E98" w:rsidRPr="00915E98" w:rsidRDefault="00915E98" w:rsidP="002B6C4F">
            <w:pPr>
              <w:rPr>
                <w:rFonts w:cstheme="minorHAnsi"/>
                <w:sz w:val="32"/>
              </w:rPr>
            </w:pPr>
          </w:p>
        </w:tc>
        <w:tc>
          <w:tcPr>
            <w:tcW w:w="576" w:type="dxa"/>
          </w:tcPr>
          <w:p w:rsidR="00915E98" w:rsidRPr="00915E98" w:rsidRDefault="00915E98" w:rsidP="002B6C4F">
            <w:pPr>
              <w:rPr>
                <w:rFonts w:cstheme="minorHAnsi"/>
                <w:sz w:val="32"/>
              </w:rPr>
            </w:pPr>
          </w:p>
        </w:tc>
        <w:tc>
          <w:tcPr>
            <w:tcW w:w="515" w:type="dxa"/>
          </w:tcPr>
          <w:p w:rsidR="00915E98" w:rsidRPr="00915E98" w:rsidRDefault="00915E98" w:rsidP="002B6C4F">
            <w:pPr>
              <w:rPr>
                <w:rFonts w:cstheme="minorHAnsi"/>
                <w:sz w:val="32"/>
              </w:rPr>
            </w:pPr>
          </w:p>
        </w:tc>
        <w:tc>
          <w:tcPr>
            <w:tcW w:w="515" w:type="dxa"/>
          </w:tcPr>
          <w:p w:rsidR="00915E98" w:rsidRPr="00915E98" w:rsidRDefault="00915E98" w:rsidP="002B6C4F">
            <w:pPr>
              <w:rPr>
                <w:rFonts w:cstheme="minorHAnsi"/>
                <w:sz w:val="32"/>
              </w:rPr>
            </w:pPr>
          </w:p>
        </w:tc>
        <w:tc>
          <w:tcPr>
            <w:tcW w:w="515" w:type="dxa"/>
          </w:tcPr>
          <w:p w:rsidR="00915E98" w:rsidRPr="00915E98" w:rsidRDefault="00915E98" w:rsidP="002B6C4F">
            <w:pPr>
              <w:rPr>
                <w:rFonts w:cstheme="minorHAnsi"/>
                <w:sz w:val="32"/>
              </w:rPr>
            </w:pPr>
          </w:p>
        </w:tc>
        <w:tc>
          <w:tcPr>
            <w:tcW w:w="676" w:type="dxa"/>
          </w:tcPr>
          <w:p w:rsidR="00915E98" w:rsidRPr="00915E98" w:rsidRDefault="00915E98" w:rsidP="002B6C4F">
            <w:pPr>
              <w:rPr>
                <w:rFonts w:cstheme="minorHAnsi"/>
                <w:sz w:val="32"/>
              </w:rPr>
            </w:pPr>
          </w:p>
        </w:tc>
        <w:tc>
          <w:tcPr>
            <w:tcW w:w="303" w:type="dxa"/>
          </w:tcPr>
          <w:p w:rsidR="00915E98" w:rsidRPr="00915E98" w:rsidRDefault="00915E98" w:rsidP="002B6C4F">
            <w:pPr>
              <w:rPr>
                <w:rFonts w:cstheme="minorHAnsi"/>
                <w:sz w:val="32"/>
              </w:rPr>
            </w:pPr>
          </w:p>
        </w:tc>
        <w:tc>
          <w:tcPr>
            <w:tcW w:w="464" w:type="dxa"/>
          </w:tcPr>
          <w:p w:rsidR="00915E98" w:rsidRPr="00915E98" w:rsidRDefault="00915E98" w:rsidP="002B6C4F">
            <w:pPr>
              <w:rPr>
                <w:rFonts w:cstheme="minorHAnsi"/>
                <w:sz w:val="32"/>
              </w:rPr>
            </w:pPr>
          </w:p>
        </w:tc>
        <w:tc>
          <w:tcPr>
            <w:tcW w:w="464" w:type="dxa"/>
          </w:tcPr>
          <w:p w:rsidR="00915E98" w:rsidRPr="00915E98" w:rsidRDefault="00915E98" w:rsidP="002B6C4F">
            <w:pPr>
              <w:rPr>
                <w:rFonts w:cstheme="minorHAnsi"/>
                <w:sz w:val="32"/>
              </w:rPr>
            </w:pPr>
          </w:p>
        </w:tc>
        <w:tc>
          <w:tcPr>
            <w:tcW w:w="464" w:type="dxa"/>
          </w:tcPr>
          <w:p w:rsidR="00915E98" w:rsidRPr="00915E98" w:rsidRDefault="00915E98" w:rsidP="002B6C4F">
            <w:pPr>
              <w:rPr>
                <w:rFonts w:cstheme="minorHAnsi"/>
                <w:sz w:val="32"/>
              </w:rPr>
            </w:pPr>
          </w:p>
        </w:tc>
        <w:tc>
          <w:tcPr>
            <w:tcW w:w="3813" w:type="dxa"/>
          </w:tcPr>
          <w:p w:rsidR="00915E98" w:rsidRPr="00915E98" w:rsidRDefault="00915E98" w:rsidP="002B6C4F">
            <w:pPr>
              <w:rPr>
                <w:rFonts w:cstheme="minorHAnsi"/>
                <w:sz w:val="32"/>
              </w:rPr>
            </w:pPr>
          </w:p>
        </w:tc>
      </w:tr>
      <w:tr w:rsidR="00915E98" w:rsidRPr="00915E98" w:rsidTr="002B6C4F">
        <w:tc>
          <w:tcPr>
            <w:tcW w:w="2196" w:type="dxa"/>
          </w:tcPr>
          <w:p w:rsidR="00915E98" w:rsidRPr="00915E98" w:rsidRDefault="00915E98" w:rsidP="002B6C4F">
            <w:pPr>
              <w:rPr>
                <w:rFonts w:cstheme="minorHAnsi"/>
                <w:sz w:val="32"/>
              </w:rPr>
            </w:pPr>
          </w:p>
        </w:tc>
        <w:tc>
          <w:tcPr>
            <w:tcW w:w="515" w:type="dxa"/>
          </w:tcPr>
          <w:p w:rsidR="00915E98" w:rsidRPr="00915E98" w:rsidRDefault="00915E98" w:rsidP="002B6C4F">
            <w:pPr>
              <w:rPr>
                <w:rFonts w:cstheme="minorHAnsi"/>
                <w:sz w:val="32"/>
              </w:rPr>
            </w:pPr>
          </w:p>
        </w:tc>
        <w:tc>
          <w:tcPr>
            <w:tcW w:w="576" w:type="dxa"/>
          </w:tcPr>
          <w:p w:rsidR="00915E98" w:rsidRPr="00915E98" w:rsidRDefault="00915E98" w:rsidP="002B6C4F">
            <w:pPr>
              <w:rPr>
                <w:rFonts w:cstheme="minorHAnsi"/>
                <w:sz w:val="32"/>
              </w:rPr>
            </w:pPr>
          </w:p>
        </w:tc>
        <w:tc>
          <w:tcPr>
            <w:tcW w:w="515" w:type="dxa"/>
          </w:tcPr>
          <w:p w:rsidR="00915E98" w:rsidRPr="00915E98" w:rsidRDefault="00915E98" w:rsidP="002B6C4F">
            <w:pPr>
              <w:rPr>
                <w:rFonts w:cstheme="minorHAnsi"/>
                <w:sz w:val="32"/>
              </w:rPr>
            </w:pPr>
          </w:p>
        </w:tc>
        <w:tc>
          <w:tcPr>
            <w:tcW w:w="515" w:type="dxa"/>
          </w:tcPr>
          <w:p w:rsidR="00915E98" w:rsidRPr="00915E98" w:rsidRDefault="00915E98" w:rsidP="002B6C4F">
            <w:pPr>
              <w:rPr>
                <w:rFonts w:cstheme="minorHAnsi"/>
                <w:sz w:val="32"/>
              </w:rPr>
            </w:pPr>
          </w:p>
        </w:tc>
        <w:tc>
          <w:tcPr>
            <w:tcW w:w="515" w:type="dxa"/>
          </w:tcPr>
          <w:p w:rsidR="00915E98" w:rsidRPr="00915E98" w:rsidRDefault="00915E98" w:rsidP="002B6C4F">
            <w:pPr>
              <w:rPr>
                <w:rFonts w:cstheme="minorHAnsi"/>
                <w:sz w:val="32"/>
              </w:rPr>
            </w:pPr>
          </w:p>
        </w:tc>
        <w:tc>
          <w:tcPr>
            <w:tcW w:w="676" w:type="dxa"/>
          </w:tcPr>
          <w:p w:rsidR="00915E98" w:rsidRPr="00915E98" w:rsidRDefault="00915E98" w:rsidP="002B6C4F">
            <w:pPr>
              <w:rPr>
                <w:rFonts w:cstheme="minorHAnsi"/>
                <w:sz w:val="32"/>
              </w:rPr>
            </w:pPr>
          </w:p>
        </w:tc>
        <w:tc>
          <w:tcPr>
            <w:tcW w:w="303" w:type="dxa"/>
          </w:tcPr>
          <w:p w:rsidR="00915E98" w:rsidRPr="00915E98" w:rsidRDefault="00915E98" w:rsidP="002B6C4F">
            <w:pPr>
              <w:rPr>
                <w:rFonts w:cstheme="minorHAnsi"/>
                <w:sz w:val="32"/>
              </w:rPr>
            </w:pPr>
          </w:p>
        </w:tc>
        <w:tc>
          <w:tcPr>
            <w:tcW w:w="464" w:type="dxa"/>
          </w:tcPr>
          <w:p w:rsidR="00915E98" w:rsidRPr="00915E98" w:rsidRDefault="00915E98" w:rsidP="002B6C4F">
            <w:pPr>
              <w:rPr>
                <w:rFonts w:cstheme="minorHAnsi"/>
                <w:sz w:val="32"/>
              </w:rPr>
            </w:pPr>
          </w:p>
        </w:tc>
        <w:tc>
          <w:tcPr>
            <w:tcW w:w="464" w:type="dxa"/>
          </w:tcPr>
          <w:p w:rsidR="00915E98" w:rsidRPr="00915E98" w:rsidRDefault="00915E98" w:rsidP="002B6C4F">
            <w:pPr>
              <w:rPr>
                <w:rFonts w:cstheme="minorHAnsi"/>
                <w:sz w:val="32"/>
              </w:rPr>
            </w:pPr>
          </w:p>
        </w:tc>
        <w:tc>
          <w:tcPr>
            <w:tcW w:w="464" w:type="dxa"/>
          </w:tcPr>
          <w:p w:rsidR="00915E98" w:rsidRPr="00915E98" w:rsidRDefault="00915E98" w:rsidP="002B6C4F">
            <w:pPr>
              <w:rPr>
                <w:rFonts w:cstheme="minorHAnsi"/>
                <w:sz w:val="32"/>
              </w:rPr>
            </w:pPr>
          </w:p>
        </w:tc>
        <w:tc>
          <w:tcPr>
            <w:tcW w:w="3813" w:type="dxa"/>
          </w:tcPr>
          <w:p w:rsidR="00915E98" w:rsidRPr="00915E98" w:rsidRDefault="00915E98" w:rsidP="002B6C4F">
            <w:pPr>
              <w:rPr>
                <w:rFonts w:cstheme="minorHAnsi"/>
                <w:sz w:val="32"/>
              </w:rPr>
            </w:pPr>
          </w:p>
        </w:tc>
      </w:tr>
      <w:tr w:rsidR="00915E98" w:rsidRPr="00915E98" w:rsidTr="002B6C4F">
        <w:tc>
          <w:tcPr>
            <w:tcW w:w="2196" w:type="dxa"/>
          </w:tcPr>
          <w:p w:rsidR="00915E98" w:rsidRPr="00915E98" w:rsidRDefault="00915E98" w:rsidP="002B6C4F">
            <w:pPr>
              <w:rPr>
                <w:rFonts w:cstheme="minorHAnsi"/>
                <w:sz w:val="32"/>
              </w:rPr>
            </w:pPr>
          </w:p>
        </w:tc>
        <w:tc>
          <w:tcPr>
            <w:tcW w:w="515" w:type="dxa"/>
          </w:tcPr>
          <w:p w:rsidR="00915E98" w:rsidRPr="00915E98" w:rsidRDefault="00915E98" w:rsidP="002B6C4F">
            <w:pPr>
              <w:rPr>
                <w:rFonts w:cstheme="minorHAnsi"/>
                <w:sz w:val="32"/>
              </w:rPr>
            </w:pPr>
          </w:p>
        </w:tc>
        <w:tc>
          <w:tcPr>
            <w:tcW w:w="576" w:type="dxa"/>
          </w:tcPr>
          <w:p w:rsidR="00915E98" w:rsidRPr="00915E98" w:rsidRDefault="00915E98" w:rsidP="002B6C4F">
            <w:pPr>
              <w:rPr>
                <w:rFonts w:cstheme="minorHAnsi"/>
                <w:sz w:val="32"/>
              </w:rPr>
            </w:pPr>
          </w:p>
        </w:tc>
        <w:tc>
          <w:tcPr>
            <w:tcW w:w="515" w:type="dxa"/>
          </w:tcPr>
          <w:p w:rsidR="00915E98" w:rsidRPr="00915E98" w:rsidRDefault="00915E98" w:rsidP="002B6C4F">
            <w:pPr>
              <w:rPr>
                <w:rFonts w:cstheme="minorHAnsi"/>
                <w:sz w:val="32"/>
              </w:rPr>
            </w:pPr>
          </w:p>
        </w:tc>
        <w:tc>
          <w:tcPr>
            <w:tcW w:w="515" w:type="dxa"/>
          </w:tcPr>
          <w:p w:rsidR="00915E98" w:rsidRPr="00915E98" w:rsidRDefault="00915E98" w:rsidP="002B6C4F">
            <w:pPr>
              <w:rPr>
                <w:rFonts w:cstheme="minorHAnsi"/>
                <w:sz w:val="32"/>
              </w:rPr>
            </w:pPr>
          </w:p>
        </w:tc>
        <w:tc>
          <w:tcPr>
            <w:tcW w:w="515" w:type="dxa"/>
          </w:tcPr>
          <w:p w:rsidR="00915E98" w:rsidRPr="00915E98" w:rsidRDefault="00915E98" w:rsidP="002B6C4F">
            <w:pPr>
              <w:rPr>
                <w:rFonts w:cstheme="minorHAnsi"/>
                <w:sz w:val="32"/>
              </w:rPr>
            </w:pPr>
          </w:p>
        </w:tc>
        <w:tc>
          <w:tcPr>
            <w:tcW w:w="676" w:type="dxa"/>
          </w:tcPr>
          <w:p w:rsidR="00915E98" w:rsidRPr="00915E98" w:rsidRDefault="00915E98" w:rsidP="002B6C4F">
            <w:pPr>
              <w:rPr>
                <w:rFonts w:cstheme="minorHAnsi"/>
                <w:sz w:val="32"/>
              </w:rPr>
            </w:pPr>
          </w:p>
        </w:tc>
        <w:tc>
          <w:tcPr>
            <w:tcW w:w="303" w:type="dxa"/>
          </w:tcPr>
          <w:p w:rsidR="00915E98" w:rsidRPr="00915E98" w:rsidRDefault="00915E98" w:rsidP="002B6C4F">
            <w:pPr>
              <w:rPr>
                <w:rFonts w:cstheme="minorHAnsi"/>
                <w:sz w:val="32"/>
              </w:rPr>
            </w:pPr>
          </w:p>
        </w:tc>
        <w:tc>
          <w:tcPr>
            <w:tcW w:w="464" w:type="dxa"/>
          </w:tcPr>
          <w:p w:rsidR="00915E98" w:rsidRPr="00915E98" w:rsidRDefault="00915E98" w:rsidP="002B6C4F">
            <w:pPr>
              <w:rPr>
                <w:rFonts w:cstheme="minorHAnsi"/>
                <w:sz w:val="32"/>
              </w:rPr>
            </w:pPr>
          </w:p>
        </w:tc>
        <w:tc>
          <w:tcPr>
            <w:tcW w:w="464" w:type="dxa"/>
          </w:tcPr>
          <w:p w:rsidR="00915E98" w:rsidRPr="00915E98" w:rsidRDefault="00915E98" w:rsidP="002B6C4F">
            <w:pPr>
              <w:rPr>
                <w:rFonts w:cstheme="minorHAnsi"/>
                <w:sz w:val="32"/>
              </w:rPr>
            </w:pPr>
          </w:p>
        </w:tc>
        <w:tc>
          <w:tcPr>
            <w:tcW w:w="464" w:type="dxa"/>
          </w:tcPr>
          <w:p w:rsidR="00915E98" w:rsidRPr="00915E98" w:rsidRDefault="00915E98" w:rsidP="002B6C4F">
            <w:pPr>
              <w:rPr>
                <w:rFonts w:cstheme="minorHAnsi"/>
                <w:sz w:val="32"/>
              </w:rPr>
            </w:pPr>
          </w:p>
        </w:tc>
        <w:tc>
          <w:tcPr>
            <w:tcW w:w="3813" w:type="dxa"/>
          </w:tcPr>
          <w:p w:rsidR="00915E98" w:rsidRPr="00915E98" w:rsidRDefault="00915E98" w:rsidP="002B6C4F">
            <w:pPr>
              <w:rPr>
                <w:rFonts w:cstheme="minorHAnsi"/>
                <w:sz w:val="32"/>
              </w:rPr>
            </w:pPr>
          </w:p>
        </w:tc>
      </w:tr>
      <w:tr w:rsidR="00915E98" w:rsidRPr="00915E98" w:rsidTr="002B6C4F">
        <w:tc>
          <w:tcPr>
            <w:tcW w:w="2196" w:type="dxa"/>
          </w:tcPr>
          <w:p w:rsidR="00915E98" w:rsidRPr="00915E98" w:rsidRDefault="00915E98" w:rsidP="002B6C4F">
            <w:pPr>
              <w:rPr>
                <w:rFonts w:cstheme="minorHAnsi"/>
                <w:sz w:val="32"/>
              </w:rPr>
            </w:pPr>
          </w:p>
        </w:tc>
        <w:tc>
          <w:tcPr>
            <w:tcW w:w="515" w:type="dxa"/>
          </w:tcPr>
          <w:p w:rsidR="00915E98" w:rsidRPr="00915E98" w:rsidRDefault="00915E98" w:rsidP="002B6C4F">
            <w:pPr>
              <w:rPr>
                <w:rFonts w:cstheme="minorHAnsi"/>
                <w:sz w:val="32"/>
              </w:rPr>
            </w:pPr>
          </w:p>
        </w:tc>
        <w:tc>
          <w:tcPr>
            <w:tcW w:w="576" w:type="dxa"/>
          </w:tcPr>
          <w:p w:rsidR="00915E98" w:rsidRPr="00915E98" w:rsidRDefault="00915E98" w:rsidP="002B6C4F">
            <w:pPr>
              <w:rPr>
                <w:rFonts w:cstheme="minorHAnsi"/>
                <w:sz w:val="32"/>
              </w:rPr>
            </w:pPr>
          </w:p>
        </w:tc>
        <w:tc>
          <w:tcPr>
            <w:tcW w:w="515" w:type="dxa"/>
          </w:tcPr>
          <w:p w:rsidR="00915E98" w:rsidRPr="00915E98" w:rsidRDefault="00915E98" w:rsidP="002B6C4F">
            <w:pPr>
              <w:rPr>
                <w:rFonts w:cstheme="minorHAnsi"/>
                <w:sz w:val="32"/>
              </w:rPr>
            </w:pPr>
          </w:p>
        </w:tc>
        <w:tc>
          <w:tcPr>
            <w:tcW w:w="515" w:type="dxa"/>
          </w:tcPr>
          <w:p w:rsidR="00915E98" w:rsidRPr="00915E98" w:rsidRDefault="00915E98" w:rsidP="002B6C4F">
            <w:pPr>
              <w:rPr>
                <w:rFonts w:cstheme="minorHAnsi"/>
                <w:sz w:val="32"/>
              </w:rPr>
            </w:pPr>
          </w:p>
        </w:tc>
        <w:tc>
          <w:tcPr>
            <w:tcW w:w="515" w:type="dxa"/>
          </w:tcPr>
          <w:p w:rsidR="00915E98" w:rsidRPr="00915E98" w:rsidRDefault="00915E98" w:rsidP="002B6C4F">
            <w:pPr>
              <w:rPr>
                <w:rFonts w:cstheme="minorHAnsi"/>
                <w:sz w:val="32"/>
              </w:rPr>
            </w:pPr>
          </w:p>
        </w:tc>
        <w:tc>
          <w:tcPr>
            <w:tcW w:w="676" w:type="dxa"/>
          </w:tcPr>
          <w:p w:rsidR="00915E98" w:rsidRPr="00915E98" w:rsidRDefault="00915E98" w:rsidP="002B6C4F">
            <w:pPr>
              <w:rPr>
                <w:rFonts w:cstheme="minorHAnsi"/>
                <w:sz w:val="32"/>
              </w:rPr>
            </w:pPr>
          </w:p>
        </w:tc>
        <w:tc>
          <w:tcPr>
            <w:tcW w:w="303" w:type="dxa"/>
          </w:tcPr>
          <w:p w:rsidR="00915E98" w:rsidRPr="00915E98" w:rsidRDefault="00915E98" w:rsidP="002B6C4F">
            <w:pPr>
              <w:rPr>
                <w:rFonts w:cstheme="minorHAnsi"/>
                <w:sz w:val="32"/>
              </w:rPr>
            </w:pPr>
          </w:p>
        </w:tc>
        <w:tc>
          <w:tcPr>
            <w:tcW w:w="464" w:type="dxa"/>
          </w:tcPr>
          <w:p w:rsidR="00915E98" w:rsidRPr="00915E98" w:rsidRDefault="00915E98" w:rsidP="002B6C4F">
            <w:pPr>
              <w:rPr>
                <w:rFonts w:cstheme="minorHAnsi"/>
                <w:sz w:val="32"/>
              </w:rPr>
            </w:pPr>
          </w:p>
        </w:tc>
        <w:tc>
          <w:tcPr>
            <w:tcW w:w="464" w:type="dxa"/>
          </w:tcPr>
          <w:p w:rsidR="00915E98" w:rsidRPr="00915E98" w:rsidRDefault="00915E98" w:rsidP="002B6C4F">
            <w:pPr>
              <w:rPr>
                <w:rFonts w:cstheme="minorHAnsi"/>
                <w:sz w:val="32"/>
              </w:rPr>
            </w:pPr>
          </w:p>
        </w:tc>
        <w:tc>
          <w:tcPr>
            <w:tcW w:w="464" w:type="dxa"/>
          </w:tcPr>
          <w:p w:rsidR="00915E98" w:rsidRPr="00915E98" w:rsidRDefault="00915E98" w:rsidP="002B6C4F">
            <w:pPr>
              <w:rPr>
                <w:rFonts w:cstheme="minorHAnsi"/>
                <w:sz w:val="32"/>
              </w:rPr>
            </w:pPr>
          </w:p>
        </w:tc>
        <w:tc>
          <w:tcPr>
            <w:tcW w:w="3813" w:type="dxa"/>
          </w:tcPr>
          <w:p w:rsidR="00915E98" w:rsidRPr="00915E98" w:rsidRDefault="00915E98" w:rsidP="002B6C4F">
            <w:pPr>
              <w:rPr>
                <w:rFonts w:cstheme="minorHAnsi"/>
                <w:sz w:val="32"/>
              </w:rPr>
            </w:pPr>
          </w:p>
        </w:tc>
      </w:tr>
    </w:tbl>
    <w:p w:rsidR="00915E98" w:rsidRPr="00915E98" w:rsidRDefault="00915E98" w:rsidP="00915E98">
      <w:pPr>
        <w:pStyle w:val="ListParagraph"/>
        <w:numPr>
          <w:ilvl w:val="0"/>
          <w:numId w:val="10"/>
        </w:numPr>
        <w:spacing w:after="0"/>
        <w:rPr>
          <w:rFonts w:cstheme="minorHAnsi"/>
          <w:sz w:val="28"/>
        </w:rPr>
      </w:pPr>
      <w:r w:rsidRPr="00915E98">
        <w:rPr>
          <w:rFonts w:cstheme="minorHAnsi"/>
          <w:sz w:val="28"/>
        </w:rPr>
        <w:t>= Beginning</w:t>
      </w:r>
      <w:r w:rsidRPr="00915E98">
        <w:rPr>
          <w:rFonts w:cstheme="minorHAnsi"/>
          <w:sz w:val="28"/>
        </w:rPr>
        <w:tab/>
      </w:r>
      <w:r w:rsidRPr="00915E98">
        <w:rPr>
          <w:rFonts w:cstheme="minorHAnsi"/>
          <w:sz w:val="28"/>
        </w:rPr>
        <w:tab/>
      </w:r>
      <w:r w:rsidRPr="00915E98">
        <w:rPr>
          <w:rFonts w:cstheme="minorHAnsi"/>
          <w:sz w:val="28"/>
        </w:rPr>
        <w:tab/>
        <w:t>√= Developing</w:t>
      </w:r>
      <w:r w:rsidRPr="00915E98">
        <w:rPr>
          <w:rFonts w:cstheme="minorHAnsi"/>
          <w:sz w:val="28"/>
        </w:rPr>
        <w:tab/>
      </w:r>
      <w:r w:rsidRPr="00915E98">
        <w:rPr>
          <w:rFonts w:cstheme="minorHAnsi"/>
          <w:sz w:val="28"/>
        </w:rPr>
        <w:tab/>
      </w:r>
      <w:r w:rsidRPr="00915E98">
        <w:rPr>
          <w:rFonts w:cstheme="minorHAnsi"/>
          <w:sz w:val="28"/>
        </w:rPr>
        <w:tab/>
        <w:t>X= Secure</w:t>
      </w:r>
    </w:p>
    <w:p w:rsidR="00915E98" w:rsidRDefault="00915E98">
      <w:r>
        <w:br w:type="page"/>
      </w:r>
    </w:p>
    <w:p w:rsidR="003A5998" w:rsidRDefault="005E30E6" w:rsidP="003A5998">
      <w:pPr>
        <w:pStyle w:val="NoSpacing"/>
        <w:rPr>
          <w:i/>
        </w:rPr>
      </w:pPr>
      <w:r w:rsidRPr="005E30E6">
        <w:rPr>
          <w:i/>
        </w:rPr>
        <w:lastRenderedPageBreak/>
        <w:t>*</w:t>
      </w:r>
      <w:r w:rsidR="003A5998" w:rsidRPr="005E30E6">
        <w:rPr>
          <w:i/>
        </w:rPr>
        <w:t>We will use tools as a metaphor for fix-up (reading) strategies.  Use whatever metaphor works for you.</w:t>
      </w:r>
      <w:r w:rsidR="003A5998" w:rsidRPr="005E30E6">
        <w:rPr>
          <w:i/>
        </w:rPr>
        <w:sym w:font="Wingdings" w:char="F04A"/>
      </w:r>
      <w:r w:rsidR="003A5998" w:rsidRPr="005E30E6">
        <w:rPr>
          <w:i/>
        </w:rPr>
        <w:t xml:space="preserve">  You might need to make sure you have previously made charts posted from unit 1.</w:t>
      </w:r>
    </w:p>
    <w:p w:rsidR="00D7752E" w:rsidRPr="005E30E6" w:rsidRDefault="00D7752E" w:rsidP="003A5998">
      <w:pPr>
        <w:pStyle w:val="NoSpacing"/>
        <w:rPr>
          <w:i/>
        </w:rPr>
      </w:pPr>
    </w:p>
    <w:tbl>
      <w:tblPr>
        <w:tblW w:w="5000" w:type="pct"/>
        <w:tblInd w:w="108" w:type="dxa"/>
        <w:tblLook w:val="0000" w:firstRow="0" w:lastRow="0" w:firstColumn="0" w:lastColumn="0" w:noHBand="0" w:noVBand="0"/>
      </w:tblPr>
      <w:tblGrid>
        <w:gridCol w:w="9576"/>
      </w:tblGrid>
      <w:tr w:rsidR="00C668A1" w:rsidRPr="00CD6F52" w:rsidTr="008813EA">
        <w:tc>
          <w:tcPr>
            <w:tcW w:w="0" w:type="auto"/>
            <w:tcMar>
              <w:top w:w="0" w:type="dxa"/>
              <w:left w:w="108" w:type="dxa"/>
              <w:bottom w:w="0" w:type="dxa"/>
              <w:right w:w="108" w:type="dxa"/>
            </w:tcMar>
          </w:tcPr>
          <w:p w:rsidR="00C668A1" w:rsidRPr="00C668A1" w:rsidRDefault="00C668A1" w:rsidP="00C668A1">
            <w:pPr>
              <w:pStyle w:val="NoSpacing"/>
              <w:jc w:val="center"/>
              <w:rPr>
                <w:sz w:val="36"/>
                <w:szCs w:val="36"/>
              </w:rPr>
            </w:pPr>
            <w:bookmarkStart w:id="6" w:name="ml1"/>
            <w:bookmarkEnd w:id="6"/>
            <w:r>
              <w:rPr>
                <w:rFonts w:eastAsia="Verdana"/>
                <w:b/>
                <w:bCs/>
                <w:sz w:val="36"/>
                <w:szCs w:val="36"/>
              </w:rPr>
              <w:t xml:space="preserve">Unit 2 Mini Lesson </w:t>
            </w:r>
            <w:r w:rsidRPr="00CD6F52">
              <w:rPr>
                <w:rFonts w:eastAsia="Verdana"/>
                <w:b/>
                <w:bCs/>
                <w:sz w:val="36"/>
                <w:szCs w:val="36"/>
              </w:rPr>
              <w:t>1</w:t>
            </w:r>
          </w:p>
        </w:tc>
      </w:tr>
    </w:tbl>
    <w:p w:rsidR="003A5998" w:rsidRPr="00CD6F52" w:rsidRDefault="003A5998" w:rsidP="003A5998">
      <w:pPr>
        <w:pStyle w:val="NoSpacing"/>
      </w:pPr>
    </w:p>
    <w:tbl>
      <w:tblPr>
        <w:tblW w:w="4820" w:type="pct"/>
        <w:tblInd w:w="108" w:type="dxa"/>
        <w:tblLook w:val="0000" w:firstRow="0" w:lastRow="0" w:firstColumn="0" w:lastColumn="0" w:noHBand="0" w:noVBand="0"/>
      </w:tblPr>
      <w:tblGrid>
        <w:gridCol w:w="1723"/>
        <w:gridCol w:w="7508"/>
      </w:tblGrid>
      <w:tr w:rsidR="003A5998" w:rsidRPr="00CD6F52" w:rsidTr="00C668A1">
        <w:tc>
          <w:tcPr>
            <w:tcW w:w="933" w:type="pct"/>
            <w:tcMar>
              <w:top w:w="0" w:type="dxa"/>
              <w:left w:w="108" w:type="dxa"/>
              <w:bottom w:w="0" w:type="dxa"/>
              <w:right w:w="108" w:type="dxa"/>
            </w:tcMar>
          </w:tcPr>
          <w:p w:rsidR="003A5998" w:rsidRPr="00CD6F52" w:rsidRDefault="003A5998" w:rsidP="003A5998">
            <w:pPr>
              <w:pStyle w:val="NoSpacing"/>
            </w:pPr>
            <w:r w:rsidRPr="00CD6F52">
              <w:rPr>
                <w:rFonts w:eastAsia="Comic Sans MS"/>
                <w:b/>
                <w:bCs/>
              </w:rPr>
              <w:t>Unit of Study:</w:t>
            </w:r>
          </w:p>
        </w:tc>
        <w:tc>
          <w:tcPr>
            <w:tcW w:w="4067" w:type="pct"/>
            <w:tcBorders>
              <w:bottom w:val="single" w:sz="12" w:space="0" w:color="auto"/>
            </w:tcBorders>
            <w:tcMar>
              <w:top w:w="0" w:type="dxa"/>
              <w:left w:w="108" w:type="dxa"/>
              <w:bottom w:w="0" w:type="dxa"/>
              <w:right w:w="108" w:type="dxa"/>
            </w:tcMar>
          </w:tcPr>
          <w:p w:rsidR="003A5998" w:rsidRPr="00C668A1" w:rsidRDefault="003A5998" w:rsidP="003A5998">
            <w:pPr>
              <w:pStyle w:val="NoSpacing"/>
            </w:pPr>
            <w:r w:rsidRPr="00C668A1">
              <w:rPr>
                <w:rFonts w:eastAsia="Comic Sans MS"/>
                <w:bCs/>
              </w:rPr>
              <w:t>Tackling Troubles</w:t>
            </w:r>
          </w:p>
        </w:tc>
      </w:tr>
      <w:tr w:rsidR="003A5998" w:rsidRPr="00CD6F52" w:rsidTr="00C668A1">
        <w:tc>
          <w:tcPr>
            <w:tcW w:w="933" w:type="pct"/>
            <w:tcMar>
              <w:top w:w="0" w:type="dxa"/>
              <w:left w:w="108" w:type="dxa"/>
              <w:bottom w:w="0" w:type="dxa"/>
              <w:right w:w="108" w:type="dxa"/>
            </w:tcMar>
          </w:tcPr>
          <w:p w:rsidR="003A5998" w:rsidRPr="00CD6F52" w:rsidRDefault="003A5998" w:rsidP="003A5998">
            <w:pPr>
              <w:pStyle w:val="NoSpacing"/>
              <w:rPr>
                <w:rFonts w:eastAsia="Comic Sans MS"/>
                <w:b/>
                <w:bCs/>
              </w:rPr>
            </w:pPr>
            <w:r w:rsidRPr="00CD6F52">
              <w:rPr>
                <w:rFonts w:eastAsia="Comic Sans MS"/>
                <w:b/>
                <w:bCs/>
              </w:rPr>
              <w:t>Goal:</w:t>
            </w:r>
          </w:p>
        </w:tc>
        <w:tc>
          <w:tcPr>
            <w:tcW w:w="4067" w:type="pct"/>
            <w:tcBorders>
              <w:top w:val="single" w:sz="12" w:space="0" w:color="auto"/>
              <w:bottom w:val="single" w:sz="12" w:space="0" w:color="auto"/>
            </w:tcBorders>
            <w:tcMar>
              <w:top w:w="0" w:type="dxa"/>
              <w:left w:w="108" w:type="dxa"/>
              <w:bottom w:w="0" w:type="dxa"/>
              <w:right w:w="108" w:type="dxa"/>
            </w:tcMar>
          </w:tcPr>
          <w:p w:rsidR="003A5998" w:rsidRPr="00C668A1" w:rsidRDefault="003A5998" w:rsidP="003A5998">
            <w:pPr>
              <w:pStyle w:val="NoSpacing"/>
              <w:rPr>
                <w:rFonts w:eastAsia="Comic Sans MS"/>
                <w:bCs/>
              </w:rPr>
            </w:pPr>
            <w:r w:rsidRPr="00C668A1">
              <w:rPr>
                <w:rFonts w:eastAsia="Comic Sans MS"/>
                <w:bCs/>
              </w:rPr>
              <w:t>Readers Think about the Story and How the Words Will Go Before We Read the Words</w:t>
            </w:r>
          </w:p>
        </w:tc>
      </w:tr>
      <w:tr w:rsidR="003A5998" w:rsidRPr="00CD6F52" w:rsidTr="00C668A1">
        <w:tc>
          <w:tcPr>
            <w:tcW w:w="933" w:type="pct"/>
            <w:tcMar>
              <w:top w:w="0" w:type="dxa"/>
              <w:left w:w="108" w:type="dxa"/>
              <w:bottom w:w="0" w:type="dxa"/>
              <w:right w:w="108" w:type="dxa"/>
            </w:tcMar>
          </w:tcPr>
          <w:p w:rsidR="003A5998" w:rsidRPr="00CD6F52" w:rsidRDefault="003A5998" w:rsidP="003A5998">
            <w:pPr>
              <w:pStyle w:val="NoSpacing"/>
            </w:pPr>
            <w:r w:rsidRPr="00CD6F52">
              <w:rPr>
                <w:rFonts w:eastAsia="Comic Sans MS"/>
                <w:b/>
                <w:bCs/>
              </w:rPr>
              <w:t>Teaching point:</w:t>
            </w:r>
          </w:p>
        </w:tc>
        <w:tc>
          <w:tcPr>
            <w:tcW w:w="4067" w:type="pct"/>
            <w:tcBorders>
              <w:top w:val="single" w:sz="12" w:space="0" w:color="auto"/>
              <w:bottom w:val="single" w:sz="12" w:space="0" w:color="auto"/>
            </w:tcBorders>
            <w:tcMar>
              <w:top w:w="0" w:type="dxa"/>
              <w:left w:w="108" w:type="dxa"/>
              <w:bottom w:w="0" w:type="dxa"/>
              <w:right w:w="108" w:type="dxa"/>
            </w:tcMar>
          </w:tcPr>
          <w:p w:rsidR="003A5998" w:rsidRPr="00C668A1" w:rsidRDefault="003A5998" w:rsidP="003A5998">
            <w:pPr>
              <w:pStyle w:val="NoSpacing"/>
            </w:pPr>
            <w:r w:rsidRPr="00C668A1">
              <w:rPr>
                <w:rFonts w:eastAsia="Comic Sans MS"/>
                <w:bCs/>
              </w:rPr>
              <w:t>Readers “prepare” themselves to read by looking at the cover, back and title and thinking what the book is about before they look at the words in the book</w:t>
            </w:r>
          </w:p>
        </w:tc>
      </w:tr>
      <w:tr w:rsidR="003A5998" w:rsidRPr="00CD6F52" w:rsidTr="00C668A1">
        <w:tc>
          <w:tcPr>
            <w:tcW w:w="933" w:type="pct"/>
            <w:tcMar>
              <w:top w:w="0" w:type="dxa"/>
              <w:left w:w="108" w:type="dxa"/>
              <w:bottom w:w="0" w:type="dxa"/>
              <w:right w:w="108" w:type="dxa"/>
            </w:tcMar>
          </w:tcPr>
          <w:p w:rsidR="003A5998" w:rsidRPr="00CD6F52" w:rsidRDefault="003A5998" w:rsidP="003A5998">
            <w:pPr>
              <w:pStyle w:val="NoSpacing"/>
              <w:rPr>
                <w:rFonts w:eastAsia="Comic Sans MS"/>
                <w:b/>
                <w:bCs/>
              </w:rPr>
            </w:pPr>
            <w:r w:rsidRPr="00CD6F52">
              <w:rPr>
                <w:rFonts w:eastAsia="Comic Sans MS"/>
                <w:b/>
                <w:bCs/>
              </w:rPr>
              <w:t>Catchy Phrase:</w:t>
            </w:r>
          </w:p>
        </w:tc>
        <w:tc>
          <w:tcPr>
            <w:tcW w:w="4067" w:type="pct"/>
            <w:tcBorders>
              <w:top w:val="single" w:sz="12" w:space="0" w:color="auto"/>
              <w:bottom w:val="single" w:sz="12" w:space="0" w:color="auto"/>
            </w:tcBorders>
            <w:tcMar>
              <w:top w:w="0" w:type="dxa"/>
              <w:left w:w="108" w:type="dxa"/>
              <w:bottom w:w="0" w:type="dxa"/>
              <w:right w:w="108" w:type="dxa"/>
            </w:tcMar>
          </w:tcPr>
          <w:p w:rsidR="003A5998" w:rsidRPr="00C668A1" w:rsidRDefault="003A5998" w:rsidP="003A5998">
            <w:pPr>
              <w:pStyle w:val="NoSpacing"/>
            </w:pPr>
            <w:r w:rsidRPr="00C668A1">
              <w:t>What will this book be about?</w:t>
            </w:r>
          </w:p>
        </w:tc>
      </w:tr>
      <w:tr w:rsidR="003A5998" w:rsidRPr="00CD6F52" w:rsidTr="00C668A1">
        <w:tc>
          <w:tcPr>
            <w:tcW w:w="933" w:type="pct"/>
            <w:tcMar>
              <w:top w:w="0" w:type="dxa"/>
              <w:left w:w="108" w:type="dxa"/>
              <w:bottom w:w="0" w:type="dxa"/>
              <w:right w:w="108" w:type="dxa"/>
            </w:tcMar>
          </w:tcPr>
          <w:p w:rsidR="003A5998" w:rsidRPr="00CD6F52" w:rsidRDefault="003A5998" w:rsidP="003A5998">
            <w:pPr>
              <w:pStyle w:val="NoSpacing"/>
            </w:pPr>
            <w:r w:rsidRPr="00CD6F52">
              <w:rPr>
                <w:rFonts w:eastAsia="Comic Sans MS"/>
                <w:b/>
                <w:bCs/>
              </w:rPr>
              <w:t>Text:</w:t>
            </w:r>
          </w:p>
        </w:tc>
        <w:tc>
          <w:tcPr>
            <w:tcW w:w="4067" w:type="pct"/>
            <w:tcBorders>
              <w:top w:val="single" w:sz="12" w:space="0" w:color="auto"/>
              <w:bottom w:val="single" w:sz="12" w:space="0" w:color="auto"/>
            </w:tcBorders>
            <w:tcMar>
              <w:top w:w="0" w:type="dxa"/>
              <w:left w:w="108" w:type="dxa"/>
              <w:bottom w:w="0" w:type="dxa"/>
              <w:right w:w="108" w:type="dxa"/>
            </w:tcMar>
          </w:tcPr>
          <w:p w:rsidR="003A5998" w:rsidRPr="00CD6F52" w:rsidRDefault="003A5998" w:rsidP="003A5998">
            <w:pPr>
              <w:pStyle w:val="NoSpacing"/>
              <w:rPr>
                <w:u w:val="single"/>
              </w:rPr>
            </w:pPr>
            <w:r w:rsidRPr="00CD6F52">
              <w:rPr>
                <w:u w:val="single"/>
              </w:rPr>
              <w:t xml:space="preserve">Crabby Cat at School </w:t>
            </w:r>
            <w:r w:rsidRPr="00CD6F52">
              <w:t>and an unfamiliar text</w:t>
            </w:r>
          </w:p>
        </w:tc>
      </w:tr>
      <w:tr w:rsidR="003A5998" w:rsidRPr="00CD6F52" w:rsidTr="00C668A1">
        <w:tc>
          <w:tcPr>
            <w:tcW w:w="933" w:type="pct"/>
            <w:tcMar>
              <w:top w:w="0" w:type="dxa"/>
              <w:left w:w="108" w:type="dxa"/>
              <w:bottom w:w="0" w:type="dxa"/>
              <w:right w:w="108" w:type="dxa"/>
            </w:tcMar>
          </w:tcPr>
          <w:p w:rsidR="003A5998" w:rsidRPr="00CD6F52" w:rsidRDefault="003A5998" w:rsidP="003A5998">
            <w:pPr>
              <w:pStyle w:val="NoSpacing"/>
              <w:rPr>
                <w:rFonts w:eastAsia="Comic Sans MS"/>
                <w:b/>
                <w:bCs/>
              </w:rPr>
            </w:pPr>
            <w:r w:rsidRPr="00CD6F52">
              <w:rPr>
                <w:rFonts w:eastAsia="Comic Sans MS"/>
                <w:b/>
                <w:bCs/>
              </w:rPr>
              <w:t>Chart:</w:t>
            </w:r>
          </w:p>
        </w:tc>
        <w:tc>
          <w:tcPr>
            <w:tcW w:w="4067" w:type="pct"/>
            <w:tcBorders>
              <w:top w:val="single" w:sz="12" w:space="0" w:color="auto"/>
              <w:bottom w:val="single" w:sz="12" w:space="0" w:color="auto"/>
            </w:tcBorders>
            <w:tcMar>
              <w:top w:w="0" w:type="dxa"/>
              <w:left w:w="108" w:type="dxa"/>
              <w:bottom w:w="0" w:type="dxa"/>
              <w:right w:w="108" w:type="dxa"/>
            </w:tcMar>
          </w:tcPr>
          <w:p w:rsidR="003A5998" w:rsidRPr="00CD6F52" w:rsidRDefault="003A5998" w:rsidP="003A5998">
            <w:pPr>
              <w:pStyle w:val="NoSpacing"/>
            </w:pPr>
            <w:r w:rsidRPr="00CD6F52">
              <w:t>Show title, front and back covers and an image of someone thinking</w:t>
            </w:r>
          </w:p>
        </w:tc>
      </w:tr>
      <w:tr w:rsidR="003A5998" w:rsidRPr="00CD6F52" w:rsidTr="00C668A1">
        <w:trPr>
          <w:trHeight w:val="358"/>
        </w:trPr>
        <w:tc>
          <w:tcPr>
            <w:tcW w:w="933" w:type="pct"/>
            <w:tcMar>
              <w:top w:w="0" w:type="dxa"/>
              <w:left w:w="108" w:type="dxa"/>
              <w:bottom w:w="0" w:type="dxa"/>
              <w:right w:w="108" w:type="dxa"/>
            </w:tcMar>
          </w:tcPr>
          <w:p w:rsidR="003A5998" w:rsidRPr="00CD6F52" w:rsidRDefault="003A5998" w:rsidP="003A5998">
            <w:pPr>
              <w:pStyle w:val="NoSpacing"/>
            </w:pPr>
            <w:r w:rsidRPr="00CD6F52">
              <w:rPr>
                <w:rFonts w:eastAsia="Comic Sans MS"/>
                <w:b/>
                <w:bCs/>
              </w:rPr>
              <w:t>Standard:</w:t>
            </w:r>
          </w:p>
        </w:tc>
        <w:tc>
          <w:tcPr>
            <w:tcW w:w="4067" w:type="pct"/>
            <w:tcBorders>
              <w:top w:val="single" w:sz="12" w:space="0" w:color="auto"/>
              <w:bottom w:val="single" w:sz="12" w:space="0" w:color="auto"/>
            </w:tcBorders>
            <w:tcMar>
              <w:top w:w="0" w:type="dxa"/>
              <w:left w:w="108" w:type="dxa"/>
              <w:bottom w:w="0" w:type="dxa"/>
              <w:right w:w="108" w:type="dxa"/>
            </w:tcMar>
          </w:tcPr>
          <w:p w:rsidR="003A5998" w:rsidRPr="00CD6F52" w:rsidRDefault="003A5998" w:rsidP="003A5998">
            <w:pPr>
              <w:pStyle w:val="NoSpacing"/>
            </w:pPr>
            <w:proofErr w:type="gramStart"/>
            <w:r>
              <w:t>1.RL.7</w:t>
            </w:r>
            <w:proofErr w:type="gramEnd"/>
            <w:r>
              <w:t xml:space="preserve">   </w:t>
            </w:r>
            <w:r w:rsidRPr="00CD6F52">
              <w:t>Use illustrations and details in a story to describe its characters, setting, or events.</w:t>
            </w:r>
          </w:p>
        </w:tc>
      </w:tr>
    </w:tbl>
    <w:p w:rsidR="003A5998" w:rsidRPr="00CD6F52" w:rsidRDefault="003A5998" w:rsidP="003A5998">
      <w:pPr>
        <w:pStyle w:val="NoSpacing"/>
      </w:pPr>
    </w:p>
    <w:tbl>
      <w:tblPr>
        <w:tblW w:w="486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10"/>
      </w:tblGrid>
      <w:tr w:rsidR="003A5998" w:rsidRPr="00CD6F52" w:rsidTr="002B6C4F">
        <w:tc>
          <w:tcPr>
            <w:tcW w:w="50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3A5998" w:rsidRPr="00CD6F52" w:rsidRDefault="003A5998" w:rsidP="003A5998">
            <w:pPr>
              <w:pStyle w:val="NoSpacing"/>
            </w:pPr>
            <w:r w:rsidRPr="00CD6F52">
              <w:rPr>
                <w:rFonts w:eastAsia="Verdana"/>
                <w:b/>
                <w:bCs/>
              </w:rPr>
              <w:t>Mini Lesson:  (</w:t>
            </w:r>
            <w:r w:rsidRPr="00CD6F52">
              <w:rPr>
                <w:rFonts w:eastAsia="Verdana"/>
              </w:rPr>
              <w:t>7-10 minutes total)</w:t>
            </w:r>
          </w:p>
        </w:tc>
      </w:tr>
      <w:tr w:rsidR="003A5998" w:rsidRPr="00CD6F52" w:rsidTr="002B6C4F">
        <w:tc>
          <w:tcPr>
            <w:tcW w:w="50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A5998" w:rsidRPr="00CD6F52" w:rsidRDefault="003A5998" w:rsidP="003A5998">
            <w:pPr>
              <w:pStyle w:val="NoSpacing"/>
            </w:pPr>
            <w:r w:rsidRPr="00CD6F52">
              <w:rPr>
                <w:rFonts w:eastAsia="Verdana"/>
                <w:b/>
                <w:bCs/>
                <w:iCs/>
              </w:rPr>
              <w:t xml:space="preserve">Connection: </w:t>
            </w:r>
          </w:p>
          <w:p w:rsidR="003A5998" w:rsidRPr="00CD6F52" w:rsidRDefault="003A5998" w:rsidP="003A5998">
            <w:pPr>
              <w:pStyle w:val="NoSpacing"/>
              <w:rPr>
                <w:rFonts w:eastAsia="Verdana"/>
                <w:iCs/>
              </w:rPr>
            </w:pPr>
            <w:r w:rsidRPr="00CD6F52">
              <w:rPr>
                <w:rFonts w:eastAsia="Verdana"/>
                <w:iCs/>
              </w:rPr>
              <w:t xml:space="preserve">We have been reading lots of books!  Soon we will be reading harder and more interesting books.  To do this we need to continue using the strategies, or tools, that we have learned about. (Point to previously posted charts). We also need some new tools in our toolbox. </w:t>
            </w:r>
          </w:p>
          <w:p w:rsidR="003A5998" w:rsidRPr="00CD6F52" w:rsidRDefault="003A5998" w:rsidP="003A5998">
            <w:pPr>
              <w:pStyle w:val="NoSpacing"/>
              <w:rPr>
                <w:rFonts w:eastAsia="Verdana"/>
                <w:iCs/>
              </w:rPr>
            </w:pPr>
          </w:p>
          <w:p w:rsidR="003A5998" w:rsidRPr="00CD6F52" w:rsidRDefault="003A5998" w:rsidP="003A5998">
            <w:pPr>
              <w:pStyle w:val="NoSpacing"/>
              <w:rPr>
                <w:rFonts w:eastAsia="Comic Sans MS"/>
                <w:bCs/>
              </w:rPr>
            </w:pPr>
            <w:r w:rsidRPr="00CD6F52">
              <w:rPr>
                <w:rFonts w:eastAsia="Verdana"/>
                <w:iCs/>
              </w:rPr>
              <w:t>Today we are going to learn about one tool we can use to help us read harder books: R</w:t>
            </w:r>
            <w:r w:rsidRPr="00CD6F52">
              <w:rPr>
                <w:rFonts w:eastAsia="Comic Sans MS"/>
                <w:bCs/>
              </w:rPr>
              <w:t>eaders prepare themselves to read by looking at the front and back cover, the title, and thinking about what the book is about before they look at the words in the book.</w:t>
            </w:r>
          </w:p>
          <w:p w:rsidR="003A5998" w:rsidRPr="00CD6F52" w:rsidRDefault="003A5998" w:rsidP="003A5998">
            <w:pPr>
              <w:pStyle w:val="NoSpacing"/>
              <w:rPr>
                <w:rFonts w:eastAsia="Comic Sans MS"/>
                <w:bCs/>
              </w:rPr>
            </w:pPr>
          </w:p>
          <w:p w:rsidR="003A5998" w:rsidRPr="00CD6F52" w:rsidRDefault="003A5998" w:rsidP="003A5998">
            <w:pPr>
              <w:pStyle w:val="NoSpacing"/>
              <w:rPr>
                <w:rFonts w:eastAsia="Verdana"/>
                <w:iCs/>
              </w:rPr>
            </w:pPr>
            <w:r w:rsidRPr="00CD6F52">
              <w:rPr>
                <w:rFonts w:eastAsia="Comic Sans MS"/>
                <w:bCs/>
              </w:rPr>
              <w:t>Readers ask themselves, “What will this book be about?”  (Gesture-hands upside and question face-see photo)</w:t>
            </w:r>
          </w:p>
        </w:tc>
      </w:tr>
      <w:tr w:rsidR="003A5998" w:rsidRPr="00CD6F52" w:rsidTr="002B6C4F">
        <w:tc>
          <w:tcPr>
            <w:tcW w:w="50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A5998" w:rsidRPr="00CD6F52" w:rsidRDefault="003A5998" w:rsidP="003A5998">
            <w:pPr>
              <w:pStyle w:val="NoSpacing"/>
              <w:rPr>
                <w:rFonts w:eastAsia="Verdana"/>
                <w:iCs/>
              </w:rPr>
            </w:pPr>
            <w:r w:rsidRPr="00CD6F52">
              <w:rPr>
                <w:rFonts w:eastAsia="Verdana"/>
                <w:b/>
                <w:bCs/>
                <w:iCs/>
              </w:rPr>
              <w:t xml:space="preserve">Teach: </w:t>
            </w:r>
            <w:r w:rsidRPr="00CD6F52">
              <w:rPr>
                <w:rFonts w:eastAsia="Verdana"/>
                <w:iCs/>
              </w:rPr>
              <w:t>Demonstration</w:t>
            </w:r>
          </w:p>
          <w:p w:rsidR="003A5998" w:rsidRPr="00CD6F52" w:rsidRDefault="003A5998" w:rsidP="003A5998">
            <w:pPr>
              <w:pStyle w:val="NoSpacing"/>
            </w:pPr>
          </w:p>
          <w:p w:rsidR="003A5998" w:rsidRPr="00CD6F52" w:rsidRDefault="003A5998" w:rsidP="003A5998">
            <w:pPr>
              <w:pStyle w:val="NoSpacing"/>
              <w:rPr>
                <w:rFonts w:eastAsia="Verdana"/>
                <w:iCs/>
              </w:rPr>
            </w:pPr>
            <w:r w:rsidRPr="00CD6F52">
              <w:rPr>
                <w:rFonts w:eastAsia="Verdana"/>
                <w:iCs/>
              </w:rPr>
              <w:t xml:space="preserve">I am going to share my thinking to show you how I get myself ready to read a book.  One of the first things I am going to do is read the title, </w:t>
            </w:r>
            <w:proofErr w:type="gramStart"/>
            <w:r w:rsidRPr="00CD6F52">
              <w:rPr>
                <w:rFonts w:eastAsia="Verdana"/>
                <w:iCs/>
              </w:rPr>
              <w:t>then</w:t>
            </w:r>
            <w:proofErr w:type="gramEnd"/>
            <w:r w:rsidRPr="00CD6F52">
              <w:rPr>
                <w:rFonts w:eastAsia="Verdana"/>
                <w:iCs/>
              </w:rPr>
              <w:t xml:space="preserve"> I will think about what it means.  This book is called, Crabby Cat at School.  So the title tells me the cat isn’t happy because crabby means not very happy.  I ask myself “what is this book about?”  I think in this story the cat is going to be grumpy.  </w:t>
            </w:r>
          </w:p>
          <w:p w:rsidR="003A5998" w:rsidRPr="00CD6F52" w:rsidRDefault="003A5998" w:rsidP="003A5998">
            <w:pPr>
              <w:pStyle w:val="NoSpacing"/>
              <w:rPr>
                <w:rFonts w:eastAsia="Verdana"/>
                <w:iCs/>
              </w:rPr>
            </w:pPr>
          </w:p>
          <w:p w:rsidR="003A5998" w:rsidRPr="00CD6F52" w:rsidRDefault="003A5998" w:rsidP="003A5998">
            <w:pPr>
              <w:pStyle w:val="NoSpacing"/>
              <w:rPr>
                <w:rFonts w:eastAsia="Verdana"/>
                <w:iCs/>
              </w:rPr>
            </w:pPr>
            <w:r w:rsidRPr="00CD6F52">
              <w:rPr>
                <w:rFonts w:eastAsia="Verdana"/>
                <w:iCs/>
              </w:rPr>
              <w:t>Next, I am going to look at the cover illustrations front and back and ask myself “what is this book about?”   Here is a picture of the cat and he doesn’t look happy, he looks mad. The other animals look happy to be at school. I think this book is going to be about a cat who doesn’t like school, but his friends do.</w:t>
            </w:r>
          </w:p>
          <w:p w:rsidR="003A5998" w:rsidRPr="00CD6F52" w:rsidRDefault="003A5998" w:rsidP="003A5998">
            <w:pPr>
              <w:pStyle w:val="NoSpacing"/>
              <w:rPr>
                <w:rFonts w:eastAsia="Verdana"/>
                <w:iCs/>
              </w:rPr>
            </w:pPr>
          </w:p>
          <w:p w:rsidR="003A5998" w:rsidRPr="00CD6F52" w:rsidRDefault="003A5998" w:rsidP="003A5998">
            <w:pPr>
              <w:pStyle w:val="NoSpacing"/>
              <w:rPr>
                <w:rFonts w:eastAsia="Verdana"/>
                <w:iCs/>
              </w:rPr>
            </w:pPr>
            <w:r w:rsidRPr="00CD6F52">
              <w:rPr>
                <w:rFonts w:eastAsia="Comic Sans MS"/>
                <w:bCs/>
              </w:rPr>
              <w:t>Boys and girls remember good readers ask themselves, “What will this book be about?”  (Gesture-hands up and question face-see photo)</w:t>
            </w:r>
          </w:p>
          <w:p w:rsidR="003A5998" w:rsidRPr="00CD6F52" w:rsidRDefault="003A5998" w:rsidP="003A5998">
            <w:pPr>
              <w:pStyle w:val="NoSpacing"/>
              <w:rPr>
                <w:rFonts w:eastAsia="Comic Sans MS"/>
                <w:b/>
                <w:bCs/>
              </w:rPr>
            </w:pPr>
          </w:p>
        </w:tc>
      </w:tr>
      <w:tr w:rsidR="003A5998" w:rsidRPr="00CD6F52" w:rsidTr="002B6C4F">
        <w:tc>
          <w:tcPr>
            <w:tcW w:w="50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A5998" w:rsidRPr="00CD6F52" w:rsidRDefault="003A5998" w:rsidP="003A5998">
            <w:pPr>
              <w:pStyle w:val="NoSpacing"/>
            </w:pPr>
            <w:r w:rsidRPr="00CD6F52">
              <w:rPr>
                <w:rFonts w:eastAsia="Verdana"/>
                <w:b/>
                <w:bCs/>
                <w:iCs/>
              </w:rPr>
              <w:t xml:space="preserve">Active Involvement: </w:t>
            </w:r>
          </w:p>
          <w:p w:rsidR="003A5998" w:rsidRPr="00CD6F52" w:rsidRDefault="003A5998" w:rsidP="003A5998">
            <w:pPr>
              <w:pStyle w:val="NoSpacing"/>
              <w:rPr>
                <w:rFonts w:eastAsia="Comic Sans MS"/>
                <w:bCs/>
              </w:rPr>
            </w:pPr>
            <w:r w:rsidRPr="00CD6F52">
              <w:rPr>
                <w:rFonts w:eastAsia="Verdana"/>
                <w:iCs/>
              </w:rPr>
              <w:t xml:space="preserve">Now it is your turn to practice </w:t>
            </w:r>
            <w:r w:rsidRPr="00CD6F52">
              <w:rPr>
                <w:rFonts w:eastAsia="Comic Sans MS"/>
                <w:bCs/>
              </w:rPr>
              <w:t>by looking at the front and back cover, the title, and thinking about what the book is about before you look at the words in the book.</w:t>
            </w:r>
            <w:r w:rsidRPr="00CD6F52">
              <w:rPr>
                <w:rFonts w:eastAsia="Verdana"/>
                <w:iCs/>
              </w:rPr>
              <w:t xml:space="preserve">  When you are done, ask yourself, </w:t>
            </w:r>
            <w:r w:rsidRPr="00CD6F52">
              <w:rPr>
                <w:rFonts w:eastAsia="Comic Sans MS"/>
                <w:bCs/>
              </w:rPr>
              <w:lastRenderedPageBreak/>
              <w:t xml:space="preserve">“What will this book be about?”  </w:t>
            </w:r>
          </w:p>
          <w:p w:rsidR="003A5998" w:rsidRPr="00CD6F52" w:rsidRDefault="003A5998" w:rsidP="003A5998">
            <w:pPr>
              <w:pStyle w:val="NoSpacing"/>
              <w:rPr>
                <w:rFonts w:eastAsia="Verdana"/>
                <w:iCs/>
              </w:rPr>
            </w:pPr>
          </w:p>
          <w:p w:rsidR="003A5998" w:rsidRPr="00CD6F52" w:rsidRDefault="003A5998" w:rsidP="003A5998">
            <w:pPr>
              <w:pStyle w:val="NoSpacing"/>
              <w:rPr>
                <w:rFonts w:eastAsia="Verdana"/>
                <w:iCs/>
              </w:rPr>
            </w:pPr>
            <w:r w:rsidRPr="00CD6F52">
              <w:rPr>
                <w:rFonts w:eastAsia="Verdana"/>
                <w:iCs/>
              </w:rPr>
              <w:t xml:space="preserve">Let’s start by reading the title together. (Teacher shows an unfamiliar text), Partner A turn to Partner B and ask them </w:t>
            </w:r>
            <w:r w:rsidRPr="00CD6F52">
              <w:rPr>
                <w:rFonts w:eastAsia="Comic Sans MS"/>
                <w:bCs/>
              </w:rPr>
              <w:t>“What will this book be about?”  (Gesture-hands up and question face-see photo)</w:t>
            </w:r>
          </w:p>
          <w:p w:rsidR="003A5998" w:rsidRPr="00CD6F52" w:rsidRDefault="003A5998" w:rsidP="003A5998">
            <w:pPr>
              <w:pStyle w:val="NoSpacing"/>
              <w:rPr>
                <w:rFonts w:eastAsia="Verdana"/>
                <w:iCs/>
              </w:rPr>
            </w:pPr>
          </w:p>
          <w:p w:rsidR="003A5998" w:rsidRPr="00CD6F52" w:rsidRDefault="003A5998" w:rsidP="003A5998">
            <w:pPr>
              <w:pStyle w:val="NoSpacing"/>
              <w:rPr>
                <w:rFonts w:eastAsia="Verdana"/>
                <w:iCs/>
              </w:rPr>
            </w:pPr>
            <w:r w:rsidRPr="00CD6F52">
              <w:rPr>
                <w:rFonts w:eastAsia="Verdana"/>
                <w:iCs/>
              </w:rPr>
              <w:t>Now, Partner B tells Partner A “This book will be about…”</w:t>
            </w:r>
          </w:p>
          <w:p w:rsidR="003A5998" w:rsidRPr="00CD6F52" w:rsidRDefault="003A5998" w:rsidP="003A5998">
            <w:pPr>
              <w:pStyle w:val="NoSpacing"/>
              <w:rPr>
                <w:rFonts w:eastAsia="Verdana"/>
                <w:iCs/>
              </w:rPr>
            </w:pPr>
          </w:p>
          <w:p w:rsidR="003A5998" w:rsidRPr="00CD6F52" w:rsidRDefault="003A5998" w:rsidP="003A5998">
            <w:pPr>
              <w:pStyle w:val="NoSpacing"/>
              <w:rPr>
                <w:rFonts w:eastAsia="Verdana"/>
                <w:iCs/>
              </w:rPr>
            </w:pPr>
            <w:r w:rsidRPr="00CD6F52">
              <w:rPr>
                <w:rFonts w:eastAsia="Verdana"/>
                <w:iCs/>
              </w:rPr>
              <w:t>(Teacher listens to responses)</w:t>
            </w:r>
          </w:p>
          <w:p w:rsidR="003A5998" w:rsidRPr="00CD6F52" w:rsidRDefault="003A5998" w:rsidP="003A5998">
            <w:pPr>
              <w:pStyle w:val="NoSpacing"/>
              <w:rPr>
                <w:rFonts w:eastAsia="Verdana"/>
                <w:iCs/>
              </w:rPr>
            </w:pPr>
          </w:p>
          <w:p w:rsidR="003A5998" w:rsidRPr="00CD6F52" w:rsidRDefault="003A5998" w:rsidP="003A5998">
            <w:pPr>
              <w:pStyle w:val="NoSpacing"/>
              <w:rPr>
                <w:rFonts w:eastAsia="Verdana"/>
                <w:iCs/>
              </w:rPr>
            </w:pPr>
            <w:r w:rsidRPr="00CD6F52">
              <w:rPr>
                <w:rFonts w:eastAsia="Verdana"/>
                <w:iCs/>
              </w:rPr>
              <w:t xml:space="preserve">Now, let’s look at the illustration on the front and back covers. (Teacher shows same text), Partner B turn to Partner </w:t>
            </w:r>
            <w:proofErr w:type="gramStart"/>
            <w:r w:rsidRPr="00CD6F52">
              <w:rPr>
                <w:rFonts w:eastAsia="Verdana"/>
                <w:iCs/>
              </w:rPr>
              <w:t>A and</w:t>
            </w:r>
            <w:proofErr w:type="gramEnd"/>
            <w:r w:rsidRPr="00CD6F52">
              <w:rPr>
                <w:rFonts w:eastAsia="Verdana"/>
                <w:iCs/>
              </w:rPr>
              <w:t xml:space="preserve"> ask them </w:t>
            </w:r>
            <w:r w:rsidRPr="00CD6F52">
              <w:rPr>
                <w:rFonts w:eastAsia="Comic Sans MS"/>
                <w:bCs/>
              </w:rPr>
              <w:t>“What will this book be about?”  (Gesture-hands up and question face-see photo)</w:t>
            </w:r>
          </w:p>
          <w:p w:rsidR="003A5998" w:rsidRPr="00CD6F52" w:rsidRDefault="003A5998" w:rsidP="003A5998">
            <w:pPr>
              <w:pStyle w:val="NoSpacing"/>
              <w:rPr>
                <w:rFonts w:eastAsia="Verdana"/>
                <w:iCs/>
              </w:rPr>
            </w:pPr>
          </w:p>
          <w:p w:rsidR="003A5998" w:rsidRPr="00CD6F52" w:rsidRDefault="003A5998" w:rsidP="003A5998">
            <w:pPr>
              <w:pStyle w:val="NoSpacing"/>
              <w:rPr>
                <w:rFonts w:eastAsia="Verdana"/>
                <w:iCs/>
              </w:rPr>
            </w:pPr>
            <w:r w:rsidRPr="00CD6F52">
              <w:rPr>
                <w:rFonts w:eastAsia="Verdana"/>
                <w:iCs/>
              </w:rPr>
              <w:t>Now, Partner A tells Partner B “This book will be about…”</w:t>
            </w:r>
          </w:p>
          <w:p w:rsidR="003A5998" w:rsidRPr="00CD6F52" w:rsidRDefault="003A5998" w:rsidP="003A5998">
            <w:pPr>
              <w:pStyle w:val="NoSpacing"/>
              <w:rPr>
                <w:rFonts w:eastAsia="Verdana"/>
                <w:iCs/>
              </w:rPr>
            </w:pPr>
          </w:p>
          <w:p w:rsidR="003A5998" w:rsidRPr="00CD6F52" w:rsidRDefault="003A5998" w:rsidP="003A5998">
            <w:pPr>
              <w:pStyle w:val="NoSpacing"/>
              <w:rPr>
                <w:rFonts w:eastAsia="Verdana"/>
                <w:iCs/>
              </w:rPr>
            </w:pPr>
            <w:r w:rsidRPr="00CD6F52">
              <w:rPr>
                <w:rFonts w:eastAsia="Verdana"/>
                <w:iCs/>
              </w:rPr>
              <w:t>(Teacher listens to responses)</w:t>
            </w:r>
          </w:p>
          <w:p w:rsidR="003A5998" w:rsidRPr="00CD6F52" w:rsidRDefault="003A5998" w:rsidP="003A5998">
            <w:pPr>
              <w:pStyle w:val="NoSpacing"/>
              <w:rPr>
                <w:rFonts w:eastAsia="Verdana"/>
                <w:iCs/>
              </w:rPr>
            </w:pPr>
          </w:p>
          <w:p w:rsidR="003A5998" w:rsidRPr="00CD6F52" w:rsidRDefault="003A5998" w:rsidP="003A5998">
            <w:pPr>
              <w:pStyle w:val="NoSpacing"/>
              <w:rPr>
                <w:rFonts w:eastAsia="Verdana"/>
                <w:iCs/>
              </w:rPr>
            </w:pPr>
            <w:r w:rsidRPr="00CD6F52">
              <w:rPr>
                <w:rFonts w:eastAsia="Verdana"/>
                <w:iCs/>
              </w:rPr>
              <w:t>WOW great work, I heard____ (share student responses)!</w:t>
            </w:r>
          </w:p>
          <w:p w:rsidR="003A5998" w:rsidRPr="00CD6F52" w:rsidRDefault="003A5998" w:rsidP="003A5998">
            <w:pPr>
              <w:pStyle w:val="NoSpacing"/>
              <w:rPr>
                <w:rFonts w:eastAsia="Verdana"/>
                <w:iCs/>
              </w:rPr>
            </w:pPr>
          </w:p>
          <w:p w:rsidR="003A5998" w:rsidRPr="00CD6F52" w:rsidRDefault="003A5998" w:rsidP="003A5998">
            <w:pPr>
              <w:pStyle w:val="NoSpacing"/>
              <w:rPr>
                <w:rFonts w:eastAsia="Verdana"/>
                <w:iCs/>
              </w:rPr>
            </w:pPr>
            <w:r w:rsidRPr="00CD6F52">
              <w:rPr>
                <w:rFonts w:eastAsia="Verdana"/>
                <w:iCs/>
              </w:rPr>
              <w:t>Remember,</w:t>
            </w:r>
            <w:r w:rsidRPr="00CD6F52">
              <w:rPr>
                <w:rFonts w:eastAsia="Comic Sans MS"/>
                <w:bCs/>
              </w:rPr>
              <w:t xml:space="preserve"> good readers ask themselves, “What will this book be about?”  </w:t>
            </w:r>
          </w:p>
        </w:tc>
      </w:tr>
      <w:tr w:rsidR="003A5998" w:rsidRPr="00CD6F52" w:rsidTr="002B6C4F">
        <w:tc>
          <w:tcPr>
            <w:tcW w:w="50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A5998" w:rsidRPr="00CD6F52" w:rsidRDefault="003A5998" w:rsidP="003A5998">
            <w:pPr>
              <w:pStyle w:val="NoSpacing"/>
            </w:pPr>
            <w:r w:rsidRPr="00CD6F52">
              <w:rPr>
                <w:rFonts w:eastAsia="Verdana"/>
                <w:b/>
                <w:bCs/>
                <w:iCs/>
              </w:rPr>
              <w:lastRenderedPageBreak/>
              <w:t xml:space="preserve">Link: </w:t>
            </w:r>
          </w:p>
          <w:p w:rsidR="003A5998" w:rsidRPr="00CD6F52" w:rsidRDefault="003A5998" w:rsidP="003A5998">
            <w:pPr>
              <w:pStyle w:val="NoSpacing"/>
              <w:rPr>
                <w:rFonts w:eastAsia="Verdana"/>
                <w:iCs/>
              </w:rPr>
            </w:pPr>
            <w:r w:rsidRPr="00CD6F52">
              <w:rPr>
                <w:rFonts w:eastAsia="Verdana"/>
                <w:iCs/>
              </w:rPr>
              <w:t xml:space="preserve">Today and every day, after you select a book, make sure you prepare yourself to read by looking at the title and covers and asking </w:t>
            </w:r>
            <w:r w:rsidRPr="00CD6F52">
              <w:rPr>
                <w:rFonts w:eastAsia="Comic Sans MS"/>
                <w:bCs/>
              </w:rPr>
              <w:t xml:space="preserve">“What will this book be about?”  </w:t>
            </w:r>
          </w:p>
          <w:p w:rsidR="003A5998" w:rsidRPr="00CD6F52" w:rsidRDefault="003A5998" w:rsidP="003A5998">
            <w:pPr>
              <w:pStyle w:val="NoSpacing"/>
              <w:rPr>
                <w:rFonts w:eastAsia="Verdana"/>
                <w:iCs/>
              </w:rPr>
            </w:pPr>
          </w:p>
          <w:p w:rsidR="003A5998" w:rsidRPr="00CD6F52" w:rsidRDefault="003A5998" w:rsidP="003A5998">
            <w:pPr>
              <w:pStyle w:val="NoSpacing"/>
              <w:rPr>
                <w:rFonts w:eastAsia="Comic Sans MS"/>
                <w:b/>
                <w:bCs/>
              </w:rPr>
            </w:pPr>
            <w:r w:rsidRPr="00CD6F52">
              <w:rPr>
                <w:rFonts w:eastAsia="Verdana"/>
                <w:iCs/>
              </w:rPr>
              <w:t xml:space="preserve">You practiced with a partner, now you will get to practice by yourself. When you get a book look at the front and back covers and the title and ask yourself </w:t>
            </w:r>
            <w:r w:rsidRPr="00CD6F52">
              <w:rPr>
                <w:rFonts w:eastAsia="Comic Sans MS"/>
                <w:bCs/>
              </w:rPr>
              <w:t>“What will this book be about?”  (Gesture-hands up and question face-see photo)</w:t>
            </w:r>
          </w:p>
        </w:tc>
      </w:tr>
      <w:tr w:rsidR="003A5998" w:rsidRPr="00CD6F52" w:rsidTr="002B6C4F">
        <w:tc>
          <w:tcPr>
            <w:tcW w:w="50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A5998" w:rsidRPr="00CD6F52" w:rsidRDefault="003A5998" w:rsidP="003A5998">
            <w:pPr>
              <w:pStyle w:val="NoSpacing"/>
            </w:pPr>
            <w:r w:rsidRPr="00CD6F52">
              <w:rPr>
                <w:rFonts w:eastAsia="Verdana"/>
                <w:b/>
                <w:bCs/>
              </w:rPr>
              <w:t>Mid-Workshop Teaching Point:</w:t>
            </w:r>
          </w:p>
          <w:p w:rsidR="003A5998" w:rsidRPr="00CD6F52" w:rsidRDefault="003A5998" w:rsidP="003A5998">
            <w:pPr>
              <w:pStyle w:val="NoSpacing"/>
              <w:rPr>
                <w:rFonts w:eastAsia="Verdana"/>
              </w:rPr>
            </w:pPr>
          </w:p>
        </w:tc>
      </w:tr>
      <w:tr w:rsidR="003A5998" w:rsidRPr="00CD6F52" w:rsidTr="002B6C4F">
        <w:tc>
          <w:tcPr>
            <w:tcW w:w="50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A5998" w:rsidRPr="00CD6F52" w:rsidRDefault="003A5998" w:rsidP="003A5998">
            <w:pPr>
              <w:pStyle w:val="NoSpacing"/>
            </w:pPr>
            <w:r w:rsidRPr="00CD6F52">
              <w:rPr>
                <w:rFonts w:eastAsia="Verdana"/>
                <w:b/>
                <w:bCs/>
              </w:rPr>
              <w:t>Share:</w:t>
            </w:r>
          </w:p>
          <w:p w:rsidR="003A5998" w:rsidRPr="00CD6F52" w:rsidRDefault="003A5998" w:rsidP="003A5998">
            <w:pPr>
              <w:pStyle w:val="NoSpacing"/>
              <w:rPr>
                <w:rFonts w:eastAsia="Verdana"/>
                <w:iCs/>
              </w:rPr>
            </w:pPr>
            <w:r w:rsidRPr="00CD6F52">
              <w:rPr>
                <w:rFonts w:eastAsia="Verdana"/>
                <w:iCs/>
              </w:rPr>
              <w:t>Teacher selects a few students to model what they practiced</w:t>
            </w:r>
          </w:p>
        </w:tc>
      </w:tr>
    </w:tbl>
    <w:p w:rsidR="003A5998" w:rsidRPr="0020086D" w:rsidRDefault="003A5998" w:rsidP="003A5998">
      <w:pPr>
        <w:pStyle w:val="NoSpacing"/>
        <w:rPr>
          <w:rFonts w:ascii="Calibri" w:eastAsia="Comic Sans MS" w:hAnsi="Calibri" w:cs="Calibri"/>
          <w:b/>
          <w:bCs/>
          <w:iCs/>
        </w:rPr>
      </w:pPr>
    </w:p>
    <w:p w:rsidR="003A5998" w:rsidRDefault="003A5998">
      <w:r>
        <w:br w:type="page"/>
      </w:r>
    </w:p>
    <w:tbl>
      <w:tblPr>
        <w:tblW w:w="482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31"/>
      </w:tblGrid>
      <w:tr w:rsidR="00C668A1" w:rsidRPr="00133677" w:rsidTr="00C668A1">
        <w:tc>
          <w:tcPr>
            <w:tcW w:w="5000" w:type="pct"/>
            <w:tcBorders>
              <w:top w:val="nil"/>
              <w:left w:val="nil"/>
              <w:bottom w:val="nil"/>
              <w:right w:val="nil"/>
            </w:tcBorders>
            <w:tcMar>
              <w:top w:w="0" w:type="dxa"/>
              <w:left w:w="108" w:type="dxa"/>
              <w:bottom w:w="0" w:type="dxa"/>
              <w:right w:w="108" w:type="dxa"/>
            </w:tcMar>
          </w:tcPr>
          <w:p w:rsidR="00C668A1" w:rsidRPr="00C668A1" w:rsidRDefault="00C668A1" w:rsidP="00C668A1">
            <w:pPr>
              <w:jc w:val="center"/>
              <w:rPr>
                <w:rFonts w:cstheme="minorHAnsi"/>
                <w:sz w:val="40"/>
                <w:szCs w:val="40"/>
              </w:rPr>
            </w:pPr>
            <w:bookmarkStart w:id="7" w:name="ml2"/>
            <w:bookmarkEnd w:id="7"/>
            <w:r>
              <w:rPr>
                <w:rFonts w:eastAsia="Verdana" w:cstheme="minorHAnsi"/>
                <w:b/>
                <w:bCs/>
                <w:sz w:val="40"/>
                <w:szCs w:val="40"/>
              </w:rPr>
              <w:lastRenderedPageBreak/>
              <w:t xml:space="preserve">Unit 2 Mini </w:t>
            </w:r>
            <w:r w:rsidRPr="00133677">
              <w:rPr>
                <w:rFonts w:eastAsia="Verdana" w:cstheme="minorHAnsi"/>
                <w:b/>
                <w:bCs/>
                <w:sz w:val="40"/>
                <w:szCs w:val="40"/>
              </w:rPr>
              <w:t>Lesson</w:t>
            </w:r>
            <w:r>
              <w:rPr>
                <w:rFonts w:eastAsia="Verdana" w:cstheme="minorHAnsi"/>
                <w:b/>
                <w:bCs/>
                <w:sz w:val="40"/>
                <w:szCs w:val="40"/>
              </w:rPr>
              <w:t xml:space="preserve"> 2</w:t>
            </w:r>
          </w:p>
        </w:tc>
      </w:tr>
    </w:tbl>
    <w:p w:rsidR="003A5998" w:rsidRPr="00133677" w:rsidRDefault="003A5998" w:rsidP="003A5998">
      <w:pPr>
        <w:tabs>
          <w:tab w:val="left" w:pos="3900"/>
        </w:tabs>
        <w:rPr>
          <w:rFonts w:cstheme="minorHAnsi"/>
        </w:rPr>
      </w:pPr>
    </w:p>
    <w:tbl>
      <w:tblPr>
        <w:tblW w:w="4897" w:type="pct"/>
        <w:tblLook w:val="0000" w:firstRow="0" w:lastRow="0" w:firstColumn="0" w:lastColumn="0" w:noHBand="0" w:noVBand="0"/>
      </w:tblPr>
      <w:tblGrid>
        <w:gridCol w:w="1638"/>
        <w:gridCol w:w="7741"/>
      </w:tblGrid>
      <w:tr w:rsidR="003A5998" w:rsidRPr="00133677" w:rsidTr="00C668A1">
        <w:tc>
          <w:tcPr>
            <w:tcW w:w="873" w:type="pct"/>
            <w:tcMar>
              <w:top w:w="0" w:type="dxa"/>
              <w:left w:w="108" w:type="dxa"/>
              <w:bottom w:w="0" w:type="dxa"/>
              <w:right w:w="108" w:type="dxa"/>
            </w:tcMar>
          </w:tcPr>
          <w:p w:rsidR="003A5998" w:rsidRPr="00133677" w:rsidRDefault="003A5998" w:rsidP="00277596">
            <w:pPr>
              <w:pStyle w:val="NoSpacing"/>
            </w:pPr>
            <w:r w:rsidRPr="00133677">
              <w:t>Unit of Study:</w:t>
            </w:r>
          </w:p>
        </w:tc>
        <w:tc>
          <w:tcPr>
            <w:tcW w:w="4127" w:type="pct"/>
            <w:tcBorders>
              <w:bottom w:val="single" w:sz="12" w:space="0" w:color="auto"/>
            </w:tcBorders>
            <w:tcMar>
              <w:top w:w="0" w:type="dxa"/>
              <w:left w:w="108" w:type="dxa"/>
              <w:bottom w:w="0" w:type="dxa"/>
              <w:right w:w="108" w:type="dxa"/>
            </w:tcMar>
          </w:tcPr>
          <w:p w:rsidR="003A5998" w:rsidRPr="00133677" w:rsidRDefault="00355E94" w:rsidP="00277596">
            <w:pPr>
              <w:pStyle w:val="NoSpacing"/>
            </w:pPr>
            <w:r>
              <w:t>Tackling Trouble</w:t>
            </w:r>
          </w:p>
        </w:tc>
      </w:tr>
      <w:tr w:rsidR="003A5998" w:rsidRPr="00133677" w:rsidTr="00C668A1">
        <w:tc>
          <w:tcPr>
            <w:tcW w:w="873" w:type="pct"/>
            <w:tcMar>
              <w:top w:w="0" w:type="dxa"/>
              <w:left w:w="108" w:type="dxa"/>
              <w:bottom w:w="0" w:type="dxa"/>
              <w:right w:w="108" w:type="dxa"/>
            </w:tcMar>
          </w:tcPr>
          <w:p w:rsidR="003A5998" w:rsidRPr="00133677" w:rsidRDefault="003A5998" w:rsidP="00277596">
            <w:pPr>
              <w:pStyle w:val="NoSpacing"/>
            </w:pPr>
            <w:r w:rsidRPr="00133677">
              <w:t>Goal:</w:t>
            </w:r>
          </w:p>
        </w:tc>
        <w:tc>
          <w:tcPr>
            <w:tcW w:w="4127" w:type="pct"/>
            <w:tcBorders>
              <w:top w:val="single" w:sz="12" w:space="0" w:color="auto"/>
              <w:bottom w:val="single" w:sz="12" w:space="0" w:color="auto"/>
            </w:tcBorders>
            <w:tcMar>
              <w:top w:w="0" w:type="dxa"/>
              <w:left w:w="108" w:type="dxa"/>
              <w:bottom w:w="0" w:type="dxa"/>
              <w:right w:w="108" w:type="dxa"/>
            </w:tcMar>
          </w:tcPr>
          <w:p w:rsidR="003A5998" w:rsidRPr="00133677" w:rsidRDefault="003A5998" w:rsidP="00277596">
            <w:pPr>
              <w:pStyle w:val="NoSpacing"/>
            </w:pPr>
            <w:r w:rsidRPr="00133677">
              <w:t>Readers Think about the Story and How the Words will go before we read the Words</w:t>
            </w:r>
          </w:p>
        </w:tc>
      </w:tr>
      <w:tr w:rsidR="003A5998" w:rsidRPr="00133677" w:rsidTr="00C668A1">
        <w:tc>
          <w:tcPr>
            <w:tcW w:w="873" w:type="pct"/>
            <w:tcMar>
              <w:top w:w="0" w:type="dxa"/>
              <w:left w:w="108" w:type="dxa"/>
              <w:bottom w:w="0" w:type="dxa"/>
              <w:right w:w="108" w:type="dxa"/>
            </w:tcMar>
          </w:tcPr>
          <w:p w:rsidR="003A5998" w:rsidRPr="00133677" w:rsidRDefault="003A5998" w:rsidP="00277596">
            <w:pPr>
              <w:pStyle w:val="NoSpacing"/>
            </w:pPr>
            <w:r w:rsidRPr="00133677">
              <w:t>Teaching point:</w:t>
            </w:r>
          </w:p>
        </w:tc>
        <w:tc>
          <w:tcPr>
            <w:tcW w:w="4127" w:type="pct"/>
            <w:tcBorders>
              <w:top w:val="single" w:sz="12" w:space="0" w:color="auto"/>
              <w:bottom w:val="single" w:sz="12" w:space="0" w:color="auto"/>
            </w:tcBorders>
            <w:tcMar>
              <w:top w:w="0" w:type="dxa"/>
              <w:left w:w="108" w:type="dxa"/>
              <w:bottom w:w="0" w:type="dxa"/>
              <w:right w:w="108" w:type="dxa"/>
            </w:tcMar>
          </w:tcPr>
          <w:p w:rsidR="003A5998" w:rsidRPr="00133677" w:rsidRDefault="003A5998" w:rsidP="00277596">
            <w:pPr>
              <w:pStyle w:val="NoSpacing"/>
            </w:pPr>
            <w:r w:rsidRPr="00133677">
              <w:t xml:space="preserve">Readers get ready to read the words by using what they already know from the title, and the pictures. </w:t>
            </w:r>
          </w:p>
        </w:tc>
      </w:tr>
      <w:tr w:rsidR="003A5998" w:rsidRPr="00133677" w:rsidTr="00C668A1">
        <w:tc>
          <w:tcPr>
            <w:tcW w:w="873" w:type="pct"/>
            <w:tcMar>
              <w:top w:w="0" w:type="dxa"/>
              <w:left w:w="108" w:type="dxa"/>
              <w:bottom w:w="0" w:type="dxa"/>
              <w:right w:w="108" w:type="dxa"/>
            </w:tcMar>
          </w:tcPr>
          <w:p w:rsidR="003A5998" w:rsidRPr="00133677" w:rsidRDefault="003A5998" w:rsidP="00277596">
            <w:pPr>
              <w:pStyle w:val="NoSpacing"/>
            </w:pPr>
            <w:r w:rsidRPr="00133677">
              <w:t xml:space="preserve">Catchy Phrase: </w:t>
            </w:r>
          </w:p>
        </w:tc>
        <w:tc>
          <w:tcPr>
            <w:tcW w:w="4127" w:type="pct"/>
            <w:tcBorders>
              <w:top w:val="single" w:sz="12" w:space="0" w:color="auto"/>
              <w:bottom w:val="single" w:sz="12" w:space="0" w:color="auto"/>
            </w:tcBorders>
            <w:tcMar>
              <w:top w:w="0" w:type="dxa"/>
              <w:left w:w="108" w:type="dxa"/>
              <w:bottom w:w="0" w:type="dxa"/>
              <w:right w:w="108" w:type="dxa"/>
            </w:tcMar>
          </w:tcPr>
          <w:p w:rsidR="003A5998" w:rsidRPr="00133677" w:rsidRDefault="003A5998" w:rsidP="00277596">
            <w:pPr>
              <w:pStyle w:val="NoSpacing"/>
            </w:pPr>
            <w:r w:rsidRPr="00133677">
              <w:t>The things I see help me read.</w:t>
            </w:r>
          </w:p>
        </w:tc>
      </w:tr>
      <w:tr w:rsidR="003A5998" w:rsidRPr="00133677" w:rsidTr="00C668A1">
        <w:tc>
          <w:tcPr>
            <w:tcW w:w="873" w:type="pct"/>
            <w:tcMar>
              <w:top w:w="0" w:type="dxa"/>
              <w:left w:w="108" w:type="dxa"/>
              <w:bottom w:w="0" w:type="dxa"/>
              <w:right w:w="108" w:type="dxa"/>
            </w:tcMar>
          </w:tcPr>
          <w:p w:rsidR="003A5998" w:rsidRPr="00133677" w:rsidRDefault="003A5998" w:rsidP="00277596">
            <w:pPr>
              <w:pStyle w:val="NoSpacing"/>
            </w:pPr>
            <w:r w:rsidRPr="00133677">
              <w:t>Chart:</w:t>
            </w:r>
          </w:p>
        </w:tc>
        <w:tc>
          <w:tcPr>
            <w:tcW w:w="4127" w:type="pct"/>
            <w:tcBorders>
              <w:top w:val="single" w:sz="12" w:space="0" w:color="auto"/>
              <w:bottom w:val="single" w:sz="12" w:space="0" w:color="auto"/>
            </w:tcBorders>
            <w:tcMar>
              <w:top w:w="0" w:type="dxa"/>
              <w:left w:w="108" w:type="dxa"/>
              <w:bottom w:w="0" w:type="dxa"/>
              <w:right w:w="108" w:type="dxa"/>
            </w:tcMar>
          </w:tcPr>
          <w:p w:rsidR="003A5998" w:rsidRPr="00133677" w:rsidRDefault="003A5998" w:rsidP="00277596">
            <w:pPr>
              <w:pStyle w:val="NoSpacing"/>
            </w:pPr>
            <w:r w:rsidRPr="00133677">
              <w:t>Refer to chart from lesson 1</w:t>
            </w:r>
          </w:p>
          <w:p w:rsidR="003A5998" w:rsidRPr="00133677" w:rsidRDefault="003A5998" w:rsidP="00277596">
            <w:pPr>
              <w:pStyle w:val="NoSpacing"/>
            </w:pPr>
            <w:r w:rsidRPr="00133677">
              <w:t>Question to add:  What was I thinking this might say?</w:t>
            </w:r>
          </w:p>
          <w:p w:rsidR="003A5998" w:rsidRPr="00133677" w:rsidRDefault="003A5998" w:rsidP="00277596">
            <w:pPr>
              <w:pStyle w:val="NoSpacing"/>
            </w:pPr>
            <w:r w:rsidRPr="00133677">
              <w:t xml:space="preserve">                             Does this help me figure out this word?</w:t>
            </w:r>
          </w:p>
        </w:tc>
      </w:tr>
      <w:tr w:rsidR="003A5998" w:rsidRPr="00133677" w:rsidTr="00C668A1">
        <w:tc>
          <w:tcPr>
            <w:tcW w:w="873" w:type="pct"/>
            <w:tcMar>
              <w:top w:w="0" w:type="dxa"/>
              <w:left w:w="108" w:type="dxa"/>
              <w:bottom w:w="0" w:type="dxa"/>
              <w:right w:w="108" w:type="dxa"/>
            </w:tcMar>
          </w:tcPr>
          <w:p w:rsidR="003A5998" w:rsidRPr="00133677" w:rsidRDefault="003A5998" w:rsidP="00277596">
            <w:pPr>
              <w:pStyle w:val="NoSpacing"/>
            </w:pPr>
            <w:r w:rsidRPr="00133677">
              <w:t>Standard:</w:t>
            </w:r>
          </w:p>
        </w:tc>
        <w:tc>
          <w:tcPr>
            <w:tcW w:w="4127" w:type="pct"/>
            <w:tcBorders>
              <w:top w:val="single" w:sz="12" w:space="0" w:color="auto"/>
              <w:bottom w:val="single" w:sz="12" w:space="0" w:color="auto"/>
            </w:tcBorders>
            <w:tcMar>
              <w:top w:w="0" w:type="dxa"/>
              <w:left w:w="108" w:type="dxa"/>
              <w:bottom w:w="0" w:type="dxa"/>
              <w:right w:w="108" w:type="dxa"/>
            </w:tcMar>
          </w:tcPr>
          <w:p w:rsidR="003A5998" w:rsidRPr="00133677" w:rsidRDefault="003A5998" w:rsidP="00277596">
            <w:pPr>
              <w:pStyle w:val="NoSpacing"/>
            </w:pPr>
            <w:proofErr w:type="gramStart"/>
            <w:r w:rsidRPr="00133677">
              <w:t>1.RF.</w:t>
            </w:r>
            <w:r>
              <w:t>2</w:t>
            </w:r>
            <w:proofErr w:type="gramEnd"/>
            <w:r>
              <w:t xml:space="preserve">  </w:t>
            </w:r>
            <w:r w:rsidRPr="00133677">
              <w:t>Demonstrate understanding of spoken words, syllables, and sounds (phonemes).</w:t>
            </w:r>
          </w:p>
          <w:p w:rsidR="003A5998" w:rsidRPr="00133677" w:rsidRDefault="003A5998" w:rsidP="00277596">
            <w:pPr>
              <w:pStyle w:val="NoSpacing"/>
            </w:pPr>
            <w:proofErr w:type="gramStart"/>
            <w:r w:rsidRPr="00133677">
              <w:t>1.RF.3</w:t>
            </w:r>
            <w:proofErr w:type="gramEnd"/>
            <w:r w:rsidRPr="00133677">
              <w:tab/>
              <w:t>Know and apply grade-level phonics and word analysis skills in decoding words.</w:t>
            </w:r>
          </w:p>
        </w:tc>
      </w:tr>
      <w:tr w:rsidR="003A5998" w:rsidRPr="00133677" w:rsidTr="00C668A1">
        <w:tc>
          <w:tcPr>
            <w:tcW w:w="873" w:type="pct"/>
            <w:tcMar>
              <w:top w:w="0" w:type="dxa"/>
              <w:left w:w="108" w:type="dxa"/>
              <w:bottom w:w="0" w:type="dxa"/>
              <w:right w:w="108" w:type="dxa"/>
            </w:tcMar>
          </w:tcPr>
          <w:p w:rsidR="003A5998" w:rsidRPr="00133677" w:rsidRDefault="003A5998" w:rsidP="00277596">
            <w:pPr>
              <w:pStyle w:val="NoSpacing"/>
            </w:pPr>
            <w:r w:rsidRPr="00133677">
              <w:t>Text:</w:t>
            </w:r>
          </w:p>
        </w:tc>
        <w:tc>
          <w:tcPr>
            <w:tcW w:w="4127" w:type="pct"/>
            <w:tcBorders>
              <w:top w:val="single" w:sz="12" w:space="0" w:color="auto"/>
              <w:bottom w:val="single" w:sz="12" w:space="0" w:color="auto"/>
            </w:tcBorders>
            <w:tcMar>
              <w:top w:w="0" w:type="dxa"/>
              <w:left w:w="108" w:type="dxa"/>
              <w:bottom w:w="0" w:type="dxa"/>
              <w:right w:w="108" w:type="dxa"/>
            </w:tcMar>
          </w:tcPr>
          <w:p w:rsidR="003A5998" w:rsidRPr="00133677" w:rsidRDefault="003A5998" w:rsidP="00277596">
            <w:pPr>
              <w:pStyle w:val="NoSpacing"/>
            </w:pPr>
            <w:r w:rsidRPr="00133677">
              <w:t>Crabby Cat at School by Joy Cowley</w:t>
            </w:r>
          </w:p>
        </w:tc>
      </w:tr>
    </w:tbl>
    <w:p w:rsidR="003A5998" w:rsidRPr="00133677" w:rsidRDefault="003A5998" w:rsidP="00277596">
      <w:pPr>
        <w:pStyle w:val="NoSpacing"/>
      </w:pPr>
    </w:p>
    <w:tbl>
      <w:tblPr>
        <w:tblW w:w="48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25"/>
      </w:tblGrid>
      <w:tr w:rsidR="003A5998" w:rsidRPr="00133677" w:rsidTr="00277596">
        <w:tc>
          <w:tcPr>
            <w:tcW w:w="50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3A5998" w:rsidRPr="00133677" w:rsidRDefault="003A5998" w:rsidP="00277596">
            <w:pPr>
              <w:pStyle w:val="NoSpacing"/>
            </w:pPr>
            <w:r w:rsidRPr="00C668A1">
              <w:rPr>
                <w:rFonts w:eastAsia="Verdana"/>
                <w:b/>
                <w:sz w:val="24"/>
                <w:szCs w:val="28"/>
              </w:rPr>
              <w:t>Mini-Lesson:</w:t>
            </w:r>
            <w:r w:rsidRPr="00C668A1">
              <w:rPr>
                <w:rFonts w:eastAsia="Verdana"/>
                <w:sz w:val="24"/>
                <w:szCs w:val="28"/>
              </w:rPr>
              <w:t xml:space="preserve">  (7-10 minutes total)</w:t>
            </w:r>
          </w:p>
        </w:tc>
      </w:tr>
      <w:tr w:rsidR="003A5998" w:rsidRPr="00133677" w:rsidTr="00277596">
        <w:tc>
          <w:tcPr>
            <w:tcW w:w="50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3A5998" w:rsidRPr="00C668A1" w:rsidRDefault="003A5998" w:rsidP="00277596">
            <w:pPr>
              <w:pStyle w:val="NoSpacing"/>
              <w:rPr>
                <w:b/>
              </w:rPr>
            </w:pPr>
            <w:r w:rsidRPr="00C668A1">
              <w:rPr>
                <w:rFonts w:eastAsia="Verdana"/>
                <w:b/>
                <w:i/>
                <w:iCs/>
              </w:rPr>
              <w:t xml:space="preserve">Connection: </w:t>
            </w:r>
          </w:p>
          <w:p w:rsidR="003A5998" w:rsidRPr="00133677" w:rsidRDefault="003A5998" w:rsidP="00277596">
            <w:pPr>
              <w:pStyle w:val="NoSpacing"/>
              <w:rPr>
                <w:rFonts w:eastAsia="Verdana"/>
                <w:i/>
                <w:iCs/>
              </w:rPr>
            </w:pPr>
            <w:r w:rsidRPr="00133677">
              <w:rPr>
                <w:rFonts w:eastAsia="Verdana"/>
                <w:i/>
                <w:iCs/>
              </w:rPr>
              <w:t>Yesterday, we practiced how to prepare ourselves to read our books by looking at the front and back cover, reading the title and asking ourselves “What will this book be about?</w:t>
            </w:r>
            <w:proofErr w:type="gramStart"/>
            <w:r w:rsidRPr="00133677">
              <w:rPr>
                <w:rFonts w:eastAsia="Verdana"/>
                <w:i/>
                <w:iCs/>
              </w:rPr>
              <w:t>”.</w:t>
            </w:r>
            <w:proofErr w:type="gramEnd"/>
            <w:r w:rsidRPr="00133677">
              <w:rPr>
                <w:rFonts w:eastAsia="Verdana"/>
                <w:i/>
                <w:iCs/>
              </w:rPr>
              <w:t xml:space="preserve">  </w:t>
            </w:r>
          </w:p>
          <w:p w:rsidR="003A5998" w:rsidRPr="00133677" w:rsidRDefault="003A5998" w:rsidP="00277596">
            <w:pPr>
              <w:pStyle w:val="NoSpacing"/>
              <w:rPr>
                <w:rFonts w:eastAsia="Verdana"/>
                <w:i/>
                <w:iCs/>
              </w:rPr>
            </w:pPr>
          </w:p>
          <w:p w:rsidR="003A5998" w:rsidRPr="00133677" w:rsidRDefault="003A5998" w:rsidP="00277596">
            <w:pPr>
              <w:pStyle w:val="NoSpacing"/>
              <w:rPr>
                <w:rFonts w:eastAsia="Verdana"/>
                <w:i/>
                <w:iCs/>
              </w:rPr>
            </w:pPr>
            <w:r w:rsidRPr="00133677">
              <w:rPr>
                <w:rFonts w:eastAsia="Verdana"/>
                <w:i/>
                <w:iCs/>
              </w:rPr>
              <w:t>Today, we are going to use all that information to help us read new and tricky words because,  Tricky words are words that we have a hard time figuring out.</w:t>
            </w:r>
          </w:p>
          <w:p w:rsidR="003A5998" w:rsidRPr="00133677" w:rsidRDefault="003A5998" w:rsidP="00277596">
            <w:pPr>
              <w:pStyle w:val="NoSpacing"/>
              <w:rPr>
                <w:rFonts w:eastAsia="Verdana"/>
                <w:i/>
                <w:iCs/>
              </w:rPr>
            </w:pPr>
          </w:p>
          <w:p w:rsidR="003A5998" w:rsidRPr="00133677" w:rsidRDefault="003A5998" w:rsidP="00277596">
            <w:pPr>
              <w:pStyle w:val="NoSpacing"/>
            </w:pPr>
            <w:r w:rsidRPr="00133677">
              <w:t>Readers get ready to read the words by using what they already know from the title, the cover and the pictures.</w:t>
            </w:r>
          </w:p>
          <w:p w:rsidR="003A5998" w:rsidRPr="00133677" w:rsidRDefault="003A5998" w:rsidP="00277596">
            <w:pPr>
              <w:pStyle w:val="NoSpacing"/>
              <w:rPr>
                <w:rFonts w:eastAsia="Verdana"/>
                <w:i/>
                <w:iCs/>
              </w:rPr>
            </w:pPr>
          </w:p>
        </w:tc>
      </w:tr>
      <w:tr w:rsidR="003A5998" w:rsidRPr="00133677" w:rsidTr="00277596">
        <w:tc>
          <w:tcPr>
            <w:tcW w:w="50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C668A1" w:rsidRPr="00C668A1" w:rsidRDefault="003A5998" w:rsidP="00277596">
            <w:pPr>
              <w:pStyle w:val="NoSpacing"/>
              <w:rPr>
                <w:rFonts w:eastAsia="Verdana"/>
                <w:b/>
                <w:i/>
                <w:iCs/>
              </w:rPr>
            </w:pPr>
            <w:r w:rsidRPr="00C668A1">
              <w:rPr>
                <w:rFonts w:eastAsia="Verdana"/>
                <w:b/>
                <w:i/>
                <w:iCs/>
              </w:rPr>
              <w:t>Teach:</w:t>
            </w:r>
          </w:p>
          <w:p w:rsidR="003A5998" w:rsidRPr="00133677" w:rsidRDefault="003A5998" w:rsidP="00277596">
            <w:pPr>
              <w:pStyle w:val="NoSpacing"/>
            </w:pPr>
            <w:r w:rsidRPr="00133677">
              <w:rPr>
                <w:rFonts w:eastAsia="Verdana"/>
                <w:i/>
                <w:iCs/>
              </w:rPr>
              <w:t xml:space="preserve"> Demonstration (5-6 minutes)</w:t>
            </w:r>
          </w:p>
          <w:p w:rsidR="003A5998" w:rsidRPr="00133677" w:rsidRDefault="003A5998" w:rsidP="00277596">
            <w:pPr>
              <w:pStyle w:val="NoSpacing"/>
              <w:rPr>
                <w:rFonts w:eastAsia="Verdana"/>
              </w:rPr>
            </w:pPr>
            <w:r w:rsidRPr="00133677">
              <w:rPr>
                <w:rFonts w:eastAsia="Verdana"/>
              </w:rPr>
              <w:t xml:space="preserve">What I know so far about the story is the cat is going to school and doesn’t seem happy, but his classmates do.  I’m going to read the story.  </w:t>
            </w:r>
          </w:p>
          <w:p w:rsidR="003A5998" w:rsidRPr="00133677" w:rsidRDefault="003A5998" w:rsidP="00277596">
            <w:pPr>
              <w:pStyle w:val="NoSpacing"/>
              <w:rPr>
                <w:rFonts w:eastAsia="Verdana"/>
              </w:rPr>
            </w:pPr>
          </w:p>
          <w:p w:rsidR="003A5998" w:rsidRPr="00133677" w:rsidRDefault="003A5998" w:rsidP="00277596">
            <w:pPr>
              <w:pStyle w:val="NoSpacing"/>
              <w:rPr>
                <w:rFonts w:eastAsia="Verdana"/>
              </w:rPr>
            </w:pPr>
            <w:r w:rsidRPr="00133677">
              <w:rPr>
                <w:rFonts w:eastAsia="Verdana"/>
              </w:rPr>
              <w:t xml:space="preserve">Crabby Cat went to _______ (Teacher points to, but doesn’t read the word school) Oh, this is a tricky </w:t>
            </w:r>
            <w:proofErr w:type="gramStart"/>
            <w:r w:rsidRPr="00133677">
              <w:rPr>
                <w:rFonts w:eastAsia="Verdana"/>
              </w:rPr>
              <w:t>word,</w:t>
            </w:r>
            <w:proofErr w:type="gramEnd"/>
            <w:r w:rsidRPr="00133677">
              <w:rPr>
                <w:rFonts w:eastAsia="Verdana"/>
              </w:rPr>
              <w:t xml:space="preserve"> I’m going to think about what I learned and ask myself “Does that help me figure out this word?”  </w:t>
            </w:r>
          </w:p>
          <w:p w:rsidR="003A5998" w:rsidRPr="00133677" w:rsidRDefault="003A5998" w:rsidP="00277596">
            <w:pPr>
              <w:pStyle w:val="NoSpacing"/>
              <w:rPr>
                <w:rFonts w:eastAsia="Verdana"/>
              </w:rPr>
            </w:pPr>
          </w:p>
          <w:p w:rsidR="003A5998" w:rsidRPr="00133677" w:rsidRDefault="003A5998" w:rsidP="00277596">
            <w:pPr>
              <w:pStyle w:val="NoSpacing"/>
              <w:rPr>
                <w:rFonts w:eastAsia="Verdana"/>
              </w:rPr>
            </w:pPr>
            <w:r w:rsidRPr="00133677">
              <w:rPr>
                <w:rFonts w:eastAsia="Verdana"/>
              </w:rPr>
              <w:t>Oh, I remember on the cover there is a picture of the school.  This word starts with the letter S.  So, I think it is the word school.  (Read sentence again with the word school at the end). Yeah that sounds good. “What I know is helping me read!”</w:t>
            </w:r>
          </w:p>
          <w:p w:rsidR="003A5998" w:rsidRPr="00133677" w:rsidRDefault="003A5998" w:rsidP="00277596">
            <w:pPr>
              <w:pStyle w:val="NoSpacing"/>
              <w:rPr>
                <w:rFonts w:eastAsia="Verdana"/>
              </w:rPr>
            </w:pPr>
          </w:p>
          <w:p w:rsidR="003A5998" w:rsidRPr="00133677" w:rsidRDefault="003A5998" w:rsidP="00277596">
            <w:pPr>
              <w:pStyle w:val="NoSpacing"/>
              <w:rPr>
                <w:rFonts w:eastAsia="Verdana"/>
              </w:rPr>
            </w:pPr>
            <w:r w:rsidRPr="00133677">
              <w:rPr>
                <w:rFonts w:eastAsia="Verdana"/>
              </w:rPr>
              <w:t>Now I am going to read the next page, He was very crabby to the other _________. Oh, this is a tricky word, before when I thought about the story I said his classmates were happy, maybe that’s the word.</w:t>
            </w:r>
          </w:p>
          <w:p w:rsidR="003A5998" w:rsidRPr="00133677" w:rsidRDefault="003A5998" w:rsidP="00277596">
            <w:pPr>
              <w:pStyle w:val="NoSpacing"/>
              <w:rPr>
                <w:rFonts w:eastAsia="Verdana"/>
              </w:rPr>
            </w:pPr>
            <w:r w:rsidRPr="00133677">
              <w:rPr>
                <w:rFonts w:eastAsia="Verdana"/>
              </w:rPr>
              <w:lastRenderedPageBreak/>
              <w:t xml:space="preserve">I know that </w:t>
            </w:r>
            <w:proofErr w:type="gramStart"/>
            <w:r w:rsidRPr="00133677">
              <w:rPr>
                <w:rFonts w:eastAsia="Verdana"/>
              </w:rPr>
              <w:t>classmates</w:t>
            </w:r>
            <w:proofErr w:type="gramEnd"/>
            <w:r w:rsidRPr="00133677">
              <w:rPr>
                <w:rFonts w:eastAsia="Verdana"/>
              </w:rPr>
              <w:t xml:space="preserve"> starts with a c sound I am going to look at the beginning sound of the word. I know this is the letter “a” so it can’t be classmates. I am going to go back to the picture and ask myself what in the picture starts with the letter “a”.</w:t>
            </w:r>
          </w:p>
          <w:p w:rsidR="003A5998" w:rsidRPr="00133677" w:rsidRDefault="003A5998" w:rsidP="00277596">
            <w:pPr>
              <w:pStyle w:val="NoSpacing"/>
              <w:rPr>
                <w:rFonts w:eastAsia="Verdana"/>
              </w:rPr>
            </w:pPr>
          </w:p>
          <w:p w:rsidR="003A5998" w:rsidRPr="00133677" w:rsidRDefault="003A5998" w:rsidP="00277596">
            <w:pPr>
              <w:pStyle w:val="NoSpacing"/>
              <w:rPr>
                <w:rFonts w:eastAsia="Verdana"/>
              </w:rPr>
            </w:pPr>
            <w:r w:rsidRPr="00133677">
              <w:rPr>
                <w:rFonts w:eastAsia="Verdana"/>
              </w:rPr>
              <w:t>I see that all the classmates are animals like crabby cat so the word might be animals. I will check and see if that word makes sense by reading the whole sentence again. (Teacher reads whole sentence again with emphasis on animals).</w:t>
            </w:r>
          </w:p>
          <w:p w:rsidR="003A5998" w:rsidRPr="00133677" w:rsidRDefault="003A5998" w:rsidP="00277596">
            <w:pPr>
              <w:pStyle w:val="NoSpacing"/>
              <w:rPr>
                <w:rFonts w:eastAsia="Verdana"/>
              </w:rPr>
            </w:pPr>
          </w:p>
          <w:p w:rsidR="003A5998" w:rsidRPr="00133677" w:rsidRDefault="003A5998" w:rsidP="00277596">
            <w:pPr>
              <w:pStyle w:val="NoSpacing"/>
              <w:rPr>
                <w:rFonts w:eastAsia="Verdana"/>
              </w:rPr>
            </w:pPr>
            <w:r w:rsidRPr="00133677">
              <w:rPr>
                <w:rFonts w:eastAsia="Verdana"/>
              </w:rPr>
              <w:t>Did you notice that? “What I know is helping me read!”</w:t>
            </w:r>
          </w:p>
          <w:p w:rsidR="003A5998" w:rsidRPr="00133677" w:rsidRDefault="003A5998" w:rsidP="00277596">
            <w:pPr>
              <w:pStyle w:val="NoSpacing"/>
              <w:rPr>
                <w:rFonts w:eastAsia="Verdana"/>
              </w:rPr>
            </w:pPr>
          </w:p>
        </w:tc>
      </w:tr>
      <w:tr w:rsidR="003A5998" w:rsidRPr="00133677" w:rsidTr="00277596">
        <w:tc>
          <w:tcPr>
            <w:tcW w:w="50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3A5998" w:rsidRPr="00C668A1" w:rsidRDefault="003A5998" w:rsidP="00277596">
            <w:pPr>
              <w:pStyle w:val="NoSpacing"/>
              <w:rPr>
                <w:b/>
              </w:rPr>
            </w:pPr>
            <w:r w:rsidRPr="00C668A1">
              <w:rPr>
                <w:rFonts w:eastAsia="Verdana"/>
                <w:b/>
                <w:i/>
                <w:iCs/>
              </w:rPr>
              <w:lastRenderedPageBreak/>
              <w:t xml:space="preserve">Active Involvement: </w:t>
            </w:r>
          </w:p>
          <w:p w:rsidR="003A5998" w:rsidRPr="00133677" w:rsidRDefault="003A5998" w:rsidP="00277596">
            <w:pPr>
              <w:pStyle w:val="NoSpacing"/>
              <w:rPr>
                <w:rFonts w:eastAsia="Verdana"/>
                <w:i/>
                <w:iCs/>
              </w:rPr>
            </w:pPr>
            <w:r w:rsidRPr="00133677">
              <w:rPr>
                <w:rFonts w:eastAsia="Verdana"/>
                <w:i/>
                <w:iCs/>
              </w:rPr>
              <w:t xml:space="preserve">Here is the book you looked at yesterday.  Remember, this book is called </w:t>
            </w:r>
            <w:r w:rsidRPr="00133677">
              <w:rPr>
                <w:rFonts w:eastAsia="Verdana"/>
                <w:i/>
                <w:iCs/>
                <w:u w:val="single"/>
              </w:rPr>
              <w:t>Crabby Cat Goes Shopping</w:t>
            </w:r>
            <w:r w:rsidRPr="00133677">
              <w:rPr>
                <w:rFonts w:eastAsia="Verdana"/>
                <w:i/>
                <w:iCs/>
              </w:rPr>
              <w:t xml:space="preserve">.  </w:t>
            </w:r>
          </w:p>
          <w:p w:rsidR="003A5998" w:rsidRPr="00133677" w:rsidRDefault="003A5998" w:rsidP="00277596">
            <w:pPr>
              <w:pStyle w:val="NoSpacing"/>
              <w:rPr>
                <w:rFonts w:eastAsia="Verdana"/>
                <w:i/>
                <w:iCs/>
              </w:rPr>
            </w:pPr>
          </w:p>
          <w:p w:rsidR="003A5998" w:rsidRPr="00133677" w:rsidRDefault="003A5998" w:rsidP="00277596">
            <w:pPr>
              <w:pStyle w:val="NoSpacing"/>
              <w:rPr>
                <w:rFonts w:eastAsia="Verdana"/>
                <w:i/>
                <w:iCs/>
              </w:rPr>
            </w:pPr>
            <w:r w:rsidRPr="00133677">
              <w:rPr>
                <w:rFonts w:eastAsia="Verdana"/>
                <w:i/>
                <w:iCs/>
              </w:rPr>
              <w:t xml:space="preserve">Student partners share with each other what they learned so far about this story.  (Teacher turns to a marked page that has a chosen word that the students could figure out based on what they know about the story)  </w:t>
            </w:r>
          </w:p>
          <w:p w:rsidR="003A5998" w:rsidRPr="00133677" w:rsidRDefault="003A5998" w:rsidP="00277596">
            <w:pPr>
              <w:pStyle w:val="NoSpacing"/>
              <w:rPr>
                <w:rFonts w:eastAsia="Verdana"/>
                <w:i/>
                <w:iCs/>
              </w:rPr>
            </w:pPr>
          </w:p>
          <w:p w:rsidR="003A5998" w:rsidRPr="00133677" w:rsidRDefault="003A5998" w:rsidP="00277596">
            <w:pPr>
              <w:pStyle w:val="NoSpacing"/>
              <w:rPr>
                <w:rFonts w:eastAsia="Verdana"/>
                <w:i/>
                <w:iCs/>
              </w:rPr>
            </w:pPr>
            <w:r w:rsidRPr="00133677">
              <w:rPr>
                <w:rFonts w:eastAsia="Verdana"/>
                <w:i/>
                <w:iCs/>
              </w:rPr>
              <w:t>Let’s read this page, Crabby Cat goes ________ and sees a little cart.  I want you to turn to your partner and talk about what you know about the story that could help you figure out this word because “</w:t>
            </w:r>
            <w:r w:rsidRPr="00133677">
              <w:t xml:space="preserve">readers get ready to read the words by using what they already know from the </w:t>
            </w:r>
            <w:proofErr w:type="gramStart"/>
            <w:r w:rsidRPr="00133677">
              <w:t>title,</w:t>
            </w:r>
            <w:proofErr w:type="gramEnd"/>
            <w:r w:rsidRPr="00133677">
              <w:t xml:space="preserve"> and the pictures”</w:t>
            </w:r>
            <w:r w:rsidRPr="00133677">
              <w:rPr>
                <w:rFonts w:eastAsia="Verdana"/>
                <w:i/>
                <w:iCs/>
              </w:rPr>
              <w:t xml:space="preserve">.  (Teacher chooses a student to share their thoughts and asks them what the word might be and what helped them figure out the word).  </w:t>
            </w:r>
          </w:p>
          <w:p w:rsidR="003A5998" w:rsidRPr="00133677" w:rsidRDefault="003A5998" w:rsidP="00277596">
            <w:pPr>
              <w:pStyle w:val="NoSpacing"/>
              <w:rPr>
                <w:rFonts w:eastAsia="Verdana"/>
              </w:rPr>
            </w:pPr>
          </w:p>
        </w:tc>
      </w:tr>
      <w:tr w:rsidR="003A5998" w:rsidRPr="00133677" w:rsidTr="00277596">
        <w:tc>
          <w:tcPr>
            <w:tcW w:w="50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3A5998" w:rsidRPr="00C668A1" w:rsidRDefault="003A5998" w:rsidP="00277596">
            <w:pPr>
              <w:pStyle w:val="NoSpacing"/>
              <w:rPr>
                <w:b/>
              </w:rPr>
            </w:pPr>
            <w:r w:rsidRPr="00C668A1">
              <w:rPr>
                <w:rFonts w:eastAsia="Verdana"/>
                <w:b/>
                <w:i/>
                <w:iCs/>
              </w:rPr>
              <w:t xml:space="preserve">Link: </w:t>
            </w:r>
          </w:p>
          <w:p w:rsidR="003A5998" w:rsidRPr="00133677" w:rsidRDefault="003A5998" w:rsidP="00277596">
            <w:pPr>
              <w:pStyle w:val="NoSpacing"/>
            </w:pPr>
            <w:r w:rsidRPr="00133677">
              <w:rPr>
                <w:rFonts w:eastAsia="Verdana"/>
                <w:i/>
                <w:iCs/>
              </w:rPr>
              <w:t xml:space="preserve">Today and every day, if you come upon a tricky word remember to think about what you know from the title and the pictures on the cover to help you read because </w:t>
            </w:r>
            <w:r w:rsidRPr="00133677">
              <w:t xml:space="preserve">readers get ready to read the words by using what they already know from the title, and the pictures. </w:t>
            </w:r>
          </w:p>
          <w:p w:rsidR="003A5998" w:rsidRPr="00133677" w:rsidRDefault="003A5998" w:rsidP="00277596">
            <w:pPr>
              <w:pStyle w:val="NoSpacing"/>
              <w:rPr>
                <w:rFonts w:eastAsia="Verdana"/>
                <w:i/>
                <w:iCs/>
              </w:rPr>
            </w:pPr>
          </w:p>
          <w:p w:rsidR="003A5998" w:rsidRPr="00133677" w:rsidRDefault="003A5998" w:rsidP="00277596">
            <w:pPr>
              <w:pStyle w:val="NoSpacing"/>
              <w:rPr>
                <w:rFonts w:eastAsia="Verdana"/>
                <w:i/>
                <w:iCs/>
              </w:rPr>
            </w:pPr>
            <w:r w:rsidRPr="00133677">
              <w:rPr>
                <w:rFonts w:eastAsia="Verdana"/>
                <w:i/>
                <w:iCs/>
              </w:rPr>
              <w:t xml:space="preserve">Now as you read books in your book bags if you get to a tricky word, use what you know from the title and the pictures to help you read tricky words.  </w:t>
            </w:r>
          </w:p>
        </w:tc>
      </w:tr>
    </w:tbl>
    <w:p w:rsidR="00343669" w:rsidRDefault="00343669"/>
    <w:p w:rsidR="00343669" w:rsidRDefault="00343669">
      <w:r>
        <w:br w:type="page"/>
      </w:r>
    </w:p>
    <w:tbl>
      <w:tblPr>
        <w:tblW w:w="5000" w:type="pct"/>
        <w:tblInd w:w="108" w:type="dxa"/>
        <w:tblLook w:val="0000" w:firstRow="0" w:lastRow="0" w:firstColumn="0" w:lastColumn="0" w:noHBand="0" w:noVBand="0"/>
      </w:tblPr>
      <w:tblGrid>
        <w:gridCol w:w="9576"/>
      </w:tblGrid>
      <w:tr w:rsidR="00D7752E" w:rsidRPr="00421392" w:rsidTr="00D7752E">
        <w:tc>
          <w:tcPr>
            <w:tcW w:w="5000" w:type="pct"/>
            <w:tcMar>
              <w:top w:w="0" w:type="dxa"/>
              <w:left w:w="108" w:type="dxa"/>
              <w:bottom w:w="0" w:type="dxa"/>
              <w:right w:w="108" w:type="dxa"/>
            </w:tcMar>
          </w:tcPr>
          <w:p w:rsidR="00D7752E" w:rsidRPr="00D7752E" w:rsidRDefault="00D7752E" w:rsidP="00D7752E">
            <w:pPr>
              <w:pStyle w:val="NoSpacing"/>
              <w:jc w:val="center"/>
              <w:rPr>
                <w:rFonts w:ascii="Calibri" w:eastAsia="Calibri" w:hAnsi="Calibri" w:cs="Times New Roman"/>
                <w:b/>
                <w:sz w:val="40"/>
                <w:szCs w:val="40"/>
              </w:rPr>
            </w:pPr>
            <w:bookmarkStart w:id="8" w:name="ml3"/>
            <w:bookmarkEnd w:id="8"/>
            <w:r w:rsidRPr="00343669">
              <w:rPr>
                <w:b/>
                <w:sz w:val="40"/>
                <w:szCs w:val="40"/>
              </w:rPr>
              <w:lastRenderedPageBreak/>
              <w:t xml:space="preserve">Unit 2 Mini Lesson </w:t>
            </w:r>
            <w:r w:rsidRPr="00343669">
              <w:rPr>
                <w:rFonts w:ascii="Calibri" w:eastAsia="Calibri" w:hAnsi="Calibri" w:cs="Times New Roman"/>
                <w:b/>
                <w:sz w:val="40"/>
                <w:szCs w:val="40"/>
              </w:rPr>
              <w:t>3</w:t>
            </w:r>
          </w:p>
        </w:tc>
      </w:tr>
    </w:tbl>
    <w:p w:rsidR="00343669" w:rsidRPr="00421392" w:rsidRDefault="00343669" w:rsidP="00343669">
      <w:pPr>
        <w:pStyle w:val="NoSpacing"/>
        <w:rPr>
          <w:rFonts w:ascii="Calibri" w:eastAsia="Calibri" w:hAnsi="Calibri" w:cs="Times New Roman"/>
        </w:rPr>
      </w:pPr>
    </w:p>
    <w:tbl>
      <w:tblPr>
        <w:tblW w:w="4934" w:type="pct"/>
        <w:tblInd w:w="108" w:type="dxa"/>
        <w:tblLook w:val="0000" w:firstRow="0" w:lastRow="0" w:firstColumn="0" w:lastColumn="0" w:noHBand="0" w:noVBand="0"/>
      </w:tblPr>
      <w:tblGrid>
        <w:gridCol w:w="1799"/>
        <w:gridCol w:w="7651"/>
      </w:tblGrid>
      <w:tr w:rsidR="00343669" w:rsidRPr="00343669" w:rsidTr="00D7752E">
        <w:tc>
          <w:tcPr>
            <w:tcW w:w="952" w:type="pct"/>
            <w:tcMar>
              <w:top w:w="0" w:type="dxa"/>
              <w:left w:w="108" w:type="dxa"/>
              <w:bottom w:w="0" w:type="dxa"/>
              <w:right w:w="108" w:type="dxa"/>
            </w:tcMar>
          </w:tcPr>
          <w:p w:rsidR="00343669" w:rsidRPr="00343669" w:rsidRDefault="00343669" w:rsidP="00343669">
            <w:pPr>
              <w:pStyle w:val="NoSpacing"/>
              <w:rPr>
                <w:rFonts w:ascii="Calibri" w:eastAsia="Calibri" w:hAnsi="Calibri" w:cs="Times New Roman"/>
                <w:b/>
              </w:rPr>
            </w:pPr>
            <w:r w:rsidRPr="00343669">
              <w:rPr>
                <w:rFonts w:ascii="Calibri" w:eastAsia="Comic Sans MS" w:hAnsi="Calibri" w:cs="Times New Roman"/>
                <w:b/>
                <w:bCs/>
              </w:rPr>
              <w:t>Unit of Study:</w:t>
            </w:r>
          </w:p>
        </w:tc>
        <w:tc>
          <w:tcPr>
            <w:tcW w:w="4048" w:type="pct"/>
            <w:tcBorders>
              <w:bottom w:val="single" w:sz="12" w:space="0" w:color="auto"/>
            </w:tcBorders>
            <w:tcMar>
              <w:top w:w="0" w:type="dxa"/>
              <w:left w:w="108" w:type="dxa"/>
              <w:bottom w:w="0" w:type="dxa"/>
              <w:right w:w="108" w:type="dxa"/>
            </w:tcMar>
          </w:tcPr>
          <w:p w:rsidR="00343669" w:rsidRPr="00343669" w:rsidRDefault="00343669" w:rsidP="00343669">
            <w:pPr>
              <w:pStyle w:val="NoSpacing"/>
              <w:rPr>
                <w:rFonts w:ascii="Calibri" w:eastAsia="Calibri" w:hAnsi="Calibri" w:cs="Times New Roman"/>
              </w:rPr>
            </w:pPr>
            <w:r w:rsidRPr="00343669">
              <w:rPr>
                <w:rFonts w:ascii="Calibri" w:eastAsia="Comic Sans MS" w:hAnsi="Calibri" w:cs="Times New Roman"/>
                <w:bCs/>
              </w:rPr>
              <w:t>Tackling Troubles</w:t>
            </w:r>
          </w:p>
        </w:tc>
      </w:tr>
      <w:tr w:rsidR="00343669" w:rsidRPr="00343669" w:rsidTr="00D7752E">
        <w:tc>
          <w:tcPr>
            <w:tcW w:w="952" w:type="pct"/>
            <w:tcMar>
              <w:top w:w="0" w:type="dxa"/>
              <w:left w:w="108" w:type="dxa"/>
              <w:bottom w:w="0" w:type="dxa"/>
              <w:right w:w="108" w:type="dxa"/>
            </w:tcMar>
          </w:tcPr>
          <w:p w:rsidR="00343669" w:rsidRPr="00343669" w:rsidRDefault="00343669" w:rsidP="00343669">
            <w:pPr>
              <w:pStyle w:val="NoSpacing"/>
              <w:rPr>
                <w:rFonts w:ascii="Calibri" w:eastAsia="Comic Sans MS" w:hAnsi="Calibri" w:cs="Times New Roman"/>
                <w:b/>
                <w:bCs/>
              </w:rPr>
            </w:pPr>
            <w:r w:rsidRPr="00343669">
              <w:rPr>
                <w:rFonts w:ascii="Calibri" w:eastAsia="Comic Sans MS" w:hAnsi="Calibri" w:cs="Times New Roman"/>
                <w:b/>
                <w:bCs/>
              </w:rPr>
              <w:t>Goal:</w:t>
            </w:r>
          </w:p>
        </w:tc>
        <w:tc>
          <w:tcPr>
            <w:tcW w:w="4048" w:type="pct"/>
            <w:tcBorders>
              <w:top w:val="single" w:sz="12" w:space="0" w:color="auto"/>
              <w:bottom w:val="single" w:sz="12" w:space="0" w:color="auto"/>
            </w:tcBorders>
            <w:tcMar>
              <w:top w:w="0" w:type="dxa"/>
              <w:left w:w="108" w:type="dxa"/>
              <w:bottom w:w="0" w:type="dxa"/>
              <w:right w:w="108" w:type="dxa"/>
            </w:tcMar>
          </w:tcPr>
          <w:p w:rsidR="00343669" w:rsidRPr="00343669" w:rsidRDefault="00343669" w:rsidP="00343669">
            <w:pPr>
              <w:pStyle w:val="NoSpacing"/>
              <w:rPr>
                <w:rFonts w:ascii="Calibri" w:eastAsia="Comic Sans MS" w:hAnsi="Calibri" w:cs="Times New Roman"/>
                <w:bCs/>
              </w:rPr>
            </w:pPr>
            <w:r w:rsidRPr="00343669">
              <w:rPr>
                <w:rFonts w:ascii="Calibri" w:eastAsia="Comic Sans MS" w:hAnsi="Calibri" w:cs="Times New Roman"/>
                <w:bCs/>
              </w:rPr>
              <w:t>Readers Think about the Story and How the Words Will Go Before We Read the Words</w:t>
            </w:r>
          </w:p>
        </w:tc>
      </w:tr>
      <w:tr w:rsidR="00343669" w:rsidRPr="00343669" w:rsidTr="00D7752E">
        <w:tc>
          <w:tcPr>
            <w:tcW w:w="952" w:type="pct"/>
            <w:tcMar>
              <w:top w:w="0" w:type="dxa"/>
              <w:left w:w="108" w:type="dxa"/>
              <w:bottom w:w="0" w:type="dxa"/>
              <w:right w:w="108" w:type="dxa"/>
            </w:tcMar>
          </w:tcPr>
          <w:p w:rsidR="00343669" w:rsidRPr="00343669" w:rsidRDefault="00343669" w:rsidP="00343669">
            <w:pPr>
              <w:pStyle w:val="NoSpacing"/>
              <w:rPr>
                <w:rFonts w:ascii="Calibri" w:eastAsia="Calibri" w:hAnsi="Calibri" w:cs="Times New Roman"/>
                <w:b/>
              </w:rPr>
            </w:pPr>
            <w:r w:rsidRPr="00343669">
              <w:rPr>
                <w:rFonts w:ascii="Calibri" w:eastAsia="Comic Sans MS" w:hAnsi="Calibri" w:cs="Times New Roman"/>
                <w:b/>
                <w:bCs/>
              </w:rPr>
              <w:t>Teaching point:</w:t>
            </w:r>
          </w:p>
        </w:tc>
        <w:tc>
          <w:tcPr>
            <w:tcW w:w="4048" w:type="pct"/>
            <w:tcBorders>
              <w:top w:val="single" w:sz="12" w:space="0" w:color="auto"/>
              <w:bottom w:val="single" w:sz="12" w:space="0" w:color="auto"/>
            </w:tcBorders>
            <w:tcMar>
              <w:top w:w="0" w:type="dxa"/>
              <w:left w:w="108" w:type="dxa"/>
              <w:bottom w:w="0" w:type="dxa"/>
              <w:right w:w="108" w:type="dxa"/>
            </w:tcMar>
          </w:tcPr>
          <w:p w:rsidR="00343669" w:rsidRPr="00343669" w:rsidRDefault="00343669" w:rsidP="00343669">
            <w:pPr>
              <w:pStyle w:val="NoSpacing"/>
              <w:rPr>
                <w:rFonts w:ascii="Calibri" w:eastAsia="Calibri" w:hAnsi="Calibri" w:cs="Times New Roman"/>
              </w:rPr>
            </w:pPr>
            <w:r w:rsidRPr="00343669">
              <w:rPr>
                <w:rFonts w:ascii="Calibri" w:eastAsia="Calibri" w:hAnsi="Calibri" w:cs="Times New Roman"/>
              </w:rPr>
              <w:t>Readers can retell a story by using their fingers and words such as first, then, next</w:t>
            </w:r>
            <w:proofErr w:type="gramStart"/>
            <w:r w:rsidRPr="00343669">
              <w:rPr>
                <w:rFonts w:ascii="Calibri" w:eastAsia="Calibri" w:hAnsi="Calibri" w:cs="Times New Roman"/>
              </w:rPr>
              <w:t>,  after</w:t>
            </w:r>
            <w:proofErr w:type="gramEnd"/>
            <w:r w:rsidRPr="00343669">
              <w:rPr>
                <w:rFonts w:ascii="Calibri" w:eastAsia="Calibri" w:hAnsi="Calibri" w:cs="Times New Roman"/>
              </w:rPr>
              <w:t xml:space="preserve"> that, finally.</w:t>
            </w:r>
          </w:p>
        </w:tc>
      </w:tr>
      <w:tr w:rsidR="00343669" w:rsidRPr="00343669" w:rsidTr="00D7752E">
        <w:tc>
          <w:tcPr>
            <w:tcW w:w="952" w:type="pct"/>
            <w:tcMar>
              <w:top w:w="0" w:type="dxa"/>
              <w:left w:w="108" w:type="dxa"/>
              <w:bottom w:w="0" w:type="dxa"/>
              <w:right w:w="108" w:type="dxa"/>
            </w:tcMar>
          </w:tcPr>
          <w:p w:rsidR="00343669" w:rsidRPr="00343669" w:rsidRDefault="00343669" w:rsidP="00343669">
            <w:pPr>
              <w:pStyle w:val="NoSpacing"/>
              <w:rPr>
                <w:rFonts w:ascii="Calibri" w:eastAsia="Comic Sans MS" w:hAnsi="Calibri" w:cs="Times New Roman"/>
                <w:b/>
                <w:bCs/>
              </w:rPr>
            </w:pPr>
            <w:r w:rsidRPr="00343669">
              <w:rPr>
                <w:rFonts w:ascii="Calibri" w:eastAsia="Comic Sans MS" w:hAnsi="Calibri" w:cs="Times New Roman"/>
                <w:b/>
                <w:bCs/>
              </w:rPr>
              <w:t>Catchy Phrase:</w:t>
            </w:r>
          </w:p>
        </w:tc>
        <w:tc>
          <w:tcPr>
            <w:tcW w:w="4048" w:type="pct"/>
            <w:tcBorders>
              <w:top w:val="single" w:sz="12" w:space="0" w:color="auto"/>
              <w:bottom w:val="single" w:sz="12" w:space="0" w:color="auto"/>
            </w:tcBorders>
            <w:tcMar>
              <w:top w:w="0" w:type="dxa"/>
              <w:left w:w="108" w:type="dxa"/>
              <w:bottom w:w="0" w:type="dxa"/>
              <w:right w:w="108" w:type="dxa"/>
            </w:tcMar>
          </w:tcPr>
          <w:p w:rsidR="00343669" w:rsidRPr="00343669" w:rsidRDefault="00343669" w:rsidP="00343669">
            <w:pPr>
              <w:pStyle w:val="NoSpacing"/>
              <w:rPr>
                <w:rFonts w:ascii="Calibri" w:eastAsia="Calibri" w:hAnsi="Calibri" w:cs="Times New Roman"/>
              </w:rPr>
            </w:pPr>
          </w:p>
        </w:tc>
      </w:tr>
      <w:tr w:rsidR="00343669" w:rsidRPr="00343669" w:rsidTr="00D7752E">
        <w:tc>
          <w:tcPr>
            <w:tcW w:w="952" w:type="pct"/>
            <w:tcMar>
              <w:top w:w="0" w:type="dxa"/>
              <w:left w:w="108" w:type="dxa"/>
              <w:bottom w:w="0" w:type="dxa"/>
              <w:right w:w="108" w:type="dxa"/>
            </w:tcMar>
          </w:tcPr>
          <w:p w:rsidR="00343669" w:rsidRPr="00343669" w:rsidRDefault="00343669" w:rsidP="00343669">
            <w:pPr>
              <w:pStyle w:val="NoSpacing"/>
              <w:rPr>
                <w:rFonts w:ascii="Calibri" w:eastAsia="Calibri" w:hAnsi="Calibri" w:cs="Times New Roman"/>
                <w:b/>
              </w:rPr>
            </w:pPr>
            <w:r w:rsidRPr="00343669">
              <w:rPr>
                <w:rFonts w:ascii="Calibri" w:eastAsia="Comic Sans MS" w:hAnsi="Calibri" w:cs="Times New Roman"/>
                <w:b/>
                <w:bCs/>
              </w:rPr>
              <w:t>Text:</w:t>
            </w:r>
          </w:p>
        </w:tc>
        <w:tc>
          <w:tcPr>
            <w:tcW w:w="4048" w:type="pct"/>
            <w:tcBorders>
              <w:top w:val="single" w:sz="12" w:space="0" w:color="auto"/>
              <w:bottom w:val="single" w:sz="12" w:space="0" w:color="auto"/>
            </w:tcBorders>
            <w:tcMar>
              <w:top w:w="0" w:type="dxa"/>
              <w:left w:w="108" w:type="dxa"/>
              <w:bottom w:w="0" w:type="dxa"/>
              <w:right w:w="108" w:type="dxa"/>
            </w:tcMar>
          </w:tcPr>
          <w:p w:rsidR="00343669" w:rsidRPr="00343669" w:rsidRDefault="00343669" w:rsidP="00343669">
            <w:pPr>
              <w:pStyle w:val="NoSpacing"/>
              <w:rPr>
                <w:rFonts w:ascii="Calibri" w:eastAsia="Calibri" w:hAnsi="Calibri" w:cs="Times New Roman"/>
                <w:u w:val="single"/>
              </w:rPr>
            </w:pPr>
            <w:r w:rsidRPr="00343669">
              <w:rPr>
                <w:rFonts w:ascii="Calibri" w:eastAsia="Calibri" w:hAnsi="Calibri" w:cs="Times New Roman"/>
                <w:u w:val="single"/>
              </w:rPr>
              <w:t>Crabby Cat at School by Joy Cowley</w:t>
            </w:r>
          </w:p>
        </w:tc>
      </w:tr>
      <w:tr w:rsidR="00343669" w:rsidRPr="00343669" w:rsidTr="00D7752E">
        <w:tc>
          <w:tcPr>
            <w:tcW w:w="952" w:type="pct"/>
            <w:tcMar>
              <w:top w:w="0" w:type="dxa"/>
              <w:left w:w="108" w:type="dxa"/>
              <w:bottom w:w="0" w:type="dxa"/>
              <w:right w:w="108" w:type="dxa"/>
            </w:tcMar>
          </w:tcPr>
          <w:p w:rsidR="00343669" w:rsidRPr="00343669" w:rsidRDefault="00343669" w:rsidP="00343669">
            <w:pPr>
              <w:pStyle w:val="NoSpacing"/>
              <w:rPr>
                <w:rFonts w:ascii="Calibri" w:eastAsia="Comic Sans MS" w:hAnsi="Calibri" w:cs="Times New Roman"/>
                <w:b/>
                <w:bCs/>
              </w:rPr>
            </w:pPr>
            <w:r w:rsidRPr="00343669">
              <w:rPr>
                <w:rFonts w:ascii="Calibri" w:eastAsia="Comic Sans MS" w:hAnsi="Calibri" w:cs="Times New Roman"/>
                <w:b/>
                <w:bCs/>
              </w:rPr>
              <w:t>Chart:</w:t>
            </w:r>
          </w:p>
        </w:tc>
        <w:tc>
          <w:tcPr>
            <w:tcW w:w="4048" w:type="pct"/>
            <w:tcBorders>
              <w:top w:val="single" w:sz="12" w:space="0" w:color="auto"/>
              <w:bottom w:val="single" w:sz="12" w:space="0" w:color="auto"/>
            </w:tcBorders>
            <w:tcMar>
              <w:top w:w="0" w:type="dxa"/>
              <w:left w:w="108" w:type="dxa"/>
              <w:bottom w:w="0" w:type="dxa"/>
              <w:right w:w="108" w:type="dxa"/>
            </w:tcMar>
          </w:tcPr>
          <w:p w:rsidR="00343669" w:rsidRPr="00343669" w:rsidRDefault="00343669" w:rsidP="00343669">
            <w:pPr>
              <w:pStyle w:val="NoSpacing"/>
              <w:rPr>
                <w:rFonts w:ascii="Calibri" w:eastAsia="Calibri" w:hAnsi="Calibri" w:cs="Times New Roman"/>
              </w:rPr>
            </w:pPr>
            <w:r w:rsidRPr="00343669">
              <w:rPr>
                <w:rFonts w:ascii="Calibri" w:eastAsia="Calibri" w:hAnsi="Calibri" w:cs="Times New Roman"/>
              </w:rPr>
              <w:t>5 finger retell chart (picture of a hand with each of the sequence words written on a finger)</w:t>
            </w:r>
          </w:p>
        </w:tc>
      </w:tr>
      <w:tr w:rsidR="00343669" w:rsidRPr="00343669" w:rsidTr="00D7752E">
        <w:trPr>
          <w:trHeight w:val="358"/>
        </w:trPr>
        <w:tc>
          <w:tcPr>
            <w:tcW w:w="952" w:type="pct"/>
            <w:tcMar>
              <w:top w:w="0" w:type="dxa"/>
              <w:left w:w="108" w:type="dxa"/>
              <w:bottom w:w="0" w:type="dxa"/>
              <w:right w:w="108" w:type="dxa"/>
            </w:tcMar>
          </w:tcPr>
          <w:p w:rsidR="00343669" w:rsidRPr="00343669" w:rsidRDefault="00343669" w:rsidP="00343669">
            <w:pPr>
              <w:pStyle w:val="NoSpacing"/>
              <w:rPr>
                <w:rFonts w:ascii="Calibri" w:eastAsia="Calibri" w:hAnsi="Calibri" w:cs="Times New Roman"/>
                <w:b/>
              </w:rPr>
            </w:pPr>
            <w:r w:rsidRPr="00343669">
              <w:rPr>
                <w:rFonts w:ascii="Calibri" w:eastAsia="Comic Sans MS" w:hAnsi="Calibri" w:cs="Times New Roman"/>
                <w:b/>
                <w:bCs/>
              </w:rPr>
              <w:t>Standard:</w:t>
            </w:r>
          </w:p>
        </w:tc>
        <w:tc>
          <w:tcPr>
            <w:tcW w:w="4048" w:type="pct"/>
            <w:tcBorders>
              <w:top w:val="single" w:sz="12" w:space="0" w:color="auto"/>
              <w:bottom w:val="single" w:sz="12" w:space="0" w:color="auto"/>
            </w:tcBorders>
            <w:tcMar>
              <w:top w:w="0" w:type="dxa"/>
              <w:left w:w="108" w:type="dxa"/>
              <w:bottom w:w="0" w:type="dxa"/>
              <w:right w:w="108" w:type="dxa"/>
            </w:tcMar>
          </w:tcPr>
          <w:p w:rsidR="00343669" w:rsidRPr="00343669" w:rsidRDefault="00343669" w:rsidP="00343669">
            <w:pPr>
              <w:pStyle w:val="NoSpacing"/>
              <w:rPr>
                <w:rFonts w:ascii="Calibri" w:eastAsia="Calibri" w:hAnsi="Calibri" w:cs="Times New Roman"/>
              </w:rPr>
            </w:pPr>
            <w:proofErr w:type="gramStart"/>
            <w:r w:rsidRPr="00343669">
              <w:rPr>
                <w:rFonts w:ascii="Calibri" w:eastAsia="Calibri" w:hAnsi="Calibri" w:cs="Times New Roman"/>
              </w:rPr>
              <w:t>1.RL.2</w:t>
            </w:r>
            <w:proofErr w:type="gramEnd"/>
            <w:r w:rsidRPr="00343669">
              <w:rPr>
                <w:rFonts w:ascii="Calibri" w:eastAsia="Calibri" w:hAnsi="Calibri" w:cs="Times New Roman"/>
              </w:rPr>
              <w:tab/>
              <w:t>Retell stories, including key details, and demonstrate understanding of their central message or lesson.</w:t>
            </w:r>
          </w:p>
          <w:p w:rsidR="00343669" w:rsidRPr="00343669" w:rsidRDefault="00343669" w:rsidP="00343669">
            <w:pPr>
              <w:pStyle w:val="NoSpacing"/>
              <w:rPr>
                <w:rFonts w:ascii="Calibri" w:eastAsia="Calibri" w:hAnsi="Calibri" w:cs="Times New Roman"/>
              </w:rPr>
            </w:pPr>
            <w:proofErr w:type="gramStart"/>
            <w:r w:rsidRPr="00343669">
              <w:rPr>
                <w:rFonts w:ascii="Calibri" w:eastAsia="Calibri" w:hAnsi="Calibri" w:cs="Times New Roman"/>
              </w:rPr>
              <w:t>1.RL.3</w:t>
            </w:r>
            <w:proofErr w:type="gramEnd"/>
            <w:r w:rsidRPr="00343669">
              <w:rPr>
                <w:rFonts w:ascii="Calibri" w:eastAsia="Calibri" w:hAnsi="Calibri" w:cs="Times New Roman"/>
              </w:rPr>
              <w:tab/>
              <w:t>Describe characters, settings, and major events in a story, using key details.</w:t>
            </w:r>
          </w:p>
        </w:tc>
      </w:tr>
    </w:tbl>
    <w:p w:rsidR="00343669" w:rsidRPr="00421392" w:rsidRDefault="00343669" w:rsidP="00343669">
      <w:pPr>
        <w:pStyle w:val="NoSpacing"/>
        <w:rPr>
          <w:rFonts w:ascii="Calibri" w:eastAsia="Calibri" w:hAnsi="Calibri" w:cs="Times New Roman"/>
        </w:rPr>
      </w:pPr>
    </w:p>
    <w:tbl>
      <w:tblPr>
        <w:tblW w:w="4934" w:type="pct"/>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000" w:firstRow="0" w:lastRow="0" w:firstColumn="0" w:lastColumn="0" w:noHBand="0" w:noVBand="0"/>
      </w:tblPr>
      <w:tblGrid>
        <w:gridCol w:w="9450"/>
      </w:tblGrid>
      <w:tr w:rsidR="00D7752E" w:rsidRPr="00343669" w:rsidTr="00D7752E">
        <w:trPr>
          <w:trHeight w:val="2974"/>
        </w:trPr>
        <w:tc>
          <w:tcPr>
            <w:tcW w:w="5000" w:type="pct"/>
            <w:tcMar>
              <w:top w:w="0" w:type="dxa"/>
              <w:left w:w="108" w:type="dxa"/>
              <w:bottom w:w="0" w:type="dxa"/>
              <w:right w:w="108" w:type="dxa"/>
            </w:tcMar>
            <w:vAlign w:val="center"/>
          </w:tcPr>
          <w:p w:rsidR="00D7752E" w:rsidRPr="00343669" w:rsidRDefault="00D7752E" w:rsidP="00343669">
            <w:pPr>
              <w:pStyle w:val="NoSpacing"/>
              <w:rPr>
                <w:rFonts w:ascii="Calibri" w:eastAsia="Calibri" w:hAnsi="Calibri" w:cs="Times New Roman"/>
                <w:b/>
              </w:rPr>
            </w:pPr>
            <w:r w:rsidRPr="00343669">
              <w:rPr>
                <w:rFonts w:ascii="Calibri" w:eastAsia="Verdana" w:hAnsi="Calibri" w:cs="Times New Roman"/>
                <w:b/>
                <w:bCs/>
              </w:rPr>
              <w:t>Mini Lesson:  (</w:t>
            </w:r>
            <w:r w:rsidRPr="00343669">
              <w:rPr>
                <w:rFonts w:ascii="Calibri" w:eastAsia="Verdana" w:hAnsi="Calibri" w:cs="Times New Roman"/>
                <w:b/>
              </w:rPr>
              <w:t>7-10 minutes total)</w:t>
            </w:r>
          </w:p>
          <w:p w:rsidR="00D7752E" w:rsidRPr="00343669" w:rsidRDefault="00D7752E" w:rsidP="00343669">
            <w:pPr>
              <w:pStyle w:val="NoSpacing"/>
              <w:rPr>
                <w:rFonts w:ascii="Calibri" w:eastAsia="Verdana" w:hAnsi="Calibri" w:cs="Times New Roman"/>
                <w:b/>
                <w:bCs/>
                <w:iCs/>
              </w:rPr>
            </w:pPr>
            <w:r w:rsidRPr="00343669">
              <w:rPr>
                <w:rFonts w:ascii="Calibri" w:eastAsia="Verdana" w:hAnsi="Calibri" w:cs="Times New Roman"/>
                <w:b/>
                <w:bCs/>
                <w:iCs/>
              </w:rPr>
              <w:t xml:space="preserve">Connection:  </w:t>
            </w:r>
          </w:p>
          <w:p w:rsidR="00D7752E" w:rsidRPr="00421392" w:rsidRDefault="00D7752E" w:rsidP="00343669">
            <w:pPr>
              <w:pStyle w:val="NoSpacing"/>
              <w:rPr>
                <w:rFonts w:ascii="Calibri" w:eastAsia="Verdana" w:hAnsi="Calibri" w:cs="Times New Roman"/>
                <w:bCs/>
                <w:iCs/>
              </w:rPr>
            </w:pPr>
            <w:r w:rsidRPr="00421392">
              <w:rPr>
                <w:rFonts w:ascii="Calibri" w:eastAsia="Verdana" w:hAnsi="Calibri" w:cs="Times New Roman"/>
                <w:bCs/>
                <w:iCs/>
              </w:rPr>
              <w:t>The last couple of days we have learned how to think about the story and how to figure out tricky words using what we know about the story.  Remem</w:t>
            </w:r>
            <w:r>
              <w:rPr>
                <w:rFonts w:ascii="Calibri" w:eastAsia="Verdana" w:hAnsi="Calibri" w:cs="Times New Roman"/>
                <w:bCs/>
                <w:iCs/>
              </w:rPr>
              <w:t>ber before we began to read we</w:t>
            </w:r>
            <w:r w:rsidRPr="00421392">
              <w:rPr>
                <w:rFonts w:ascii="Calibri" w:eastAsia="Verdana" w:hAnsi="Calibri" w:cs="Times New Roman"/>
                <w:bCs/>
                <w:iCs/>
              </w:rPr>
              <w:t xml:space="preserve"> look</w:t>
            </w:r>
            <w:r>
              <w:rPr>
                <w:rFonts w:ascii="Calibri" w:eastAsia="Verdana" w:hAnsi="Calibri" w:cs="Times New Roman"/>
                <w:bCs/>
                <w:iCs/>
              </w:rPr>
              <w:t>ed</w:t>
            </w:r>
            <w:r w:rsidRPr="00421392">
              <w:rPr>
                <w:rFonts w:ascii="Calibri" w:eastAsia="Verdana" w:hAnsi="Calibri" w:cs="Times New Roman"/>
                <w:bCs/>
                <w:iCs/>
              </w:rPr>
              <w:t xml:space="preserve"> at the cover, read the title and looked at the pictures.  Then, we used that information to help us figure out tricky words.  We were able to read the whole book!  </w:t>
            </w:r>
          </w:p>
          <w:p w:rsidR="00D7752E" w:rsidRPr="00421392" w:rsidRDefault="00D7752E" w:rsidP="00343669">
            <w:pPr>
              <w:pStyle w:val="NoSpacing"/>
              <w:rPr>
                <w:rFonts w:ascii="Calibri" w:eastAsia="Verdana" w:hAnsi="Calibri" w:cs="Times New Roman"/>
                <w:bCs/>
                <w:iCs/>
              </w:rPr>
            </w:pPr>
          </w:p>
          <w:p w:rsidR="00D7752E" w:rsidRPr="00421392" w:rsidRDefault="00D7752E" w:rsidP="00343669">
            <w:pPr>
              <w:pStyle w:val="NoSpacing"/>
              <w:rPr>
                <w:rFonts w:ascii="Calibri" w:eastAsia="Calibri" w:hAnsi="Calibri" w:cs="Times New Roman"/>
              </w:rPr>
            </w:pPr>
            <w:r w:rsidRPr="00421392">
              <w:rPr>
                <w:rFonts w:ascii="Calibri" w:eastAsia="Verdana" w:hAnsi="Calibri" w:cs="Times New Roman"/>
                <w:bCs/>
                <w:iCs/>
              </w:rPr>
              <w:t>Today, we are going to continue using all the information to retell the story that we read yesterday.  I am going to show you how I retell a story using my hand because</w:t>
            </w:r>
            <w:r w:rsidRPr="00421392">
              <w:rPr>
                <w:rFonts w:ascii="Calibri" w:eastAsia="Calibri" w:hAnsi="Calibri" w:cs="Times New Roman"/>
              </w:rPr>
              <w:t xml:space="preserve"> readers can retell a story across their fingers by using words such as first, then, next,  after that, and finally</w:t>
            </w:r>
            <w:r>
              <w:rPr>
                <w:rFonts w:ascii="Calibri" w:eastAsia="Calibri" w:hAnsi="Calibri" w:cs="Times New Roman"/>
              </w:rPr>
              <w:t>.</w:t>
            </w:r>
          </w:p>
          <w:p w:rsidR="00D7752E" w:rsidRPr="00343669" w:rsidRDefault="00D7752E" w:rsidP="00343669">
            <w:pPr>
              <w:pStyle w:val="NoSpacing"/>
              <w:rPr>
                <w:rFonts w:ascii="Calibri" w:eastAsia="Calibri" w:hAnsi="Calibri" w:cs="Times New Roman"/>
                <w:b/>
              </w:rPr>
            </w:pPr>
          </w:p>
        </w:tc>
      </w:tr>
      <w:tr w:rsidR="00343669" w:rsidRPr="00421392" w:rsidTr="00D7752E">
        <w:trPr>
          <w:trHeight w:val="700"/>
        </w:trPr>
        <w:tc>
          <w:tcPr>
            <w:tcW w:w="5000" w:type="pct"/>
            <w:tcMar>
              <w:top w:w="0" w:type="dxa"/>
              <w:left w:w="108" w:type="dxa"/>
              <w:bottom w:w="0" w:type="dxa"/>
              <w:right w:w="108" w:type="dxa"/>
            </w:tcMar>
          </w:tcPr>
          <w:p w:rsidR="00343669" w:rsidRPr="00343669" w:rsidRDefault="00343669" w:rsidP="00343669">
            <w:pPr>
              <w:pStyle w:val="NoSpacing"/>
              <w:rPr>
                <w:rFonts w:ascii="Calibri" w:eastAsia="Verdana" w:hAnsi="Calibri" w:cs="Times New Roman"/>
                <w:b/>
                <w:iCs/>
              </w:rPr>
            </w:pPr>
            <w:r w:rsidRPr="00343669">
              <w:rPr>
                <w:rFonts w:ascii="Calibri" w:eastAsia="Verdana" w:hAnsi="Calibri" w:cs="Times New Roman"/>
                <w:b/>
                <w:bCs/>
                <w:iCs/>
              </w:rPr>
              <w:t xml:space="preserve">Teach: </w:t>
            </w:r>
            <w:r w:rsidRPr="00343669">
              <w:rPr>
                <w:rFonts w:ascii="Calibri" w:eastAsia="Verdana" w:hAnsi="Calibri" w:cs="Times New Roman"/>
                <w:b/>
                <w:iCs/>
              </w:rPr>
              <w:t>Demonstration</w:t>
            </w:r>
          </w:p>
          <w:p w:rsidR="00343669" w:rsidRPr="00421392" w:rsidRDefault="00343669" w:rsidP="00343669">
            <w:pPr>
              <w:pStyle w:val="NoSpacing"/>
              <w:rPr>
                <w:rFonts w:ascii="Calibri" w:eastAsia="Calibri" w:hAnsi="Calibri" w:cs="Times New Roman"/>
              </w:rPr>
            </w:pPr>
            <w:r w:rsidRPr="00421392">
              <w:rPr>
                <w:rFonts w:ascii="Calibri" w:eastAsia="Calibri" w:hAnsi="Calibri" w:cs="Times New Roman"/>
              </w:rPr>
              <w:t xml:space="preserve">I am going to retell </w:t>
            </w:r>
            <w:r w:rsidRPr="00421392">
              <w:rPr>
                <w:rFonts w:ascii="Calibri" w:eastAsia="Calibri" w:hAnsi="Calibri" w:cs="Times New Roman"/>
                <w:u w:val="single"/>
              </w:rPr>
              <w:t xml:space="preserve">Crabby Cat at School </w:t>
            </w:r>
            <w:r w:rsidRPr="00421392">
              <w:rPr>
                <w:rFonts w:ascii="Calibri" w:eastAsia="Calibri" w:hAnsi="Calibri" w:cs="Times New Roman"/>
              </w:rPr>
              <w:t xml:space="preserve">using my five fingers and all I know about the story.  Before I open the book I remember that the cat looks mad but all the other animals look happy at school. </w:t>
            </w:r>
          </w:p>
          <w:p w:rsidR="00343669" w:rsidRPr="00421392" w:rsidRDefault="00343669" w:rsidP="00343669">
            <w:pPr>
              <w:pStyle w:val="NoSpacing"/>
              <w:rPr>
                <w:rFonts w:ascii="Calibri" w:eastAsia="Calibri" w:hAnsi="Calibri" w:cs="Times New Roman"/>
              </w:rPr>
            </w:pPr>
          </w:p>
          <w:p w:rsidR="00343669" w:rsidRPr="00421392" w:rsidRDefault="00343669" w:rsidP="00343669">
            <w:pPr>
              <w:pStyle w:val="NoSpacing"/>
              <w:rPr>
                <w:rFonts w:ascii="Calibri" w:eastAsia="Calibri" w:hAnsi="Calibri" w:cs="Times New Roman"/>
              </w:rPr>
            </w:pPr>
            <w:r w:rsidRPr="00421392">
              <w:rPr>
                <w:rFonts w:ascii="Calibri" w:eastAsia="Calibri" w:hAnsi="Calibri" w:cs="Times New Roman"/>
              </w:rPr>
              <w:t xml:space="preserve">(Teacher points to fingers as she retells the story)  First, Crabby Cat went to school.  Then, he was mad at the other animals.  Next, the other animals offered things to him and he always said no.  After that, the other animals stopped talking to him and he was lonely.  Finally, he decided to be nice.  </w:t>
            </w:r>
          </w:p>
          <w:p w:rsidR="00343669" w:rsidRPr="00421392" w:rsidRDefault="00343669" w:rsidP="00343669">
            <w:pPr>
              <w:pStyle w:val="NoSpacing"/>
              <w:rPr>
                <w:rFonts w:ascii="Calibri" w:eastAsia="Calibri" w:hAnsi="Calibri" w:cs="Times New Roman"/>
              </w:rPr>
            </w:pPr>
          </w:p>
          <w:p w:rsidR="00343669" w:rsidRPr="00421392" w:rsidRDefault="00343669" w:rsidP="00343669">
            <w:pPr>
              <w:pStyle w:val="NoSpacing"/>
              <w:rPr>
                <w:rFonts w:ascii="Calibri" w:eastAsia="Calibri" w:hAnsi="Calibri" w:cs="Times New Roman"/>
              </w:rPr>
            </w:pPr>
            <w:r w:rsidRPr="00421392">
              <w:rPr>
                <w:rFonts w:ascii="Calibri" w:eastAsia="Calibri" w:hAnsi="Calibri" w:cs="Times New Roman"/>
              </w:rPr>
              <w:t>Did you see how much my fingers helped me retell the story little by little?  Because, readers can retell a story across their fingers by using words such as first, then, next,  after that, and finally.</w:t>
            </w:r>
          </w:p>
          <w:p w:rsidR="00343669" w:rsidRPr="00421392" w:rsidRDefault="00343669" w:rsidP="00343669">
            <w:pPr>
              <w:pStyle w:val="NoSpacing"/>
              <w:rPr>
                <w:rFonts w:ascii="Calibri" w:eastAsia="Comic Sans MS" w:hAnsi="Calibri" w:cs="Times New Roman"/>
                <w:bCs/>
              </w:rPr>
            </w:pPr>
          </w:p>
        </w:tc>
      </w:tr>
      <w:tr w:rsidR="00343669" w:rsidRPr="00421392" w:rsidTr="00D7752E">
        <w:tc>
          <w:tcPr>
            <w:tcW w:w="5000" w:type="pct"/>
            <w:tcMar>
              <w:top w:w="0" w:type="dxa"/>
              <w:left w:w="108" w:type="dxa"/>
              <w:bottom w:w="0" w:type="dxa"/>
              <w:right w:w="108" w:type="dxa"/>
            </w:tcMar>
          </w:tcPr>
          <w:p w:rsidR="00343669" w:rsidRPr="00343669" w:rsidRDefault="00343669" w:rsidP="00343669">
            <w:pPr>
              <w:pStyle w:val="NoSpacing"/>
              <w:rPr>
                <w:rFonts w:ascii="Calibri" w:eastAsia="Verdana" w:hAnsi="Calibri" w:cs="Times New Roman"/>
                <w:b/>
                <w:bCs/>
                <w:iCs/>
              </w:rPr>
            </w:pPr>
            <w:r w:rsidRPr="00343669">
              <w:rPr>
                <w:rFonts w:ascii="Calibri" w:eastAsia="Verdana" w:hAnsi="Calibri" w:cs="Times New Roman"/>
                <w:b/>
                <w:bCs/>
                <w:iCs/>
              </w:rPr>
              <w:t xml:space="preserve">Active Involvement: </w:t>
            </w:r>
          </w:p>
          <w:p w:rsidR="00343669" w:rsidRPr="00421392" w:rsidRDefault="00343669" w:rsidP="00343669">
            <w:pPr>
              <w:pStyle w:val="NoSpacing"/>
              <w:rPr>
                <w:rFonts w:ascii="Calibri" w:eastAsia="Verdana" w:hAnsi="Calibri" w:cs="Times New Roman"/>
                <w:bCs/>
                <w:iCs/>
              </w:rPr>
            </w:pPr>
            <w:r w:rsidRPr="00421392">
              <w:rPr>
                <w:rFonts w:ascii="Calibri" w:eastAsia="Verdana" w:hAnsi="Calibri" w:cs="Times New Roman"/>
                <w:bCs/>
                <w:iCs/>
              </w:rPr>
              <w:t xml:space="preserve">Now is your chance to do the exact same thing I just did.  I am going to open the book to the first page, I want you to get your finger ready, say the word, </w:t>
            </w:r>
            <w:r>
              <w:rPr>
                <w:rFonts w:ascii="Calibri" w:eastAsia="Verdana" w:hAnsi="Calibri" w:cs="Times New Roman"/>
                <w:bCs/>
                <w:iCs/>
              </w:rPr>
              <w:t>“</w:t>
            </w:r>
            <w:r w:rsidRPr="00421392">
              <w:rPr>
                <w:rFonts w:ascii="Calibri" w:eastAsia="Verdana" w:hAnsi="Calibri" w:cs="Times New Roman"/>
                <w:bCs/>
                <w:iCs/>
              </w:rPr>
              <w:t>first</w:t>
            </w:r>
            <w:r>
              <w:rPr>
                <w:rFonts w:ascii="Calibri" w:eastAsia="Verdana" w:hAnsi="Calibri" w:cs="Times New Roman"/>
                <w:bCs/>
                <w:iCs/>
              </w:rPr>
              <w:t>”</w:t>
            </w:r>
            <w:r w:rsidRPr="00421392">
              <w:rPr>
                <w:rFonts w:ascii="Calibri" w:eastAsia="Verdana" w:hAnsi="Calibri" w:cs="Times New Roman"/>
                <w:bCs/>
                <w:iCs/>
              </w:rPr>
              <w:t xml:space="preserve">, and tell what is happening at the beginning.  Now get your second finger ready say the word, </w:t>
            </w:r>
            <w:r>
              <w:rPr>
                <w:rFonts w:ascii="Calibri" w:eastAsia="Verdana" w:hAnsi="Calibri" w:cs="Times New Roman"/>
                <w:bCs/>
                <w:iCs/>
              </w:rPr>
              <w:t>“</w:t>
            </w:r>
            <w:r w:rsidRPr="00421392">
              <w:rPr>
                <w:rFonts w:ascii="Calibri" w:eastAsia="Verdana" w:hAnsi="Calibri" w:cs="Times New Roman"/>
                <w:bCs/>
                <w:iCs/>
              </w:rPr>
              <w:t>then</w:t>
            </w:r>
            <w:r>
              <w:rPr>
                <w:rFonts w:ascii="Calibri" w:eastAsia="Verdana" w:hAnsi="Calibri" w:cs="Times New Roman"/>
                <w:bCs/>
                <w:iCs/>
              </w:rPr>
              <w:t>”</w:t>
            </w:r>
            <w:r w:rsidRPr="00421392">
              <w:rPr>
                <w:rFonts w:ascii="Calibri" w:eastAsia="Verdana" w:hAnsi="Calibri" w:cs="Times New Roman"/>
                <w:bCs/>
                <w:iCs/>
              </w:rPr>
              <w:t>, and tell what happened.  (Teacher continues the same way, pausing throughout the book, showing the pages and having the students answer)</w:t>
            </w:r>
            <w:r>
              <w:rPr>
                <w:rFonts w:ascii="Calibri" w:eastAsia="Verdana" w:hAnsi="Calibri" w:cs="Times New Roman"/>
                <w:bCs/>
                <w:iCs/>
              </w:rPr>
              <w:t>.</w:t>
            </w:r>
          </w:p>
          <w:p w:rsidR="00343669" w:rsidRPr="00421392" w:rsidRDefault="00343669" w:rsidP="00343669">
            <w:pPr>
              <w:pStyle w:val="NoSpacing"/>
              <w:rPr>
                <w:rFonts w:ascii="Calibri" w:eastAsia="Verdana" w:hAnsi="Calibri" w:cs="Times New Roman"/>
                <w:bCs/>
                <w:iCs/>
              </w:rPr>
            </w:pPr>
          </w:p>
          <w:p w:rsidR="00343669" w:rsidRPr="00421392" w:rsidRDefault="00343669" w:rsidP="00343669">
            <w:pPr>
              <w:pStyle w:val="NoSpacing"/>
              <w:rPr>
                <w:rFonts w:ascii="Calibri" w:eastAsia="Calibri" w:hAnsi="Calibri" w:cs="Times New Roman"/>
              </w:rPr>
            </w:pPr>
            <w:r w:rsidRPr="00421392">
              <w:rPr>
                <w:rFonts w:ascii="Calibri" w:eastAsia="Verdana" w:hAnsi="Calibri" w:cs="Times New Roman"/>
                <w:bCs/>
                <w:iCs/>
              </w:rPr>
              <w:t xml:space="preserve">You were able to retell the story because </w:t>
            </w:r>
            <w:r w:rsidRPr="00421392">
              <w:rPr>
                <w:rFonts w:ascii="Calibri" w:eastAsia="Calibri" w:hAnsi="Calibri" w:cs="Times New Roman"/>
              </w:rPr>
              <w:t xml:space="preserve">readers can retell a story across their fingers by using words </w:t>
            </w:r>
            <w:r w:rsidRPr="00421392">
              <w:rPr>
                <w:rFonts w:ascii="Calibri" w:eastAsia="Calibri" w:hAnsi="Calibri" w:cs="Times New Roman"/>
              </w:rPr>
              <w:lastRenderedPageBreak/>
              <w:t>such as first, then, next,  after that, and finally.</w:t>
            </w:r>
          </w:p>
        </w:tc>
      </w:tr>
      <w:tr w:rsidR="00343669" w:rsidRPr="00421392" w:rsidTr="00D7752E">
        <w:tc>
          <w:tcPr>
            <w:tcW w:w="5000" w:type="pct"/>
            <w:tcMar>
              <w:top w:w="0" w:type="dxa"/>
              <w:left w:w="108" w:type="dxa"/>
              <w:bottom w:w="0" w:type="dxa"/>
              <w:right w:w="108" w:type="dxa"/>
            </w:tcMar>
          </w:tcPr>
          <w:p w:rsidR="00343669" w:rsidRPr="00343669" w:rsidRDefault="00343669" w:rsidP="00343669">
            <w:pPr>
              <w:pStyle w:val="NoSpacing"/>
              <w:rPr>
                <w:rFonts w:eastAsia="Verdana"/>
                <w:b/>
                <w:bCs/>
                <w:iCs/>
              </w:rPr>
            </w:pPr>
            <w:r w:rsidRPr="00343669">
              <w:rPr>
                <w:rFonts w:ascii="Calibri" w:eastAsia="Verdana" w:hAnsi="Calibri" w:cs="Times New Roman"/>
                <w:b/>
                <w:bCs/>
                <w:iCs/>
              </w:rPr>
              <w:lastRenderedPageBreak/>
              <w:t xml:space="preserve">Link: </w:t>
            </w:r>
          </w:p>
          <w:p w:rsidR="00343669" w:rsidRPr="00421392" w:rsidRDefault="00343669" w:rsidP="00343669">
            <w:pPr>
              <w:pStyle w:val="NoSpacing"/>
              <w:rPr>
                <w:rFonts w:ascii="Calibri" w:eastAsia="Calibri" w:hAnsi="Calibri" w:cs="Times New Roman"/>
              </w:rPr>
            </w:pPr>
            <w:r w:rsidRPr="00421392">
              <w:rPr>
                <w:rFonts w:ascii="Calibri" w:eastAsia="Verdana" w:hAnsi="Calibri" w:cs="Times New Roman"/>
                <w:bCs/>
                <w:iCs/>
              </w:rPr>
              <w:t xml:space="preserve">As you are reading your books today, I want you to think about everything you already know about the story and also remember to use your 5 fingers to retell the story because </w:t>
            </w:r>
            <w:r>
              <w:rPr>
                <w:rFonts w:ascii="Calibri" w:eastAsia="Verdana" w:hAnsi="Calibri" w:cs="Times New Roman"/>
                <w:bCs/>
                <w:iCs/>
              </w:rPr>
              <w:t>“</w:t>
            </w:r>
            <w:r w:rsidRPr="00421392">
              <w:rPr>
                <w:rFonts w:ascii="Calibri" w:eastAsia="Calibri" w:hAnsi="Calibri" w:cs="Times New Roman"/>
              </w:rPr>
              <w:t>readers can retell a story across their fingers by using words such as first, then, next,  after that, and finally</w:t>
            </w:r>
            <w:r>
              <w:rPr>
                <w:rFonts w:ascii="Calibri" w:eastAsia="Calibri" w:hAnsi="Calibri" w:cs="Times New Roman"/>
              </w:rPr>
              <w:t>”.</w:t>
            </w:r>
          </w:p>
          <w:p w:rsidR="00343669" w:rsidRPr="00421392" w:rsidRDefault="00343669" w:rsidP="00343669">
            <w:pPr>
              <w:pStyle w:val="NoSpacing"/>
              <w:rPr>
                <w:rFonts w:ascii="Calibri" w:eastAsia="Calibri" w:hAnsi="Calibri" w:cs="Times New Roman"/>
              </w:rPr>
            </w:pPr>
          </w:p>
          <w:p w:rsidR="00343669" w:rsidRPr="00421392" w:rsidRDefault="00343669" w:rsidP="00343669">
            <w:pPr>
              <w:pStyle w:val="NoSpacing"/>
              <w:rPr>
                <w:rFonts w:ascii="Calibri" w:eastAsia="Comic Sans MS" w:hAnsi="Calibri" w:cs="Times New Roman"/>
                <w:bCs/>
              </w:rPr>
            </w:pPr>
          </w:p>
        </w:tc>
      </w:tr>
      <w:tr w:rsidR="00343669" w:rsidRPr="00421392" w:rsidTr="00D7752E">
        <w:tc>
          <w:tcPr>
            <w:tcW w:w="5000" w:type="pct"/>
            <w:tcMar>
              <w:top w:w="0" w:type="dxa"/>
              <w:left w:w="108" w:type="dxa"/>
              <w:bottom w:w="0" w:type="dxa"/>
              <w:right w:w="108" w:type="dxa"/>
            </w:tcMar>
          </w:tcPr>
          <w:p w:rsidR="00343669" w:rsidRPr="00343669" w:rsidRDefault="00343669" w:rsidP="00343669">
            <w:pPr>
              <w:pStyle w:val="NoSpacing"/>
              <w:rPr>
                <w:rFonts w:ascii="Calibri" w:eastAsia="Calibri" w:hAnsi="Calibri" w:cs="Times New Roman"/>
                <w:b/>
              </w:rPr>
            </w:pPr>
            <w:r w:rsidRPr="00343669">
              <w:rPr>
                <w:rFonts w:ascii="Calibri" w:eastAsia="Verdana" w:hAnsi="Calibri" w:cs="Times New Roman"/>
                <w:b/>
                <w:bCs/>
              </w:rPr>
              <w:t>Mid-Workshop Teaching Point:</w:t>
            </w:r>
          </w:p>
          <w:p w:rsidR="00343669" w:rsidRPr="00421392" w:rsidRDefault="00343669" w:rsidP="00343669">
            <w:pPr>
              <w:pStyle w:val="NoSpacing"/>
              <w:rPr>
                <w:rFonts w:ascii="Calibri" w:eastAsia="Verdana" w:hAnsi="Calibri" w:cs="Times New Roman"/>
              </w:rPr>
            </w:pPr>
          </w:p>
        </w:tc>
      </w:tr>
      <w:tr w:rsidR="00343669" w:rsidRPr="00421392" w:rsidTr="00D7752E">
        <w:tc>
          <w:tcPr>
            <w:tcW w:w="5000" w:type="pct"/>
            <w:tcMar>
              <w:top w:w="0" w:type="dxa"/>
              <w:left w:w="108" w:type="dxa"/>
              <w:bottom w:w="0" w:type="dxa"/>
              <w:right w:w="108" w:type="dxa"/>
            </w:tcMar>
          </w:tcPr>
          <w:p w:rsidR="00343669" w:rsidRPr="00343669" w:rsidRDefault="00343669" w:rsidP="00343669">
            <w:pPr>
              <w:pStyle w:val="NoSpacing"/>
              <w:rPr>
                <w:rFonts w:ascii="Calibri" w:eastAsia="Calibri" w:hAnsi="Calibri" w:cs="Times New Roman"/>
                <w:b/>
              </w:rPr>
            </w:pPr>
            <w:r w:rsidRPr="00343669">
              <w:rPr>
                <w:rFonts w:ascii="Calibri" w:eastAsia="Verdana" w:hAnsi="Calibri" w:cs="Times New Roman"/>
                <w:b/>
                <w:bCs/>
              </w:rPr>
              <w:t>Share:</w:t>
            </w:r>
          </w:p>
          <w:p w:rsidR="00343669" w:rsidRPr="00421392" w:rsidRDefault="00343669" w:rsidP="00343669">
            <w:pPr>
              <w:pStyle w:val="NoSpacing"/>
              <w:rPr>
                <w:rFonts w:ascii="Calibri" w:eastAsia="Verdana" w:hAnsi="Calibri" w:cs="Times New Roman"/>
                <w:iCs/>
              </w:rPr>
            </w:pPr>
          </w:p>
        </w:tc>
      </w:tr>
    </w:tbl>
    <w:p w:rsidR="0024665F" w:rsidRDefault="0024665F"/>
    <w:p w:rsidR="0024665F" w:rsidRDefault="0024665F">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D7752E" w:rsidRPr="00D5665A" w:rsidTr="00D7752E">
        <w:tc>
          <w:tcPr>
            <w:tcW w:w="9576" w:type="dxa"/>
            <w:tcBorders>
              <w:top w:val="nil"/>
              <w:left w:val="nil"/>
              <w:bottom w:val="nil"/>
              <w:right w:val="nil"/>
            </w:tcBorders>
          </w:tcPr>
          <w:p w:rsidR="00D7752E" w:rsidRDefault="00D7752E" w:rsidP="00D7752E">
            <w:pPr>
              <w:pStyle w:val="NoSpacing"/>
              <w:jc w:val="center"/>
              <w:rPr>
                <w:b/>
                <w:sz w:val="40"/>
                <w:szCs w:val="40"/>
              </w:rPr>
            </w:pPr>
            <w:bookmarkStart w:id="9" w:name="ml4"/>
            <w:bookmarkEnd w:id="9"/>
            <w:r w:rsidRPr="0024665F">
              <w:rPr>
                <w:b/>
                <w:sz w:val="40"/>
                <w:szCs w:val="40"/>
              </w:rPr>
              <w:lastRenderedPageBreak/>
              <w:t>Unit 2 Mini Lesson  4</w:t>
            </w:r>
          </w:p>
          <w:p w:rsidR="00D7752E" w:rsidRPr="00D7752E" w:rsidRDefault="00D7752E" w:rsidP="00D7752E">
            <w:pPr>
              <w:pStyle w:val="NoSpacing"/>
              <w:jc w:val="center"/>
              <w:rPr>
                <w:b/>
                <w:sz w:val="40"/>
                <w:szCs w:val="40"/>
              </w:rPr>
            </w:pPr>
          </w:p>
        </w:tc>
      </w:tr>
    </w:tbl>
    <w:p w:rsidR="0024665F" w:rsidRPr="00D5665A" w:rsidRDefault="0024665F" w:rsidP="0024665F">
      <w:pPr>
        <w:pStyle w:val="NoSpacing"/>
        <w:rPr>
          <w:sz w:val="6"/>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3"/>
        <w:gridCol w:w="7773"/>
      </w:tblGrid>
      <w:tr w:rsidR="0024665F" w:rsidRPr="0024665F" w:rsidTr="00D7752E">
        <w:tc>
          <w:tcPr>
            <w:tcW w:w="1908" w:type="dxa"/>
            <w:tcBorders>
              <w:top w:val="nil"/>
              <w:left w:val="nil"/>
              <w:bottom w:val="nil"/>
              <w:right w:val="nil"/>
            </w:tcBorders>
          </w:tcPr>
          <w:p w:rsidR="0024665F" w:rsidRPr="0024665F" w:rsidRDefault="0024665F" w:rsidP="0024665F">
            <w:pPr>
              <w:pStyle w:val="NoSpacing"/>
              <w:rPr>
                <w:b/>
              </w:rPr>
            </w:pPr>
            <w:r w:rsidRPr="0024665F">
              <w:rPr>
                <w:b/>
              </w:rPr>
              <w:t>Unit of Study:</w:t>
            </w:r>
          </w:p>
        </w:tc>
        <w:tc>
          <w:tcPr>
            <w:tcW w:w="9108" w:type="dxa"/>
            <w:tcBorders>
              <w:top w:val="nil"/>
              <w:left w:val="nil"/>
              <w:bottom w:val="single" w:sz="12" w:space="0" w:color="auto"/>
              <w:right w:val="nil"/>
            </w:tcBorders>
          </w:tcPr>
          <w:p w:rsidR="0024665F" w:rsidRPr="0024665F" w:rsidRDefault="0024665F" w:rsidP="0024665F">
            <w:pPr>
              <w:pStyle w:val="NoSpacing"/>
              <w:rPr>
                <w:rFonts w:cstheme="minorHAnsi"/>
              </w:rPr>
            </w:pPr>
            <w:r w:rsidRPr="0024665F">
              <w:rPr>
                <w:rFonts w:cstheme="minorHAnsi"/>
              </w:rPr>
              <w:t>Tackling Trouble</w:t>
            </w:r>
          </w:p>
        </w:tc>
      </w:tr>
      <w:tr w:rsidR="0024665F" w:rsidRPr="0024665F" w:rsidTr="00D7752E">
        <w:tc>
          <w:tcPr>
            <w:tcW w:w="1908" w:type="dxa"/>
            <w:tcBorders>
              <w:top w:val="nil"/>
              <w:left w:val="nil"/>
              <w:bottom w:val="nil"/>
              <w:right w:val="nil"/>
            </w:tcBorders>
          </w:tcPr>
          <w:p w:rsidR="0024665F" w:rsidRPr="0024665F" w:rsidRDefault="0024665F" w:rsidP="0024665F">
            <w:pPr>
              <w:pStyle w:val="NoSpacing"/>
              <w:rPr>
                <w:b/>
              </w:rPr>
            </w:pPr>
            <w:r w:rsidRPr="0024665F">
              <w:rPr>
                <w:b/>
              </w:rPr>
              <w:t>Goal:</w:t>
            </w:r>
          </w:p>
        </w:tc>
        <w:tc>
          <w:tcPr>
            <w:tcW w:w="9108" w:type="dxa"/>
            <w:tcBorders>
              <w:top w:val="single" w:sz="12" w:space="0" w:color="auto"/>
              <w:left w:val="nil"/>
              <w:bottom w:val="single" w:sz="12" w:space="0" w:color="auto"/>
              <w:right w:val="nil"/>
            </w:tcBorders>
          </w:tcPr>
          <w:p w:rsidR="0024665F" w:rsidRPr="0024665F" w:rsidRDefault="0024665F" w:rsidP="0024665F">
            <w:pPr>
              <w:pStyle w:val="NoSpacing"/>
              <w:rPr>
                <w:rFonts w:cstheme="minorHAnsi"/>
              </w:rPr>
            </w:pPr>
            <w:r w:rsidRPr="0024665F">
              <w:rPr>
                <w:rFonts w:cstheme="minorHAnsi"/>
              </w:rPr>
              <w:t>Readers Use All We Know about Letters, Sounds, Patterns, and snap words to Help Us read</w:t>
            </w:r>
          </w:p>
        </w:tc>
      </w:tr>
      <w:tr w:rsidR="0024665F" w:rsidRPr="0024665F" w:rsidTr="00D7752E">
        <w:trPr>
          <w:trHeight w:val="845"/>
        </w:trPr>
        <w:tc>
          <w:tcPr>
            <w:tcW w:w="1908" w:type="dxa"/>
            <w:tcBorders>
              <w:top w:val="nil"/>
              <w:left w:val="nil"/>
              <w:bottom w:val="nil"/>
              <w:right w:val="nil"/>
            </w:tcBorders>
          </w:tcPr>
          <w:p w:rsidR="0024665F" w:rsidRPr="0024665F" w:rsidRDefault="0024665F" w:rsidP="0024665F">
            <w:pPr>
              <w:pStyle w:val="NoSpacing"/>
              <w:rPr>
                <w:b/>
              </w:rPr>
            </w:pPr>
            <w:r w:rsidRPr="0024665F">
              <w:rPr>
                <w:b/>
              </w:rPr>
              <w:t xml:space="preserve">Teaching point </w:t>
            </w:r>
            <w:r w:rsidRPr="0024665F">
              <w:rPr>
                <w:b/>
                <w:i/>
              </w:rPr>
              <w:t>(Kid language!)</w:t>
            </w:r>
            <w:r w:rsidRPr="0024665F">
              <w:rPr>
                <w:b/>
              </w:rPr>
              <w:t>:</w:t>
            </w:r>
          </w:p>
        </w:tc>
        <w:tc>
          <w:tcPr>
            <w:tcW w:w="9108" w:type="dxa"/>
            <w:tcBorders>
              <w:top w:val="single" w:sz="12" w:space="0" w:color="auto"/>
              <w:left w:val="nil"/>
              <w:bottom w:val="single" w:sz="12" w:space="0" w:color="auto"/>
              <w:right w:val="nil"/>
            </w:tcBorders>
          </w:tcPr>
          <w:p w:rsidR="0024665F" w:rsidRPr="0024665F" w:rsidRDefault="0024665F" w:rsidP="0024665F">
            <w:pPr>
              <w:pStyle w:val="NoSpacing"/>
              <w:rPr>
                <w:rFonts w:cstheme="minorHAnsi"/>
              </w:rPr>
            </w:pPr>
            <w:r w:rsidRPr="0024665F">
              <w:rPr>
                <w:rFonts w:cstheme="minorHAnsi"/>
              </w:rPr>
              <w:t>Readers can figure out new words by using what they already know about other words.</w:t>
            </w:r>
          </w:p>
        </w:tc>
      </w:tr>
      <w:tr w:rsidR="0024665F" w:rsidRPr="0024665F" w:rsidTr="00D7752E">
        <w:trPr>
          <w:trHeight w:val="378"/>
        </w:trPr>
        <w:tc>
          <w:tcPr>
            <w:tcW w:w="1908" w:type="dxa"/>
            <w:tcBorders>
              <w:top w:val="nil"/>
              <w:left w:val="nil"/>
              <w:bottom w:val="nil"/>
              <w:right w:val="nil"/>
            </w:tcBorders>
          </w:tcPr>
          <w:p w:rsidR="0024665F" w:rsidRPr="0024665F" w:rsidRDefault="0024665F" w:rsidP="0024665F">
            <w:pPr>
              <w:pStyle w:val="NoSpacing"/>
              <w:rPr>
                <w:b/>
              </w:rPr>
            </w:pPr>
            <w:r w:rsidRPr="0024665F">
              <w:rPr>
                <w:b/>
              </w:rPr>
              <w:t>Catchy phrase:</w:t>
            </w:r>
          </w:p>
        </w:tc>
        <w:tc>
          <w:tcPr>
            <w:tcW w:w="9108" w:type="dxa"/>
            <w:tcBorders>
              <w:top w:val="single" w:sz="12" w:space="0" w:color="auto"/>
              <w:left w:val="nil"/>
              <w:bottom w:val="single" w:sz="12" w:space="0" w:color="auto"/>
              <w:right w:val="nil"/>
            </w:tcBorders>
          </w:tcPr>
          <w:p w:rsidR="0024665F" w:rsidRPr="0024665F" w:rsidRDefault="0024665F" w:rsidP="0024665F">
            <w:pPr>
              <w:pStyle w:val="NoSpacing"/>
              <w:rPr>
                <w:rFonts w:cstheme="minorHAnsi"/>
              </w:rPr>
            </w:pPr>
            <w:r w:rsidRPr="0024665F">
              <w:rPr>
                <w:rFonts w:cstheme="minorHAnsi"/>
              </w:rPr>
              <w:t>Does this word remind me of another word?</w:t>
            </w:r>
          </w:p>
        </w:tc>
      </w:tr>
      <w:tr w:rsidR="0024665F" w:rsidRPr="0024665F" w:rsidTr="00D7752E">
        <w:tc>
          <w:tcPr>
            <w:tcW w:w="1908" w:type="dxa"/>
            <w:tcBorders>
              <w:top w:val="nil"/>
              <w:left w:val="nil"/>
              <w:bottom w:val="nil"/>
              <w:right w:val="nil"/>
            </w:tcBorders>
          </w:tcPr>
          <w:p w:rsidR="0024665F" w:rsidRPr="0024665F" w:rsidRDefault="0024665F" w:rsidP="0024665F">
            <w:pPr>
              <w:pStyle w:val="NoSpacing"/>
              <w:rPr>
                <w:b/>
              </w:rPr>
            </w:pPr>
            <w:r w:rsidRPr="0024665F">
              <w:rPr>
                <w:b/>
              </w:rPr>
              <w:t>Text:</w:t>
            </w:r>
          </w:p>
        </w:tc>
        <w:tc>
          <w:tcPr>
            <w:tcW w:w="9108" w:type="dxa"/>
            <w:tcBorders>
              <w:top w:val="single" w:sz="12" w:space="0" w:color="auto"/>
              <w:left w:val="nil"/>
              <w:bottom w:val="single" w:sz="12" w:space="0" w:color="auto"/>
              <w:right w:val="nil"/>
            </w:tcBorders>
          </w:tcPr>
          <w:p w:rsidR="0024665F" w:rsidRPr="0024665F" w:rsidRDefault="0024665F" w:rsidP="0024665F">
            <w:pPr>
              <w:pStyle w:val="NoSpacing"/>
              <w:rPr>
                <w:rFonts w:cstheme="minorHAnsi"/>
              </w:rPr>
            </w:pPr>
            <w:r w:rsidRPr="0024665F">
              <w:rPr>
                <w:rFonts w:cstheme="minorHAnsi"/>
              </w:rPr>
              <w:t>Shadows by Joy Cowley of another familiar text, familiar poem or tongue twister</w:t>
            </w:r>
          </w:p>
        </w:tc>
      </w:tr>
      <w:tr w:rsidR="0024665F" w:rsidRPr="0024665F" w:rsidTr="00D7752E">
        <w:tc>
          <w:tcPr>
            <w:tcW w:w="1908" w:type="dxa"/>
            <w:tcBorders>
              <w:top w:val="nil"/>
              <w:left w:val="nil"/>
              <w:bottom w:val="nil"/>
              <w:right w:val="nil"/>
            </w:tcBorders>
          </w:tcPr>
          <w:p w:rsidR="0024665F" w:rsidRPr="0024665F" w:rsidRDefault="0024665F" w:rsidP="0024665F">
            <w:pPr>
              <w:pStyle w:val="NoSpacing"/>
              <w:rPr>
                <w:b/>
              </w:rPr>
            </w:pPr>
            <w:proofErr w:type="gramStart"/>
            <w:r w:rsidRPr="0024665F">
              <w:rPr>
                <w:b/>
              </w:rPr>
              <w:t>Chart(</w:t>
            </w:r>
            <w:proofErr w:type="gramEnd"/>
            <w:r w:rsidRPr="0024665F">
              <w:rPr>
                <w:b/>
              </w:rPr>
              <w:t>?):</w:t>
            </w:r>
          </w:p>
        </w:tc>
        <w:tc>
          <w:tcPr>
            <w:tcW w:w="9108" w:type="dxa"/>
            <w:tcBorders>
              <w:top w:val="single" w:sz="12" w:space="0" w:color="auto"/>
              <w:left w:val="nil"/>
              <w:bottom w:val="single" w:sz="12" w:space="0" w:color="auto"/>
              <w:right w:val="nil"/>
            </w:tcBorders>
          </w:tcPr>
          <w:p w:rsidR="0024665F" w:rsidRPr="0024665F" w:rsidRDefault="0024665F" w:rsidP="0024665F">
            <w:pPr>
              <w:pStyle w:val="NoSpacing"/>
              <w:rPr>
                <w:rFonts w:cstheme="minorHAnsi"/>
              </w:rPr>
            </w:pPr>
          </w:p>
        </w:tc>
      </w:tr>
      <w:tr w:rsidR="0024665F" w:rsidRPr="0024665F" w:rsidTr="00D7752E">
        <w:tc>
          <w:tcPr>
            <w:tcW w:w="1908" w:type="dxa"/>
            <w:tcBorders>
              <w:top w:val="nil"/>
              <w:left w:val="nil"/>
              <w:bottom w:val="nil"/>
              <w:right w:val="nil"/>
            </w:tcBorders>
          </w:tcPr>
          <w:p w:rsidR="0024665F" w:rsidRPr="0024665F" w:rsidRDefault="0024665F" w:rsidP="0024665F">
            <w:pPr>
              <w:pStyle w:val="NoSpacing"/>
              <w:rPr>
                <w:b/>
              </w:rPr>
            </w:pPr>
            <w:r w:rsidRPr="0024665F">
              <w:rPr>
                <w:b/>
              </w:rPr>
              <w:t>Standard:</w:t>
            </w:r>
          </w:p>
        </w:tc>
        <w:tc>
          <w:tcPr>
            <w:tcW w:w="9108" w:type="dxa"/>
            <w:tcBorders>
              <w:top w:val="single" w:sz="12" w:space="0" w:color="auto"/>
              <w:left w:val="nil"/>
              <w:bottom w:val="single" w:sz="12" w:space="0" w:color="auto"/>
              <w:right w:val="nil"/>
            </w:tcBorders>
          </w:tcPr>
          <w:p w:rsidR="0024665F" w:rsidRPr="0024665F" w:rsidRDefault="0024665F" w:rsidP="0024665F">
            <w:pPr>
              <w:pStyle w:val="NoSpacing"/>
              <w:rPr>
                <w:rFonts w:cstheme="minorHAnsi"/>
              </w:rPr>
            </w:pPr>
            <w:proofErr w:type="gramStart"/>
            <w:r w:rsidRPr="0024665F">
              <w:rPr>
                <w:rFonts w:cstheme="minorHAnsi"/>
              </w:rPr>
              <w:t>1.RF.3</w:t>
            </w:r>
            <w:proofErr w:type="gramEnd"/>
            <w:r w:rsidRPr="0024665F">
              <w:rPr>
                <w:rFonts w:cstheme="minorHAnsi"/>
              </w:rPr>
              <w:tab/>
              <w:t>Know and apply grade-level phonics and word analysis skills in decoding words.</w:t>
            </w:r>
          </w:p>
        </w:tc>
      </w:tr>
    </w:tbl>
    <w:p w:rsidR="0024665F" w:rsidRPr="00D5665A" w:rsidRDefault="0024665F" w:rsidP="0024665F">
      <w:pPr>
        <w:pStyle w:val="NoSpacing"/>
        <w:rPr>
          <w:sz w:val="20"/>
          <w:szCs w:val="20"/>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9576"/>
      </w:tblGrid>
      <w:tr w:rsidR="00D7752E" w:rsidRPr="00D5665A" w:rsidTr="00D7752E">
        <w:trPr>
          <w:trHeight w:val="2447"/>
        </w:trPr>
        <w:tc>
          <w:tcPr>
            <w:tcW w:w="9576" w:type="dxa"/>
            <w:vAlign w:val="center"/>
          </w:tcPr>
          <w:p w:rsidR="00D7752E" w:rsidRPr="0024665F" w:rsidRDefault="00D7752E" w:rsidP="0024665F">
            <w:pPr>
              <w:pStyle w:val="NoSpacing"/>
              <w:rPr>
                <w:b/>
              </w:rPr>
            </w:pPr>
            <w:r w:rsidRPr="0024665F">
              <w:rPr>
                <w:b/>
              </w:rPr>
              <w:t>Mini Lesson:  (7-10 minutes total)</w:t>
            </w:r>
          </w:p>
          <w:p w:rsidR="00D7752E" w:rsidRPr="00275319" w:rsidRDefault="00D7752E" w:rsidP="0024665F">
            <w:pPr>
              <w:pStyle w:val="NoSpacing"/>
              <w:rPr>
                <w:i/>
              </w:rPr>
            </w:pPr>
            <w:r w:rsidRPr="00D5665A">
              <w:rPr>
                <w:i/>
              </w:rPr>
              <w:t xml:space="preserve">Connection: </w:t>
            </w:r>
            <w:r w:rsidRPr="00275319">
              <w:rPr>
                <w:i/>
              </w:rPr>
              <w:t>We have been learning about how readers think about a story and how the words will go before we read the story. Today I want to teach you that readers use what they know about other words to help us figure out a new word. There are a lot of words that you already know how to read, I want you to use the words you already know to help figure out new words.</w:t>
            </w:r>
          </w:p>
          <w:p w:rsidR="00D7752E" w:rsidRPr="00275319" w:rsidRDefault="00D7752E" w:rsidP="0024665F">
            <w:pPr>
              <w:pStyle w:val="NoSpacing"/>
              <w:rPr>
                <w:i/>
              </w:rPr>
            </w:pPr>
          </w:p>
          <w:p w:rsidR="00D7752E" w:rsidRPr="00275319" w:rsidRDefault="00D7752E" w:rsidP="0024665F">
            <w:pPr>
              <w:pStyle w:val="NoSpacing"/>
              <w:rPr>
                <w:i/>
              </w:rPr>
            </w:pPr>
            <w:r w:rsidRPr="00275319">
              <w:rPr>
                <w:i/>
              </w:rPr>
              <w:t xml:space="preserve"> You can do this by asking yourself,” Does this word remind me of another word?”</w:t>
            </w:r>
          </w:p>
          <w:p w:rsidR="00D7752E" w:rsidRPr="00275319" w:rsidRDefault="00D7752E" w:rsidP="0024665F">
            <w:pPr>
              <w:pStyle w:val="NoSpacing"/>
              <w:rPr>
                <w:i/>
              </w:rPr>
            </w:pPr>
          </w:p>
          <w:p w:rsidR="00D7752E" w:rsidRPr="0024665F" w:rsidRDefault="00D7752E" w:rsidP="0024665F">
            <w:pPr>
              <w:pStyle w:val="NoSpacing"/>
              <w:rPr>
                <w:b/>
              </w:rPr>
            </w:pPr>
          </w:p>
        </w:tc>
      </w:tr>
      <w:tr w:rsidR="0024665F" w:rsidRPr="00D5665A" w:rsidTr="00D7752E">
        <w:trPr>
          <w:trHeight w:val="864"/>
        </w:trPr>
        <w:tc>
          <w:tcPr>
            <w:tcW w:w="9576" w:type="dxa"/>
          </w:tcPr>
          <w:p w:rsidR="0024665F" w:rsidRPr="00D5665A" w:rsidRDefault="0024665F" w:rsidP="0024665F">
            <w:pPr>
              <w:pStyle w:val="NoSpacing"/>
              <w:rPr>
                <w:i/>
              </w:rPr>
            </w:pPr>
            <w:r w:rsidRPr="0024665F">
              <w:rPr>
                <w:b/>
                <w:i/>
              </w:rPr>
              <w:t>Teach:</w:t>
            </w:r>
            <w:r w:rsidRPr="00D5665A">
              <w:rPr>
                <w:i/>
              </w:rPr>
              <w:t xml:space="preserve">  (Demonstration,  Shared Example/Explanation,   Inquiry,   or   Guided Practice)  </w:t>
            </w:r>
          </w:p>
          <w:p w:rsidR="0024665F" w:rsidRDefault="0024665F" w:rsidP="0024665F">
            <w:pPr>
              <w:pStyle w:val="NoSpacing"/>
              <w:rPr>
                <w:i/>
              </w:rPr>
            </w:pPr>
            <w:r>
              <w:rPr>
                <w:i/>
              </w:rPr>
              <w:t xml:space="preserve">I am going to read Shadows. As I read when I came to a new word I will stop and think and ask myself, “Does </w:t>
            </w:r>
            <w:proofErr w:type="gramStart"/>
            <w:r>
              <w:rPr>
                <w:i/>
              </w:rPr>
              <w:t>this words</w:t>
            </w:r>
            <w:proofErr w:type="gramEnd"/>
            <w:r>
              <w:rPr>
                <w:i/>
              </w:rPr>
              <w:t xml:space="preserve"> remind me of another word?”</w:t>
            </w:r>
          </w:p>
          <w:p w:rsidR="0024665F" w:rsidRDefault="0024665F" w:rsidP="0024665F">
            <w:pPr>
              <w:pStyle w:val="NoSpacing"/>
              <w:rPr>
                <w:i/>
              </w:rPr>
            </w:pPr>
            <w:r>
              <w:rPr>
                <w:i/>
              </w:rPr>
              <w:t>Teacher begins reading and reads up to the word shines, she/he stops and thinks aloud, “</w:t>
            </w:r>
            <w:proofErr w:type="spellStart"/>
            <w:r>
              <w:rPr>
                <w:i/>
              </w:rPr>
              <w:t>Hm</w:t>
            </w:r>
            <w:proofErr w:type="spellEnd"/>
            <w:r>
              <w:rPr>
                <w:i/>
              </w:rPr>
              <w:t>, the word “shows</w:t>
            </w:r>
            <w:proofErr w:type="gramStart"/>
            <w:r>
              <w:rPr>
                <w:i/>
              </w:rPr>
              <w:t>”  starts</w:t>
            </w:r>
            <w:proofErr w:type="gramEnd"/>
            <w:r>
              <w:rPr>
                <w:i/>
              </w:rPr>
              <w:t xml:space="preserve"> with </w:t>
            </w:r>
            <w:proofErr w:type="spellStart"/>
            <w:r>
              <w:rPr>
                <w:i/>
              </w:rPr>
              <w:t>sh</w:t>
            </w:r>
            <w:proofErr w:type="spellEnd"/>
            <w:r>
              <w:rPr>
                <w:i/>
              </w:rPr>
              <w:t xml:space="preserve"> and I see an </w:t>
            </w:r>
            <w:proofErr w:type="spellStart"/>
            <w:r>
              <w:rPr>
                <w:i/>
              </w:rPr>
              <w:t>sh</w:t>
            </w:r>
            <w:proofErr w:type="spellEnd"/>
            <w:r>
              <w:rPr>
                <w:i/>
              </w:rPr>
              <w:t xml:space="preserve"> here and that says </w:t>
            </w:r>
            <w:proofErr w:type="spellStart"/>
            <w:r>
              <w:rPr>
                <w:i/>
              </w:rPr>
              <w:t>sh</w:t>
            </w:r>
            <w:proofErr w:type="spellEnd"/>
            <w:r>
              <w:rPr>
                <w:i/>
              </w:rPr>
              <w:t xml:space="preserve"> so I think the word is shines.</w:t>
            </w:r>
          </w:p>
          <w:p w:rsidR="0024665F" w:rsidRDefault="0024665F" w:rsidP="0024665F">
            <w:pPr>
              <w:pStyle w:val="NoSpacing"/>
              <w:rPr>
                <w:i/>
              </w:rPr>
            </w:pPr>
          </w:p>
          <w:p w:rsidR="0024665F" w:rsidRDefault="0024665F" w:rsidP="0024665F">
            <w:pPr>
              <w:pStyle w:val="NoSpacing"/>
              <w:rPr>
                <w:i/>
              </w:rPr>
            </w:pPr>
            <w:r>
              <w:rPr>
                <w:i/>
              </w:rPr>
              <w:t>Teacher repeats with another word part from the same book.</w:t>
            </w:r>
          </w:p>
          <w:p w:rsidR="0024665F" w:rsidRPr="00D5665A" w:rsidRDefault="0024665F" w:rsidP="0024665F">
            <w:pPr>
              <w:pStyle w:val="NoSpacing"/>
              <w:rPr>
                <w:i/>
              </w:rPr>
            </w:pPr>
            <w:r>
              <w:t>Readers can figure out new words by using what they already know about other words.</w:t>
            </w:r>
          </w:p>
        </w:tc>
      </w:tr>
      <w:tr w:rsidR="0024665F" w:rsidRPr="00D5665A" w:rsidTr="00D7752E">
        <w:trPr>
          <w:trHeight w:val="783"/>
        </w:trPr>
        <w:tc>
          <w:tcPr>
            <w:tcW w:w="9576" w:type="dxa"/>
          </w:tcPr>
          <w:p w:rsidR="0024665F" w:rsidRPr="0024665F" w:rsidRDefault="0024665F" w:rsidP="0024665F">
            <w:pPr>
              <w:pStyle w:val="NoSpacing"/>
              <w:rPr>
                <w:b/>
                <w:i/>
              </w:rPr>
            </w:pPr>
          </w:p>
          <w:p w:rsidR="0024665F" w:rsidRPr="0024665F" w:rsidRDefault="0024665F" w:rsidP="0024665F">
            <w:pPr>
              <w:pStyle w:val="NoSpacing"/>
              <w:rPr>
                <w:b/>
                <w:i/>
              </w:rPr>
            </w:pPr>
            <w:r w:rsidRPr="0024665F">
              <w:rPr>
                <w:b/>
                <w:i/>
              </w:rPr>
              <w:t xml:space="preserve">Active Involvement: </w:t>
            </w:r>
          </w:p>
          <w:p w:rsidR="0024665F" w:rsidRDefault="0024665F" w:rsidP="0024665F">
            <w:pPr>
              <w:pStyle w:val="NoSpacing"/>
            </w:pPr>
            <w:r>
              <w:t>Now it is your turn to practice using what you already know about other words to figure out new words. Look at the tongue twister that we have read together before.   Now I am going to read up to a certain spot and stop and I want you all to say “Does this word remind me of another word?” Let’s practice together once, “Does this word remind you of another word?”</w:t>
            </w:r>
          </w:p>
          <w:p w:rsidR="0024665F" w:rsidRDefault="0024665F" w:rsidP="0024665F">
            <w:pPr>
              <w:pStyle w:val="NoSpacing"/>
            </w:pPr>
            <w:r>
              <w:t>Teacher reads to a certain spot, stops and waits for students to respond with “Does this word remind me of another word?”</w:t>
            </w:r>
          </w:p>
          <w:p w:rsidR="0024665F" w:rsidRDefault="0024665F" w:rsidP="0024665F">
            <w:pPr>
              <w:pStyle w:val="NoSpacing"/>
            </w:pPr>
            <w:r>
              <w:t>Teacher repeats activity above with a different word.</w:t>
            </w:r>
          </w:p>
          <w:p w:rsidR="0024665F" w:rsidRPr="00D5665A" w:rsidRDefault="0024665F" w:rsidP="0024665F">
            <w:pPr>
              <w:pStyle w:val="NoSpacing"/>
            </w:pPr>
            <w:r>
              <w:t>Because remember readers can figure out new words by using what they already know about other words.</w:t>
            </w:r>
          </w:p>
        </w:tc>
      </w:tr>
      <w:tr w:rsidR="0024665F" w:rsidRPr="00D5665A" w:rsidTr="00D7752E">
        <w:trPr>
          <w:trHeight w:val="837"/>
        </w:trPr>
        <w:tc>
          <w:tcPr>
            <w:tcW w:w="9576" w:type="dxa"/>
          </w:tcPr>
          <w:p w:rsidR="0024665F" w:rsidRPr="0024665F" w:rsidRDefault="0024665F" w:rsidP="0024665F">
            <w:pPr>
              <w:pStyle w:val="NoSpacing"/>
              <w:rPr>
                <w:b/>
                <w:i/>
              </w:rPr>
            </w:pPr>
            <w:r w:rsidRPr="0024665F">
              <w:rPr>
                <w:b/>
                <w:i/>
              </w:rPr>
              <w:lastRenderedPageBreak/>
              <w:t xml:space="preserve">Link: </w:t>
            </w:r>
          </w:p>
          <w:p w:rsidR="0024665F" w:rsidRPr="00275319" w:rsidRDefault="0024665F" w:rsidP="0024665F">
            <w:pPr>
              <w:pStyle w:val="NoSpacing"/>
              <w:rPr>
                <w:i/>
              </w:rPr>
            </w:pPr>
            <w:r w:rsidRPr="00275319">
              <w:rPr>
                <w:i/>
              </w:rPr>
              <w:t>Today and every day I want you to remember that readers can figure out new words by using what they already know about other words.</w:t>
            </w:r>
          </w:p>
          <w:p w:rsidR="0024665F" w:rsidRPr="00D5665A" w:rsidRDefault="0024665F" w:rsidP="0024665F">
            <w:pPr>
              <w:pStyle w:val="NoSpacing"/>
              <w:rPr>
                <w:i/>
              </w:rPr>
            </w:pPr>
            <w:r w:rsidRPr="00275319">
              <w:rPr>
                <w:i/>
              </w:rPr>
              <w:t>Now I want to you go read with your partner, if your partner comes to a word they don’t know you can ask them, “ Does this word remind you of another word you ?” Off you go.</w:t>
            </w:r>
          </w:p>
        </w:tc>
      </w:tr>
      <w:tr w:rsidR="0024665F" w:rsidRPr="00D5665A" w:rsidTr="00D7752E">
        <w:trPr>
          <w:trHeight w:val="1070"/>
        </w:trPr>
        <w:tc>
          <w:tcPr>
            <w:tcW w:w="9576" w:type="dxa"/>
          </w:tcPr>
          <w:p w:rsidR="0024665F" w:rsidRPr="0024665F" w:rsidRDefault="0024665F" w:rsidP="0024665F">
            <w:pPr>
              <w:pStyle w:val="NoSpacing"/>
              <w:rPr>
                <w:b/>
              </w:rPr>
            </w:pPr>
            <w:r w:rsidRPr="0024665F">
              <w:rPr>
                <w:b/>
              </w:rPr>
              <w:t>Mid-Workshop Teaching Point:</w:t>
            </w:r>
          </w:p>
          <w:p w:rsidR="0024665F" w:rsidRPr="00D5665A" w:rsidRDefault="0024665F" w:rsidP="0024665F">
            <w:pPr>
              <w:pStyle w:val="NoSpacing"/>
              <w:rPr>
                <w:i/>
              </w:rPr>
            </w:pPr>
            <w:r>
              <w:rPr>
                <w:i/>
              </w:rPr>
              <w:t xml:space="preserve"> </w:t>
            </w:r>
          </w:p>
        </w:tc>
      </w:tr>
      <w:tr w:rsidR="0024665F" w:rsidRPr="00D5665A" w:rsidTr="00D7752E">
        <w:trPr>
          <w:trHeight w:val="918"/>
        </w:trPr>
        <w:tc>
          <w:tcPr>
            <w:tcW w:w="9576" w:type="dxa"/>
          </w:tcPr>
          <w:p w:rsidR="0024665F" w:rsidRPr="0024665F" w:rsidRDefault="0024665F" w:rsidP="0024665F">
            <w:pPr>
              <w:pStyle w:val="NoSpacing"/>
              <w:rPr>
                <w:b/>
              </w:rPr>
            </w:pPr>
            <w:r w:rsidRPr="0024665F">
              <w:rPr>
                <w:b/>
              </w:rPr>
              <w:t>Share:</w:t>
            </w:r>
          </w:p>
          <w:p w:rsidR="0024665F" w:rsidRPr="00D5665A" w:rsidRDefault="0024665F" w:rsidP="0024665F">
            <w:pPr>
              <w:pStyle w:val="NoSpacing"/>
              <w:rPr>
                <w:i/>
              </w:rPr>
            </w:pPr>
          </w:p>
        </w:tc>
      </w:tr>
    </w:tbl>
    <w:p w:rsidR="0024665F" w:rsidRDefault="0024665F"/>
    <w:p w:rsidR="0024665F" w:rsidRDefault="0024665F">
      <w:r>
        <w:br w:type="page"/>
      </w:r>
    </w:p>
    <w:tbl>
      <w:tblPr>
        <w:tblW w:w="0" w:type="auto"/>
        <w:tblLook w:val="00A0" w:firstRow="1" w:lastRow="0" w:firstColumn="1" w:lastColumn="0" w:noHBand="0" w:noVBand="0"/>
      </w:tblPr>
      <w:tblGrid>
        <w:gridCol w:w="9576"/>
      </w:tblGrid>
      <w:tr w:rsidR="00D7752E" w:rsidRPr="00D5665A" w:rsidTr="00D7752E">
        <w:tc>
          <w:tcPr>
            <w:tcW w:w="9576" w:type="dxa"/>
          </w:tcPr>
          <w:p w:rsidR="00D7752E" w:rsidRPr="0024665F" w:rsidRDefault="00D7752E" w:rsidP="0024665F">
            <w:pPr>
              <w:pStyle w:val="NoSpacing"/>
              <w:jc w:val="center"/>
              <w:rPr>
                <w:b/>
                <w:sz w:val="40"/>
                <w:szCs w:val="40"/>
              </w:rPr>
            </w:pPr>
            <w:bookmarkStart w:id="10" w:name="ml5"/>
            <w:bookmarkEnd w:id="10"/>
            <w:r w:rsidRPr="0024665F">
              <w:rPr>
                <w:b/>
                <w:sz w:val="40"/>
                <w:szCs w:val="40"/>
              </w:rPr>
              <w:lastRenderedPageBreak/>
              <w:t>Unit 2 Mini Lesson 5</w:t>
            </w:r>
          </w:p>
          <w:p w:rsidR="00D7752E" w:rsidRPr="00D7752E" w:rsidRDefault="00D7752E" w:rsidP="0024665F">
            <w:pPr>
              <w:pStyle w:val="NoSpacing"/>
              <w:rPr>
                <w:b/>
                <w:szCs w:val="20"/>
              </w:rPr>
            </w:pPr>
          </w:p>
        </w:tc>
      </w:tr>
    </w:tbl>
    <w:p w:rsidR="0024665F" w:rsidRPr="00D5665A" w:rsidRDefault="0024665F" w:rsidP="0024665F">
      <w:pPr>
        <w:pStyle w:val="NoSpacing"/>
        <w:rPr>
          <w:sz w:val="6"/>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4"/>
        <w:gridCol w:w="7782"/>
      </w:tblGrid>
      <w:tr w:rsidR="0024665F" w:rsidRPr="00D5665A" w:rsidTr="00D7752E">
        <w:tc>
          <w:tcPr>
            <w:tcW w:w="1794" w:type="dxa"/>
            <w:tcBorders>
              <w:top w:val="nil"/>
              <w:left w:val="nil"/>
              <w:bottom w:val="nil"/>
              <w:right w:val="nil"/>
            </w:tcBorders>
          </w:tcPr>
          <w:p w:rsidR="0024665F" w:rsidRPr="0024665F" w:rsidRDefault="0024665F" w:rsidP="0024665F">
            <w:pPr>
              <w:pStyle w:val="NoSpacing"/>
              <w:rPr>
                <w:b/>
              </w:rPr>
            </w:pPr>
            <w:r w:rsidRPr="0024665F">
              <w:rPr>
                <w:b/>
              </w:rPr>
              <w:t>Unit of Study:</w:t>
            </w:r>
          </w:p>
        </w:tc>
        <w:tc>
          <w:tcPr>
            <w:tcW w:w="7782" w:type="dxa"/>
            <w:tcBorders>
              <w:top w:val="nil"/>
              <w:left w:val="nil"/>
              <w:bottom w:val="single" w:sz="12" w:space="0" w:color="auto"/>
              <w:right w:val="nil"/>
            </w:tcBorders>
          </w:tcPr>
          <w:p w:rsidR="0024665F" w:rsidRPr="0024665F" w:rsidRDefault="0024665F" w:rsidP="0024665F">
            <w:pPr>
              <w:pStyle w:val="NoSpacing"/>
              <w:rPr>
                <w:rFonts w:cstheme="minorHAnsi"/>
              </w:rPr>
            </w:pPr>
            <w:r w:rsidRPr="0024665F">
              <w:rPr>
                <w:rFonts w:cstheme="minorHAnsi"/>
              </w:rPr>
              <w:t>Tackling Trouble</w:t>
            </w:r>
          </w:p>
        </w:tc>
      </w:tr>
      <w:tr w:rsidR="0024665F" w:rsidRPr="00D5665A" w:rsidTr="00D7752E">
        <w:tc>
          <w:tcPr>
            <w:tcW w:w="1794" w:type="dxa"/>
            <w:tcBorders>
              <w:top w:val="nil"/>
              <w:left w:val="nil"/>
              <w:bottom w:val="nil"/>
              <w:right w:val="nil"/>
            </w:tcBorders>
          </w:tcPr>
          <w:p w:rsidR="0024665F" w:rsidRPr="0024665F" w:rsidRDefault="0024665F" w:rsidP="0024665F">
            <w:pPr>
              <w:pStyle w:val="NoSpacing"/>
              <w:rPr>
                <w:b/>
              </w:rPr>
            </w:pPr>
            <w:r w:rsidRPr="0024665F">
              <w:rPr>
                <w:b/>
              </w:rPr>
              <w:t>Goal:</w:t>
            </w:r>
          </w:p>
        </w:tc>
        <w:tc>
          <w:tcPr>
            <w:tcW w:w="7782" w:type="dxa"/>
            <w:tcBorders>
              <w:top w:val="single" w:sz="12" w:space="0" w:color="auto"/>
              <w:left w:val="nil"/>
              <w:bottom w:val="single" w:sz="12" w:space="0" w:color="auto"/>
              <w:right w:val="nil"/>
            </w:tcBorders>
          </w:tcPr>
          <w:p w:rsidR="0024665F" w:rsidRPr="0024665F" w:rsidRDefault="0024665F" w:rsidP="0024665F">
            <w:pPr>
              <w:pStyle w:val="NoSpacing"/>
              <w:rPr>
                <w:rFonts w:cstheme="minorHAnsi"/>
              </w:rPr>
            </w:pPr>
            <w:r w:rsidRPr="0024665F">
              <w:rPr>
                <w:rFonts w:cstheme="minorHAnsi"/>
              </w:rPr>
              <w:t>Readers Use All We Know about Letters, Sounds, Patterns, and Snap Words to Help us Read</w:t>
            </w:r>
          </w:p>
        </w:tc>
      </w:tr>
      <w:tr w:rsidR="0024665F" w:rsidRPr="00D5665A" w:rsidTr="00D7752E">
        <w:trPr>
          <w:trHeight w:val="845"/>
        </w:trPr>
        <w:tc>
          <w:tcPr>
            <w:tcW w:w="1794" w:type="dxa"/>
            <w:tcBorders>
              <w:top w:val="nil"/>
              <w:left w:val="nil"/>
              <w:bottom w:val="nil"/>
              <w:right w:val="nil"/>
            </w:tcBorders>
          </w:tcPr>
          <w:p w:rsidR="0024665F" w:rsidRPr="0024665F" w:rsidRDefault="0024665F" w:rsidP="0024665F">
            <w:pPr>
              <w:pStyle w:val="NoSpacing"/>
              <w:rPr>
                <w:b/>
              </w:rPr>
            </w:pPr>
            <w:r w:rsidRPr="0024665F">
              <w:rPr>
                <w:b/>
              </w:rPr>
              <w:t xml:space="preserve">Teaching point </w:t>
            </w:r>
            <w:r w:rsidRPr="0024665F">
              <w:rPr>
                <w:b/>
                <w:i/>
              </w:rPr>
              <w:t>(Kid language!)</w:t>
            </w:r>
            <w:r w:rsidRPr="0024665F">
              <w:rPr>
                <w:b/>
              </w:rPr>
              <w:t>:</w:t>
            </w:r>
          </w:p>
        </w:tc>
        <w:tc>
          <w:tcPr>
            <w:tcW w:w="7782" w:type="dxa"/>
            <w:tcBorders>
              <w:top w:val="single" w:sz="12" w:space="0" w:color="auto"/>
              <w:left w:val="nil"/>
              <w:bottom w:val="single" w:sz="12" w:space="0" w:color="auto"/>
              <w:right w:val="nil"/>
            </w:tcBorders>
          </w:tcPr>
          <w:p w:rsidR="0024665F" w:rsidRPr="0024665F" w:rsidRDefault="0024665F" w:rsidP="0024665F">
            <w:pPr>
              <w:pStyle w:val="NoSpacing"/>
              <w:rPr>
                <w:rFonts w:cstheme="minorHAnsi"/>
              </w:rPr>
            </w:pPr>
            <w:r w:rsidRPr="0024665F">
              <w:rPr>
                <w:rFonts w:cstheme="minorHAnsi"/>
              </w:rPr>
              <w:t>Readers can figure out new words by looking closely at the letters and patterns in the words.</w:t>
            </w:r>
          </w:p>
        </w:tc>
      </w:tr>
      <w:tr w:rsidR="0024665F" w:rsidRPr="00754E96" w:rsidTr="00D7752E">
        <w:trPr>
          <w:trHeight w:val="378"/>
        </w:trPr>
        <w:tc>
          <w:tcPr>
            <w:tcW w:w="1794" w:type="dxa"/>
            <w:tcBorders>
              <w:top w:val="nil"/>
              <w:left w:val="nil"/>
              <w:bottom w:val="nil"/>
              <w:right w:val="nil"/>
            </w:tcBorders>
          </w:tcPr>
          <w:p w:rsidR="0024665F" w:rsidRPr="0024665F" w:rsidRDefault="0024665F" w:rsidP="0024665F">
            <w:pPr>
              <w:pStyle w:val="NoSpacing"/>
              <w:rPr>
                <w:b/>
              </w:rPr>
            </w:pPr>
            <w:r w:rsidRPr="0024665F">
              <w:rPr>
                <w:b/>
              </w:rPr>
              <w:t>Catchy phrase:</w:t>
            </w:r>
          </w:p>
        </w:tc>
        <w:tc>
          <w:tcPr>
            <w:tcW w:w="7782" w:type="dxa"/>
            <w:tcBorders>
              <w:top w:val="single" w:sz="12" w:space="0" w:color="auto"/>
              <w:left w:val="nil"/>
              <w:bottom w:val="single" w:sz="12" w:space="0" w:color="auto"/>
              <w:right w:val="nil"/>
            </w:tcBorders>
          </w:tcPr>
          <w:p w:rsidR="0024665F" w:rsidRPr="0024665F" w:rsidRDefault="0024665F" w:rsidP="0024665F">
            <w:pPr>
              <w:pStyle w:val="NoSpacing"/>
              <w:rPr>
                <w:rFonts w:cstheme="minorHAnsi"/>
              </w:rPr>
            </w:pPr>
            <w:r w:rsidRPr="0024665F">
              <w:rPr>
                <w:rFonts w:cstheme="minorHAnsi"/>
              </w:rPr>
              <w:t>“Do any of these letters go together to make special sounds?”</w:t>
            </w:r>
          </w:p>
          <w:p w:rsidR="0024665F" w:rsidRPr="0024665F" w:rsidRDefault="0024665F" w:rsidP="0024665F">
            <w:pPr>
              <w:pStyle w:val="NoSpacing"/>
              <w:rPr>
                <w:rFonts w:cstheme="minorHAnsi"/>
                <w:lang w:val="es-MX"/>
              </w:rPr>
            </w:pPr>
            <w:r w:rsidRPr="0024665F">
              <w:rPr>
                <w:rFonts w:cstheme="minorHAnsi"/>
                <w:lang w:val="es-MX"/>
              </w:rPr>
              <w:t>¿Algunas de estas letras se juntan para hacer un sonido especial?</w:t>
            </w:r>
          </w:p>
        </w:tc>
      </w:tr>
      <w:tr w:rsidR="0024665F" w:rsidRPr="00D5665A" w:rsidTr="00D7752E">
        <w:tc>
          <w:tcPr>
            <w:tcW w:w="1794" w:type="dxa"/>
            <w:tcBorders>
              <w:top w:val="nil"/>
              <w:left w:val="nil"/>
              <w:bottom w:val="nil"/>
              <w:right w:val="nil"/>
            </w:tcBorders>
          </w:tcPr>
          <w:p w:rsidR="0024665F" w:rsidRPr="0024665F" w:rsidRDefault="0024665F" w:rsidP="0024665F">
            <w:pPr>
              <w:pStyle w:val="NoSpacing"/>
              <w:rPr>
                <w:b/>
              </w:rPr>
            </w:pPr>
            <w:r w:rsidRPr="0024665F">
              <w:rPr>
                <w:b/>
              </w:rPr>
              <w:t>Text:</w:t>
            </w:r>
          </w:p>
        </w:tc>
        <w:tc>
          <w:tcPr>
            <w:tcW w:w="7782" w:type="dxa"/>
            <w:tcBorders>
              <w:top w:val="single" w:sz="12" w:space="0" w:color="auto"/>
              <w:left w:val="nil"/>
              <w:bottom w:val="single" w:sz="12" w:space="0" w:color="auto"/>
              <w:right w:val="nil"/>
            </w:tcBorders>
          </w:tcPr>
          <w:p w:rsidR="0024665F" w:rsidRPr="0024665F" w:rsidRDefault="0024665F" w:rsidP="0024665F">
            <w:pPr>
              <w:pStyle w:val="NoSpacing"/>
              <w:rPr>
                <w:rFonts w:cstheme="minorHAnsi"/>
              </w:rPr>
            </w:pPr>
            <w:r w:rsidRPr="0024665F">
              <w:rPr>
                <w:rFonts w:cstheme="minorHAnsi"/>
              </w:rPr>
              <w:t xml:space="preserve">Familiar text such as </w:t>
            </w:r>
            <w:r w:rsidRPr="0024665F">
              <w:rPr>
                <w:rFonts w:cstheme="minorHAnsi"/>
                <w:u w:val="single"/>
              </w:rPr>
              <w:t>The Scrubbing Machine</w:t>
            </w:r>
            <w:r w:rsidRPr="0024665F">
              <w:rPr>
                <w:rFonts w:cstheme="minorHAnsi"/>
              </w:rPr>
              <w:t xml:space="preserve"> by Joy Cowley or any text with various blends and digraphs</w:t>
            </w:r>
          </w:p>
        </w:tc>
      </w:tr>
      <w:tr w:rsidR="0024665F" w:rsidRPr="00D5665A" w:rsidTr="00D7752E">
        <w:trPr>
          <w:trHeight w:val="207"/>
        </w:trPr>
        <w:tc>
          <w:tcPr>
            <w:tcW w:w="1794" w:type="dxa"/>
            <w:tcBorders>
              <w:top w:val="nil"/>
              <w:left w:val="nil"/>
              <w:bottom w:val="nil"/>
              <w:right w:val="nil"/>
            </w:tcBorders>
          </w:tcPr>
          <w:p w:rsidR="0024665F" w:rsidRPr="0024665F" w:rsidRDefault="0024665F" w:rsidP="0024665F">
            <w:pPr>
              <w:pStyle w:val="NoSpacing"/>
              <w:rPr>
                <w:b/>
              </w:rPr>
            </w:pPr>
            <w:proofErr w:type="gramStart"/>
            <w:r w:rsidRPr="0024665F">
              <w:rPr>
                <w:b/>
              </w:rPr>
              <w:t>Chart(</w:t>
            </w:r>
            <w:proofErr w:type="gramEnd"/>
            <w:r w:rsidRPr="0024665F">
              <w:rPr>
                <w:b/>
              </w:rPr>
              <w:t>?):</w:t>
            </w:r>
          </w:p>
        </w:tc>
        <w:tc>
          <w:tcPr>
            <w:tcW w:w="7782" w:type="dxa"/>
            <w:tcBorders>
              <w:top w:val="single" w:sz="12" w:space="0" w:color="auto"/>
              <w:left w:val="nil"/>
              <w:bottom w:val="single" w:sz="12" w:space="0" w:color="auto"/>
              <w:right w:val="nil"/>
            </w:tcBorders>
          </w:tcPr>
          <w:p w:rsidR="0024665F" w:rsidRPr="0024665F" w:rsidRDefault="0024665F" w:rsidP="0024665F">
            <w:pPr>
              <w:pStyle w:val="NoSpacing"/>
              <w:rPr>
                <w:rFonts w:cstheme="minorHAnsi"/>
              </w:rPr>
            </w:pPr>
            <w:r w:rsidRPr="0024665F">
              <w:rPr>
                <w:rFonts w:cstheme="minorHAnsi"/>
              </w:rPr>
              <w:t>Previously created chart made with students on blends and digraphs</w:t>
            </w:r>
          </w:p>
        </w:tc>
      </w:tr>
      <w:tr w:rsidR="00997BAB" w:rsidRPr="00451323" w:rsidTr="00D7752E">
        <w:trPr>
          <w:trHeight w:val="2430"/>
        </w:trPr>
        <w:tc>
          <w:tcPr>
            <w:tcW w:w="1794" w:type="dxa"/>
            <w:vMerge w:val="restart"/>
            <w:tcBorders>
              <w:top w:val="nil"/>
              <w:left w:val="nil"/>
              <w:right w:val="nil"/>
            </w:tcBorders>
          </w:tcPr>
          <w:p w:rsidR="00997BAB" w:rsidRPr="0024665F" w:rsidRDefault="00997BAB" w:rsidP="0024665F">
            <w:pPr>
              <w:pStyle w:val="NoSpacing"/>
              <w:rPr>
                <w:b/>
              </w:rPr>
            </w:pPr>
            <w:r w:rsidRPr="0024665F">
              <w:rPr>
                <w:b/>
              </w:rPr>
              <w:t>Standard:</w:t>
            </w:r>
          </w:p>
        </w:tc>
        <w:tc>
          <w:tcPr>
            <w:tcW w:w="7782" w:type="dxa"/>
            <w:tcBorders>
              <w:top w:val="single" w:sz="12" w:space="0" w:color="auto"/>
              <w:left w:val="nil"/>
              <w:bottom w:val="single" w:sz="12" w:space="0" w:color="auto"/>
              <w:right w:val="nil"/>
            </w:tcBorders>
          </w:tcPr>
          <w:p w:rsidR="00997BAB" w:rsidRPr="0024665F" w:rsidRDefault="00997BAB" w:rsidP="0024665F">
            <w:pPr>
              <w:pStyle w:val="NoSpacing"/>
              <w:rPr>
                <w:rFonts w:cstheme="minorHAnsi"/>
              </w:rPr>
            </w:pPr>
            <w:proofErr w:type="gramStart"/>
            <w:r w:rsidRPr="0024665F">
              <w:rPr>
                <w:rFonts w:cstheme="minorHAnsi"/>
              </w:rPr>
              <w:t>1.RF.2</w:t>
            </w:r>
            <w:proofErr w:type="gramEnd"/>
            <w:r w:rsidRPr="0024665F">
              <w:rPr>
                <w:rFonts w:cstheme="minorHAnsi"/>
              </w:rPr>
              <w:tab/>
              <w:t>Demonstrate understanding of spoken words, syllables, and sounds (phonemes).</w:t>
            </w:r>
          </w:p>
          <w:p w:rsidR="00997BAB" w:rsidRPr="0024665F" w:rsidRDefault="00997BAB" w:rsidP="0024665F">
            <w:pPr>
              <w:pStyle w:val="NoSpacing"/>
              <w:rPr>
                <w:rFonts w:cstheme="minorHAnsi"/>
              </w:rPr>
            </w:pPr>
            <w:r w:rsidRPr="0024665F">
              <w:rPr>
                <w:rFonts w:cstheme="minorHAnsi"/>
              </w:rPr>
              <w:t>Distinguish long from short vowel sounds in spoken single-syllable words.</w:t>
            </w:r>
          </w:p>
          <w:p w:rsidR="00997BAB" w:rsidRPr="0024665F" w:rsidRDefault="00997BAB" w:rsidP="0024665F">
            <w:pPr>
              <w:pStyle w:val="NoSpacing"/>
              <w:rPr>
                <w:rFonts w:cstheme="minorHAnsi"/>
              </w:rPr>
            </w:pPr>
            <w:r>
              <w:rPr>
                <w:rFonts w:cstheme="minorHAnsi"/>
              </w:rPr>
              <w:t xml:space="preserve"> </w:t>
            </w:r>
            <w:proofErr w:type="gramStart"/>
            <w:r w:rsidRPr="0024665F">
              <w:rPr>
                <w:rFonts w:cstheme="minorHAnsi"/>
              </w:rPr>
              <w:t>d.</w:t>
            </w:r>
            <w:r>
              <w:rPr>
                <w:rFonts w:cstheme="minorHAnsi"/>
              </w:rPr>
              <w:t xml:space="preserve">  </w:t>
            </w:r>
            <w:r w:rsidRPr="0024665F">
              <w:rPr>
                <w:rFonts w:cstheme="minorHAnsi"/>
              </w:rPr>
              <w:t>Segment</w:t>
            </w:r>
            <w:proofErr w:type="gramEnd"/>
            <w:r w:rsidRPr="0024665F">
              <w:rPr>
                <w:rFonts w:cstheme="minorHAnsi"/>
              </w:rPr>
              <w:t xml:space="preserve"> spoken single-syllable words into their complete sequence of individual sounds (phonemes).</w:t>
            </w:r>
          </w:p>
          <w:p w:rsidR="00997BAB" w:rsidRPr="0024665F" w:rsidRDefault="00997BAB" w:rsidP="0024665F">
            <w:pPr>
              <w:pStyle w:val="NoSpacing"/>
              <w:rPr>
                <w:rFonts w:cstheme="minorHAnsi"/>
              </w:rPr>
            </w:pPr>
            <w:proofErr w:type="gramStart"/>
            <w:r w:rsidRPr="0024665F">
              <w:rPr>
                <w:rFonts w:cstheme="minorHAnsi"/>
              </w:rPr>
              <w:t>1.RF.3</w:t>
            </w:r>
            <w:proofErr w:type="gramEnd"/>
            <w:r w:rsidRPr="0024665F">
              <w:rPr>
                <w:rFonts w:cstheme="minorHAnsi"/>
              </w:rPr>
              <w:tab/>
              <w:t>Know and apply grade-level phonics and word analysis skills in decoding words.</w:t>
            </w:r>
          </w:p>
          <w:p w:rsidR="00997BAB" w:rsidRPr="0024665F" w:rsidRDefault="00997BAB" w:rsidP="0024665F">
            <w:pPr>
              <w:pStyle w:val="NoSpacing"/>
              <w:rPr>
                <w:rFonts w:cstheme="minorHAnsi"/>
              </w:rPr>
            </w:pPr>
            <w:r w:rsidRPr="0024665F">
              <w:rPr>
                <w:rFonts w:cstheme="minorHAnsi"/>
              </w:rPr>
              <w:t>Know the spelling-sound correspondences for common consonant digraphs.</w:t>
            </w:r>
          </w:p>
          <w:p w:rsidR="00997BAB" w:rsidRPr="0024665F" w:rsidRDefault="00997BAB" w:rsidP="0024665F">
            <w:pPr>
              <w:pStyle w:val="NoSpacing"/>
              <w:rPr>
                <w:rFonts w:cstheme="minorHAnsi"/>
              </w:rPr>
            </w:pPr>
            <w:r w:rsidRPr="0024665F">
              <w:rPr>
                <w:rFonts w:cstheme="minorHAnsi"/>
              </w:rPr>
              <w:t>Decode regularly spelled one-syllable words.</w:t>
            </w:r>
          </w:p>
        </w:tc>
      </w:tr>
      <w:tr w:rsidR="00997BAB" w:rsidRPr="00451323" w:rsidTr="00D7752E">
        <w:trPr>
          <w:trHeight w:val="255"/>
        </w:trPr>
        <w:tc>
          <w:tcPr>
            <w:tcW w:w="1794" w:type="dxa"/>
            <w:vMerge/>
            <w:tcBorders>
              <w:left w:val="nil"/>
              <w:bottom w:val="single" w:sz="12" w:space="0" w:color="auto"/>
              <w:right w:val="nil"/>
            </w:tcBorders>
          </w:tcPr>
          <w:p w:rsidR="00997BAB" w:rsidRPr="0024665F" w:rsidRDefault="00997BAB" w:rsidP="0024665F">
            <w:pPr>
              <w:pStyle w:val="NoSpacing"/>
              <w:rPr>
                <w:b/>
              </w:rPr>
            </w:pPr>
          </w:p>
        </w:tc>
        <w:tc>
          <w:tcPr>
            <w:tcW w:w="7782" w:type="dxa"/>
            <w:tcBorders>
              <w:top w:val="single" w:sz="12" w:space="0" w:color="auto"/>
              <w:left w:val="nil"/>
              <w:bottom w:val="single" w:sz="12" w:space="0" w:color="auto"/>
              <w:right w:val="nil"/>
            </w:tcBorders>
          </w:tcPr>
          <w:p w:rsidR="00997BAB" w:rsidRPr="0024665F" w:rsidRDefault="00997BAB" w:rsidP="0024665F">
            <w:pPr>
              <w:pStyle w:val="NoSpacing"/>
              <w:rPr>
                <w:rFonts w:cstheme="minorHAnsi"/>
              </w:rPr>
            </w:pPr>
          </w:p>
        </w:tc>
      </w:tr>
      <w:tr w:rsidR="00D7752E" w:rsidRPr="00D5665A" w:rsidTr="008813EA">
        <w:tblPrEx>
          <w:tblBorders>
            <w:insideH w:val="none" w:sz="0" w:space="0" w:color="auto"/>
          </w:tblBorders>
        </w:tblPrEx>
        <w:trPr>
          <w:trHeight w:val="1641"/>
        </w:trPr>
        <w:tc>
          <w:tcPr>
            <w:tcW w:w="9576" w:type="dxa"/>
            <w:gridSpan w:val="2"/>
            <w:tcBorders>
              <w:top w:val="single" w:sz="12" w:space="0" w:color="auto"/>
              <w:left w:val="single" w:sz="12" w:space="0" w:color="auto"/>
              <w:right w:val="single" w:sz="12" w:space="0" w:color="auto"/>
            </w:tcBorders>
            <w:vAlign w:val="center"/>
          </w:tcPr>
          <w:p w:rsidR="00D7752E" w:rsidRPr="0024665F" w:rsidRDefault="00D7752E" w:rsidP="0024665F">
            <w:pPr>
              <w:pStyle w:val="NoSpacing"/>
              <w:rPr>
                <w:b/>
              </w:rPr>
            </w:pPr>
            <w:r w:rsidRPr="0024665F">
              <w:rPr>
                <w:b/>
              </w:rPr>
              <w:t>Mini Lesson:  (7-10 minutes total)</w:t>
            </w:r>
          </w:p>
          <w:p w:rsidR="00D7752E" w:rsidRPr="00D7752E" w:rsidRDefault="00D7752E" w:rsidP="0024665F">
            <w:pPr>
              <w:pStyle w:val="NoSpacing"/>
              <w:rPr>
                <w:b/>
                <w:i/>
              </w:rPr>
            </w:pPr>
            <w:r w:rsidRPr="00D7752E">
              <w:rPr>
                <w:b/>
                <w:i/>
              </w:rPr>
              <w:t xml:space="preserve">Connection: </w:t>
            </w:r>
          </w:p>
          <w:p w:rsidR="00D7752E" w:rsidRPr="0024665F" w:rsidRDefault="00D7752E" w:rsidP="0024665F">
            <w:pPr>
              <w:pStyle w:val="NoSpacing"/>
              <w:rPr>
                <w:b/>
              </w:rPr>
            </w:pPr>
            <w:r w:rsidRPr="007A5681">
              <w:t>You have been learning that you can use what you know about other words to help you figure out a new word. Today I want you to learn that</w:t>
            </w:r>
            <w:r w:rsidRPr="007A5681">
              <w:rPr>
                <w:i/>
              </w:rPr>
              <w:t xml:space="preserve"> </w:t>
            </w:r>
            <w:r w:rsidRPr="007A5681">
              <w:t>readers can figure out words by looking closely at the letters and patterns in the words. We can look closely at words and say, “Do any of these letters go together to make special sounds?” “Can I use these sounds to help me read?”</w:t>
            </w:r>
          </w:p>
        </w:tc>
      </w:tr>
      <w:tr w:rsidR="0024665F" w:rsidRPr="00D5665A" w:rsidTr="00D7752E">
        <w:tblPrEx>
          <w:tblBorders>
            <w:insideH w:val="none" w:sz="0" w:space="0" w:color="auto"/>
          </w:tblBorders>
        </w:tblPrEx>
        <w:trPr>
          <w:trHeight w:val="864"/>
        </w:trPr>
        <w:tc>
          <w:tcPr>
            <w:tcW w:w="9576" w:type="dxa"/>
            <w:gridSpan w:val="2"/>
            <w:tcBorders>
              <w:top w:val="single" w:sz="12" w:space="0" w:color="auto"/>
              <w:left w:val="single" w:sz="12" w:space="0" w:color="auto"/>
              <w:bottom w:val="single" w:sz="12" w:space="0" w:color="auto"/>
              <w:right w:val="single" w:sz="12" w:space="0" w:color="auto"/>
            </w:tcBorders>
          </w:tcPr>
          <w:p w:rsidR="00D7752E" w:rsidRPr="00D7752E" w:rsidRDefault="0024665F" w:rsidP="0024665F">
            <w:pPr>
              <w:pStyle w:val="NoSpacing"/>
              <w:rPr>
                <w:b/>
                <w:i/>
              </w:rPr>
            </w:pPr>
            <w:r w:rsidRPr="00D7752E">
              <w:rPr>
                <w:b/>
                <w:i/>
              </w:rPr>
              <w:t xml:space="preserve">Teach:  </w:t>
            </w:r>
          </w:p>
          <w:p w:rsidR="0024665F" w:rsidRPr="007A5681" w:rsidRDefault="0024665F" w:rsidP="0024665F">
            <w:pPr>
              <w:pStyle w:val="NoSpacing"/>
            </w:pPr>
            <w:r w:rsidRPr="007A5681">
              <w:t xml:space="preserve">(Demonstration, Shared Example/Explanation, Inquiry, or Guided Practice)  Remember when we made this chart about how two letters put together can make one sound? </w:t>
            </w:r>
            <w:proofErr w:type="gramStart"/>
            <w:r w:rsidRPr="007A5681">
              <w:t>( Teacher</w:t>
            </w:r>
            <w:proofErr w:type="gramEnd"/>
            <w:r w:rsidRPr="007A5681">
              <w:t xml:space="preserve"> reviews the list that was generated in class).  I’m going to use what we know about sounds from this chart and from other words that I know to help me with the words that I don’t know.  Remember that readers can figure out words by looking closely at the letters and patterns in the words.  </w:t>
            </w:r>
          </w:p>
          <w:p w:rsidR="0024665F" w:rsidRPr="007A5681" w:rsidRDefault="0024665F" w:rsidP="0024665F">
            <w:pPr>
              <w:pStyle w:val="NoSpacing"/>
            </w:pPr>
          </w:p>
          <w:p w:rsidR="0024665F" w:rsidRPr="007A5681" w:rsidRDefault="0024665F" w:rsidP="0024665F">
            <w:pPr>
              <w:pStyle w:val="NoSpacing"/>
            </w:pPr>
            <w:r w:rsidRPr="007A5681">
              <w:t xml:space="preserve">I’m going to read this page and stop at a word.  Boys and girls remember that I already know what these words are so I’m going to pretend I don’t know what this word is so please don’t shout out the word if you know it.  (Teacher reads and stops at a word that is a blend or a digraph).  I need to ask myself “Do any of these letters go together to make special sounds?”  Hmmm… this word starts with </w:t>
            </w:r>
            <w:r w:rsidRPr="007A5681">
              <w:rPr>
                <w:u w:val="single"/>
              </w:rPr>
              <w:t>p-l</w:t>
            </w:r>
            <w:r w:rsidRPr="007A5681">
              <w:t xml:space="preserve"> and if I look at the chart and think about what I know about these two letters put together I remember that these two letters put together say __pl____ (Say the sound).</w:t>
            </w:r>
          </w:p>
          <w:p w:rsidR="0024665F" w:rsidRPr="007A5681" w:rsidRDefault="0024665F" w:rsidP="0024665F">
            <w:pPr>
              <w:pStyle w:val="NoSpacing"/>
            </w:pPr>
          </w:p>
          <w:p w:rsidR="0024665F" w:rsidRPr="007A5681" w:rsidRDefault="0024665F" w:rsidP="0024665F">
            <w:pPr>
              <w:pStyle w:val="NoSpacing"/>
            </w:pPr>
            <w:r w:rsidRPr="007A5681">
              <w:t>Did you see how I figured out the word by looking closely at the letters and patterns in the word?</w:t>
            </w:r>
          </w:p>
          <w:p w:rsidR="0024665F" w:rsidRPr="007A5681" w:rsidRDefault="0024665F" w:rsidP="0024665F">
            <w:pPr>
              <w:pStyle w:val="NoSpacing"/>
            </w:pPr>
            <w:r w:rsidRPr="007A5681">
              <w:t>I need to ask myself “Do any of these letters go together to make special sounds?”</w:t>
            </w:r>
          </w:p>
          <w:p w:rsidR="0024665F" w:rsidRPr="007A5681" w:rsidRDefault="0024665F" w:rsidP="0024665F">
            <w:pPr>
              <w:pStyle w:val="NoSpacing"/>
            </w:pPr>
          </w:p>
          <w:p w:rsidR="0024665F" w:rsidRPr="007A5681" w:rsidRDefault="0024665F" w:rsidP="0024665F">
            <w:pPr>
              <w:pStyle w:val="NoSpacing"/>
            </w:pPr>
            <w:r w:rsidRPr="007A5681">
              <w:t xml:space="preserve">Repeat this activity with several more words.  </w:t>
            </w:r>
          </w:p>
          <w:p w:rsidR="0024665F" w:rsidRPr="007A5681" w:rsidRDefault="0024665F" w:rsidP="0024665F">
            <w:pPr>
              <w:pStyle w:val="NoSpacing"/>
            </w:pPr>
            <w:r w:rsidRPr="007A5681">
              <w:tab/>
            </w:r>
          </w:p>
          <w:p w:rsidR="0024665F" w:rsidRPr="007A5681" w:rsidRDefault="0024665F" w:rsidP="0024665F">
            <w:pPr>
              <w:pStyle w:val="NoSpacing"/>
              <w:rPr>
                <w:i/>
              </w:rPr>
            </w:pPr>
          </w:p>
        </w:tc>
      </w:tr>
      <w:tr w:rsidR="0024665F" w:rsidRPr="00D5665A" w:rsidTr="00D7752E">
        <w:tblPrEx>
          <w:tblBorders>
            <w:insideH w:val="none" w:sz="0" w:space="0" w:color="auto"/>
          </w:tblBorders>
        </w:tblPrEx>
        <w:trPr>
          <w:trHeight w:val="783"/>
        </w:trPr>
        <w:tc>
          <w:tcPr>
            <w:tcW w:w="9576" w:type="dxa"/>
            <w:gridSpan w:val="2"/>
            <w:tcBorders>
              <w:top w:val="single" w:sz="12" w:space="0" w:color="auto"/>
              <w:left w:val="single" w:sz="12" w:space="0" w:color="auto"/>
              <w:bottom w:val="single" w:sz="12" w:space="0" w:color="auto"/>
              <w:right w:val="single" w:sz="12" w:space="0" w:color="auto"/>
            </w:tcBorders>
          </w:tcPr>
          <w:p w:rsidR="0024665F" w:rsidRPr="0024665F" w:rsidRDefault="0024665F" w:rsidP="0024665F">
            <w:pPr>
              <w:pStyle w:val="NoSpacing"/>
              <w:rPr>
                <w:b/>
                <w:i/>
              </w:rPr>
            </w:pPr>
            <w:r w:rsidRPr="0024665F">
              <w:rPr>
                <w:b/>
                <w:i/>
              </w:rPr>
              <w:lastRenderedPageBreak/>
              <w:t xml:space="preserve">Active Involvement: </w:t>
            </w:r>
          </w:p>
          <w:p w:rsidR="0024665F" w:rsidRPr="007A5681" w:rsidRDefault="0024665F" w:rsidP="0024665F">
            <w:pPr>
              <w:pStyle w:val="NoSpacing"/>
            </w:pPr>
            <w:r w:rsidRPr="007A5681">
              <w:t xml:space="preserve">I am going to turn to a page in the book and read up to a word. Partner A will ask Partner B “Do any letters of these letters go together to make special sounds?” Let’s practice that, partner A “What are you going to say to partner B?” (Teacher waits for all the A’s to respond with catchy phrase) </w:t>
            </w:r>
            <w:r w:rsidRPr="007A5681">
              <w:br/>
              <w:t>Partner B remember to look at the chart and think about what you know about letters and sounds and tell partner A what you think the word is.</w:t>
            </w:r>
          </w:p>
          <w:p w:rsidR="0024665F" w:rsidRPr="007A5681" w:rsidRDefault="0024665F" w:rsidP="0024665F">
            <w:pPr>
              <w:pStyle w:val="NoSpacing"/>
            </w:pPr>
          </w:p>
          <w:p w:rsidR="0024665F" w:rsidRPr="007A5681" w:rsidRDefault="0024665F" w:rsidP="0024665F">
            <w:pPr>
              <w:pStyle w:val="NoSpacing"/>
            </w:pPr>
            <w:r w:rsidRPr="007A5681">
              <w:t xml:space="preserve">Repeat the activity on a different page, but change the partner roles. </w:t>
            </w:r>
          </w:p>
          <w:p w:rsidR="0024665F" w:rsidRPr="007A5681" w:rsidRDefault="0024665F" w:rsidP="0024665F">
            <w:pPr>
              <w:pStyle w:val="NoSpacing"/>
            </w:pPr>
          </w:p>
          <w:p w:rsidR="0024665F" w:rsidRPr="0024665F" w:rsidRDefault="0024665F" w:rsidP="0024665F">
            <w:pPr>
              <w:pStyle w:val="NoSpacing"/>
              <w:rPr>
                <w:b/>
              </w:rPr>
            </w:pPr>
            <w:r w:rsidRPr="007A5681">
              <w:t xml:space="preserve">Remember we can ask ourselves “Do any of these letters go together to make special sounds?” We can use this information to figure out new words by looking closely at the letters and patterns in words. </w:t>
            </w:r>
          </w:p>
        </w:tc>
      </w:tr>
      <w:tr w:rsidR="0024665F" w:rsidRPr="00D5665A" w:rsidTr="00D7752E">
        <w:tblPrEx>
          <w:tblBorders>
            <w:insideH w:val="none" w:sz="0" w:space="0" w:color="auto"/>
          </w:tblBorders>
        </w:tblPrEx>
        <w:trPr>
          <w:trHeight w:val="837"/>
        </w:trPr>
        <w:tc>
          <w:tcPr>
            <w:tcW w:w="9576" w:type="dxa"/>
            <w:gridSpan w:val="2"/>
            <w:tcBorders>
              <w:top w:val="single" w:sz="12" w:space="0" w:color="auto"/>
              <w:left w:val="single" w:sz="12" w:space="0" w:color="auto"/>
              <w:bottom w:val="single" w:sz="12" w:space="0" w:color="auto"/>
              <w:right w:val="single" w:sz="12" w:space="0" w:color="auto"/>
            </w:tcBorders>
          </w:tcPr>
          <w:p w:rsidR="0024665F" w:rsidRPr="0024665F" w:rsidRDefault="0024665F" w:rsidP="0024665F">
            <w:pPr>
              <w:pStyle w:val="NoSpacing"/>
              <w:rPr>
                <w:b/>
                <w:i/>
              </w:rPr>
            </w:pPr>
            <w:r w:rsidRPr="0024665F">
              <w:rPr>
                <w:b/>
                <w:i/>
              </w:rPr>
              <w:t xml:space="preserve">Link: </w:t>
            </w:r>
          </w:p>
          <w:p w:rsidR="0024665F" w:rsidRPr="007A5681" w:rsidRDefault="0024665F" w:rsidP="0024665F">
            <w:pPr>
              <w:pStyle w:val="NoSpacing"/>
            </w:pPr>
            <w:r w:rsidRPr="007A5681">
              <w:t>Today and everyday when you come to words you don’t know you can figure out these words by looking closely at the letters and patterns in the words. Now when you are working with your partner if one of you gets stuck on a word you can ask yourself, “Do any of these letters go together to make special sounds?”</w:t>
            </w:r>
          </w:p>
        </w:tc>
      </w:tr>
      <w:tr w:rsidR="0024665F" w:rsidRPr="00D5665A" w:rsidTr="00D7752E">
        <w:tblPrEx>
          <w:tblBorders>
            <w:insideH w:val="none" w:sz="0" w:space="0" w:color="auto"/>
          </w:tblBorders>
        </w:tblPrEx>
        <w:trPr>
          <w:trHeight w:val="1070"/>
        </w:trPr>
        <w:tc>
          <w:tcPr>
            <w:tcW w:w="9576" w:type="dxa"/>
            <w:gridSpan w:val="2"/>
            <w:tcBorders>
              <w:top w:val="single" w:sz="12" w:space="0" w:color="auto"/>
              <w:left w:val="single" w:sz="12" w:space="0" w:color="auto"/>
              <w:bottom w:val="single" w:sz="12" w:space="0" w:color="auto"/>
              <w:right w:val="single" w:sz="12" w:space="0" w:color="auto"/>
            </w:tcBorders>
          </w:tcPr>
          <w:p w:rsidR="0024665F" w:rsidRPr="0024665F" w:rsidRDefault="0024665F" w:rsidP="0024665F">
            <w:pPr>
              <w:pStyle w:val="NoSpacing"/>
              <w:rPr>
                <w:b/>
              </w:rPr>
            </w:pPr>
            <w:r w:rsidRPr="0024665F">
              <w:rPr>
                <w:b/>
              </w:rPr>
              <w:t>Mid-Workshop Teaching Point:</w:t>
            </w:r>
          </w:p>
          <w:p w:rsidR="0024665F" w:rsidRPr="0024665F" w:rsidRDefault="0024665F" w:rsidP="0024665F">
            <w:pPr>
              <w:pStyle w:val="NoSpacing"/>
              <w:rPr>
                <w:b/>
                <w:i/>
              </w:rPr>
            </w:pPr>
          </w:p>
        </w:tc>
      </w:tr>
      <w:tr w:rsidR="0024665F" w:rsidRPr="00D5665A" w:rsidTr="00D7752E">
        <w:tblPrEx>
          <w:tblBorders>
            <w:insideH w:val="none" w:sz="0" w:space="0" w:color="auto"/>
          </w:tblBorders>
        </w:tblPrEx>
        <w:trPr>
          <w:trHeight w:val="918"/>
        </w:trPr>
        <w:tc>
          <w:tcPr>
            <w:tcW w:w="9576" w:type="dxa"/>
            <w:gridSpan w:val="2"/>
            <w:tcBorders>
              <w:top w:val="single" w:sz="12" w:space="0" w:color="auto"/>
              <w:left w:val="single" w:sz="12" w:space="0" w:color="auto"/>
              <w:bottom w:val="single" w:sz="12" w:space="0" w:color="auto"/>
              <w:right w:val="single" w:sz="12" w:space="0" w:color="auto"/>
            </w:tcBorders>
          </w:tcPr>
          <w:p w:rsidR="0024665F" w:rsidRPr="0024665F" w:rsidRDefault="0024665F" w:rsidP="0024665F">
            <w:pPr>
              <w:pStyle w:val="NoSpacing"/>
              <w:rPr>
                <w:b/>
              </w:rPr>
            </w:pPr>
            <w:r w:rsidRPr="0024665F">
              <w:rPr>
                <w:b/>
              </w:rPr>
              <w:t>Share:</w:t>
            </w:r>
          </w:p>
          <w:p w:rsidR="0024665F" w:rsidRPr="0024665F" w:rsidRDefault="0024665F" w:rsidP="0024665F">
            <w:pPr>
              <w:pStyle w:val="NoSpacing"/>
              <w:rPr>
                <w:b/>
                <w:i/>
              </w:rPr>
            </w:pPr>
          </w:p>
        </w:tc>
      </w:tr>
    </w:tbl>
    <w:p w:rsidR="007A5681" w:rsidRDefault="007A5681"/>
    <w:p w:rsidR="007A5681" w:rsidRDefault="007A5681">
      <w:r>
        <w:br w:type="page"/>
      </w:r>
    </w:p>
    <w:tbl>
      <w:tblPr>
        <w:tblW w:w="0" w:type="auto"/>
        <w:tblLook w:val="00A0" w:firstRow="1" w:lastRow="0" w:firstColumn="1" w:lastColumn="0" w:noHBand="0" w:noVBand="0"/>
      </w:tblPr>
      <w:tblGrid>
        <w:gridCol w:w="9576"/>
      </w:tblGrid>
      <w:tr w:rsidR="00D7752E" w:rsidRPr="00D5665A" w:rsidTr="00D7752E">
        <w:tc>
          <w:tcPr>
            <w:tcW w:w="9576" w:type="dxa"/>
          </w:tcPr>
          <w:p w:rsidR="00D7752E" w:rsidRPr="001A1F39" w:rsidRDefault="00D7752E" w:rsidP="001A1F39">
            <w:pPr>
              <w:pStyle w:val="NoSpacing"/>
              <w:jc w:val="center"/>
              <w:rPr>
                <w:sz w:val="40"/>
                <w:szCs w:val="40"/>
              </w:rPr>
            </w:pPr>
            <w:bookmarkStart w:id="11" w:name="ml6"/>
            <w:bookmarkEnd w:id="11"/>
            <w:r w:rsidRPr="001A1F39">
              <w:rPr>
                <w:sz w:val="40"/>
                <w:szCs w:val="40"/>
              </w:rPr>
              <w:lastRenderedPageBreak/>
              <w:t>Unit 2 Mini Lesson 6</w:t>
            </w:r>
          </w:p>
          <w:p w:rsidR="00D7752E" w:rsidRPr="00D5665A" w:rsidRDefault="00D7752E" w:rsidP="001A1F39">
            <w:pPr>
              <w:pStyle w:val="NoSpacing"/>
              <w:rPr>
                <w:szCs w:val="20"/>
              </w:rPr>
            </w:pPr>
          </w:p>
        </w:tc>
      </w:tr>
    </w:tbl>
    <w:p w:rsidR="001A1F39" w:rsidRPr="00D5665A" w:rsidRDefault="001A1F39" w:rsidP="001A1F39">
      <w:pPr>
        <w:pStyle w:val="NoSpacing"/>
        <w:rPr>
          <w:sz w:val="6"/>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5"/>
        <w:gridCol w:w="7781"/>
      </w:tblGrid>
      <w:tr w:rsidR="001A1F39" w:rsidRPr="00D5665A" w:rsidTr="00D7752E">
        <w:tc>
          <w:tcPr>
            <w:tcW w:w="1908" w:type="dxa"/>
            <w:tcBorders>
              <w:top w:val="nil"/>
              <w:left w:val="nil"/>
              <w:bottom w:val="nil"/>
              <w:right w:val="nil"/>
            </w:tcBorders>
          </w:tcPr>
          <w:p w:rsidR="001A1F39" w:rsidRPr="001A1F39" w:rsidRDefault="001A1F39" w:rsidP="001A1F39">
            <w:pPr>
              <w:pStyle w:val="NoSpacing"/>
              <w:rPr>
                <w:b/>
              </w:rPr>
            </w:pPr>
            <w:r w:rsidRPr="001A1F39">
              <w:rPr>
                <w:b/>
              </w:rPr>
              <w:t>Unit of Study:</w:t>
            </w:r>
          </w:p>
        </w:tc>
        <w:tc>
          <w:tcPr>
            <w:tcW w:w="9108" w:type="dxa"/>
            <w:tcBorders>
              <w:top w:val="nil"/>
              <w:left w:val="nil"/>
              <w:bottom w:val="single" w:sz="12" w:space="0" w:color="auto"/>
              <w:right w:val="nil"/>
            </w:tcBorders>
          </w:tcPr>
          <w:p w:rsidR="001A1F39" w:rsidRPr="001A1F39" w:rsidRDefault="001A1F39" w:rsidP="001A1F39">
            <w:pPr>
              <w:pStyle w:val="NoSpacing"/>
              <w:rPr>
                <w:rFonts w:cstheme="minorHAnsi"/>
              </w:rPr>
            </w:pPr>
            <w:r w:rsidRPr="001A1F39">
              <w:rPr>
                <w:rFonts w:cstheme="minorHAnsi"/>
              </w:rPr>
              <w:t>Tackling Trouble</w:t>
            </w:r>
          </w:p>
        </w:tc>
      </w:tr>
      <w:tr w:rsidR="001A1F39" w:rsidRPr="00D5665A" w:rsidTr="00D7752E">
        <w:tc>
          <w:tcPr>
            <w:tcW w:w="1908" w:type="dxa"/>
            <w:tcBorders>
              <w:top w:val="nil"/>
              <w:left w:val="nil"/>
              <w:bottom w:val="nil"/>
              <w:right w:val="nil"/>
            </w:tcBorders>
          </w:tcPr>
          <w:p w:rsidR="001A1F39" w:rsidRPr="001A1F39" w:rsidRDefault="001A1F39" w:rsidP="001A1F39">
            <w:pPr>
              <w:pStyle w:val="NoSpacing"/>
              <w:rPr>
                <w:b/>
              </w:rPr>
            </w:pPr>
            <w:r w:rsidRPr="001A1F39">
              <w:rPr>
                <w:b/>
              </w:rPr>
              <w:t>Goal:</w:t>
            </w:r>
          </w:p>
        </w:tc>
        <w:tc>
          <w:tcPr>
            <w:tcW w:w="9108" w:type="dxa"/>
            <w:tcBorders>
              <w:top w:val="single" w:sz="12" w:space="0" w:color="auto"/>
              <w:left w:val="nil"/>
              <w:bottom w:val="single" w:sz="12" w:space="0" w:color="auto"/>
              <w:right w:val="nil"/>
            </w:tcBorders>
          </w:tcPr>
          <w:p w:rsidR="001A1F39" w:rsidRPr="001A1F39" w:rsidRDefault="001A1F39" w:rsidP="001A1F39">
            <w:pPr>
              <w:pStyle w:val="NoSpacing"/>
              <w:rPr>
                <w:rFonts w:cstheme="minorHAnsi"/>
              </w:rPr>
            </w:pPr>
            <w:r w:rsidRPr="001A1F39">
              <w:rPr>
                <w:rFonts w:cstheme="minorHAnsi"/>
                <w:sz w:val="20"/>
              </w:rPr>
              <w:t>Readers Use All We know about Letters, Sounds, Patterns, and Snap words to Help Us Read</w:t>
            </w:r>
          </w:p>
        </w:tc>
      </w:tr>
      <w:tr w:rsidR="001A1F39" w:rsidRPr="00D5665A" w:rsidTr="00D7752E">
        <w:trPr>
          <w:trHeight w:val="845"/>
        </w:trPr>
        <w:tc>
          <w:tcPr>
            <w:tcW w:w="1908" w:type="dxa"/>
            <w:tcBorders>
              <w:top w:val="nil"/>
              <w:left w:val="nil"/>
              <w:bottom w:val="nil"/>
              <w:right w:val="nil"/>
            </w:tcBorders>
          </w:tcPr>
          <w:p w:rsidR="001A1F39" w:rsidRPr="001A1F39" w:rsidRDefault="001A1F39" w:rsidP="001A1F39">
            <w:pPr>
              <w:pStyle w:val="NoSpacing"/>
              <w:rPr>
                <w:b/>
              </w:rPr>
            </w:pPr>
            <w:r w:rsidRPr="001A1F39">
              <w:rPr>
                <w:b/>
              </w:rPr>
              <w:t xml:space="preserve">Teaching point </w:t>
            </w:r>
            <w:r w:rsidRPr="001A1F39">
              <w:rPr>
                <w:b/>
                <w:i/>
              </w:rPr>
              <w:t>(Kid language!)</w:t>
            </w:r>
            <w:r w:rsidRPr="001A1F39">
              <w:rPr>
                <w:b/>
              </w:rPr>
              <w:t>:</w:t>
            </w:r>
          </w:p>
        </w:tc>
        <w:tc>
          <w:tcPr>
            <w:tcW w:w="9108" w:type="dxa"/>
            <w:tcBorders>
              <w:top w:val="single" w:sz="12" w:space="0" w:color="auto"/>
              <w:left w:val="nil"/>
              <w:bottom w:val="single" w:sz="12" w:space="0" w:color="auto"/>
              <w:right w:val="nil"/>
            </w:tcBorders>
          </w:tcPr>
          <w:p w:rsidR="001A1F39" w:rsidRPr="001A1F39" w:rsidRDefault="001A1F39" w:rsidP="001A1F39">
            <w:pPr>
              <w:pStyle w:val="NoSpacing"/>
              <w:rPr>
                <w:rFonts w:cstheme="minorHAnsi"/>
              </w:rPr>
            </w:pPr>
            <w:r w:rsidRPr="001A1F39">
              <w:rPr>
                <w:rFonts w:cstheme="minorHAnsi"/>
                <w:sz w:val="20"/>
              </w:rPr>
              <w:t xml:space="preserve">Readers can figure out new words by looking all the way across a word and by checking the picture. </w:t>
            </w:r>
          </w:p>
        </w:tc>
      </w:tr>
      <w:tr w:rsidR="001A1F39" w:rsidRPr="00D5665A" w:rsidTr="00D7752E">
        <w:trPr>
          <w:trHeight w:val="378"/>
        </w:trPr>
        <w:tc>
          <w:tcPr>
            <w:tcW w:w="1908" w:type="dxa"/>
            <w:tcBorders>
              <w:top w:val="nil"/>
              <w:left w:val="nil"/>
              <w:bottom w:val="nil"/>
              <w:right w:val="nil"/>
            </w:tcBorders>
          </w:tcPr>
          <w:p w:rsidR="001A1F39" w:rsidRPr="001A1F39" w:rsidRDefault="001A1F39" w:rsidP="001A1F39">
            <w:pPr>
              <w:pStyle w:val="NoSpacing"/>
              <w:rPr>
                <w:b/>
              </w:rPr>
            </w:pPr>
            <w:r w:rsidRPr="001A1F39">
              <w:rPr>
                <w:b/>
              </w:rPr>
              <w:t>Catchy phrase:</w:t>
            </w:r>
          </w:p>
        </w:tc>
        <w:tc>
          <w:tcPr>
            <w:tcW w:w="9108" w:type="dxa"/>
            <w:tcBorders>
              <w:top w:val="single" w:sz="12" w:space="0" w:color="auto"/>
              <w:left w:val="nil"/>
              <w:bottom w:val="single" w:sz="12" w:space="0" w:color="auto"/>
              <w:right w:val="nil"/>
            </w:tcBorders>
          </w:tcPr>
          <w:p w:rsidR="001A1F39" w:rsidRPr="001A1F39" w:rsidRDefault="001A1F39" w:rsidP="001A1F39">
            <w:pPr>
              <w:pStyle w:val="NoSpacing"/>
              <w:rPr>
                <w:rFonts w:cstheme="minorHAnsi"/>
              </w:rPr>
            </w:pPr>
            <w:r w:rsidRPr="001A1F39">
              <w:rPr>
                <w:rFonts w:cstheme="minorHAnsi"/>
              </w:rPr>
              <w:t>Check the picture</w:t>
            </w:r>
          </w:p>
          <w:p w:rsidR="001A1F39" w:rsidRPr="001A1F39" w:rsidRDefault="001A1F39" w:rsidP="001A1F39">
            <w:pPr>
              <w:pStyle w:val="NoSpacing"/>
              <w:rPr>
                <w:rFonts w:cstheme="minorHAnsi"/>
                <w:i/>
              </w:rPr>
            </w:pPr>
            <w:r w:rsidRPr="001A1F39">
              <w:rPr>
                <w:rFonts w:cstheme="minorHAnsi"/>
              </w:rPr>
              <w:t>Check the beginning, middle and end of the word</w:t>
            </w:r>
          </w:p>
          <w:p w:rsidR="001A1F39" w:rsidRPr="001A1F39" w:rsidRDefault="001A1F39" w:rsidP="001A1F39">
            <w:pPr>
              <w:pStyle w:val="NoSpacing"/>
              <w:rPr>
                <w:rFonts w:cstheme="minorHAnsi"/>
              </w:rPr>
            </w:pPr>
          </w:p>
        </w:tc>
      </w:tr>
      <w:tr w:rsidR="001A1F39" w:rsidRPr="00D5665A" w:rsidTr="00D7752E">
        <w:tc>
          <w:tcPr>
            <w:tcW w:w="1908" w:type="dxa"/>
            <w:tcBorders>
              <w:top w:val="nil"/>
              <w:left w:val="nil"/>
              <w:bottom w:val="nil"/>
              <w:right w:val="nil"/>
            </w:tcBorders>
          </w:tcPr>
          <w:p w:rsidR="001A1F39" w:rsidRPr="001A1F39" w:rsidRDefault="001A1F39" w:rsidP="001A1F39">
            <w:pPr>
              <w:pStyle w:val="NoSpacing"/>
              <w:rPr>
                <w:b/>
              </w:rPr>
            </w:pPr>
            <w:r w:rsidRPr="001A1F39">
              <w:rPr>
                <w:b/>
              </w:rPr>
              <w:t>Text:</w:t>
            </w:r>
          </w:p>
        </w:tc>
        <w:tc>
          <w:tcPr>
            <w:tcW w:w="9108" w:type="dxa"/>
            <w:tcBorders>
              <w:top w:val="single" w:sz="12" w:space="0" w:color="auto"/>
              <w:left w:val="nil"/>
              <w:bottom w:val="single" w:sz="12" w:space="0" w:color="auto"/>
              <w:right w:val="nil"/>
            </w:tcBorders>
          </w:tcPr>
          <w:p w:rsidR="001A1F39" w:rsidRPr="001A1F39" w:rsidRDefault="001A1F39" w:rsidP="001A1F39">
            <w:pPr>
              <w:pStyle w:val="NoSpacing"/>
              <w:rPr>
                <w:rFonts w:cstheme="minorHAnsi"/>
              </w:rPr>
            </w:pPr>
            <w:r w:rsidRPr="001A1F39">
              <w:rPr>
                <w:rFonts w:cstheme="minorHAnsi"/>
              </w:rPr>
              <w:t>Crabby Cat’s Shopping by Joy Cowley</w:t>
            </w:r>
          </w:p>
        </w:tc>
      </w:tr>
      <w:tr w:rsidR="001A1F39" w:rsidRPr="00D5665A" w:rsidTr="00D7752E">
        <w:tc>
          <w:tcPr>
            <w:tcW w:w="1908" w:type="dxa"/>
            <w:tcBorders>
              <w:top w:val="nil"/>
              <w:left w:val="nil"/>
              <w:bottom w:val="nil"/>
              <w:right w:val="nil"/>
            </w:tcBorders>
          </w:tcPr>
          <w:p w:rsidR="001A1F39" w:rsidRPr="001A1F39" w:rsidRDefault="001A1F39" w:rsidP="001A1F39">
            <w:pPr>
              <w:pStyle w:val="NoSpacing"/>
              <w:rPr>
                <w:b/>
              </w:rPr>
            </w:pPr>
            <w:proofErr w:type="gramStart"/>
            <w:r w:rsidRPr="001A1F39">
              <w:rPr>
                <w:b/>
              </w:rPr>
              <w:t>Chart(</w:t>
            </w:r>
            <w:proofErr w:type="gramEnd"/>
            <w:r w:rsidRPr="001A1F39">
              <w:rPr>
                <w:b/>
              </w:rPr>
              <w:t>?):</w:t>
            </w:r>
          </w:p>
        </w:tc>
        <w:tc>
          <w:tcPr>
            <w:tcW w:w="9108" w:type="dxa"/>
            <w:tcBorders>
              <w:top w:val="single" w:sz="12" w:space="0" w:color="auto"/>
              <w:left w:val="nil"/>
              <w:bottom w:val="single" w:sz="12" w:space="0" w:color="auto"/>
              <w:right w:val="nil"/>
            </w:tcBorders>
          </w:tcPr>
          <w:p w:rsidR="001A1F39" w:rsidRPr="001A1F39" w:rsidRDefault="001A1F39" w:rsidP="001A1F39">
            <w:pPr>
              <w:pStyle w:val="NoSpacing"/>
              <w:rPr>
                <w:rFonts w:cstheme="minorHAnsi"/>
              </w:rPr>
            </w:pPr>
          </w:p>
        </w:tc>
      </w:tr>
      <w:tr w:rsidR="001A1F39" w:rsidRPr="00D5665A" w:rsidTr="00D7752E">
        <w:tc>
          <w:tcPr>
            <w:tcW w:w="1908" w:type="dxa"/>
            <w:tcBorders>
              <w:top w:val="nil"/>
              <w:left w:val="nil"/>
              <w:bottom w:val="nil"/>
              <w:right w:val="nil"/>
            </w:tcBorders>
          </w:tcPr>
          <w:p w:rsidR="001A1F39" w:rsidRPr="001A1F39" w:rsidRDefault="001A1F39" w:rsidP="001A1F39">
            <w:pPr>
              <w:pStyle w:val="NoSpacing"/>
              <w:rPr>
                <w:b/>
              </w:rPr>
            </w:pPr>
            <w:r w:rsidRPr="001A1F39">
              <w:rPr>
                <w:b/>
              </w:rPr>
              <w:t>Standard:</w:t>
            </w:r>
          </w:p>
        </w:tc>
        <w:tc>
          <w:tcPr>
            <w:tcW w:w="9108" w:type="dxa"/>
            <w:tcBorders>
              <w:top w:val="single" w:sz="12" w:space="0" w:color="auto"/>
              <w:left w:val="nil"/>
              <w:bottom w:val="single" w:sz="12" w:space="0" w:color="auto"/>
              <w:right w:val="nil"/>
            </w:tcBorders>
          </w:tcPr>
          <w:p w:rsidR="001A1F39" w:rsidRPr="001A1F39" w:rsidRDefault="001A1F39" w:rsidP="001A1F39">
            <w:pPr>
              <w:pStyle w:val="NoSpacing"/>
              <w:rPr>
                <w:rFonts w:cstheme="minorHAnsi"/>
              </w:rPr>
            </w:pPr>
            <w:proofErr w:type="gramStart"/>
            <w:r w:rsidRPr="001A1F39">
              <w:rPr>
                <w:rFonts w:cstheme="minorHAnsi"/>
              </w:rPr>
              <w:t>1.RF.2</w:t>
            </w:r>
            <w:proofErr w:type="gramEnd"/>
            <w:r w:rsidRPr="001A1F39">
              <w:rPr>
                <w:rFonts w:cstheme="minorHAnsi"/>
              </w:rPr>
              <w:tab/>
              <w:t>Demonstrate understanding of spoken words, syllables, and sounds (phonemes).</w:t>
            </w:r>
          </w:p>
          <w:p w:rsidR="001A1F39" w:rsidRPr="001A1F39" w:rsidRDefault="001A1F39" w:rsidP="001A1F39">
            <w:pPr>
              <w:pStyle w:val="NoSpacing"/>
              <w:rPr>
                <w:rFonts w:cstheme="minorHAnsi"/>
              </w:rPr>
            </w:pPr>
            <w:proofErr w:type="gramStart"/>
            <w:r w:rsidRPr="001A1F39">
              <w:rPr>
                <w:rFonts w:cstheme="minorHAnsi"/>
              </w:rPr>
              <w:t>b.  Orally</w:t>
            </w:r>
            <w:proofErr w:type="gramEnd"/>
            <w:r w:rsidRPr="001A1F39">
              <w:rPr>
                <w:rFonts w:cstheme="minorHAnsi"/>
              </w:rPr>
              <w:t xml:space="preserve"> produce single-syllable words by blending sounds  (phonemes), including consonant blends.</w:t>
            </w:r>
          </w:p>
          <w:p w:rsidR="001A1F39" w:rsidRPr="001A1F39" w:rsidRDefault="001A1F39" w:rsidP="001A1F39">
            <w:pPr>
              <w:pStyle w:val="NoSpacing"/>
              <w:rPr>
                <w:rFonts w:cstheme="minorHAnsi"/>
              </w:rPr>
            </w:pPr>
            <w:r w:rsidRPr="001A1F39">
              <w:rPr>
                <w:rFonts w:cstheme="minorHAnsi"/>
              </w:rPr>
              <w:t>Isolate and pronounce the initial, medial vowel, and final sounds (phonemes) in spoken single-syllable words.</w:t>
            </w:r>
          </w:p>
          <w:p w:rsidR="001A1F39" w:rsidRPr="001A1F39" w:rsidRDefault="001A1F39" w:rsidP="001A1F39">
            <w:pPr>
              <w:pStyle w:val="NoSpacing"/>
              <w:rPr>
                <w:rFonts w:cstheme="minorHAnsi"/>
              </w:rPr>
            </w:pPr>
            <w:r w:rsidRPr="001A1F39">
              <w:rPr>
                <w:rFonts w:cstheme="minorHAnsi"/>
              </w:rPr>
              <w:t>Segment spoken single-syllable words into their complete sequence of individual sounds (phonemes).</w:t>
            </w:r>
          </w:p>
          <w:p w:rsidR="001A1F39" w:rsidRPr="001A1F39" w:rsidRDefault="001A1F39" w:rsidP="001A1F39">
            <w:pPr>
              <w:pStyle w:val="NoSpacing"/>
              <w:rPr>
                <w:rFonts w:cstheme="minorHAnsi"/>
              </w:rPr>
            </w:pPr>
            <w:proofErr w:type="gramStart"/>
            <w:r w:rsidRPr="001A1F39">
              <w:rPr>
                <w:rFonts w:cstheme="minorHAnsi"/>
              </w:rPr>
              <w:t>1.RF.4</w:t>
            </w:r>
            <w:proofErr w:type="gramEnd"/>
            <w:r w:rsidRPr="001A1F39">
              <w:rPr>
                <w:rFonts w:cstheme="minorHAnsi"/>
              </w:rPr>
              <w:tab/>
              <w:t>Read with sufficient accuracy and fluency to support comprehension.</w:t>
            </w:r>
          </w:p>
          <w:p w:rsidR="001A1F39" w:rsidRPr="001A1F39" w:rsidRDefault="001A1F39" w:rsidP="001A1F39">
            <w:pPr>
              <w:pStyle w:val="NoSpacing"/>
              <w:rPr>
                <w:rFonts w:cstheme="minorHAnsi"/>
              </w:rPr>
            </w:pPr>
            <w:r w:rsidRPr="001A1F39">
              <w:rPr>
                <w:rFonts w:cstheme="minorHAnsi"/>
              </w:rPr>
              <w:t>Use context to confirm or self-correct word recognition and understanding, rereading as necessary.</w:t>
            </w:r>
          </w:p>
        </w:tc>
      </w:tr>
    </w:tbl>
    <w:p w:rsidR="001A1F39" w:rsidRPr="00D5665A" w:rsidRDefault="001A1F39" w:rsidP="001A1F39">
      <w:pPr>
        <w:pStyle w:val="NoSpacing"/>
        <w:rPr>
          <w:sz w:val="20"/>
          <w:szCs w:val="20"/>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9576"/>
      </w:tblGrid>
      <w:tr w:rsidR="001A1F39" w:rsidRPr="00D5665A" w:rsidTr="00D7752E">
        <w:tc>
          <w:tcPr>
            <w:tcW w:w="11016" w:type="dxa"/>
            <w:vAlign w:val="center"/>
          </w:tcPr>
          <w:p w:rsidR="001A1F39" w:rsidRPr="001A1F39" w:rsidRDefault="001A1F39" w:rsidP="001A1F39">
            <w:pPr>
              <w:pStyle w:val="NoSpacing"/>
              <w:rPr>
                <w:rFonts w:cstheme="minorHAnsi"/>
                <w:b/>
              </w:rPr>
            </w:pPr>
            <w:r w:rsidRPr="001A1F39">
              <w:rPr>
                <w:rFonts w:cstheme="minorHAnsi"/>
                <w:b/>
              </w:rPr>
              <w:t>Mini Lesson:  (7-10 minutes total)</w:t>
            </w:r>
          </w:p>
        </w:tc>
      </w:tr>
      <w:tr w:rsidR="001A1F39" w:rsidRPr="00D5665A" w:rsidTr="00D7752E">
        <w:trPr>
          <w:trHeight w:val="720"/>
        </w:trPr>
        <w:tc>
          <w:tcPr>
            <w:tcW w:w="11016" w:type="dxa"/>
          </w:tcPr>
          <w:p w:rsidR="001A1F39" w:rsidRPr="001A1F39" w:rsidRDefault="001A1F39" w:rsidP="001A1F39">
            <w:pPr>
              <w:pStyle w:val="NoSpacing"/>
              <w:rPr>
                <w:rFonts w:cstheme="minorHAnsi"/>
                <w:b/>
                <w:i/>
              </w:rPr>
            </w:pPr>
            <w:r w:rsidRPr="001A1F39">
              <w:rPr>
                <w:rFonts w:cstheme="minorHAnsi"/>
                <w:b/>
                <w:i/>
              </w:rPr>
              <w:t xml:space="preserve">Connection: </w:t>
            </w:r>
          </w:p>
          <w:p w:rsidR="001A1F39" w:rsidRPr="001A1F39" w:rsidRDefault="001A1F39" w:rsidP="001A1F39">
            <w:pPr>
              <w:pStyle w:val="NoSpacing"/>
              <w:rPr>
                <w:rFonts w:cstheme="minorHAnsi"/>
              </w:rPr>
            </w:pPr>
            <w:r w:rsidRPr="001A1F39">
              <w:rPr>
                <w:rFonts w:cstheme="minorHAnsi"/>
              </w:rPr>
              <w:t xml:space="preserve">We have been learning that readers can figure out new words by using what they know about words, letters and patterns. Today you are going to learn that readers can figure out new words by looking all the way across a word and by checking the picture. </w:t>
            </w:r>
          </w:p>
        </w:tc>
      </w:tr>
      <w:tr w:rsidR="001A1F39" w:rsidRPr="001804CC" w:rsidTr="00D7752E">
        <w:trPr>
          <w:trHeight w:val="864"/>
        </w:trPr>
        <w:tc>
          <w:tcPr>
            <w:tcW w:w="11016" w:type="dxa"/>
          </w:tcPr>
          <w:p w:rsidR="001A1F39" w:rsidRPr="001A1F39" w:rsidRDefault="001A1F39" w:rsidP="001A1F39">
            <w:pPr>
              <w:pStyle w:val="NoSpacing"/>
              <w:rPr>
                <w:rFonts w:cstheme="minorHAnsi"/>
                <w:i/>
              </w:rPr>
            </w:pPr>
            <w:r w:rsidRPr="001A1F39">
              <w:rPr>
                <w:rFonts w:cstheme="minorHAnsi"/>
                <w:b/>
                <w:i/>
              </w:rPr>
              <w:t>Teach:</w:t>
            </w:r>
            <w:r w:rsidRPr="001A1F39">
              <w:rPr>
                <w:rFonts w:cstheme="minorHAnsi"/>
                <w:i/>
              </w:rPr>
              <w:t xml:space="preserve">  </w:t>
            </w:r>
            <w:r w:rsidRPr="001A1F39">
              <w:rPr>
                <w:rFonts w:cstheme="minorHAnsi"/>
              </w:rPr>
              <w:t>(Demonstration,  Shared Example/Explanation,   Inquiry,   or   Guided Practice)</w:t>
            </w:r>
            <w:r w:rsidRPr="001A1F39">
              <w:rPr>
                <w:rFonts w:cstheme="minorHAnsi"/>
                <w:i/>
              </w:rPr>
              <w:t xml:space="preserve">  </w:t>
            </w:r>
          </w:p>
          <w:p w:rsidR="001A1F39" w:rsidRPr="001A1F39" w:rsidRDefault="001A1F39" w:rsidP="001A1F39">
            <w:pPr>
              <w:pStyle w:val="NoSpacing"/>
              <w:rPr>
                <w:rFonts w:cstheme="minorHAnsi"/>
              </w:rPr>
            </w:pPr>
            <w:r w:rsidRPr="001A1F39">
              <w:rPr>
                <w:rFonts w:cstheme="minorHAnsi"/>
              </w:rPr>
              <w:t>When you come to a word you don’t know you can do two things to help read it:</w:t>
            </w:r>
          </w:p>
          <w:p w:rsidR="001A1F39" w:rsidRPr="001A1F39" w:rsidRDefault="001A1F39" w:rsidP="001A1F39">
            <w:pPr>
              <w:pStyle w:val="NoSpacing"/>
              <w:numPr>
                <w:ilvl w:val="0"/>
                <w:numId w:val="13"/>
              </w:numPr>
              <w:rPr>
                <w:rFonts w:cstheme="minorHAnsi"/>
                <w:i/>
              </w:rPr>
            </w:pPr>
            <w:r w:rsidRPr="001A1F39">
              <w:rPr>
                <w:rFonts w:cstheme="minorHAnsi"/>
                <w:i/>
              </w:rPr>
              <w:t>Check the picture</w:t>
            </w:r>
          </w:p>
          <w:p w:rsidR="001A1F39" w:rsidRPr="001A1F39" w:rsidRDefault="001A1F39" w:rsidP="001A1F39">
            <w:pPr>
              <w:pStyle w:val="NoSpacing"/>
              <w:numPr>
                <w:ilvl w:val="0"/>
                <w:numId w:val="13"/>
              </w:numPr>
              <w:rPr>
                <w:rFonts w:cstheme="minorHAnsi"/>
                <w:i/>
              </w:rPr>
            </w:pPr>
            <w:r w:rsidRPr="001A1F39">
              <w:rPr>
                <w:rFonts w:cstheme="minorHAnsi"/>
                <w:i/>
              </w:rPr>
              <w:t>Check the beginning, middle and end of the word</w:t>
            </w:r>
          </w:p>
          <w:p w:rsidR="001A1F39" w:rsidRDefault="001A1F39" w:rsidP="001A1F39">
            <w:pPr>
              <w:pStyle w:val="NoSpacing"/>
              <w:rPr>
                <w:rFonts w:cstheme="minorHAnsi"/>
              </w:rPr>
            </w:pPr>
          </w:p>
          <w:p w:rsidR="001A1F39" w:rsidRPr="001A1F39" w:rsidRDefault="001A1F39" w:rsidP="001A1F39">
            <w:pPr>
              <w:pStyle w:val="NoSpacing"/>
              <w:rPr>
                <w:rFonts w:cstheme="minorHAnsi"/>
              </w:rPr>
            </w:pPr>
            <w:r w:rsidRPr="001A1F39">
              <w:rPr>
                <w:rFonts w:cstheme="minorHAnsi"/>
              </w:rPr>
              <w:t>Readers watch me as a try to figure out a tricky word. When I get to the tricky word I will say to myself:</w:t>
            </w:r>
          </w:p>
          <w:p w:rsidR="001A1F39" w:rsidRPr="001A1F39" w:rsidRDefault="001A1F39" w:rsidP="001A1F39">
            <w:pPr>
              <w:pStyle w:val="NoSpacing"/>
              <w:numPr>
                <w:ilvl w:val="0"/>
                <w:numId w:val="22"/>
              </w:numPr>
              <w:rPr>
                <w:rFonts w:cstheme="minorHAnsi"/>
                <w:i/>
              </w:rPr>
            </w:pPr>
            <w:r w:rsidRPr="001A1F39">
              <w:rPr>
                <w:rFonts w:cstheme="minorHAnsi"/>
                <w:i/>
              </w:rPr>
              <w:t>Check the picture</w:t>
            </w:r>
          </w:p>
          <w:p w:rsidR="001A1F39" w:rsidRPr="001A1F39" w:rsidRDefault="001A1F39" w:rsidP="001A1F39">
            <w:pPr>
              <w:pStyle w:val="NoSpacing"/>
              <w:numPr>
                <w:ilvl w:val="0"/>
                <w:numId w:val="22"/>
              </w:numPr>
              <w:rPr>
                <w:rFonts w:cstheme="minorHAnsi"/>
                <w:i/>
              </w:rPr>
            </w:pPr>
            <w:r w:rsidRPr="001A1F39">
              <w:rPr>
                <w:rFonts w:cstheme="minorHAnsi"/>
                <w:i/>
              </w:rPr>
              <w:t>Check the beginning, middle and end of the word</w:t>
            </w:r>
          </w:p>
          <w:p w:rsidR="001A1F39" w:rsidRDefault="001A1F39" w:rsidP="001A1F39">
            <w:pPr>
              <w:pStyle w:val="NoSpacing"/>
              <w:rPr>
                <w:rFonts w:cstheme="minorHAnsi"/>
              </w:rPr>
            </w:pPr>
          </w:p>
          <w:p w:rsidR="001A1F39" w:rsidRPr="001A1F39" w:rsidRDefault="001A1F39" w:rsidP="001A1F39">
            <w:pPr>
              <w:pStyle w:val="NoSpacing"/>
              <w:rPr>
                <w:rFonts w:cstheme="minorHAnsi"/>
              </w:rPr>
            </w:pPr>
            <w:r w:rsidRPr="001A1F39">
              <w:rPr>
                <w:rFonts w:cstheme="minorHAnsi"/>
              </w:rPr>
              <w:t xml:space="preserve">(Teacher explicitly models and demonstrates) Watch as I read up to a post it note covering a word. I am going to look at the picture and think out loud what the word could be based on the picture. </w:t>
            </w:r>
            <w:proofErr w:type="gramStart"/>
            <w:r w:rsidRPr="001A1F39">
              <w:rPr>
                <w:rFonts w:cstheme="minorHAnsi"/>
              </w:rPr>
              <w:t>“ Hmmm</w:t>
            </w:r>
            <w:proofErr w:type="gramEnd"/>
            <w:r w:rsidRPr="001A1F39">
              <w:rPr>
                <w:rFonts w:cstheme="minorHAnsi"/>
              </w:rPr>
              <w:t>… the picture looks like a cart. I think it is a cart but I better check the beginning, middle and end of the word. Let’s see the first letter is C</w:t>
            </w:r>
            <w:proofErr w:type="gramStart"/>
            <w:r w:rsidRPr="001A1F39">
              <w:rPr>
                <w:rFonts w:cstheme="minorHAnsi"/>
              </w:rPr>
              <w:t>,/</w:t>
            </w:r>
            <w:proofErr w:type="gramEnd"/>
            <w:r w:rsidRPr="001A1F39">
              <w:rPr>
                <w:rFonts w:cstheme="minorHAnsi"/>
              </w:rPr>
              <w:t>c/ and middle part of the word says /r/ and the end of the word says /t/, yep that word is cart. I checked the picture and the beginning, middle and end of the word.</w:t>
            </w:r>
          </w:p>
          <w:p w:rsidR="001A1F39" w:rsidRPr="001A1F39" w:rsidRDefault="001A1F39" w:rsidP="001A1F39">
            <w:pPr>
              <w:pStyle w:val="NoSpacing"/>
              <w:rPr>
                <w:rFonts w:cstheme="minorHAnsi"/>
              </w:rPr>
            </w:pPr>
          </w:p>
          <w:p w:rsidR="001A1F39" w:rsidRPr="001A1F39" w:rsidRDefault="001A1F39" w:rsidP="001A1F39">
            <w:pPr>
              <w:pStyle w:val="NoSpacing"/>
              <w:rPr>
                <w:rFonts w:cstheme="minorHAnsi"/>
              </w:rPr>
            </w:pPr>
            <w:r w:rsidRPr="001A1F39">
              <w:rPr>
                <w:rFonts w:cstheme="minorHAnsi"/>
              </w:rPr>
              <w:t>Teacher will repeat activity with a new word on a different page.</w:t>
            </w:r>
          </w:p>
          <w:p w:rsidR="001A1F39" w:rsidRPr="001A1F39" w:rsidRDefault="001A1F39" w:rsidP="001A1F39">
            <w:pPr>
              <w:pStyle w:val="NoSpacing"/>
              <w:rPr>
                <w:rFonts w:cstheme="minorHAnsi"/>
              </w:rPr>
            </w:pPr>
          </w:p>
          <w:p w:rsidR="001A1F39" w:rsidRPr="001A1F39" w:rsidRDefault="001A1F39" w:rsidP="001A1F39">
            <w:pPr>
              <w:pStyle w:val="NoSpacing"/>
              <w:rPr>
                <w:rFonts w:cstheme="minorHAnsi"/>
              </w:rPr>
            </w:pPr>
            <w:r w:rsidRPr="001A1F39">
              <w:rPr>
                <w:rFonts w:cstheme="minorHAnsi"/>
              </w:rPr>
              <w:t>Remember readers can figure out new words by looking all the way across a word and by checking the picture.</w:t>
            </w:r>
          </w:p>
          <w:p w:rsidR="001A1F39" w:rsidRPr="001A1F39" w:rsidRDefault="001A1F39" w:rsidP="001A1F39">
            <w:pPr>
              <w:pStyle w:val="NoSpacing"/>
              <w:rPr>
                <w:rFonts w:cstheme="minorHAnsi"/>
                <w:i/>
              </w:rPr>
            </w:pPr>
          </w:p>
          <w:p w:rsidR="001A1F39" w:rsidRPr="001A1F39" w:rsidRDefault="001A1F39" w:rsidP="001A1F39">
            <w:pPr>
              <w:pStyle w:val="NoSpacing"/>
              <w:rPr>
                <w:rFonts w:cstheme="minorHAnsi"/>
                <w:i/>
              </w:rPr>
            </w:pPr>
          </w:p>
        </w:tc>
      </w:tr>
      <w:tr w:rsidR="001A1F39" w:rsidRPr="001804CC" w:rsidTr="00D7752E">
        <w:trPr>
          <w:trHeight w:val="783"/>
        </w:trPr>
        <w:tc>
          <w:tcPr>
            <w:tcW w:w="11016" w:type="dxa"/>
          </w:tcPr>
          <w:p w:rsidR="001A1F39" w:rsidRPr="001A1F39" w:rsidRDefault="001A1F39" w:rsidP="001A1F39">
            <w:pPr>
              <w:pStyle w:val="NoSpacing"/>
              <w:rPr>
                <w:rFonts w:cstheme="minorHAnsi"/>
                <w:b/>
              </w:rPr>
            </w:pPr>
            <w:r w:rsidRPr="001A1F39">
              <w:rPr>
                <w:rFonts w:cstheme="minorHAnsi"/>
                <w:b/>
              </w:rPr>
              <w:lastRenderedPageBreak/>
              <w:t xml:space="preserve">Active Involvement: </w:t>
            </w:r>
          </w:p>
          <w:p w:rsidR="001A1F39" w:rsidRPr="001A1F39" w:rsidRDefault="001A1F39" w:rsidP="001A1F39">
            <w:pPr>
              <w:pStyle w:val="NoSpacing"/>
              <w:rPr>
                <w:rFonts w:cstheme="minorHAnsi"/>
              </w:rPr>
            </w:pPr>
            <w:r w:rsidRPr="001A1F39">
              <w:rPr>
                <w:rFonts w:cstheme="minorHAnsi"/>
              </w:rPr>
              <w:t>Now it is your turn, readers! I am going to turn to a page and read up to a covered word.</w:t>
            </w:r>
          </w:p>
          <w:p w:rsidR="001A1F39" w:rsidRPr="001A1F39" w:rsidRDefault="001A1F39" w:rsidP="001A1F39">
            <w:pPr>
              <w:pStyle w:val="NoSpacing"/>
              <w:rPr>
                <w:rFonts w:cstheme="minorHAnsi"/>
              </w:rPr>
            </w:pPr>
            <w:r w:rsidRPr="001A1F39">
              <w:rPr>
                <w:rFonts w:cstheme="minorHAnsi"/>
              </w:rPr>
              <w:t xml:space="preserve"> Partner A you will remind partner B to:</w:t>
            </w:r>
          </w:p>
          <w:p w:rsidR="001A1F39" w:rsidRPr="001A1F39" w:rsidRDefault="001A1F39" w:rsidP="001A1F39">
            <w:pPr>
              <w:pStyle w:val="NoSpacing"/>
              <w:numPr>
                <w:ilvl w:val="0"/>
                <w:numId w:val="24"/>
              </w:numPr>
              <w:rPr>
                <w:rFonts w:cstheme="minorHAnsi"/>
                <w:i/>
              </w:rPr>
            </w:pPr>
            <w:r w:rsidRPr="001A1F39">
              <w:rPr>
                <w:rFonts w:cstheme="minorHAnsi"/>
                <w:i/>
              </w:rPr>
              <w:t>Check the picture</w:t>
            </w:r>
          </w:p>
          <w:p w:rsidR="001A1F39" w:rsidRPr="001A1F39" w:rsidRDefault="001A1F39" w:rsidP="001A1F39">
            <w:pPr>
              <w:pStyle w:val="NoSpacing"/>
              <w:numPr>
                <w:ilvl w:val="0"/>
                <w:numId w:val="24"/>
              </w:numPr>
              <w:rPr>
                <w:rFonts w:cstheme="minorHAnsi"/>
                <w:i/>
              </w:rPr>
            </w:pPr>
            <w:r w:rsidRPr="001A1F39">
              <w:rPr>
                <w:rFonts w:cstheme="minorHAnsi"/>
                <w:i/>
              </w:rPr>
              <w:t>Check the beginning, middle and end of the word</w:t>
            </w:r>
          </w:p>
          <w:p w:rsidR="001A1F39" w:rsidRPr="001A1F39" w:rsidRDefault="001A1F39" w:rsidP="001A1F39">
            <w:pPr>
              <w:pStyle w:val="NoSpacing"/>
              <w:rPr>
                <w:rFonts w:cstheme="minorHAnsi"/>
              </w:rPr>
            </w:pPr>
            <w:r w:rsidRPr="001A1F39">
              <w:rPr>
                <w:rFonts w:cstheme="minorHAnsi"/>
              </w:rPr>
              <w:t>Then partner B you will use these strategies to figure out the covered word.</w:t>
            </w:r>
          </w:p>
          <w:p w:rsidR="001A1F39" w:rsidRPr="001A1F39" w:rsidRDefault="001A1F39" w:rsidP="001A1F39">
            <w:pPr>
              <w:pStyle w:val="NoSpacing"/>
              <w:rPr>
                <w:rFonts w:cstheme="minorHAnsi"/>
              </w:rPr>
            </w:pPr>
          </w:p>
          <w:p w:rsidR="001A1F39" w:rsidRPr="001A1F39" w:rsidRDefault="001A1F39" w:rsidP="001A1F39">
            <w:pPr>
              <w:pStyle w:val="NoSpacing"/>
              <w:rPr>
                <w:rFonts w:cstheme="minorHAnsi"/>
              </w:rPr>
            </w:pPr>
            <w:r w:rsidRPr="001A1F39">
              <w:rPr>
                <w:rFonts w:cstheme="minorHAnsi"/>
              </w:rPr>
              <w:t>Repeat whole process a second time changing the roles of the partners</w:t>
            </w:r>
          </w:p>
          <w:p w:rsidR="001A1F39" w:rsidRPr="001A1F39" w:rsidRDefault="001A1F39" w:rsidP="001A1F39">
            <w:pPr>
              <w:pStyle w:val="NoSpacing"/>
              <w:rPr>
                <w:rFonts w:cstheme="minorHAnsi"/>
              </w:rPr>
            </w:pPr>
          </w:p>
          <w:p w:rsidR="001A1F39" w:rsidRPr="001A1F39" w:rsidRDefault="001A1F39" w:rsidP="001A1F39">
            <w:pPr>
              <w:pStyle w:val="NoSpacing"/>
              <w:rPr>
                <w:rFonts w:cstheme="minorHAnsi"/>
              </w:rPr>
            </w:pPr>
            <w:r w:rsidRPr="001A1F39">
              <w:rPr>
                <w:rFonts w:cstheme="minorHAnsi"/>
              </w:rPr>
              <w:t>Remember readers can figure out new words by looking all the way across a word and by checking the picture.</w:t>
            </w:r>
          </w:p>
          <w:p w:rsidR="001A1F39" w:rsidRPr="001A1F39" w:rsidRDefault="001A1F39" w:rsidP="001A1F39">
            <w:pPr>
              <w:pStyle w:val="NoSpacing"/>
              <w:rPr>
                <w:rFonts w:cstheme="minorHAnsi"/>
              </w:rPr>
            </w:pPr>
            <w:r w:rsidRPr="001A1F39">
              <w:rPr>
                <w:rFonts w:cstheme="minorHAnsi"/>
              </w:rPr>
              <w:t xml:space="preserve">You can do this by reminding yourself </w:t>
            </w:r>
          </w:p>
          <w:p w:rsidR="001A1F39" w:rsidRPr="001A1F39" w:rsidRDefault="001A1F39" w:rsidP="001A1F39">
            <w:pPr>
              <w:pStyle w:val="NoSpacing"/>
              <w:numPr>
                <w:ilvl w:val="0"/>
                <w:numId w:val="23"/>
              </w:numPr>
              <w:rPr>
                <w:rFonts w:cstheme="minorHAnsi"/>
                <w:i/>
              </w:rPr>
            </w:pPr>
            <w:r w:rsidRPr="001A1F39">
              <w:rPr>
                <w:rFonts w:cstheme="minorHAnsi"/>
                <w:i/>
              </w:rPr>
              <w:t>Check the picture</w:t>
            </w:r>
          </w:p>
          <w:p w:rsidR="001A1F39" w:rsidRPr="001A1F39" w:rsidRDefault="001A1F39" w:rsidP="001A1F39">
            <w:pPr>
              <w:pStyle w:val="NoSpacing"/>
              <w:numPr>
                <w:ilvl w:val="0"/>
                <w:numId w:val="23"/>
              </w:numPr>
              <w:rPr>
                <w:rFonts w:cstheme="minorHAnsi"/>
                <w:i/>
              </w:rPr>
            </w:pPr>
            <w:r w:rsidRPr="001A1F39">
              <w:rPr>
                <w:rFonts w:cstheme="minorHAnsi"/>
                <w:i/>
              </w:rPr>
              <w:t>Check the beginning, middle and end of the word</w:t>
            </w:r>
          </w:p>
          <w:p w:rsidR="001A1F39" w:rsidRPr="001A1F39" w:rsidRDefault="001A1F39" w:rsidP="001A1F39">
            <w:pPr>
              <w:pStyle w:val="NoSpacing"/>
              <w:rPr>
                <w:rFonts w:cstheme="minorHAnsi"/>
              </w:rPr>
            </w:pPr>
          </w:p>
        </w:tc>
      </w:tr>
      <w:tr w:rsidR="001A1F39" w:rsidRPr="001804CC" w:rsidTr="00D7752E">
        <w:trPr>
          <w:trHeight w:val="837"/>
        </w:trPr>
        <w:tc>
          <w:tcPr>
            <w:tcW w:w="11016" w:type="dxa"/>
          </w:tcPr>
          <w:p w:rsidR="001A1F39" w:rsidRPr="001A1F39" w:rsidRDefault="001A1F39" w:rsidP="001A1F39">
            <w:pPr>
              <w:pStyle w:val="NoSpacing"/>
              <w:rPr>
                <w:rFonts w:cstheme="minorHAnsi"/>
              </w:rPr>
            </w:pPr>
            <w:r w:rsidRPr="001A1F39">
              <w:rPr>
                <w:rFonts w:cstheme="minorHAnsi"/>
                <w:b/>
              </w:rPr>
              <w:t>Link</w:t>
            </w:r>
            <w:r w:rsidRPr="001A1F39">
              <w:rPr>
                <w:rFonts w:cstheme="minorHAnsi"/>
              </w:rPr>
              <w:t xml:space="preserve">: </w:t>
            </w:r>
          </w:p>
          <w:p w:rsidR="001A1F39" w:rsidRPr="001A1F39" w:rsidRDefault="001A1F39" w:rsidP="001A1F39">
            <w:pPr>
              <w:pStyle w:val="NoSpacing"/>
              <w:rPr>
                <w:rFonts w:cstheme="minorHAnsi"/>
              </w:rPr>
            </w:pPr>
            <w:r w:rsidRPr="001A1F39">
              <w:rPr>
                <w:rFonts w:cstheme="minorHAnsi"/>
              </w:rPr>
              <w:t>We have been learning that readers can figure out new words by using what they know about words, letters and patterns. When you are reading with your partner if they come to a tricky word you can remind them to</w:t>
            </w:r>
          </w:p>
          <w:p w:rsidR="001A1F39" w:rsidRPr="001A1F39" w:rsidRDefault="001A1F39" w:rsidP="001A1F39">
            <w:pPr>
              <w:pStyle w:val="NoSpacing"/>
              <w:rPr>
                <w:rFonts w:cstheme="minorHAnsi"/>
              </w:rPr>
            </w:pPr>
            <w:r w:rsidRPr="001A1F39">
              <w:rPr>
                <w:rFonts w:cstheme="minorHAnsi"/>
              </w:rPr>
              <w:t>Check the picture</w:t>
            </w:r>
          </w:p>
          <w:p w:rsidR="001A1F39" w:rsidRPr="001A1F39" w:rsidRDefault="001A1F39" w:rsidP="001A1F39">
            <w:pPr>
              <w:pStyle w:val="NoSpacing"/>
              <w:rPr>
                <w:rFonts w:cstheme="minorHAnsi"/>
              </w:rPr>
            </w:pPr>
            <w:r w:rsidRPr="001A1F39">
              <w:rPr>
                <w:rFonts w:cstheme="minorHAnsi"/>
              </w:rPr>
              <w:t>Check the beginning, middle and end of the word</w:t>
            </w:r>
          </w:p>
          <w:p w:rsidR="001A1F39" w:rsidRPr="001A1F39" w:rsidRDefault="001A1F39" w:rsidP="001A1F39">
            <w:pPr>
              <w:pStyle w:val="NoSpacing"/>
              <w:rPr>
                <w:rFonts w:cstheme="minorHAnsi"/>
              </w:rPr>
            </w:pPr>
            <w:r w:rsidRPr="001A1F39">
              <w:rPr>
                <w:rFonts w:cstheme="minorHAnsi"/>
              </w:rPr>
              <w:t>Readers can figure out new words by looking all the way across a word and by checking the picture.</w:t>
            </w:r>
          </w:p>
        </w:tc>
      </w:tr>
      <w:tr w:rsidR="001A1F39" w:rsidRPr="001804CC" w:rsidTr="00D7752E">
        <w:trPr>
          <w:trHeight w:val="1070"/>
        </w:trPr>
        <w:tc>
          <w:tcPr>
            <w:tcW w:w="11016" w:type="dxa"/>
          </w:tcPr>
          <w:p w:rsidR="001A1F39" w:rsidRPr="001A1F39" w:rsidRDefault="001A1F39" w:rsidP="001A1F39">
            <w:pPr>
              <w:pStyle w:val="NoSpacing"/>
              <w:rPr>
                <w:rFonts w:cstheme="minorHAnsi"/>
                <w:b/>
              </w:rPr>
            </w:pPr>
            <w:r w:rsidRPr="001A1F39">
              <w:rPr>
                <w:rFonts w:cstheme="minorHAnsi"/>
                <w:b/>
              </w:rPr>
              <w:t>Mid-Workshop Teaching Point:</w:t>
            </w:r>
          </w:p>
          <w:p w:rsidR="001A1F39" w:rsidRPr="001A1F39" w:rsidRDefault="001A1F39" w:rsidP="001A1F39">
            <w:pPr>
              <w:pStyle w:val="NoSpacing"/>
              <w:rPr>
                <w:rFonts w:cstheme="minorHAnsi"/>
              </w:rPr>
            </w:pPr>
          </w:p>
        </w:tc>
      </w:tr>
      <w:tr w:rsidR="001A1F39" w:rsidRPr="001804CC" w:rsidTr="00D7752E">
        <w:trPr>
          <w:trHeight w:val="918"/>
        </w:trPr>
        <w:tc>
          <w:tcPr>
            <w:tcW w:w="11016" w:type="dxa"/>
          </w:tcPr>
          <w:p w:rsidR="001A1F39" w:rsidRPr="001A1F39" w:rsidRDefault="001A1F39" w:rsidP="001A1F39">
            <w:pPr>
              <w:pStyle w:val="NoSpacing"/>
              <w:rPr>
                <w:rFonts w:cstheme="minorHAnsi"/>
                <w:b/>
              </w:rPr>
            </w:pPr>
            <w:r w:rsidRPr="001A1F39">
              <w:rPr>
                <w:rFonts w:cstheme="minorHAnsi"/>
                <w:b/>
              </w:rPr>
              <w:t>Share:</w:t>
            </w:r>
          </w:p>
          <w:p w:rsidR="001A1F39" w:rsidRPr="001A1F39" w:rsidRDefault="001A1F39" w:rsidP="001A1F39">
            <w:pPr>
              <w:pStyle w:val="NoSpacing"/>
              <w:rPr>
                <w:rFonts w:cstheme="minorHAnsi"/>
              </w:rPr>
            </w:pPr>
          </w:p>
        </w:tc>
      </w:tr>
    </w:tbl>
    <w:p w:rsidR="001A1F39" w:rsidRDefault="001A1F39" w:rsidP="001A1F39">
      <w:pPr>
        <w:pStyle w:val="NoSpacing"/>
      </w:pPr>
    </w:p>
    <w:p w:rsidR="001A1F39" w:rsidRDefault="001A1F39">
      <w:r>
        <w:br w:type="page"/>
      </w:r>
    </w:p>
    <w:p w:rsidR="001831EA" w:rsidRPr="001831EA" w:rsidRDefault="001831EA" w:rsidP="001831EA">
      <w:pPr>
        <w:pStyle w:val="Header"/>
        <w:numPr>
          <w:ilvl w:val="0"/>
          <w:numId w:val="25"/>
        </w:numPr>
        <w:rPr>
          <w:i/>
        </w:rPr>
      </w:pPr>
      <w:r w:rsidRPr="001831EA">
        <w:rPr>
          <w:i/>
        </w:rPr>
        <w:lastRenderedPageBreak/>
        <w:t>Prior to teaching this lesson the teacher needs to choose a big book and create a list of high frequency words from the big book.</w:t>
      </w:r>
    </w:p>
    <w:p w:rsidR="008900D6" w:rsidRDefault="008900D6" w:rsidP="001A1F39">
      <w:pPr>
        <w:pStyle w:val="NoSpacing"/>
      </w:pPr>
    </w:p>
    <w:tbl>
      <w:tblPr>
        <w:tblW w:w="0" w:type="auto"/>
        <w:tblLook w:val="00A0" w:firstRow="1" w:lastRow="0" w:firstColumn="1" w:lastColumn="0" w:noHBand="0" w:noVBand="0"/>
      </w:tblPr>
      <w:tblGrid>
        <w:gridCol w:w="9576"/>
      </w:tblGrid>
      <w:tr w:rsidR="00D7752E" w:rsidRPr="00D5665A" w:rsidTr="00D7752E">
        <w:tc>
          <w:tcPr>
            <w:tcW w:w="9576" w:type="dxa"/>
          </w:tcPr>
          <w:p w:rsidR="00D7752E" w:rsidRPr="00D5665A" w:rsidRDefault="00D7752E" w:rsidP="002B6C4F">
            <w:pPr>
              <w:pStyle w:val="Header"/>
              <w:jc w:val="center"/>
              <w:rPr>
                <w:rFonts w:ascii="Calibri" w:hAnsi="Calibri"/>
                <w:b/>
                <w:sz w:val="40"/>
                <w:szCs w:val="40"/>
              </w:rPr>
            </w:pPr>
            <w:bookmarkStart w:id="12" w:name="ml7"/>
            <w:bookmarkEnd w:id="12"/>
            <w:r w:rsidRPr="00D5665A">
              <w:rPr>
                <w:rFonts w:ascii="Calibri" w:hAnsi="Calibri"/>
                <w:b/>
                <w:sz w:val="40"/>
                <w:szCs w:val="40"/>
              </w:rPr>
              <w:t xml:space="preserve">Unit 2 Mini Lesson </w:t>
            </w:r>
            <w:r>
              <w:rPr>
                <w:rFonts w:ascii="Calibri" w:hAnsi="Calibri"/>
                <w:b/>
                <w:sz w:val="40"/>
                <w:szCs w:val="40"/>
              </w:rPr>
              <w:t xml:space="preserve">7 </w:t>
            </w:r>
          </w:p>
          <w:p w:rsidR="00D7752E" w:rsidRPr="00D5665A" w:rsidRDefault="00D7752E" w:rsidP="00D7752E">
            <w:pPr>
              <w:pStyle w:val="Header"/>
              <w:jc w:val="center"/>
              <w:rPr>
                <w:rFonts w:ascii="Calibri" w:hAnsi="Calibri"/>
                <w:b/>
                <w:szCs w:val="20"/>
              </w:rPr>
            </w:pPr>
          </w:p>
        </w:tc>
      </w:tr>
    </w:tbl>
    <w:p w:rsidR="001831EA" w:rsidRPr="00D5665A" w:rsidRDefault="001831EA" w:rsidP="001831EA">
      <w:pPr>
        <w:pStyle w:val="Header"/>
        <w:tabs>
          <w:tab w:val="left" w:pos="3900"/>
        </w:tabs>
        <w:rPr>
          <w:rFonts w:ascii="Calibri" w:hAnsi="Calibri"/>
          <w:b/>
          <w:sz w:val="6"/>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1"/>
        <w:gridCol w:w="7775"/>
      </w:tblGrid>
      <w:tr w:rsidR="001831EA" w:rsidRPr="00D5665A" w:rsidTr="00D7752E">
        <w:tc>
          <w:tcPr>
            <w:tcW w:w="1908" w:type="dxa"/>
            <w:tcBorders>
              <w:top w:val="nil"/>
              <w:left w:val="nil"/>
              <w:bottom w:val="nil"/>
              <w:right w:val="nil"/>
            </w:tcBorders>
          </w:tcPr>
          <w:p w:rsidR="001831EA" w:rsidRPr="001831EA" w:rsidRDefault="001831EA" w:rsidP="001831EA">
            <w:pPr>
              <w:pStyle w:val="NoSpacing"/>
              <w:rPr>
                <w:b/>
              </w:rPr>
            </w:pPr>
            <w:r w:rsidRPr="001831EA">
              <w:rPr>
                <w:b/>
              </w:rPr>
              <w:t>Unit of Study:</w:t>
            </w:r>
          </w:p>
        </w:tc>
        <w:tc>
          <w:tcPr>
            <w:tcW w:w="9108" w:type="dxa"/>
            <w:tcBorders>
              <w:top w:val="nil"/>
              <w:left w:val="nil"/>
              <w:bottom w:val="single" w:sz="12" w:space="0" w:color="auto"/>
              <w:right w:val="nil"/>
            </w:tcBorders>
          </w:tcPr>
          <w:p w:rsidR="001831EA" w:rsidRPr="001831EA" w:rsidRDefault="001831EA" w:rsidP="001831EA">
            <w:pPr>
              <w:pStyle w:val="NoSpacing"/>
              <w:rPr>
                <w:rFonts w:cstheme="minorHAnsi"/>
              </w:rPr>
            </w:pPr>
            <w:r w:rsidRPr="001831EA">
              <w:rPr>
                <w:rFonts w:cstheme="minorHAnsi"/>
              </w:rPr>
              <w:t>Tackling Trouble</w:t>
            </w:r>
          </w:p>
        </w:tc>
      </w:tr>
      <w:tr w:rsidR="001831EA" w:rsidRPr="00D5665A" w:rsidTr="00D7752E">
        <w:tc>
          <w:tcPr>
            <w:tcW w:w="1908" w:type="dxa"/>
            <w:tcBorders>
              <w:top w:val="nil"/>
              <w:left w:val="nil"/>
              <w:bottom w:val="nil"/>
              <w:right w:val="nil"/>
            </w:tcBorders>
          </w:tcPr>
          <w:p w:rsidR="001831EA" w:rsidRPr="001831EA" w:rsidRDefault="001831EA" w:rsidP="001831EA">
            <w:pPr>
              <w:pStyle w:val="NoSpacing"/>
              <w:rPr>
                <w:b/>
              </w:rPr>
            </w:pPr>
            <w:r w:rsidRPr="001831EA">
              <w:rPr>
                <w:b/>
              </w:rPr>
              <w:t>Goal:</w:t>
            </w:r>
          </w:p>
        </w:tc>
        <w:tc>
          <w:tcPr>
            <w:tcW w:w="9108" w:type="dxa"/>
            <w:tcBorders>
              <w:top w:val="single" w:sz="12" w:space="0" w:color="auto"/>
              <w:left w:val="nil"/>
              <w:bottom w:val="single" w:sz="12" w:space="0" w:color="auto"/>
              <w:right w:val="nil"/>
            </w:tcBorders>
          </w:tcPr>
          <w:p w:rsidR="001831EA" w:rsidRPr="001831EA" w:rsidRDefault="001831EA" w:rsidP="001831EA">
            <w:pPr>
              <w:pStyle w:val="NoSpacing"/>
              <w:rPr>
                <w:rFonts w:cstheme="minorHAnsi"/>
              </w:rPr>
            </w:pPr>
            <w:r w:rsidRPr="001831EA">
              <w:rPr>
                <w:rFonts w:cstheme="minorHAnsi"/>
              </w:rPr>
              <w:t>Readers Use All We know about Letters, Sounds, Patterns, and Snap words to Help Us Read</w:t>
            </w:r>
          </w:p>
        </w:tc>
      </w:tr>
      <w:tr w:rsidR="001831EA" w:rsidRPr="00D5665A" w:rsidTr="00D7752E">
        <w:trPr>
          <w:trHeight w:val="845"/>
        </w:trPr>
        <w:tc>
          <w:tcPr>
            <w:tcW w:w="1908" w:type="dxa"/>
            <w:tcBorders>
              <w:top w:val="nil"/>
              <w:left w:val="nil"/>
              <w:bottom w:val="nil"/>
              <w:right w:val="nil"/>
            </w:tcBorders>
          </w:tcPr>
          <w:p w:rsidR="001831EA" w:rsidRPr="001831EA" w:rsidRDefault="001831EA" w:rsidP="001831EA">
            <w:pPr>
              <w:pStyle w:val="NoSpacing"/>
              <w:rPr>
                <w:b/>
              </w:rPr>
            </w:pPr>
            <w:r w:rsidRPr="001831EA">
              <w:rPr>
                <w:b/>
              </w:rPr>
              <w:t xml:space="preserve">Teaching point </w:t>
            </w:r>
            <w:r w:rsidRPr="001831EA">
              <w:rPr>
                <w:b/>
                <w:i/>
              </w:rPr>
              <w:t>(Kid language!)</w:t>
            </w:r>
            <w:r w:rsidRPr="001831EA">
              <w:rPr>
                <w:b/>
              </w:rPr>
              <w:t>:</w:t>
            </w:r>
          </w:p>
        </w:tc>
        <w:tc>
          <w:tcPr>
            <w:tcW w:w="9108" w:type="dxa"/>
            <w:tcBorders>
              <w:top w:val="single" w:sz="12" w:space="0" w:color="auto"/>
              <w:left w:val="nil"/>
              <w:bottom w:val="single" w:sz="12" w:space="0" w:color="auto"/>
              <w:right w:val="nil"/>
            </w:tcBorders>
          </w:tcPr>
          <w:p w:rsidR="001831EA" w:rsidRPr="001831EA" w:rsidRDefault="001831EA" w:rsidP="001831EA">
            <w:pPr>
              <w:pStyle w:val="NoSpacing"/>
              <w:rPr>
                <w:rFonts w:cstheme="minorHAnsi"/>
              </w:rPr>
            </w:pPr>
            <w:r w:rsidRPr="001831EA">
              <w:rPr>
                <w:rFonts w:cstheme="minorHAnsi"/>
              </w:rPr>
              <w:t>Readers can figure out new words by using snap words to read the tricky parts.</w:t>
            </w:r>
          </w:p>
        </w:tc>
      </w:tr>
      <w:tr w:rsidR="001831EA" w:rsidRPr="00D5665A" w:rsidTr="00D7752E">
        <w:trPr>
          <w:trHeight w:val="378"/>
        </w:trPr>
        <w:tc>
          <w:tcPr>
            <w:tcW w:w="1908" w:type="dxa"/>
            <w:tcBorders>
              <w:top w:val="nil"/>
              <w:left w:val="nil"/>
              <w:bottom w:val="nil"/>
              <w:right w:val="nil"/>
            </w:tcBorders>
          </w:tcPr>
          <w:p w:rsidR="001831EA" w:rsidRPr="001831EA" w:rsidRDefault="001831EA" w:rsidP="001831EA">
            <w:pPr>
              <w:pStyle w:val="NoSpacing"/>
              <w:rPr>
                <w:b/>
              </w:rPr>
            </w:pPr>
            <w:r w:rsidRPr="001831EA">
              <w:rPr>
                <w:b/>
              </w:rPr>
              <w:t>Catchy phrase:</w:t>
            </w:r>
          </w:p>
        </w:tc>
        <w:tc>
          <w:tcPr>
            <w:tcW w:w="9108" w:type="dxa"/>
            <w:tcBorders>
              <w:top w:val="single" w:sz="12" w:space="0" w:color="auto"/>
              <w:left w:val="nil"/>
              <w:bottom w:val="single" w:sz="12" w:space="0" w:color="auto"/>
              <w:right w:val="nil"/>
            </w:tcBorders>
          </w:tcPr>
          <w:p w:rsidR="001831EA" w:rsidRPr="001831EA" w:rsidRDefault="001831EA" w:rsidP="001831EA">
            <w:pPr>
              <w:pStyle w:val="NoSpacing"/>
              <w:rPr>
                <w:rFonts w:cstheme="minorHAnsi"/>
              </w:rPr>
            </w:pPr>
          </w:p>
        </w:tc>
      </w:tr>
      <w:tr w:rsidR="001831EA" w:rsidRPr="00D5665A" w:rsidTr="00D7752E">
        <w:tc>
          <w:tcPr>
            <w:tcW w:w="1908" w:type="dxa"/>
            <w:tcBorders>
              <w:top w:val="nil"/>
              <w:left w:val="nil"/>
              <w:bottom w:val="nil"/>
              <w:right w:val="nil"/>
            </w:tcBorders>
          </w:tcPr>
          <w:p w:rsidR="001831EA" w:rsidRPr="001831EA" w:rsidRDefault="001831EA" w:rsidP="001831EA">
            <w:pPr>
              <w:pStyle w:val="NoSpacing"/>
              <w:rPr>
                <w:b/>
              </w:rPr>
            </w:pPr>
            <w:r w:rsidRPr="001831EA">
              <w:rPr>
                <w:b/>
              </w:rPr>
              <w:t>Text:</w:t>
            </w:r>
          </w:p>
        </w:tc>
        <w:tc>
          <w:tcPr>
            <w:tcW w:w="9108" w:type="dxa"/>
            <w:tcBorders>
              <w:top w:val="single" w:sz="12" w:space="0" w:color="auto"/>
              <w:left w:val="nil"/>
              <w:bottom w:val="single" w:sz="12" w:space="0" w:color="auto"/>
              <w:right w:val="nil"/>
            </w:tcBorders>
          </w:tcPr>
          <w:p w:rsidR="001831EA" w:rsidRPr="001831EA" w:rsidRDefault="001831EA" w:rsidP="001831EA">
            <w:pPr>
              <w:pStyle w:val="NoSpacing"/>
              <w:rPr>
                <w:rFonts w:cstheme="minorHAnsi"/>
              </w:rPr>
            </w:pPr>
            <w:r w:rsidRPr="001831EA">
              <w:rPr>
                <w:rFonts w:cstheme="minorHAnsi"/>
              </w:rPr>
              <w:t xml:space="preserve">We Like to Play! By Ellen </w:t>
            </w:r>
            <w:proofErr w:type="spellStart"/>
            <w:r w:rsidRPr="001831EA">
              <w:rPr>
                <w:rFonts w:cstheme="minorHAnsi"/>
              </w:rPr>
              <w:t>Tarlow</w:t>
            </w:r>
            <w:proofErr w:type="spellEnd"/>
            <w:r w:rsidRPr="001831EA">
              <w:rPr>
                <w:rFonts w:cstheme="minorHAnsi"/>
              </w:rPr>
              <w:t xml:space="preserve"> ( high frequency reader #17)</w:t>
            </w:r>
            <w:proofErr w:type="spellStart"/>
            <w:r w:rsidRPr="001831EA">
              <w:rPr>
                <w:rFonts w:cstheme="minorHAnsi"/>
              </w:rPr>
              <w:t>quency</w:t>
            </w:r>
            <w:proofErr w:type="spellEnd"/>
          </w:p>
        </w:tc>
      </w:tr>
      <w:tr w:rsidR="001831EA" w:rsidRPr="00D5665A" w:rsidTr="00D7752E">
        <w:tc>
          <w:tcPr>
            <w:tcW w:w="1908" w:type="dxa"/>
            <w:tcBorders>
              <w:top w:val="nil"/>
              <w:left w:val="nil"/>
              <w:bottom w:val="nil"/>
              <w:right w:val="nil"/>
            </w:tcBorders>
          </w:tcPr>
          <w:p w:rsidR="001831EA" w:rsidRPr="001831EA" w:rsidRDefault="001831EA" w:rsidP="001831EA">
            <w:pPr>
              <w:pStyle w:val="NoSpacing"/>
              <w:rPr>
                <w:b/>
              </w:rPr>
            </w:pPr>
            <w:proofErr w:type="gramStart"/>
            <w:r w:rsidRPr="001831EA">
              <w:rPr>
                <w:b/>
              </w:rPr>
              <w:t>Chart(</w:t>
            </w:r>
            <w:proofErr w:type="gramEnd"/>
            <w:r w:rsidRPr="001831EA">
              <w:rPr>
                <w:b/>
              </w:rPr>
              <w:t>?):</w:t>
            </w:r>
          </w:p>
        </w:tc>
        <w:tc>
          <w:tcPr>
            <w:tcW w:w="9108" w:type="dxa"/>
            <w:tcBorders>
              <w:top w:val="single" w:sz="12" w:space="0" w:color="auto"/>
              <w:left w:val="nil"/>
              <w:bottom w:val="single" w:sz="12" w:space="0" w:color="auto"/>
              <w:right w:val="nil"/>
            </w:tcBorders>
          </w:tcPr>
          <w:p w:rsidR="001831EA" w:rsidRPr="001831EA" w:rsidRDefault="001831EA" w:rsidP="001831EA">
            <w:pPr>
              <w:pStyle w:val="NoSpacing"/>
              <w:rPr>
                <w:rFonts w:cstheme="minorHAnsi"/>
              </w:rPr>
            </w:pPr>
            <w:r w:rsidRPr="001831EA">
              <w:rPr>
                <w:rFonts w:cstheme="minorHAnsi"/>
              </w:rPr>
              <w:t>See above directions and use the chart during the mini-lesson</w:t>
            </w:r>
          </w:p>
        </w:tc>
      </w:tr>
      <w:tr w:rsidR="001831EA" w:rsidRPr="00D5665A" w:rsidTr="00D7752E">
        <w:tc>
          <w:tcPr>
            <w:tcW w:w="1908" w:type="dxa"/>
            <w:tcBorders>
              <w:top w:val="nil"/>
              <w:left w:val="nil"/>
              <w:bottom w:val="nil"/>
              <w:right w:val="nil"/>
            </w:tcBorders>
          </w:tcPr>
          <w:p w:rsidR="001831EA" w:rsidRPr="001831EA" w:rsidRDefault="001831EA" w:rsidP="001831EA">
            <w:pPr>
              <w:pStyle w:val="NoSpacing"/>
              <w:rPr>
                <w:b/>
              </w:rPr>
            </w:pPr>
            <w:r w:rsidRPr="001831EA">
              <w:rPr>
                <w:b/>
              </w:rPr>
              <w:t>Standard:</w:t>
            </w:r>
          </w:p>
        </w:tc>
        <w:tc>
          <w:tcPr>
            <w:tcW w:w="9108" w:type="dxa"/>
            <w:tcBorders>
              <w:top w:val="single" w:sz="12" w:space="0" w:color="auto"/>
              <w:left w:val="nil"/>
              <w:bottom w:val="single" w:sz="12" w:space="0" w:color="auto"/>
              <w:right w:val="nil"/>
            </w:tcBorders>
          </w:tcPr>
          <w:p w:rsidR="001831EA" w:rsidRPr="001831EA" w:rsidRDefault="001831EA" w:rsidP="001831EA">
            <w:pPr>
              <w:pStyle w:val="NoSpacing"/>
              <w:rPr>
                <w:rFonts w:cstheme="minorHAnsi"/>
              </w:rPr>
            </w:pPr>
          </w:p>
        </w:tc>
      </w:tr>
    </w:tbl>
    <w:p w:rsidR="001831EA" w:rsidRPr="00D5665A" w:rsidRDefault="001831EA" w:rsidP="001831EA">
      <w:pPr>
        <w:pStyle w:val="NoSpacing"/>
        <w:rPr>
          <w:sz w:val="20"/>
          <w:szCs w:val="20"/>
        </w:rPr>
      </w:pPr>
    </w:p>
    <w:tbl>
      <w:tblPr>
        <w:tblW w:w="969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9698"/>
      </w:tblGrid>
      <w:tr w:rsidR="00D7752E" w:rsidRPr="00D5665A" w:rsidTr="00D7752E">
        <w:trPr>
          <w:trHeight w:val="2180"/>
        </w:trPr>
        <w:tc>
          <w:tcPr>
            <w:tcW w:w="9698" w:type="dxa"/>
            <w:vAlign w:val="center"/>
          </w:tcPr>
          <w:p w:rsidR="00D7752E" w:rsidRPr="00D5665A" w:rsidRDefault="00D7752E" w:rsidP="001831EA">
            <w:pPr>
              <w:pStyle w:val="NoSpacing"/>
            </w:pPr>
            <w:r w:rsidRPr="00D7752E">
              <w:rPr>
                <w:b/>
              </w:rPr>
              <w:t>Mini Lesson:</w:t>
            </w:r>
            <w:r w:rsidRPr="00D5665A">
              <w:t xml:space="preserve">  (7-10 minutes total)</w:t>
            </w:r>
          </w:p>
          <w:p w:rsidR="00D7752E" w:rsidRPr="001831EA" w:rsidRDefault="00D7752E" w:rsidP="001831EA">
            <w:pPr>
              <w:pStyle w:val="NoSpacing"/>
              <w:rPr>
                <w:b/>
                <w:i/>
              </w:rPr>
            </w:pPr>
            <w:r w:rsidRPr="001831EA">
              <w:rPr>
                <w:b/>
                <w:i/>
              </w:rPr>
              <w:t xml:space="preserve">Connection: </w:t>
            </w:r>
          </w:p>
          <w:p w:rsidR="00D7752E" w:rsidRPr="00D5665A" w:rsidRDefault="00D7752E" w:rsidP="001831EA">
            <w:pPr>
              <w:pStyle w:val="NoSpacing"/>
            </w:pPr>
            <w:r>
              <w:rPr>
                <w:i/>
              </w:rPr>
              <w:t xml:space="preserve">We have been learning how </w:t>
            </w:r>
            <w:proofErr w:type="gramStart"/>
            <w:r>
              <w:rPr>
                <w:i/>
              </w:rPr>
              <w:t>readers</w:t>
            </w:r>
            <w:proofErr w:type="gramEnd"/>
            <w:r>
              <w:rPr>
                <w:i/>
              </w:rPr>
              <w:t xml:space="preserve"> use all they know about letters, sounds, and patterns in words to figure out new words. Today we will learn how readers can figure out new words by using snap words to read the tricky parts. When we say “snap words” those are words you just know and you don’t have to look closely at the letters and sounds. Researchers say by time children are in first grade they should know twenty-five sight vocabulary words in a snap. This year you will learn even more.</w:t>
            </w:r>
          </w:p>
        </w:tc>
      </w:tr>
      <w:tr w:rsidR="001831EA" w:rsidRPr="00D5665A" w:rsidTr="00D7752E">
        <w:trPr>
          <w:trHeight w:val="865"/>
        </w:trPr>
        <w:tc>
          <w:tcPr>
            <w:tcW w:w="9698" w:type="dxa"/>
          </w:tcPr>
          <w:p w:rsidR="00D7752E" w:rsidRDefault="001831EA" w:rsidP="001831EA">
            <w:pPr>
              <w:pStyle w:val="NoSpacing"/>
              <w:rPr>
                <w:i/>
              </w:rPr>
            </w:pPr>
            <w:r w:rsidRPr="001831EA">
              <w:rPr>
                <w:b/>
                <w:i/>
              </w:rPr>
              <w:t>Teach:</w:t>
            </w:r>
            <w:r w:rsidRPr="00D5665A">
              <w:rPr>
                <w:i/>
              </w:rPr>
              <w:t xml:space="preserve">  </w:t>
            </w:r>
          </w:p>
          <w:p w:rsidR="001831EA" w:rsidRPr="00D5665A" w:rsidRDefault="001831EA" w:rsidP="001831EA">
            <w:pPr>
              <w:pStyle w:val="NoSpacing"/>
              <w:rPr>
                <w:i/>
              </w:rPr>
            </w:pPr>
            <w:r w:rsidRPr="00D5665A">
              <w:rPr>
                <w:i/>
              </w:rPr>
              <w:t xml:space="preserve">(Demonstration,  Shared Example/Explanation,   Inquiry,   or   Guided Practice)  </w:t>
            </w:r>
          </w:p>
          <w:p w:rsidR="001831EA" w:rsidRDefault="001831EA" w:rsidP="001831EA">
            <w:pPr>
              <w:pStyle w:val="NoSpacing"/>
              <w:rPr>
                <w:i/>
              </w:rPr>
            </w:pPr>
            <w:r>
              <w:rPr>
                <w:i/>
              </w:rPr>
              <w:t>(Teacher opens book to the first page) Watch as I noticed words on the chart that are in the book. (Teacher reads off list and points out words in the book.) I am going to read this page ( as the teacher reads up to the word “draw” or another tricky word, they snap their fingers on each word showing that they know and can say the word quickly ,or in a snap.</w:t>
            </w:r>
          </w:p>
          <w:p w:rsidR="001831EA" w:rsidRDefault="001831EA" w:rsidP="001831EA">
            <w:pPr>
              <w:pStyle w:val="NoSpacing"/>
              <w:rPr>
                <w:i/>
              </w:rPr>
            </w:pPr>
          </w:p>
          <w:p w:rsidR="001831EA" w:rsidRDefault="001831EA" w:rsidP="001831EA">
            <w:pPr>
              <w:pStyle w:val="NoSpacing"/>
              <w:rPr>
                <w:i/>
              </w:rPr>
            </w:pPr>
            <w:r>
              <w:rPr>
                <w:i/>
              </w:rPr>
              <w:t>I have come to a word that’s not on our list. I know the words before the tricky word so I can use these snap words to get a running start to figure out the tricky word .Now I will look at the picture to help me figure out the tricky word .I see the boy drawing, oh the word is draw.</w:t>
            </w:r>
          </w:p>
          <w:p w:rsidR="001831EA" w:rsidRDefault="001831EA" w:rsidP="001831EA">
            <w:pPr>
              <w:pStyle w:val="NoSpacing"/>
              <w:rPr>
                <w:i/>
              </w:rPr>
            </w:pPr>
          </w:p>
          <w:p w:rsidR="001831EA" w:rsidRDefault="001831EA" w:rsidP="001831EA">
            <w:pPr>
              <w:pStyle w:val="NoSpacing"/>
              <w:rPr>
                <w:i/>
              </w:rPr>
            </w:pPr>
            <w:r>
              <w:rPr>
                <w:i/>
              </w:rPr>
              <w:t>Repeat activity with another page.</w:t>
            </w:r>
          </w:p>
          <w:p w:rsidR="001831EA" w:rsidRDefault="001831EA" w:rsidP="001831EA">
            <w:pPr>
              <w:pStyle w:val="NoSpacing"/>
              <w:rPr>
                <w:i/>
              </w:rPr>
            </w:pPr>
          </w:p>
          <w:p w:rsidR="001831EA" w:rsidRPr="00D5665A" w:rsidRDefault="001831EA" w:rsidP="001831EA">
            <w:pPr>
              <w:pStyle w:val="NoSpacing"/>
              <w:rPr>
                <w:i/>
              </w:rPr>
            </w:pPr>
            <w:r>
              <w:rPr>
                <w:i/>
              </w:rPr>
              <w:t>Remember readers can figure out new words by using snap words to read the tricky word.</w:t>
            </w:r>
          </w:p>
        </w:tc>
      </w:tr>
      <w:tr w:rsidR="001831EA" w:rsidRPr="00D5665A" w:rsidTr="00D7752E">
        <w:trPr>
          <w:trHeight w:val="784"/>
        </w:trPr>
        <w:tc>
          <w:tcPr>
            <w:tcW w:w="9698" w:type="dxa"/>
          </w:tcPr>
          <w:p w:rsidR="001831EA" w:rsidRPr="00D5665A" w:rsidRDefault="001831EA" w:rsidP="001831EA">
            <w:pPr>
              <w:pStyle w:val="NoSpacing"/>
              <w:rPr>
                <w:i/>
              </w:rPr>
            </w:pPr>
            <w:r w:rsidRPr="00D5665A">
              <w:rPr>
                <w:i/>
              </w:rPr>
              <w:t xml:space="preserve">Active Involvement: </w:t>
            </w:r>
          </w:p>
          <w:p w:rsidR="001831EA" w:rsidRPr="00D5665A" w:rsidRDefault="001831EA" w:rsidP="001831EA">
            <w:pPr>
              <w:pStyle w:val="NoSpacing"/>
            </w:pPr>
          </w:p>
        </w:tc>
      </w:tr>
      <w:tr w:rsidR="001831EA" w:rsidRPr="00D5665A" w:rsidTr="00D7752E">
        <w:trPr>
          <w:trHeight w:val="315"/>
        </w:trPr>
        <w:tc>
          <w:tcPr>
            <w:tcW w:w="9698" w:type="dxa"/>
          </w:tcPr>
          <w:p w:rsidR="001831EA" w:rsidRPr="001831EA" w:rsidRDefault="001831EA" w:rsidP="001831EA">
            <w:pPr>
              <w:pStyle w:val="NoSpacing"/>
              <w:rPr>
                <w:b/>
                <w:i/>
              </w:rPr>
            </w:pPr>
            <w:r w:rsidRPr="001831EA">
              <w:rPr>
                <w:b/>
                <w:i/>
              </w:rPr>
              <w:t xml:space="preserve">Link: </w:t>
            </w:r>
          </w:p>
        </w:tc>
      </w:tr>
      <w:tr w:rsidR="001831EA" w:rsidRPr="00D5665A" w:rsidTr="00D7752E">
        <w:trPr>
          <w:trHeight w:val="405"/>
        </w:trPr>
        <w:tc>
          <w:tcPr>
            <w:tcW w:w="9698" w:type="dxa"/>
          </w:tcPr>
          <w:p w:rsidR="001831EA" w:rsidRPr="001831EA" w:rsidRDefault="001831EA" w:rsidP="001831EA">
            <w:pPr>
              <w:pStyle w:val="NoSpacing"/>
              <w:rPr>
                <w:b/>
              </w:rPr>
            </w:pPr>
            <w:r w:rsidRPr="001831EA">
              <w:rPr>
                <w:b/>
              </w:rPr>
              <w:t>Mid-Workshop Teaching Point:</w:t>
            </w:r>
          </w:p>
        </w:tc>
      </w:tr>
      <w:tr w:rsidR="001831EA" w:rsidRPr="00D5665A" w:rsidTr="00D7752E">
        <w:trPr>
          <w:trHeight w:val="35"/>
        </w:trPr>
        <w:tc>
          <w:tcPr>
            <w:tcW w:w="9698" w:type="dxa"/>
          </w:tcPr>
          <w:p w:rsidR="001831EA" w:rsidRPr="001831EA" w:rsidRDefault="001831EA" w:rsidP="001831EA">
            <w:pPr>
              <w:pStyle w:val="NoSpacing"/>
            </w:pPr>
            <w:r w:rsidRPr="001831EA">
              <w:rPr>
                <w:b/>
              </w:rPr>
              <w:t>Share</w:t>
            </w:r>
            <w:r w:rsidRPr="00D5665A">
              <w:t>:</w:t>
            </w:r>
          </w:p>
        </w:tc>
      </w:tr>
    </w:tbl>
    <w:p w:rsidR="001831EA" w:rsidRDefault="001831EA" w:rsidP="001831EA">
      <w:pPr>
        <w:pStyle w:val="NoSpacing"/>
        <w:rPr>
          <w:rFonts w:ascii="Calibri" w:eastAsia="Calibri" w:hAnsi="Calibri" w:cs="Times New Roman"/>
        </w:rPr>
      </w:pPr>
      <w:bookmarkStart w:id="13" w:name="ml8"/>
      <w:bookmarkEnd w:id="13"/>
    </w:p>
    <w:p w:rsidR="00D7752E" w:rsidRPr="00D7752E" w:rsidRDefault="00D7752E" w:rsidP="00D7752E">
      <w:pPr>
        <w:pStyle w:val="NoSpacing"/>
        <w:jc w:val="center"/>
        <w:rPr>
          <w:rFonts w:ascii="Calibri" w:eastAsia="Calibri" w:hAnsi="Calibri" w:cs="Times New Roman"/>
          <w:b/>
          <w:sz w:val="40"/>
        </w:rPr>
      </w:pPr>
      <w:r w:rsidRPr="00D7752E">
        <w:rPr>
          <w:rFonts w:ascii="Calibri" w:eastAsia="Calibri" w:hAnsi="Calibri" w:cs="Times New Roman"/>
          <w:b/>
          <w:sz w:val="40"/>
        </w:rPr>
        <w:t>Unit 2 Mini Lesson 8</w:t>
      </w:r>
    </w:p>
    <w:p w:rsidR="00D7752E" w:rsidRDefault="00D7752E" w:rsidP="001831EA">
      <w:pPr>
        <w:pStyle w:val="NoSpacing"/>
        <w:rPr>
          <w:rFonts w:ascii="Calibri" w:eastAsia="Calibri" w:hAnsi="Calibri" w:cs="Times New Roman"/>
        </w:rPr>
      </w:pPr>
    </w:p>
    <w:p w:rsidR="00D7752E" w:rsidRPr="002C0828" w:rsidRDefault="00D7752E" w:rsidP="001831EA">
      <w:pPr>
        <w:pStyle w:val="NoSpacing"/>
        <w:rPr>
          <w:rFonts w:ascii="Calibri" w:eastAsia="Calibri" w:hAnsi="Calibri" w:cs="Times New Roman"/>
        </w:rPr>
      </w:pPr>
    </w:p>
    <w:tbl>
      <w:tblPr>
        <w:tblW w:w="4934" w:type="pct"/>
        <w:tblInd w:w="108" w:type="dxa"/>
        <w:tblLook w:val="0000" w:firstRow="0" w:lastRow="0" w:firstColumn="0" w:lastColumn="0" w:noHBand="0" w:noVBand="0"/>
      </w:tblPr>
      <w:tblGrid>
        <w:gridCol w:w="1710"/>
        <w:gridCol w:w="7740"/>
      </w:tblGrid>
      <w:tr w:rsidR="001831EA" w:rsidRPr="002C0828" w:rsidTr="00D7752E">
        <w:tc>
          <w:tcPr>
            <w:tcW w:w="905" w:type="pct"/>
            <w:tcMar>
              <w:top w:w="0" w:type="dxa"/>
              <w:left w:w="108" w:type="dxa"/>
              <w:bottom w:w="0" w:type="dxa"/>
              <w:right w:w="108" w:type="dxa"/>
            </w:tcMar>
          </w:tcPr>
          <w:p w:rsidR="001831EA" w:rsidRPr="001831EA" w:rsidRDefault="001831EA" w:rsidP="001831EA">
            <w:pPr>
              <w:pStyle w:val="NoSpacing"/>
              <w:rPr>
                <w:rFonts w:ascii="Calibri" w:eastAsia="Calibri" w:hAnsi="Calibri" w:cs="Times New Roman"/>
                <w:b/>
              </w:rPr>
            </w:pPr>
            <w:r w:rsidRPr="001831EA">
              <w:rPr>
                <w:rFonts w:ascii="Calibri" w:eastAsia="Comic Sans MS" w:hAnsi="Calibri" w:cs="Times New Roman"/>
                <w:b/>
              </w:rPr>
              <w:t>Unit of Study:</w:t>
            </w:r>
          </w:p>
        </w:tc>
        <w:tc>
          <w:tcPr>
            <w:tcW w:w="4095" w:type="pct"/>
            <w:tcBorders>
              <w:bottom w:val="single" w:sz="12" w:space="0" w:color="auto"/>
            </w:tcBorders>
            <w:tcMar>
              <w:top w:w="0" w:type="dxa"/>
              <w:left w:w="108" w:type="dxa"/>
              <w:bottom w:w="0" w:type="dxa"/>
              <w:right w:w="108" w:type="dxa"/>
            </w:tcMar>
          </w:tcPr>
          <w:p w:rsidR="001831EA" w:rsidRPr="002C0828" w:rsidRDefault="001831EA" w:rsidP="001831EA">
            <w:pPr>
              <w:pStyle w:val="NoSpacing"/>
              <w:rPr>
                <w:rFonts w:ascii="Calibri" w:eastAsia="Calibri" w:hAnsi="Calibri" w:cs="Times New Roman"/>
              </w:rPr>
            </w:pPr>
            <w:r w:rsidRPr="002C0828">
              <w:rPr>
                <w:rFonts w:ascii="Calibri" w:eastAsia="Comic Sans MS" w:hAnsi="Calibri" w:cs="Times New Roman"/>
              </w:rPr>
              <w:t>Tackling Troubles</w:t>
            </w:r>
          </w:p>
        </w:tc>
      </w:tr>
      <w:tr w:rsidR="001831EA" w:rsidRPr="002C0828" w:rsidTr="00D7752E">
        <w:tc>
          <w:tcPr>
            <w:tcW w:w="905" w:type="pct"/>
            <w:tcMar>
              <w:top w:w="0" w:type="dxa"/>
              <w:left w:w="108" w:type="dxa"/>
              <w:bottom w:w="0" w:type="dxa"/>
              <w:right w:w="108" w:type="dxa"/>
            </w:tcMar>
          </w:tcPr>
          <w:p w:rsidR="001831EA" w:rsidRPr="001831EA" w:rsidRDefault="001831EA" w:rsidP="001831EA">
            <w:pPr>
              <w:pStyle w:val="NoSpacing"/>
              <w:rPr>
                <w:rFonts w:ascii="Calibri" w:eastAsia="Comic Sans MS" w:hAnsi="Calibri" w:cs="Times New Roman"/>
                <w:b/>
              </w:rPr>
            </w:pPr>
            <w:r w:rsidRPr="001831EA">
              <w:rPr>
                <w:rFonts w:ascii="Calibri" w:eastAsia="Comic Sans MS" w:hAnsi="Calibri" w:cs="Times New Roman"/>
                <w:b/>
              </w:rPr>
              <w:t>Goal:</w:t>
            </w:r>
          </w:p>
        </w:tc>
        <w:tc>
          <w:tcPr>
            <w:tcW w:w="4095" w:type="pct"/>
            <w:tcBorders>
              <w:top w:val="single" w:sz="12" w:space="0" w:color="auto"/>
              <w:bottom w:val="single" w:sz="12" w:space="0" w:color="auto"/>
            </w:tcBorders>
            <w:tcMar>
              <w:top w:w="0" w:type="dxa"/>
              <w:left w:w="108" w:type="dxa"/>
              <w:bottom w:w="0" w:type="dxa"/>
              <w:right w:w="108" w:type="dxa"/>
            </w:tcMar>
          </w:tcPr>
          <w:p w:rsidR="001831EA" w:rsidRPr="002C0828" w:rsidRDefault="001831EA" w:rsidP="001831EA">
            <w:pPr>
              <w:pStyle w:val="NoSpacing"/>
              <w:rPr>
                <w:rFonts w:ascii="Calibri" w:eastAsia="Comic Sans MS" w:hAnsi="Calibri" w:cs="Times New Roman"/>
              </w:rPr>
            </w:pPr>
            <w:r w:rsidRPr="002C0828">
              <w:rPr>
                <w:rFonts w:ascii="Calibri" w:eastAsia="Comic Sans MS" w:hAnsi="Calibri" w:cs="Times New Roman"/>
              </w:rPr>
              <w:t>Readers Make Sure They Check and Fix Their Words When They notice Something Is Not Quite Right</w:t>
            </w:r>
          </w:p>
        </w:tc>
      </w:tr>
      <w:tr w:rsidR="001831EA" w:rsidRPr="002C0828" w:rsidTr="00D7752E">
        <w:tc>
          <w:tcPr>
            <w:tcW w:w="905" w:type="pct"/>
            <w:tcMar>
              <w:top w:w="0" w:type="dxa"/>
              <w:left w:w="108" w:type="dxa"/>
              <w:bottom w:w="0" w:type="dxa"/>
              <w:right w:w="108" w:type="dxa"/>
            </w:tcMar>
          </w:tcPr>
          <w:p w:rsidR="001831EA" w:rsidRPr="001831EA" w:rsidRDefault="001831EA" w:rsidP="001831EA">
            <w:pPr>
              <w:pStyle w:val="NoSpacing"/>
              <w:rPr>
                <w:rFonts w:ascii="Calibri" w:eastAsia="Calibri" w:hAnsi="Calibri" w:cs="Times New Roman"/>
                <w:b/>
              </w:rPr>
            </w:pPr>
            <w:r w:rsidRPr="001831EA">
              <w:rPr>
                <w:rFonts w:ascii="Calibri" w:eastAsia="Comic Sans MS" w:hAnsi="Calibri" w:cs="Times New Roman"/>
                <w:b/>
              </w:rPr>
              <w:t>Teaching point:</w:t>
            </w:r>
          </w:p>
        </w:tc>
        <w:tc>
          <w:tcPr>
            <w:tcW w:w="4095" w:type="pct"/>
            <w:tcBorders>
              <w:top w:val="single" w:sz="12" w:space="0" w:color="auto"/>
              <w:bottom w:val="single" w:sz="12" w:space="0" w:color="auto"/>
            </w:tcBorders>
            <w:tcMar>
              <w:top w:w="0" w:type="dxa"/>
              <w:left w:w="108" w:type="dxa"/>
              <w:bottom w:w="0" w:type="dxa"/>
              <w:right w:w="108" w:type="dxa"/>
            </w:tcMar>
          </w:tcPr>
          <w:p w:rsidR="001831EA" w:rsidRPr="002C0828" w:rsidRDefault="001831EA" w:rsidP="001831EA">
            <w:pPr>
              <w:pStyle w:val="NoSpacing"/>
              <w:rPr>
                <w:rFonts w:ascii="Calibri" w:eastAsia="Calibri" w:hAnsi="Calibri" w:cs="Times New Roman"/>
              </w:rPr>
            </w:pPr>
            <w:r w:rsidRPr="002C0828">
              <w:rPr>
                <w:rFonts w:ascii="Calibri" w:eastAsia="Calibri" w:hAnsi="Calibri" w:cs="Times New Roman"/>
              </w:rPr>
              <w:t xml:space="preserve">Readers always check on their own reading to know if </w:t>
            </w:r>
            <w:proofErr w:type="spellStart"/>
            <w:r w:rsidRPr="002C0828">
              <w:rPr>
                <w:rFonts w:ascii="Calibri" w:eastAsia="Calibri" w:hAnsi="Calibri" w:cs="Times New Roman"/>
              </w:rPr>
              <w:t>its</w:t>
            </w:r>
            <w:proofErr w:type="spellEnd"/>
            <w:r w:rsidRPr="002C0828">
              <w:rPr>
                <w:rFonts w:ascii="Calibri" w:eastAsia="Calibri" w:hAnsi="Calibri" w:cs="Times New Roman"/>
              </w:rPr>
              <w:t xml:space="preserve"> right by asking themselves questions</w:t>
            </w:r>
          </w:p>
        </w:tc>
      </w:tr>
      <w:tr w:rsidR="001831EA" w:rsidRPr="002C0828" w:rsidTr="00D7752E">
        <w:tc>
          <w:tcPr>
            <w:tcW w:w="905" w:type="pct"/>
            <w:tcMar>
              <w:top w:w="0" w:type="dxa"/>
              <w:left w:w="108" w:type="dxa"/>
              <w:bottom w:w="0" w:type="dxa"/>
              <w:right w:w="108" w:type="dxa"/>
            </w:tcMar>
          </w:tcPr>
          <w:p w:rsidR="001831EA" w:rsidRPr="001831EA" w:rsidRDefault="001831EA" w:rsidP="001831EA">
            <w:pPr>
              <w:pStyle w:val="NoSpacing"/>
              <w:rPr>
                <w:rFonts w:ascii="Calibri" w:eastAsia="Comic Sans MS" w:hAnsi="Calibri" w:cs="Times New Roman"/>
                <w:b/>
              </w:rPr>
            </w:pPr>
            <w:r w:rsidRPr="001831EA">
              <w:rPr>
                <w:rFonts w:ascii="Calibri" w:eastAsia="Comic Sans MS" w:hAnsi="Calibri" w:cs="Times New Roman"/>
                <w:b/>
              </w:rPr>
              <w:t>Catchy Phrase:</w:t>
            </w:r>
          </w:p>
        </w:tc>
        <w:tc>
          <w:tcPr>
            <w:tcW w:w="4095" w:type="pct"/>
            <w:tcBorders>
              <w:top w:val="single" w:sz="12" w:space="0" w:color="auto"/>
              <w:bottom w:val="single" w:sz="12" w:space="0" w:color="auto"/>
            </w:tcBorders>
            <w:tcMar>
              <w:top w:w="0" w:type="dxa"/>
              <w:left w:w="108" w:type="dxa"/>
              <w:bottom w:w="0" w:type="dxa"/>
              <w:right w:w="108" w:type="dxa"/>
            </w:tcMar>
          </w:tcPr>
          <w:p w:rsidR="001831EA" w:rsidRPr="002C0828" w:rsidRDefault="001831EA" w:rsidP="001831EA">
            <w:pPr>
              <w:pStyle w:val="NoSpacing"/>
              <w:rPr>
                <w:rFonts w:ascii="Calibri" w:eastAsia="Calibri" w:hAnsi="Calibri" w:cs="Times New Roman"/>
              </w:rPr>
            </w:pPr>
            <w:r w:rsidRPr="002C0828">
              <w:rPr>
                <w:rFonts w:ascii="Calibri" w:eastAsia="Calibri" w:hAnsi="Calibri" w:cs="Times New Roman"/>
              </w:rPr>
              <w:t>I checked it myself!</w:t>
            </w:r>
          </w:p>
        </w:tc>
      </w:tr>
      <w:tr w:rsidR="001831EA" w:rsidRPr="002C0828" w:rsidTr="00D7752E">
        <w:tc>
          <w:tcPr>
            <w:tcW w:w="905" w:type="pct"/>
            <w:tcMar>
              <w:top w:w="0" w:type="dxa"/>
              <w:left w:w="108" w:type="dxa"/>
              <w:bottom w:w="0" w:type="dxa"/>
              <w:right w:w="108" w:type="dxa"/>
            </w:tcMar>
          </w:tcPr>
          <w:p w:rsidR="001831EA" w:rsidRPr="001831EA" w:rsidRDefault="001831EA" w:rsidP="001831EA">
            <w:pPr>
              <w:pStyle w:val="NoSpacing"/>
              <w:rPr>
                <w:rFonts w:ascii="Calibri" w:eastAsia="Calibri" w:hAnsi="Calibri" w:cs="Times New Roman"/>
                <w:b/>
              </w:rPr>
            </w:pPr>
            <w:r w:rsidRPr="001831EA">
              <w:rPr>
                <w:rFonts w:ascii="Calibri" w:eastAsia="Comic Sans MS" w:hAnsi="Calibri" w:cs="Times New Roman"/>
                <w:b/>
              </w:rPr>
              <w:t>Text:</w:t>
            </w:r>
          </w:p>
        </w:tc>
        <w:tc>
          <w:tcPr>
            <w:tcW w:w="4095" w:type="pct"/>
            <w:tcBorders>
              <w:top w:val="single" w:sz="12" w:space="0" w:color="auto"/>
              <w:bottom w:val="single" w:sz="12" w:space="0" w:color="auto"/>
            </w:tcBorders>
            <w:tcMar>
              <w:top w:w="0" w:type="dxa"/>
              <w:left w:w="108" w:type="dxa"/>
              <w:bottom w:w="0" w:type="dxa"/>
              <w:right w:w="108" w:type="dxa"/>
            </w:tcMar>
          </w:tcPr>
          <w:p w:rsidR="001831EA" w:rsidRPr="002C0828" w:rsidRDefault="001831EA" w:rsidP="001831EA">
            <w:pPr>
              <w:pStyle w:val="NoSpacing"/>
              <w:rPr>
                <w:rFonts w:ascii="Calibri" w:eastAsia="Calibri" w:hAnsi="Calibri" w:cs="Times New Roman"/>
                <w:u w:val="single"/>
                <w:lang w:val="es-MX"/>
              </w:rPr>
            </w:pPr>
            <w:proofErr w:type="spellStart"/>
            <w:r w:rsidRPr="002C0828">
              <w:rPr>
                <w:rFonts w:ascii="Calibri" w:eastAsia="Calibri" w:hAnsi="Calibri" w:cs="Times New Roman"/>
                <w:u w:val="single"/>
                <w:lang w:val="es-MX"/>
              </w:rPr>
              <w:t>Shadows</w:t>
            </w:r>
            <w:proofErr w:type="spellEnd"/>
            <w:r w:rsidRPr="002C0828">
              <w:rPr>
                <w:rFonts w:ascii="Calibri" w:eastAsia="Calibri" w:hAnsi="Calibri" w:cs="Times New Roman"/>
                <w:u w:val="single"/>
                <w:lang w:val="es-MX"/>
              </w:rPr>
              <w:t xml:space="preserve"> </w:t>
            </w:r>
            <w:r w:rsidRPr="002C0828">
              <w:rPr>
                <w:rFonts w:ascii="Calibri" w:eastAsia="Calibri" w:hAnsi="Calibri" w:cs="Times New Roman"/>
                <w:lang w:val="es-MX"/>
              </w:rPr>
              <w:t xml:space="preserve"> </w:t>
            </w:r>
            <w:proofErr w:type="spellStart"/>
            <w:r w:rsidRPr="002C0828">
              <w:rPr>
                <w:rFonts w:ascii="Calibri" w:eastAsia="Calibri" w:hAnsi="Calibri" w:cs="Times New Roman"/>
                <w:lang w:val="es-MX"/>
              </w:rPr>
              <w:t>by</w:t>
            </w:r>
            <w:proofErr w:type="spellEnd"/>
            <w:r w:rsidRPr="002C0828">
              <w:rPr>
                <w:rFonts w:ascii="Calibri" w:eastAsia="Calibri" w:hAnsi="Calibri" w:cs="Times New Roman"/>
                <w:lang w:val="es-MX"/>
              </w:rPr>
              <w:t xml:space="preserve"> </w:t>
            </w:r>
            <w:proofErr w:type="spellStart"/>
            <w:r w:rsidRPr="002C0828">
              <w:rPr>
                <w:rFonts w:ascii="Calibri" w:eastAsia="Calibri" w:hAnsi="Calibri" w:cs="Times New Roman"/>
                <w:lang w:val="es-MX"/>
              </w:rPr>
              <w:t>Joy</w:t>
            </w:r>
            <w:proofErr w:type="spellEnd"/>
            <w:r w:rsidRPr="002C0828">
              <w:rPr>
                <w:rFonts w:ascii="Calibri" w:eastAsia="Calibri" w:hAnsi="Calibri" w:cs="Times New Roman"/>
                <w:lang w:val="es-MX"/>
              </w:rPr>
              <w:t xml:space="preserve"> </w:t>
            </w:r>
            <w:proofErr w:type="spellStart"/>
            <w:r w:rsidRPr="002C0828">
              <w:rPr>
                <w:rFonts w:ascii="Calibri" w:eastAsia="Calibri" w:hAnsi="Calibri" w:cs="Times New Roman"/>
                <w:lang w:val="es-MX"/>
              </w:rPr>
              <w:t>Cowley</w:t>
            </w:r>
            <w:proofErr w:type="spellEnd"/>
          </w:p>
        </w:tc>
      </w:tr>
      <w:tr w:rsidR="001831EA" w:rsidRPr="002C0828" w:rsidTr="00D7752E">
        <w:tc>
          <w:tcPr>
            <w:tcW w:w="905" w:type="pct"/>
            <w:tcMar>
              <w:top w:w="0" w:type="dxa"/>
              <w:left w:w="108" w:type="dxa"/>
              <w:bottom w:w="0" w:type="dxa"/>
              <w:right w:w="108" w:type="dxa"/>
            </w:tcMar>
          </w:tcPr>
          <w:p w:rsidR="001831EA" w:rsidRPr="001831EA" w:rsidRDefault="001831EA" w:rsidP="001831EA">
            <w:pPr>
              <w:pStyle w:val="NoSpacing"/>
              <w:rPr>
                <w:rFonts w:ascii="Calibri" w:eastAsia="Comic Sans MS" w:hAnsi="Calibri" w:cs="Times New Roman"/>
                <w:b/>
              </w:rPr>
            </w:pPr>
            <w:r w:rsidRPr="001831EA">
              <w:rPr>
                <w:rFonts w:ascii="Calibri" w:eastAsia="Comic Sans MS" w:hAnsi="Calibri" w:cs="Times New Roman"/>
                <w:b/>
              </w:rPr>
              <w:t>Chart:</w:t>
            </w:r>
          </w:p>
        </w:tc>
        <w:tc>
          <w:tcPr>
            <w:tcW w:w="4095" w:type="pct"/>
            <w:tcBorders>
              <w:top w:val="single" w:sz="12" w:space="0" w:color="auto"/>
              <w:bottom w:val="single" w:sz="12" w:space="0" w:color="auto"/>
            </w:tcBorders>
            <w:tcMar>
              <w:top w:w="0" w:type="dxa"/>
              <w:left w:w="108" w:type="dxa"/>
              <w:bottom w:w="0" w:type="dxa"/>
              <w:right w:w="108" w:type="dxa"/>
            </w:tcMar>
          </w:tcPr>
          <w:p w:rsidR="001831EA" w:rsidRPr="002C0828" w:rsidRDefault="001831EA" w:rsidP="001831EA">
            <w:pPr>
              <w:pStyle w:val="NoSpacing"/>
              <w:rPr>
                <w:rFonts w:ascii="Calibri" w:eastAsia="Calibri" w:hAnsi="Calibri" w:cs="Times New Roman"/>
              </w:rPr>
            </w:pPr>
            <w:r w:rsidRPr="002C0828">
              <w:rPr>
                <w:rFonts w:ascii="Calibri" w:eastAsia="Calibri" w:hAnsi="Calibri" w:cs="Times New Roman"/>
              </w:rPr>
              <w:t>Create a questions chart with the following questions: Does this make sense in the story?  Does this sound right?  Do the sounds I see match the word I’m saying?</w:t>
            </w:r>
          </w:p>
        </w:tc>
      </w:tr>
      <w:tr w:rsidR="001831EA" w:rsidRPr="002C0828" w:rsidTr="00D7752E">
        <w:trPr>
          <w:trHeight w:val="358"/>
        </w:trPr>
        <w:tc>
          <w:tcPr>
            <w:tcW w:w="905" w:type="pct"/>
            <w:tcMar>
              <w:top w:w="0" w:type="dxa"/>
              <w:left w:w="108" w:type="dxa"/>
              <w:bottom w:w="0" w:type="dxa"/>
              <w:right w:w="108" w:type="dxa"/>
            </w:tcMar>
          </w:tcPr>
          <w:p w:rsidR="001831EA" w:rsidRPr="001831EA" w:rsidRDefault="001831EA" w:rsidP="001831EA">
            <w:pPr>
              <w:pStyle w:val="NoSpacing"/>
              <w:rPr>
                <w:rFonts w:ascii="Calibri" w:eastAsia="Calibri" w:hAnsi="Calibri" w:cs="Times New Roman"/>
                <w:b/>
              </w:rPr>
            </w:pPr>
            <w:r w:rsidRPr="001831EA">
              <w:rPr>
                <w:rFonts w:ascii="Calibri" w:eastAsia="Comic Sans MS" w:hAnsi="Calibri" w:cs="Times New Roman"/>
                <w:b/>
              </w:rPr>
              <w:t>Standard:</w:t>
            </w:r>
          </w:p>
        </w:tc>
        <w:tc>
          <w:tcPr>
            <w:tcW w:w="4095" w:type="pct"/>
            <w:tcBorders>
              <w:top w:val="single" w:sz="12" w:space="0" w:color="auto"/>
              <w:bottom w:val="single" w:sz="12" w:space="0" w:color="auto"/>
            </w:tcBorders>
            <w:tcMar>
              <w:top w:w="0" w:type="dxa"/>
              <w:left w:w="108" w:type="dxa"/>
              <w:bottom w:w="0" w:type="dxa"/>
              <w:right w:w="108" w:type="dxa"/>
            </w:tcMar>
          </w:tcPr>
          <w:p w:rsidR="001831EA" w:rsidRPr="002C0828" w:rsidRDefault="001831EA" w:rsidP="001831EA">
            <w:pPr>
              <w:pStyle w:val="NoSpacing"/>
              <w:rPr>
                <w:rFonts w:ascii="Calibri" w:eastAsia="Calibri" w:hAnsi="Calibri" w:cs="Times New Roman"/>
              </w:rPr>
            </w:pPr>
            <w:proofErr w:type="gramStart"/>
            <w:r w:rsidRPr="002C0828">
              <w:rPr>
                <w:rFonts w:ascii="Calibri" w:eastAsia="Calibri" w:hAnsi="Calibri" w:cs="Times New Roman"/>
              </w:rPr>
              <w:t>1.RF.1</w:t>
            </w:r>
            <w:proofErr w:type="gramEnd"/>
            <w:r w:rsidRPr="002C0828">
              <w:rPr>
                <w:rFonts w:ascii="Calibri" w:eastAsia="Calibri" w:hAnsi="Calibri" w:cs="Times New Roman"/>
              </w:rPr>
              <w:tab/>
              <w:t>Demonstrate understanding of the organization and basic features of print.</w:t>
            </w:r>
          </w:p>
          <w:p w:rsidR="001831EA" w:rsidRPr="002C0828" w:rsidRDefault="001831EA" w:rsidP="001831EA">
            <w:pPr>
              <w:pStyle w:val="NoSpacing"/>
              <w:rPr>
                <w:rFonts w:ascii="Calibri" w:eastAsia="Calibri" w:hAnsi="Calibri" w:cs="Times New Roman"/>
              </w:rPr>
            </w:pPr>
            <w:proofErr w:type="gramStart"/>
            <w:r w:rsidRPr="002C0828">
              <w:rPr>
                <w:rFonts w:ascii="Calibri" w:eastAsia="Calibri" w:hAnsi="Calibri" w:cs="Times New Roman"/>
              </w:rPr>
              <w:t>1.RF.2</w:t>
            </w:r>
            <w:proofErr w:type="gramEnd"/>
            <w:r w:rsidRPr="002C0828">
              <w:rPr>
                <w:rFonts w:ascii="Calibri" w:eastAsia="Calibri" w:hAnsi="Calibri" w:cs="Times New Roman"/>
              </w:rPr>
              <w:tab/>
              <w:t>Demonstrate understanding of spoken words, syllables, and sounds (phonemes).</w:t>
            </w:r>
          </w:p>
          <w:p w:rsidR="001831EA" w:rsidRPr="002C0828" w:rsidRDefault="001831EA" w:rsidP="001831EA">
            <w:pPr>
              <w:pStyle w:val="NoSpacing"/>
              <w:rPr>
                <w:rFonts w:ascii="Calibri" w:eastAsia="Calibri" w:hAnsi="Calibri" w:cs="Times New Roman"/>
              </w:rPr>
            </w:pPr>
            <w:proofErr w:type="gramStart"/>
            <w:r w:rsidRPr="002C0828">
              <w:rPr>
                <w:rFonts w:ascii="Calibri" w:eastAsia="Calibri" w:hAnsi="Calibri" w:cs="Times New Roman"/>
              </w:rPr>
              <w:t>1.RF.3</w:t>
            </w:r>
            <w:proofErr w:type="gramEnd"/>
            <w:r w:rsidRPr="002C0828">
              <w:rPr>
                <w:rFonts w:ascii="Calibri" w:eastAsia="Calibri" w:hAnsi="Calibri" w:cs="Times New Roman"/>
              </w:rPr>
              <w:tab/>
              <w:t>Know and apply grade-level phonics and word analysis skills in decoding words.</w:t>
            </w:r>
          </w:p>
        </w:tc>
      </w:tr>
    </w:tbl>
    <w:p w:rsidR="001831EA" w:rsidRPr="002C0828" w:rsidRDefault="001831EA" w:rsidP="001831EA">
      <w:pPr>
        <w:pStyle w:val="NoSpacing"/>
        <w:rPr>
          <w:rFonts w:ascii="Calibri" w:eastAsia="Calibri" w:hAnsi="Calibri" w:cs="Times New Roman"/>
        </w:rPr>
      </w:pPr>
    </w:p>
    <w:tbl>
      <w:tblPr>
        <w:tblW w:w="4934" w:type="pct"/>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000" w:firstRow="0" w:lastRow="0" w:firstColumn="0" w:lastColumn="0" w:noHBand="0" w:noVBand="0"/>
      </w:tblPr>
      <w:tblGrid>
        <w:gridCol w:w="9450"/>
      </w:tblGrid>
      <w:tr w:rsidR="00D7752E" w:rsidRPr="002C0828" w:rsidTr="008813EA">
        <w:trPr>
          <w:trHeight w:val="1910"/>
        </w:trPr>
        <w:tc>
          <w:tcPr>
            <w:tcW w:w="5000" w:type="pct"/>
            <w:tcMar>
              <w:top w:w="0" w:type="dxa"/>
              <w:left w:w="108" w:type="dxa"/>
              <w:bottom w:w="0" w:type="dxa"/>
              <w:right w:w="108" w:type="dxa"/>
            </w:tcMar>
            <w:vAlign w:val="center"/>
          </w:tcPr>
          <w:p w:rsidR="00D7752E" w:rsidRPr="001831EA" w:rsidRDefault="00D7752E" w:rsidP="001831EA">
            <w:pPr>
              <w:pStyle w:val="NoSpacing"/>
              <w:rPr>
                <w:rFonts w:ascii="Calibri" w:eastAsia="Calibri" w:hAnsi="Calibri" w:cs="Times New Roman"/>
                <w:b/>
              </w:rPr>
            </w:pPr>
            <w:r w:rsidRPr="001831EA">
              <w:rPr>
                <w:rFonts w:ascii="Calibri" w:eastAsia="Calibri" w:hAnsi="Calibri" w:cs="Times New Roman"/>
                <w:b/>
              </w:rPr>
              <w:t>Mini Lesson:  (7-10 minutes total)</w:t>
            </w:r>
          </w:p>
          <w:p w:rsidR="00D7752E" w:rsidRPr="001831EA" w:rsidRDefault="00D7752E" w:rsidP="001831EA">
            <w:pPr>
              <w:pStyle w:val="NoSpacing"/>
              <w:rPr>
                <w:rFonts w:ascii="Calibri" w:eastAsia="Calibri" w:hAnsi="Calibri" w:cs="Times New Roman"/>
                <w:b/>
              </w:rPr>
            </w:pPr>
            <w:r w:rsidRPr="001831EA">
              <w:rPr>
                <w:rFonts w:ascii="Calibri" w:eastAsia="Calibri" w:hAnsi="Calibri" w:cs="Times New Roman"/>
                <w:b/>
                <w:iCs/>
              </w:rPr>
              <w:t xml:space="preserve">Connection:   </w:t>
            </w:r>
          </w:p>
          <w:p w:rsidR="00D7752E" w:rsidRPr="001831EA" w:rsidRDefault="00D7752E" w:rsidP="001831EA">
            <w:pPr>
              <w:pStyle w:val="NoSpacing"/>
              <w:rPr>
                <w:rFonts w:ascii="Calibri" w:eastAsia="Calibri" w:hAnsi="Calibri" w:cs="Times New Roman"/>
                <w:b/>
              </w:rPr>
            </w:pPr>
            <w:r w:rsidRPr="002C0828">
              <w:rPr>
                <w:rFonts w:ascii="Calibri" w:eastAsia="Calibri" w:hAnsi="Calibri" w:cs="Times New Roman"/>
                <w:iCs/>
              </w:rPr>
              <w:t xml:space="preserve">We have learned to use the title, the cover, </w:t>
            </w:r>
            <w:proofErr w:type="gramStart"/>
            <w:r w:rsidRPr="002C0828">
              <w:rPr>
                <w:rFonts w:ascii="Calibri" w:eastAsia="Calibri" w:hAnsi="Calibri" w:cs="Times New Roman"/>
                <w:iCs/>
              </w:rPr>
              <w:t>the</w:t>
            </w:r>
            <w:proofErr w:type="gramEnd"/>
            <w:r w:rsidRPr="002C0828">
              <w:rPr>
                <w:rFonts w:ascii="Calibri" w:eastAsia="Calibri" w:hAnsi="Calibri" w:cs="Times New Roman"/>
                <w:iCs/>
              </w:rPr>
              <w:t xml:space="preserve"> pictures to understand the story.  We also used what we know about the words to help us figure out tricky words.  The other day we learned that not every word is a tricky word.  There are some words that we can read in a snap!  Today we are going to learn how check our own reading to know if it is right and not wait for someone else to check our words because </w:t>
            </w:r>
            <w:r w:rsidRPr="002C0828">
              <w:rPr>
                <w:rFonts w:ascii="Calibri" w:eastAsia="Calibri" w:hAnsi="Calibri" w:cs="Times New Roman"/>
              </w:rPr>
              <w:t>Readers always check on their own reading to know if it’s right by asking themselves questions</w:t>
            </w:r>
          </w:p>
        </w:tc>
      </w:tr>
      <w:tr w:rsidR="001831EA" w:rsidRPr="002C0828" w:rsidTr="00D7752E">
        <w:tc>
          <w:tcPr>
            <w:tcW w:w="5000" w:type="pct"/>
            <w:tcMar>
              <w:top w:w="0" w:type="dxa"/>
              <w:left w:w="108" w:type="dxa"/>
              <w:bottom w:w="0" w:type="dxa"/>
              <w:right w:w="108" w:type="dxa"/>
            </w:tcMar>
          </w:tcPr>
          <w:p w:rsidR="001831EA" w:rsidRPr="001831EA" w:rsidRDefault="001831EA" w:rsidP="001831EA">
            <w:pPr>
              <w:pStyle w:val="NoSpacing"/>
              <w:rPr>
                <w:rFonts w:ascii="Calibri" w:eastAsia="Calibri" w:hAnsi="Calibri" w:cs="Times New Roman"/>
                <w:b/>
                <w:iCs/>
              </w:rPr>
            </w:pPr>
            <w:r w:rsidRPr="001831EA">
              <w:rPr>
                <w:rFonts w:ascii="Calibri" w:eastAsia="Calibri" w:hAnsi="Calibri" w:cs="Times New Roman"/>
                <w:b/>
                <w:iCs/>
              </w:rPr>
              <w:t>Teach: Demonstration</w:t>
            </w:r>
          </w:p>
          <w:p w:rsidR="001831EA" w:rsidRPr="002C0828" w:rsidRDefault="001831EA" w:rsidP="001831EA">
            <w:pPr>
              <w:pStyle w:val="NoSpacing"/>
              <w:rPr>
                <w:rFonts w:ascii="Calibri" w:eastAsia="Calibri" w:hAnsi="Calibri" w:cs="Times New Roman"/>
              </w:rPr>
            </w:pPr>
            <w:r w:rsidRPr="002C0828">
              <w:rPr>
                <w:rFonts w:ascii="Calibri" w:eastAsia="Calibri" w:hAnsi="Calibri" w:cs="Times New Roman"/>
              </w:rPr>
              <w:t xml:space="preserve">Today we are going to read the book, </w:t>
            </w:r>
            <w:r w:rsidRPr="002C0828">
              <w:rPr>
                <w:rFonts w:ascii="Calibri" w:eastAsia="Calibri" w:hAnsi="Calibri" w:cs="Times New Roman"/>
                <w:u w:val="single"/>
              </w:rPr>
              <w:t>Shadows</w:t>
            </w:r>
            <w:r w:rsidRPr="002C0828">
              <w:rPr>
                <w:rFonts w:ascii="Calibri" w:eastAsia="Calibri" w:hAnsi="Calibri" w:cs="Times New Roman"/>
              </w:rPr>
              <w:t xml:space="preserve">.  As I read the story I am going to think about the questions, Does this make sense in the story?  Does this sound right?  Do the sounds I see match the word I’m saying? To help me figure out tricky words.  </w:t>
            </w:r>
          </w:p>
          <w:p w:rsidR="001831EA" w:rsidRPr="002C0828" w:rsidRDefault="001831EA" w:rsidP="001831EA">
            <w:pPr>
              <w:pStyle w:val="NoSpacing"/>
              <w:rPr>
                <w:rFonts w:ascii="Calibri" w:eastAsia="Calibri" w:hAnsi="Calibri" w:cs="Times New Roman"/>
              </w:rPr>
            </w:pPr>
          </w:p>
          <w:p w:rsidR="001831EA" w:rsidRPr="002C0828" w:rsidRDefault="001831EA" w:rsidP="001831EA">
            <w:pPr>
              <w:pStyle w:val="NoSpacing"/>
              <w:rPr>
                <w:rFonts w:ascii="Calibri" w:eastAsia="Calibri" w:hAnsi="Calibri" w:cs="Times New Roman"/>
              </w:rPr>
            </w:pPr>
            <w:r w:rsidRPr="002C0828">
              <w:rPr>
                <w:rFonts w:ascii="Calibri" w:eastAsia="Calibri" w:hAnsi="Calibri" w:cs="Times New Roman"/>
              </w:rPr>
              <w:t xml:space="preserve">(Teacher has previously chosen 2-3 tricky words that have been covered up)  I am going to read a few pages and pretend that I am having trouble reading the words.  You know that I know how to read the words, but I want to show you how to check on your own reading.  </w:t>
            </w:r>
          </w:p>
          <w:p w:rsidR="001831EA" w:rsidRPr="002C0828" w:rsidRDefault="001831EA" w:rsidP="001831EA">
            <w:pPr>
              <w:pStyle w:val="NoSpacing"/>
              <w:rPr>
                <w:rFonts w:ascii="Calibri" w:eastAsia="Calibri" w:hAnsi="Calibri" w:cs="Times New Roman"/>
              </w:rPr>
            </w:pPr>
          </w:p>
          <w:p w:rsidR="001831EA" w:rsidRPr="002C0828" w:rsidRDefault="001831EA" w:rsidP="001831EA">
            <w:pPr>
              <w:pStyle w:val="NoSpacing"/>
              <w:rPr>
                <w:rFonts w:ascii="Calibri" w:eastAsia="Calibri" w:hAnsi="Calibri" w:cs="Times New Roman"/>
              </w:rPr>
            </w:pPr>
            <w:r w:rsidRPr="002C0828">
              <w:rPr>
                <w:rFonts w:ascii="Calibri" w:eastAsia="Calibri" w:hAnsi="Calibri" w:cs="Times New Roman"/>
              </w:rPr>
              <w:t xml:space="preserve">I am going to read the first page and I want you to pay attention on how I check myself.  When the sun shines on things, it makes shadows.  (Teacher pauses and thinks, then points to the word shadows)  Do the sounds I see match the word I’m saying?  Let’s see?  (Teacher slowly sounds out the word shadows)  </w:t>
            </w:r>
            <w:proofErr w:type="spellStart"/>
            <w:r w:rsidRPr="002C0828">
              <w:rPr>
                <w:rFonts w:ascii="Calibri" w:eastAsia="Calibri" w:hAnsi="Calibri" w:cs="Times New Roman"/>
              </w:rPr>
              <w:t>Sh</w:t>
            </w:r>
            <w:proofErr w:type="spellEnd"/>
            <w:r w:rsidRPr="002C0828">
              <w:rPr>
                <w:rFonts w:ascii="Calibri" w:eastAsia="Calibri" w:hAnsi="Calibri" w:cs="Times New Roman"/>
              </w:rPr>
              <w:t xml:space="preserve">, a, </w:t>
            </w:r>
            <w:proofErr w:type="spellStart"/>
            <w:r w:rsidRPr="002C0828">
              <w:rPr>
                <w:rFonts w:ascii="Calibri" w:eastAsia="Calibri" w:hAnsi="Calibri" w:cs="Times New Roman"/>
              </w:rPr>
              <w:t>dow</w:t>
            </w:r>
            <w:proofErr w:type="spellEnd"/>
            <w:r w:rsidRPr="002C0828">
              <w:rPr>
                <w:rFonts w:ascii="Calibri" w:eastAsia="Calibri" w:hAnsi="Calibri" w:cs="Times New Roman"/>
              </w:rPr>
              <w:t xml:space="preserve">, s.  The sounds do match the word!   (Teacher flips back to the title)  I remember that the title is, </w:t>
            </w:r>
            <w:r w:rsidRPr="002C0828">
              <w:rPr>
                <w:rFonts w:ascii="Calibri" w:eastAsia="Calibri" w:hAnsi="Calibri" w:cs="Times New Roman"/>
                <w:u w:val="single"/>
              </w:rPr>
              <w:t>Shadows</w:t>
            </w:r>
            <w:r w:rsidRPr="002C0828">
              <w:rPr>
                <w:rFonts w:ascii="Calibri" w:eastAsia="Calibri" w:hAnsi="Calibri" w:cs="Times New Roman"/>
              </w:rPr>
              <w:t xml:space="preserve">.   I checked it and I know that I the word I read </w:t>
            </w:r>
            <w:proofErr w:type="gramStart"/>
            <w:r w:rsidRPr="002C0828">
              <w:rPr>
                <w:rFonts w:ascii="Calibri" w:eastAsia="Calibri" w:hAnsi="Calibri" w:cs="Times New Roman"/>
              </w:rPr>
              <w:t>is</w:t>
            </w:r>
            <w:proofErr w:type="gramEnd"/>
            <w:r w:rsidRPr="002C0828">
              <w:rPr>
                <w:rFonts w:ascii="Calibri" w:eastAsia="Calibri" w:hAnsi="Calibri" w:cs="Times New Roman"/>
              </w:rPr>
              <w:t xml:space="preserve"> right because readers always check on their own reading to know if it’s right by asking themselves questions.  I didn’t need anyone to help me, so I am going to keep reading!</w:t>
            </w:r>
          </w:p>
          <w:p w:rsidR="001831EA" w:rsidRPr="002C0828" w:rsidRDefault="001831EA" w:rsidP="001831EA">
            <w:pPr>
              <w:pStyle w:val="NoSpacing"/>
              <w:rPr>
                <w:rFonts w:ascii="Calibri" w:eastAsia="Calibri" w:hAnsi="Calibri" w:cs="Times New Roman"/>
              </w:rPr>
            </w:pPr>
          </w:p>
          <w:p w:rsidR="001831EA" w:rsidRPr="002C0828" w:rsidRDefault="001831EA" w:rsidP="001831EA">
            <w:pPr>
              <w:pStyle w:val="NoSpacing"/>
              <w:rPr>
                <w:rFonts w:ascii="Calibri" w:eastAsia="Calibri" w:hAnsi="Calibri" w:cs="Times New Roman"/>
              </w:rPr>
            </w:pPr>
            <w:r w:rsidRPr="002C0828">
              <w:rPr>
                <w:rFonts w:ascii="Calibri" w:eastAsia="Calibri" w:hAnsi="Calibri" w:cs="Times New Roman"/>
              </w:rPr>
              <w:t xml:space="preserve">(Teacher begins to read the following page)  When the sun shadows (Teacher makes an error here because the word in the book is shine) on a tree, it makes a tree shadow.  (Teacher pauses and thinks </w:t>
            </w:r>
            <w:r w:rsidRPr="002C0828">
              <w:rPr>
                <w:rFonts w:ascii="Calibri" w:eastAsia="Calibri" w:hAnsi="Calibri" w:cs="Times New Roman"/>
              </w:rPr>
              <w:lastRenderedPageBreak/>
              <w:t>and then repeats what they read before)  I don’t know if this makes sense, shadows- shadow</w:t>
            </w:r>
            <w:proofErr w:type="gramStart"/>
            <w:r w:rsidRPr="002C0828">
              <w:rPr>
                <w:rFonts w:ascii="Calibri" w:eastAsia="Calibri" w:hAnsi="Calibri" w:cs="Times New Roman"/>
              </w:rPr>
              <w:t>,  I</w:t>
            </w:r>
            <w:proofErr w:type="gramEnd"/>
            <w:r w:rsidRPr="002C0828">
              <w:rPr>
                <w:rFonts w:ascii="Calibri" w:eastAsia="Calibri" w:hAnsi="Calibri" w:cs="Times New Roman"/>
              </w:rPr>
              <w:t xml:space="preserve"> need to check the word .  I can see now that the words don’t look alike.  Do the sounds I see match the word I’m saying?  (Teacher points to the word shadow and compares it to the word shines)  I can see now that shadow has an ‘a’ after the /</w:t>
            </w:r>
            <w:proofErr w:type="spellStart"/>
            <w:r w:rsidRPr="002C0828">
              <w:rPr>
                <w:rFonts w:ascii="Calibri" w:eastAsia="Calibri" w:hAnsi="Calibri" w:cs="Times New Roman"/>
              </w:rPr>
              <w:t>sh</w:t>
            </w:r>
            <w:proofErr w:type="spellEnd"/>
            <w:r w:rsidRPr="002C0828">
              <w:rPr>
                <w:rFonts w:ascii="Calibri" w:eastAsia="Calibri" w:hAnsi="Calibri" w:cs="Times New Roman"/>
              </w:rPr>
              <w:t>/ and this word has an ‘</w:t>
            </w:r>
            <w:proofErr w:type="spellStart"/>
            <w:r w:rsidRPr="002C0828">
              <w:rPr>
                <w:rFonts w:ascii="Calibri" w:eastAsia="Calibri" w:hAnsi="Calibri" w:cs="Times New Roman"/>
              </w:rPr>
              <w:t>i</w:t>
            </w:r>
            <w:proofErr w:type="spellEnd"/>
            <w:r w:rsidRPr="002C0828">
              <w:rPr>
                <w:rFonts w:ascii="Calibri" w:eastAsia="Calibri" w:hAnsi="Calibri" w:cs="Times New Roman"/>
              </w:rPr>
              <w:t>’ after the /</w:t>
            </w:r>
            <w:proofErr w:type="spellStart"/>
            <w:r w:rsidRPr="002C0828">
              <w:rPr>
                <w:rFonts w:ascii="Calibri" w:eastAsia="Calibri" w:hAnsi="Calibri" w:cs="Times New Roman"/>
              </w:rPr>
              <w:t>sh</w:t>
            </w:r>
            <w:proofErr w:type="spellEnd"/>
            <w:r w:rsidRPr="002C0828">
              <w:rPr>
                <w:rFonts w:ascii="Calibri" w:eastAsia="Calibri" w:hAnsi="Calibri" w:cs="Times New Roman"/>
              </w:rPr>
              <w:t>/.  It can’t say shadow, hmm, it says shines!  I didn’t need anyone to help me, I checked it myself!  I need to reread to make sure that this time it sounds right.  (Teacher rereads the page)</w:t>
            </w:r>
          </w:p>
          <w:p w:rsidR="001831EA" w:rsidRPr="002C0828" w:rsidRDefault="001831EA" w:rsidP="001831EA">
            <w:pPr>
              <w:pStyle w:val="NoSpacing"/>
              <w:rPr>
                <w:rFonts w:ascii="Calibri" w:eastAsia="Calibri" w:hAnsi="Calibri" w:cs="Times New Roman"/>
              </w:rPr>
            </w:pPr>
          </w:p>
          <w:p w:rsidR="001831EA" w:rsidRPr="002C0828" w:rsidRDefault="001831EA" w:rsidP="001831EA">
            <w:pPr>
              <w:pStyle w:val="NoSpacing"/>
              <w:rPr>
                <w:rFonts w:ascii="Calibri" w:eastAsia="Calibri" w:hAnsi="Calibri" w:cs="Times New Roman"/>
              </w:rPr>
            </w:pPr>
            <w:r w:rsidRPr="002C0828">
              <w:rPr>
                <w:rFonts w:ascii="Calibri" w:eastAsia="Calibri" w:hAnsi="Calibri" w:cs="Times New Roman"/>
              </w:rPr>
              <w:t>Did you notice that after I read each page I check what I read by asking myself the question Does this make sense in the story?  Does this sound right?  Do the sounds I see match the word I’m saying?  Because readers always check on their own reading to know if it’s right b</w:t>
            </w:r>
            <w:r>
              <w:rPr>
                <w:rFonts w:ascii="Calibri" w:eastAsia="Calibri" w:hAnsi="Calibri" w:cs="Times New Roman"/>
              </w:rPr>
              <w:t xml:space="preserve">y asking themselves questions. </w:t>
            </w:r>
          </w:p>
          <w:p w:rsidR="001831EA" w:rsidRPr="002C0828" w:rsidRDefault="001831EA" w:rsidP="001831EA">
            <w:pPr>
              <w:pStyle w:val="NoSpacing"/>
              <w:rPr>
                <w:rFonts w:ascii="Calibri" w:eastAsia="Comic Sans MS" w:hAnsi="Calibri" w:cs="Times New Roman"/>
              </w:rPr>
            </w:pPr>
          </w:p>
        </w:tc>
      </w:tr>
      <w:tr w:rsidR="001831EA" w:rsidRPr="002C0828" w:rsidTr="00D7752E">
        <w:tc>
          <w:tcPr>
            <w:tcW w:w="5000" w:type="pct"/>
            <w:tcMar>
              <w:top w:w="0" w:type="dxa"/>
              <w:left w:w="108" w:type="dxa"/>
              <w:bottom w:w="0" w:type="dxa"/>
              <w:right w:w="108" w:type="dxa"/>
            </w:tcMar>
          </w:tcPr>
          <w:p w:rsidR="001831EA" w:rsidRPr="001831EA" w:rsidRDefault="001831EA" w:rsidP="001831EA">
            <w:pPr>
              <w:pStyle w:val="NoSpacing"/>
              <w:rPr>
                <w:rFonts w:ascii="Calibri" w:eastAsia="Calibri" w:hAnsi="Calibri" w:cs="Times New Roman"/>
                <w:b/>
                <w:iCs/>
              </w:rPr>
            </w:pPr>
            <w:r w:rsidRPr="001831EA">
              <w:rPr>
                <w:rFonts w:ascii="Calibri" w:eastAsia="Calibri" w:hAnsi="Calibri" w:cs="Times New Roman"/>
                <w:b/>
                <w:iCs/>
              </w:rPr>
              <w:lastRenderedPageBreak/>
              <w:t>Active Involvement: example/non-example</w:t>
            </w:r>
          </w:p>
          <w:p w:rsidR="001831EA" w:rsidRPr="002C0828" w:rsidRDefault="001831EA" w:rsidP="001831EA">
            <w:pPr>
              <w:pStyle w:val="NoSpacing"/>
              <w:rPr>
                <w:rFonts w:ascii="Calibri" w:eastAsia="Calibri" w:hAnsi="Calibri" w:cs="Times New Roman"/>
                <w:iCs/>
              </w:rPr>
            </w:pPr>
            <w:r w:rsidRPr="002C0828">
              <w:rPr>
                <w:rFonts w:ascii="Calibri" w:eastAsia="Calibri" w:hAnsi="Calibri" w:cs="Times New Roman"/>
                <w:iCs/>
              </w:rPr>
              <w:t xml:space="preserve">Now that you know how to check your own reading, we are going to do it together.  I am going to read, pretend I am stuck on a word, and I will use these questions (teacher points to the questions) to check and fix the word.  Your job will be to tell your partner what I did to check the word.  (Teacher reads a page of the story and makes an error, pauses, reads the questions and thinks aloud about how to fix the word)  Did you see how I checked it?  Turn and tell your partner how I checked it.  (Teacher asks students to tell her how she fixed the word)  </w:t>
            </w:r>
          </w:p>
          <w:p w:rsidR="001831EA" w:rsidRPr="002C0828" w:rsidRDefault="001831EA" w:rsidP="001831EA">
            <w:pPr>
              <w:pStyle w:val="NoSpacing"/>
              <w:rPr>
                <w:rFonts w:ascii="Calibri" w:eastAsia="Calibri" w:hAnsi="Calibri" w:cs="Times New Roman"/>
                <w:iCs/>
              </w:rPr>
            </w:pPr>
          </w:p>
          <w:p w:rsidR="001831EA" w:rsidRPr="002C0828" w:rsidRDefault="001831EA" w:rsidP="001831EA">
            <w:pPr>
              <w:pStyle w:val="NoSpacing"/>
              <w:rPr>
                <w:rFonts w:ascii="Calibri" w:eastAsia="Calibri" w:hAnsi="Calibri" w:cs="Times New Roman"/>
                <w:iCs/>
              </w:rPr>
            </w:pPr>
            <w:r w:rsidRPr="002C0828">
              <w:rPr>
                <w:rFonts w:ascii="Calibri" w:eastAsia="Calibri" w:hAnsi="Calibri" w:cs="Times New Roman"/>
                <w:iCs/>
              </w:rPr>
              <w:t>(Teacher repeats with another page)</w:t>
            </w:r>
          </w:p>
          <w:p w:rsidR="001831EA" w:rsidRPr="002C0828" w:rsidRDefault="001831EA" w:rsidP="001831EA">
            <w:pPr>
              <w:pStyle w:val="NoSpacing"/>
              <w:rPr>
                <w:rFonts w:ascii="Calibri" w:eastAsia="Calibri" w:hAnsi="Calibri" w:cs="Times New Roman"/>
                <w:iCs/>
              </w:rPr>
            </w:pPr>
          </w:p>
          <w:p w:rsidR="001831EA" w:rsidRPr="002C0828" w:rsidRDefault="001831EA" w:rsidP="001831EA">
            <w:pPr>
              <w:pStyle w:val="NoSpacing"/>
              <w:rPr>
                <w:rFonts w:ascii="Calibri" w:eastAsia="Calibri" w:hAnsi="Calibri" w:cs="Times New Roman"/>
                <w:iCs/>
              </w:rPr>
            </w:pPr>
            <w:r w:rsidRPr="002C0828">
              <w:rPr>
                <w:rFonts w:ascii="Calibri" w:eastAsia="Calibri" w:hAnsi="Calibri" w:cs="Times New Roman"/>
                <w:iCs/>
              </w:rPr>
              <w:t xml:space="preserve">So you noticed that I … (teacher lists what the students noticed).  We need to remember to always check our reading and not wait for someone to help us because </w:t>
            </w:r>
            <w:r w:rsidRPr="002C0828">
              <w:rPr>
                <w:rFonts w:ascii="Calibri" w:eastAsia="Calibri" w:hAnsi="Calibri" w:cs="Times New Roman"/>
              </w:rPr>
              <w:t>readers always check on their own reading to know if it’s right by asking themselves questions.</w:t>
            </w:r>
          </w:p>
        </w:tc>
      </w:tr>
      <w:tr w:rsidR="001831EA" w:rsidRPr="002C0828" w:rsidTr="00D7752E">
        <w:tc>
          <w:tcPr>
            <w:tcW w:w="5000" w:type="pct"/>
            <w:tcMar>
              <w:top w:w="0" w:type="dxa"/>
              <w:left w:w="108" w:type="dxa"/>
              <w:bottom w:w="0" w:type="dxa"/>
              <w:right w:w="108" w:type="dxa"/>
            </w:tcMar>
          </w:tcPr>
          <w:p w:rsidR="001831EA" w:rsidRPr="001831EA" w:rsidRDefault="001831EA" w:rsidP="001831EA">
            <w:pPr>
              <w:pStyle w:val="NoSpacing"/>
              <w:rPr>
                <w:rFonts w:ascii="Calibri" w:eastAsia="Calibri" w:hAnsi="Calibri" w:cs="Times New Roman"/>
                <w:b/>
                <w:iCs/>
              </w:rPr>
            </w:pPr>
            <w:r w:rsidRPr="001831EA">
              <w:rPr>
                <w:rFonts w:ascii="Calibri" w:eastAsia="Calibri" w:hAnsi="Calibri" w:cs="Times New Roman"/>
                <w:b/>
                <w:iCs/>
              </w:rPr>
              <w:t xml:space="preserve">Link: </w:t>
            </w:r>
          </w:p>
          <w:p w:rsidR="001831EA" w:rsidRPr="002C0828" w:rsidRDefault="001831EA" w:rsidP="001831EA">
            <w:pPr>
              <w:pStyle w:val="NoSpacing"/>
              <w:rPr>
                <w:rFonts w:ascii="Calibri" w:eastAsia="Calibri" w:hAnsi="Calibri" w:cs="Times New Roman"/>
              </w:rPr>
            </w:pPr>
            <w:r w:rsidRPr="002C0828">
              <w:rPr>
                <w:rFonts w:ascii="Calibri" w:eastAsia="Calibri" w:hAnsi="Calibri" w:cs="Times New Roman"/>
              </w:rPr>
              <w:t>As you read today you need to remember to always check your reading to make sure that what you are reading is right.  Don’t forget to ask yourself these questions (teacher points to questions) as you read because readers always check on their own reading to know if it’s right by asking themselves questions.</w:t>
            </w:r>
          </w:p>
          <w:p w:rsidR="001831EA" w:rsidRPr="002C0828" w:rsidRDefault="001831EA" w:rsidP="001831EA">
            <w:pPr>
              <w:pStyle w:val="NoSpacing"/>
              <w:rPr>
                <w:rFonts w:ascii="Calibri" w:eastAsia="Comic Sans MS" w:hAnsi="Calibri" w:cs="Times New Roman"/>
              </w:rPr>
            </w:pPr>
          </w:p>
        </w:tc>
      </w:tr>
      <w:tr w:rsidR="001831EA" w:rsidRPr="002C0828" w:rsidTr="00D7752E">
        <w:tc>
          <w:tcPr>
            <w:tcW w:w="5000" w:type="pct"/>
            <w:tcMar>
              <w:top w:w="0" w:type="dxa"/>
              <w:left w:w="108" w:type="dxa"/>
              <w:bottom w:w="0" w:type="dxa"/>
              <w:right w:w="108" w:type="dxa"/>
            </w:tcMar>
          </w:tcPr>
          <w:p w:rsidR="001831EA" w:rsidRPr="001831EA" w:rsidRDefault="001831EA" w:rsidP="001831EA">
            <w:pPr>
              <w:pStyle w:val="NoSpacing"/>
              <w:rPr>
                <w:rFonts w:ascii="Calibri" w:eastAsia="Calibri" w:hAnsi="Calibri" w:cs="Times New Roman"/>
                <w:b/>
              </w:rPr>
            </w:pPr>
            <w:r w:rsidRPr="001831EA">
              <w:rPr>
                <w:rFonts w:ascii="Calibri" w:eastAsia="Calibri" w:hAnsi="Calibri" w:cs="Times New Roman"/>
                <w:b/>
              </w:rPr>
              <w:t>Mid-Workshop Teaching Point:</w:t>
            </w:r>
          </w:p>
          <w:p w:rsidR="001831EA" w:rsidRPr="002C0828" w:rsidRDefault="001831EA" w:rsidP="001831EA">
            <w:pPr>
              <w:pStyle w:val="NoSpacing"/>
              <w:rPr>
                <w:rFonts w:ascii="Calibri" w:eastAsia="Calibri" w:hAnsi="Calibri" w:cs="Times New Roman"/>
              </w:rPr>
            </w:pPr>
            <w:r>
              <w:rPr>
                <w:rFonts w:ascii="Calibri" w:eastAsia="Calibri" w:hAnsi="Calibri" w:cs="Times New Roman"/>
              </w:rPr>
              <w:t xml:space="preserve">One thing that you can do as when you come to a tricky word is to use our fingers to cover parts of the word we are reading so that we can check if see parts in the word that match what we are saying.  </w:t>
            </w:r>
          </w:p>
          <w:p w:rsidR="001831EA" w:rsidRPr="002C0828" w:rsidRDefault="001831EA" w:rsidP="001831EA">
            <w:pPr>
              <w:pStyle w:val="NoSpacing"/>
              <w:rPr>
                <w:rFonts w:ascii="Calibri" w:eastAsia="Calibri" w:hAnsi="Calibri" w:cs="Times New Roman"/>
              </w:rPr>
            </w:pPr>
          </w:p>
        </w:tc>
      </w:tr>
      <w:tr w:rsidR="001831EA" w:rsidRPr="002C0828" w:rsidTr="00D7752E">
        <w:tc>
          <w:tcPr>
            <w:tcW w:w="5000" w:type="pct"/>
            <w:tcMar>
              <w:top w:w="0" w:type="dxa"/>
              <w:left w:w="108" w:type="dxa"/>
              <w:bottom w:w="0" w:type="dxa"/>
              <w:right w:w="108" w:type="dxa"/>
            </w:tcMar>
          </w:tcPr>
          <w:p w:rsidR="001831EA" w:rsidRPr="001831EA" w:rsidRDefault="001831EA" w:rsidP="001831EA">
            <w:pPr>
              <w:pStyle w:val="NoSpacing"/>
              <w:rPr>
                <w:rFonts w:ascii="Calibri" w:eastAsia="Calibri" w:hAnsi="Calibri" w:cs="Times New Roman"/>
                <w:b/>
              </w:rPr>
            </w:pPr>
            <w:r w:rsidRPr="001831EA">
              <w:rPr>
                <w:rFonts w:ascii="Calibri" w:eastAsia="Calibri" w:hAnsi="Calibri" w:cs="Times New Roman"/>
                <w:b/>
              </w:rPr>
              <w:t>Share:</w:t>
            </w:r>
          </w:p>
          <w:p w:rsidR="001831EA" w:rsidRPr="002C0828" w:rsidRDefault="001831EA" w:rsidP="001831EA">
            <w:pPr>
              <w:pStyle w:val="NoSpacing"/>
              <w:rPr>
                <w:rFonts w:ascii="Calibri" w:eastAsia="Calibri" w:hAnsi="Calibri" w:cs="Times New Roman"/>
                <w:iCs/>
              </w:rPr>
            </w:pPr>
          </w:p>
        </w:tc>
      </w:tr>
    </w:tbl>
    <w:p w:rsidR="001831EA" w:rsidRDefault="001831EA" w:rsidP="001A1F39">
      <w:pPr>
        <w:pStyle w:val="NoSpacing"/>
      </w:pPr>
    </w:p>
    <w:p w:rsidR="001831EA" w:rsidRDefault="001831EA">
      <w:r>
        <w:br w:type="page"/>
      </w:r>
    </w:p>
    <w:tbl>
      <w:tblPr>
        <w:tblW w:w="5000" w:type="pct"/>
        <w:tblInd w:w="108" w:type="dxa"/>
        <w:tblLook w:val="0000" w:firstRow="0" w:lastRow="0" w:firstColumn="0" w:lastColumn="0" w:noHBand="0" w:noVBand="0"/>
      </w:tblPr>
      <w:tblGrid>
        <w:gridCol w:w="9576"/>
      </w:tblGrid>
      <w:tr w:rsidR="00070AEF" w:rsidRPr="0020086D" w:rsidTr="00070AEF">
        <w:tc>
          <w:tcPr>
            <w:tcW w:w="5000" w:type="pct"/>
            <w:tcMar>
              <w:top w:w="0" w:type="dxa"/>
              <w:left w:w="108" w:type="dxa"/>
              <w:bottom w:w="0" w:type="dxa"/>
              <w:right w:w="108" w:type="dxa"/>
            </w:tcMar>
          </w:tcPr>
          <w:p w:rsidR="00070AEF" w:rsidRPr="005E30E6" w:rsidRDefault="00070AEF" w:rsidP="001831EA">
            <w:pPr>
              <w:pStyle w:val="NoSpacing"/>
              <w:jc w:val="center"/>
              <w:rPr>
                <w:b/>
                <w:sz w:val="40"/>
                <w:szCs w:val="40"/>
              </w:rPr>
            </w:pPr>
            <w:bookmarkStart w:id="14" w:name="ml9"/>
            <w:bookmarkEnd w:id="14"/>
            <w:r w:rsidRPr="005E30E6">
              <w:rPr>
                <w:b/>
                <w:sz w:val="40"/>
                <w:szCs w:val="40"/>
              </w:rPr>
              <w:lastRenderedPageBreak/>
              <w:t>Unit 2 Mini Lesson 9</w:t>
            </w:r>
          </w:p>
          <w:p w:rsidR="00070AEF" w:rsidRPr="00070AEF" w:rsidRDefault="00070AEF" w:rsidP="001831EA">
            <w:pPr>
              <w:pStyle w:val="NoSpacing"/>
              <w:rPr>
                <w:rFonts w:cstheme="minorHAnsi"/>
              </w:rPr>
            </w:pPr>
          </w:p>
        </w:tc>
      </w:tr>
    </w:tbl>
    <w:p w:rsidR="001831EA" w:rsidRPr="0020086D" w:rsidRDefault="001831EA" w:rsidP="001831EA">
      <w:pPr>
        <w:pStyle w:val="NoSpacing"/>
      </w:pPr>
    </w:p>
    <w:tbl>
      <w:tblPr>
        <w:tblW w:w="5235" w:type="pct"/>
        <w:tblInd w:w="-342" w:type="dxa"/>
        <w:tblLook w:val="0000" w:firstRow="0" w:lastRow="0" w:firstColumn="0" w:lastColumn="0" w:noHBand="0" w:noVBand="0"/>
      </w:tblPr>
      <w:tblGrid>
        <w:gridCol w:w="2031"/>
        <w:gridCol w:w="7995"/>
      </w:tblGrid>
      <w:tr w:rsidR="001831EA" w:rsidRPr="0020086D" w:rsidTr="00070AEF">
        <w:tc>
          <w:tcPr>
            <w:tcW w:w="1013" w:type="pct"/>
            <w:tcMar>
              <w:top w:w="0" w:type="dxa"/>
              <w:left w:w="108" w:type="dxa"/>
              <w:bottom w:w="0" w:type="dxa"/>
              <w:right w:w="108" w:type="dxa"/>
            </w:tcMar>
          </w:tcPr>
          <w:p w:rsidR="001831EA" w:rsidRPr="001831EA" w:rsidRDefault="001831EA" w:rsidP="001831EA">
            <w:pPr>
              <w:pStyle w:val="NoSpacing"/>
              <w:rPr>
                <w:b/>
              </w:rPr>
            </w:pPr>
            <w:r w:rsidRPr="001831EA">
              <w:rPr>
                <w:rFonts w:eastAsia="Comic Sans MS"/>
                <w:b/>
                <w:bCs/>
              </w:rPr>
              <w:t>Unit of Study:</w:t>
            </w:r>
          </w:p>
        </w:tc>
        <w:tc>
          <w:tcPr>
            <w:tcW w:w="3987" w:type="pct"/>
            <w:tcBorders>
              <w:bottom w:val="single" w:sz="12" w:space="0" w:color="auto"/>
            </w:tcBorders>
            <w:tcMar>
              <w:top w:w="0" w:type="dxa"/>
              <w:left w:w="108" w:type="dxa"/>
              <w:bottom w:w="0" w:type="dxa"/>
              <w:right w:w="108" w:type="dxa"/>
            </w:tcMar>
          </w:tcPr>
          <w:p w:rsidR="001831EA" w:rsidRPr="0020086D" w:rsidRDefault="001831EA" w:rsidP="001831EA">
            <w:pPr>
              <w:pStyle w:val="NoSpacing"/>
            </w:pPr>
            <w:r w:rsidRPr="0020086D">
              <w:rPr>
                <w:rFonts w:eastAsia="Comic Sans MS"/>
                <w:bCs/>
              </w:rPr>
              <w:t>Tackling Troubles</w:t>
            </w:r>
          </w:p>
        </w:tc>
      </w:tr>
      <w:tr w:rsidR="001831EA" w:rsidRPr="0020086D" w:rsidTr="00070AEF">
        <w:tc>
          <w:tcPr>
            <w:tcW w:w="1013" w:type="pct"/>
            <w:tcMar>
              <w:top w:w="0" w:type="dxa"/>
              <w:left w:w="108" w:type="dxa"/>
              <w:bottom w:w="0" w:type="dxa"/>
              <w:right w:w="108" w:type="dxa"/>
            </w:tcMar>
          </w:tcPr>
          <w:p w:rsidR="001831EA" w:rsidRPr="001831EA" w:rsidRDefault="001831EA" w:rsidP="001831EA">
            <w:pPr>
              <w:pStyle w:val="NoSpacing"/>
              <w:rPr>
                <w:rFonts w:eastAsia="Comic Sans MS"/>
                <w:b/>
                <w:bCs/>
              </w:rPr>
            </w:pPr>
            <w:r w:rsidRPr="001831EA">
              <w:rPr>
                <w:rFonts w:eastAsia="Comic Sans MS"/>
                <w:b/>
                <w:bCs/>
              </w:rPr>
              <w:t>Goal:</w:t>
            </w:r>
          </w:p>
        </w:tc>
        <w:tc>
          <w:tcPr>
            <w:tcW w:w="3987" w:type="pct"/>
            <w:tcBorders>
              <w:top w:val="single" w:sz="12" w:space="0" w:color="auto"/>
              <w:bottom w:val="single" w:sz="12" w:space="0" w:color="auto"/>
            </w:tcBorders>
            <w:tcMar>
              <w:top w:w="0" w:type="dxa"/>
              <w:left w:w="108" w:type="dxa"/>
              <w:bottom w:w="0" w:type="dxa"/>
              <w:right w:w="108" w:type="dxa"/>
            </w:tcMar>
          </w:tcPr>
          <w:p w:rsidR="001831EA" w:rsidRPr="0020086D" w:rsidRDefault="001831EA" w:rsidP="001831EA">
            <w:pPr>
              <w:pStyle w:val="NoSpacing"/>
              <w:rPr>
                <w:rFonts w:eastAsia="Comic Sans MS"/>
                <w:bCs/>
              </w:rPr>
            </w:pPr>
            <w:r>
              <w:rPr>
                <w:rFonts w:eastAsia="Comic Sans MS"/>
                <w:bCs/>
              </w:rPr>
              <w:t>Readers Make Sure They Check and Fix Their Words When They Notice Something Is Not Right</w:t>
            </w:r>
          </w:p>
        </w:tc>
      </w:tr>
      <w:tr w:rsidR="001831EA" w:rsidRPr="0020086D" w:rsidTr="00070AEF">
        <w:tc>
          <w:tcPr>
            <w:tcW w:w="1013" w:type="pct"/>
            <w:tcMar>
              <w:top w:w="0" w:type="dxa"/>
              <w:left w:w="108" w:type="dxa"/>
              <w:bottom w:w="0" w:type="dxa"/>
              <w:right w:w="108" w:type="dxa"/>
            </w:tcMar>
          </w:tcPr>
          <w:p w:rsidR="001831EA" w:rsidRPr="001831EA" w:rsidRDefault="001831EA" w:rsidP="001831EA">
            <w:pPr>
              <w:pStyle w:val="NoSpacing"/>
              <w:rPr>
                <w:b/>
              </w:rPr>
            </w:pPr>
            <w:r w:rsidRPr="001831EA">
              <w:rPr>
                <w:rFonts w:eastAsia="Comic Sans MS"/>
                <w:b/>
                <w:bCs/>
              </w:rPr>
              <w:t>Teaching point:</w:t>
            </w:r>
          </w:p>
        </w:tc>
        <w:tc>
          <w:tcPr>
            <w:tcW w:w="3987" w:type="pct"/>
            <w:tcBorders>
              <w:top w:val="single" w:sz="12" w:space="0" w:color="auto"/>
              <w:bottom w:val="single" w:sz="12" w:space="0" w:color="auto"/>
            </w:tcBorders>
            <w:tcMar>
              <w:top w:w="0" w:type="dxa"/>
              <w:left w:w="108" w:type="dxa"/>
              <w:bottom w:w="0" w:type="dxa"/>
              <w:right w:w="108" w:type="dxa"/>
            </w:tcMar>
          </w:tcPr>
          <w:p w:rsidR="001831EA" w:rsidRPr="0020086D" w:rsidRDefault="001831EA" w:rsidP="001831EA">
            <w:pPr>
              <w:pStyle w:val="NoSpacing"/>
            </w:pPr>
            <w:r>
              <w:rPr>
                <w:rFonts w:eastAsia="Comic Sans MS"/>
                <w:bCs/>
              </w:rPr>
              <w:t>Readers make sure it sounds right by rereading</w:t>
            </w:r>
          </w:p>
        </w:tc>
      </w:tr>
      <w:tr w:rsidR="001831EA" w:rsidRPr="0020086D" w:rsidTr="00070AEF">
        <w:tc>
          <w:tcPr>
            <w:tcW w:w="1013" w:type="pct"/>
            <w:tcMar>
              <w:top w:w="0" w:type="dxa"/>
              <w:left w:w="108" w:type="dxa"/>
              <w:bottom w:w="0" w:type="dxa"/>
              <w:right w:w="108" w:type="dxa"/>
            </w:tcMar>
          </w:tcPr>
          <w:p w:rsidR="001831EA" w:rsidRPr="001831EA" w:rsidRDefault="001831EA" w:rsidP="001831EA">
            <w:pPr>
              <w:pStyle w:val="NoSpacing"/>
              <w:rPr>
                <w:rFonts w:eastAsia="Comic Sans MS"/>
                <w:b/>
                <w:bCs/>
              </w:rPr>
            </w:pPr>
            <w:r w:rsidRPr="001831EA">
              <w:rPr>
                <w:rFonts w:eastAsia="Comic Sans MS"/>
                <w:b/>
                <w:bCs/>
              </w:rPr>
              <w:t>Catchy Phrase:</w:t>
            </w:r>
          </w:p>
        </w:tc>
        <w:tc>
          <w:tcPr>
            <w:tcW w:w="3987" w:type="pct"/>
            <w:tcBorders>
              <w:top w:val="single" w:sz="12" w:space="0" w:color="auto"/>
              <w:bottom w:val="single" w:sz="12" w:space="0" w:color="auto"/>
            </w:tcBorders>
            <w:tcMar>
              <w:top w:w="0" w:type="dxa"/>
              <w:left w:w="108" w:type="dxa"/>
              <w:bottom w:w="0" w:type="dxa"/>
              <w:right w:w="108" w:type="dxa"/>
            </w:tcMar>
          </w:tcPr>
          <w:p w:rsidR="001831EA" w:rsidRPr="0020086D" w:rsidRDefault="001831EA" w:rsidP="001831EA">
            <w:pPr>
              <w:pStyle w:val="NoSpacing"/>
            </w:pPr>
            <w:r>
              <w:t>I fix and I reread!</w:t>
            </w:r>
          </w:p>
        </w:tc>
      </w:tr>
      <w:tr w:rsidR="001831EA" w:rsidRPr="0020086D" w:rsidTr="00070AEF">
        <w:tc>
          <w:tcPr>
            <w:tcW w:w="1013" w:type="pct"/>
            <w:tcMar>
              <w:top w:w="0" w:type="dxa"/>
              <w:left w:w="108" w:type="dxa"/>
              <w:bottom w:w="0" w:type="dxa"/>
              <w:right w:w="108" w:type="dxa"/>
            </w:tcMar>
          </w:tcPr>
          <w:p w:rsidR="001831EA" w:rsidRPr="001831EA" w:rsidRDefault="001831EA" w:rsidP="001831EA">
            <w:pPr>
              <w:pStyle w:val="NoSpacing"/>
              <w:rPr>
                <w:b/>
              </w:rPr>
            </w:pPr>
            <w:r w:rsidRPr="001831EA">
              <w:rPr>
                <w:rFonts w:eastAsia="Comic Sans MS"/>
                <w:b/>
                <w:bCs/>
              </w:rPr>
              <w:t>Text:</w:t>
            </w:r>
          </w:p>
        </w:tc>
        <w:tc>
          <w:tcPr>
            <w:tcW w:w="3987" w:type="pct"/>
            <w:tcBorders>
              <w:top w:val="single" w:sz="12" w:space="0" w:color="auto"/>
              <w:bottom w:val="single" w:sz="12" w:space="0" w:color="auto"/>
            </w:tcBorders>
            <w:tcMar>
              <w:top w:w="0" w:type="dxa"/>
              <w:left w:w="108" w:type="dxa"/>
              <w:bottom w:w="0" w:type="dxa"/>
              <w:right w:w="108" w:type="dxa"/>
            </w:tcMar>
          </w:tcPr>
          <w:p w:rsidR="001831EA" w:rsidRPr="0020086D" w:rsidRDefault="001831EA" w:rsidP="001831EA">
            <w:pPr>
              <w:pStyle w:val="NoSpacing"/>
              <w:rPr>
                <w:u w:val="single"/>
              </w:rPr>
            </w:pPr>
            <w:proofErr w:type="spellStart"/>
            <w:r w:rsidRPr="002C0828">
              <w:rPr>
                <w:u w:val="single"/>
                <w:lang w:val="es-MX"/>
              </w:rPr>
              <w:t>Shadows</w:t>
            </w:r>
            <w:proofErr w:type="spellEnd"/>
            <w:r w:rsidRPr="002C0828">
              <w:rPr>
                <w:u w:val="single"/>
                <w:lang w:val="es-MX"/>
              </w:rPr>
              <w:t xml:space="preserve"> </w:t>
            </w:r>
            <w:r w:rsidRPr="002C0828">
              <w:rPr>
                <w:lang w:val="es-MX"/>
              </w:rPr>
              <w:t xml:space="preserve"> </w:t>
            </w:r>
            <w:proofErr w:type="spellStart"/>
            <w:r w:rsidRPr="002C0828">
              <w:rPr>
                <w:lang w:val="es-MX"/>
              </w:rPr>
              <w:t>by</w:t>
            </w:r>
            <w:proofErr w:type="spellEnd"/>
            <w:r w:rsidRPr="002C0828">
              <w:rPr>
                <w:lang w:val="es-MX"/>
              </w:rPr>
              <w:t xml:space="preserve"> </w:t>
            </w:r>
            <w:proofErr w:type="spellStart"/>
            <w:r w:rsidRPr="002C0828">
              <w:rPr>
                <w:lang w:val="es-MX"/>
              </w:rPr>
              <w:t>Joy</w:t>
            </w:r>
            <w:proofErr w:type="spellEnd"/>
            <w:r w:rsidRPr="002C0828">
              <w:rPr>
                <w:lang w:val="es-MX"/>
              </w:rPr>
              <w:t xml:space="preserve"> </w:t>
            </w:r>
            <w:proofErr w:type="spellStart"/>
            <w:r w:rsidRPr="002C0828">
              <w:rPr>
                <w:lang w:val="es-MX"/>
              </w:rPr>
              <w:t>Cowley</w:t>
            </w:r>
            <w:proofErr w:type="spellEnd"/>
          </w:p>
        </w:tc>
      </w:tr>
      <w:tr w:rsidR="001831EA" w:rsidRPr="0020086D" w:rsidTr="00070AEF">
        <w:tc>
          <w:tcPr>
            <w:tcW w:w="1013" w:type="pct"/>
            <w:tcMar>
              <w:top w:w="0" w:type="dxa"/>
              <w:left w:w="108" w:type="dxa"/>
              <w:bottom w:w="0" w:type="dxa"/>
              <w:right w:w="108" w:type="dxa"/>
            </w:tcMar>
          </w:tcPr>
          <w:p w:rsidR="001831EA" w:rsidRPr="001831EA" w:rsidRDefault="001831EA" w:rsidP="001831EA">
            <w:pPr>
              <w:pStyle w:val="NoSpacing"/>
              <w:rPr>
                <w:rFonts w:eastAsia="Comic Sans MS"/>
                <w:b/>
                <w:bCs/>
              </w:rPr>
            </w:pPr>
            <w:r w:rsidRPr="001831EA">
              <w:rPr>
                <w:rFonts w:eastAsia="Comic Sans MS"/>
                <w:b/>
                <w:bCs/>
              </w:rPr>
              <w:t>Chart:</w:t>
            </w:r>
          </w:p>
        </w:tc>
        <w:tc>
          <w:tcPr>
            <w:tcW w:w="3987" w:type="pct"/>
            <w:tcBorders>
              <w:top w:val="single" w:sz="12" w:space="0" w:color="auto"/>
              <w:bottom w:val="single" w:sz="12" w:space="0" w:color="auto"/>
            </w:tcBorders>
            <w:tcMar>
              <w:top w:w="0" w:type="dxa"/>
              <w:left w:w="108" w:type="dxa"/>
              <w:bottom w:w="0" w:type="dxa"/>
              <w:right w:w="108" w:type="dxa"/>
            </w:tcMar>
          </w:tcPr>
          <w:p w:rsidR="001831EA" w:rsidRPr="0020086D" w:rsidRDefault="001831EA" w:rsidP="001831EA">
            <w:pPr>
              <w:pStyle w:val="NoSpacing"/>
            </w:pPr>
            <w:r w:rsidRPr="002C0828">
              <w:t>Create a questions chart with the following questions: Does this make sense in the story?  Does this sound right?  Do the sounds I see match the word I’m saying?</w:t>
            </w:r>
          </w:p>
        </w:tc>
      </w:tr>
      <w:tr w:rsidR="001831EA" w:rsidRPr="0020086D" w:rsidTr="00070AEF">
        <w:trPr>
          <w:trHeight w:val="358"/>
        </w:trPr>
        <w:tc>
          <w:tcPr>
            <w:tcW w:w="1013" w:type="pct"/>
            <w:tcMar>
              <w:top w:w="0" w:type="dxa"/>
              <w:left w:w="108" w:type="dxa"/>
              <w:bottom w:w="0" w:type="dxa"/>
              <w:right w:w="108" w:type="dxa"/>
            </w:tcMar>
          </w:tcPr>
          <w:p w:rsidR="001831EA" w:rsidRPr="001831EA" w:rsidRDefault="001831EA" w:rsidP="001831EA">
            <w:pPr>
              <w:pStyle w:val="NoSpacing"/>
              <w:rPr>
                <w:b/>
              </w:rPr>
            </w:pPr>
            <w:r w:rsidRPr="001831EA">
              <w:rPr>
                <w:rFonts w:eastAsia="Comic Sans MS"/>
                <w:b/>
                <w:bCs/>
              </w:rPr>
              <w:t>Standard:</w:t>
            </w:r>
          </w:p>
        </w:tc>
        <w:tc>
          <w:tcPr>
            <w:tcW w:w="3987" w:type="pct"/>
            <w:tcBorders>
              <w:top w:val="single" w:sz="12" w:space="0" w:color="auto"/>
              <w:bottom w:val="single" w:sz="12" w:space="0" w:color="auto"/>
            </w:tcBorders>
            <w:tcMar>
              <w:top w:w="0" w:type="dxa"/>
              <w:left w:w="108" w:type="dxa"/>
              <w:bottom w:w="0" w:type="dxa"/>
              <w:right w:w="108" w:type="dxa"/>
            </w:tcMar>
          </w:tcPr>
          <w:p w:rsidR="001831EA" w:rsidRPr="002C0828" w:rsidRDefault="001831EA" w:rsidP="001831EA">
            <w:pPr>
              <w:pStyle w:val="NoSpacing"/>
              <w:rPr>
                <w:bCs/>
              </w:rPr>
            </w:pPr>
            <w:proofErr w:type="gramStart"/>
            <w:r w:rsidRPr="002C0828">
              <w:t>1.RF.1</w:t>
            </w:r>
            <w:proofErr w:type="gramEnd"/>
            <w:r w:rsidRPr="002C0828">
              <w:tab/>
              <w:t>Demonstrate understanding of the organization and basic features of print.</w:t>
            </w:r>
          </w:p>
          <w:p w:rsidR="001831EA" w:rsidRPr="002C0828" w:rsidRDefault="001831EA" w:rsidP="001831EA">
            <w:pPr>
              <w:pStyle w:val="NoSpacing"/>
            </w:pPr>
            <w:proofErr w:type="gramStart"/>
            <w:r w:rsidRPr="002C0828">
              <w:t>1.RF.2</w:t>
            </w:r>
            <w:proofErr w:type="gramEnd"/>
            <w:r w:rsidRPr="002C0828">
              <w:tab/>
              <w:t>Demonstrate understanding of spoken words, syllables, and sounds (phonemes).</w:t>
            </w:r>
          </w:p>
          <w:p w:rsidR="001831EA" w:rsidRPr="0020086D" w:rsidRDefault="001831EA" w:rsidP="001831EA">
            <w:pPr>
              <w:pStyle w:val="NoSpacing"/>
            </w:pPr>
            <w:proofErr w:type="gramStart"/>
            <w:r w:rsidRPr="002C0828">
              <w:t>1.RF.3</w:t>
            </w:r>
            <w:proofErr w:type="gramEnd"/>
            <w:r w:rsidRPr="002C0828">
              <w:tab/>
              <w:t>Know and apply grade-level phonics and word analysis skills in decoding words.</w:t>
            </w:r>
          </w:p>
        </w:tc>
      </w:tr>
    </w:tbl>
    <w:p w:rsidR="001831EA" w:rsidRPr="0020086D" w:rsidRDefault="001831EA" w:rsidP="001831EA">
      <w:pPr>
        <w:pStyle w:val="NoSpacing"/>
      </w:pPr>
    </w:p>
    <w:tbl>
      <w:tblPr>
        <w:tblW w:w="5310" w:type="pct"/>
        <w:tblInd w:w="-34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000" w:firstRow="0" w:lastRow="0" w:firstColumn="0" w:lastColumn="0" w:noHBand="0" w:noVBand="0"/>
      </w:tblPr>
      <w:tblGrid>
        <w:gridCol w:w="10170"/>
      </w:tblGrid>
      <w:tr w:rsidR="00A04B85" w:rsidRPr="0020086D" w:rsidTr="008813EA">
        <w:trPr>
          <w:trHeight w:val="2716"/>
        </w:trPr>
        <w:tc>
          <w:tcPr>
            <w:tcW w:w="5000" w:type="pct"/>
            <w:tcMar>
              <w:top w:w="0" w:type="dxa"/>
              <w:left w:w="108" w:type="dxa"/>
              <w:bottom w:w="0" w:type="dxa"/>
              <w:right w:w="108" w:type="dxa"/>
            </w:tcMar>
            <w:vAlign w:val="center"/>
          </w:tcPr>
          <w:p w:rsidR="00A04B85" w:rsidRPr="0020086D" w:rsidRDefault="00A04B85" w:rsidP="001831EA">
            <w:pPr>
              <w:pStyle w:val="NoSpacing"/>
            </w:pPr>
            <w:r w:rsidRPr="001831EA">
              <w:rPr>
                <w:rFonts w:eastAsia="Verdana"/>
                <w:b/>
                <w:bCs/>
              </w:rPr>
              <w:t>Mini Lesson:</w:t>
            </w:r>
            <w:r w:rsidRPr="0020086D">
              <w:rPr>
                <w:rFonts w:eastAsia="Verdana"/>
                <w:bCs/>
              </w:rPr>
              <w:t xml:space="preserve">  (</w:t>
            </w:r>
            <w:r w:rsidRPr="0020086D">
              <w:rPr>
                <w:rFonts w:eastAsia="Verdana"/>
              </w:rPr>
              <w:t>7-10 minutes total)</w:t>
            </w:r>
          </w:p>
          <w:p w:rsidR="00A04B85" w:rsidRPr="001831EA" w:rsidRDefault="00A04B85" w:rsidP="001831EA">
            <w:pPr>
              <w:pStyle w:val="NoSpacing"/>
              <w:rPr>
                <w:rFonts w:eastAsia="Verdana"/>
                <w:b/>
                <w:bCs/>
                <w:iCs/>
              </w:rPr>
            </w:pPr>
            <w:r w:rsidRPr="001831EA">
              <w:rPr>
                <w:rFonts w:eastAsia="Verdana"/>
                <w:b/>
                <w:bCs/>
                <w:iCs/>
              </w:rPr>
              <w:t xml:space="preserve">Connection: </w:t>
            </w:r>
          </w:p>
          <w:p w:rsidR="00A04B85" w:rsidRDefault="00A04B85" w:rsidP="001831EA">
            <w:pPr>
              <w:pStyle w:val="NoSpacing"/>
            </w:pPr>
            <w:r w:rsidRPr="005744A4">
              <w:rPr>
                <w:rFonts w:eastAsia="Verdana"/>
                <w:bCs/>
                <w:iCs/>
              </w:rPr>
              <w:t xml:space="preserve">Remember how we read the book, </w:t>
            </w:r>
            <w:r>
              <w:rPr>
                <w:rFonts w:eastAsia="Verdana"/>
                <w:bCs/>
                <w:iCs/>
                <w:u w:val="single"/>
              </w:rPr>
              <w:t>Shadows</w:t>
            </w:r>
            <w:r>
              <w:rPr>
                <w:rFonts w:eastAsia="Verdana"/>
                <w:bCs/>
                <w:iCs/>
              </w:rPr>
              <w:t xml:space="preserve"> and worked on fixing words that were not right by asking ourselves questions about what we read.  We thought to ourselves </w:t>
            </w:r>
            <w:r w:rsidRPr="002C0828">
              <w:t>Does this make sense in the story?  Does this sound right?  Do the sounds I see match the word I’m saying?</w:t>
            </w:r>
            <w:r>
              <w:t xml:space="preserve">  And how this helped us understand what the story was about.  </w:t>
            </w:r>
          </w:p>
          <w:p w:rsidR="00A04B85" w:rsidRDefault="00A04B85" w:rsidP="001831EA">
            <w:pPr>
              <w:pStyle w:val="NoSpacing"/>
            </w:pPr>
          </w:p>
          <w:p w:rsidR="00A04B85" w:rsidRPr="005744A4" w:rsidRDefault="00A04B85" w:rsidP="001831EA">
            <w:pPr>
              <w:pStyle w:val="NoSpacing"/>
              <w:rPr>
                <w:rFonts w:eastAsia="Verdana"/>
                <w:bCs/>
                <w:iCs/>
              </w:rPr>
            </w:pPr>
            <w:r>
              <w:t>As we continue using these questions while we read we also need to go back and reread to make sure it sounds right.</w:t>
            </w:r>
          </w:p>
          <w:p w:rsidR="00A04B85" w:rsidRPr="0020086D" w:rsidRDefault="00A04B85" w:rsidP="001831EA">
            <w:pPr>
              <w:pStyle w:val="NoSpacing"/>
            </w:pPr>
            <w:r w:rsidRPr="005744A4">
              <w:t xml:space="preserve">                </w:t>
            </w:r>
          </w:p>
        </w:tc>
      </w:tr>
      <w:tr w:rsidR="001831EA" w:rsidRPr="0020086D" w:rsidTr="00A04B85">
        <w:tc>
          <w:tcPr>
            <w:tcW w:w="5000" w:type="pct"/>
            <w:tcMar>
              <w:top w:w="0" w:type="dxa"/>
              <w:left w:w="108" w:type="dxa"/>
              <w:bottom w:w="0" w:type="dxa"/>
              <w:right w:w="108" w:type="dxa"/>
            </w:tcMar>
          </w:tcPr>
          <w:p w:rsidR="001831EA" w:rsidRPr="001831EA" w:rsidRDefault="001831EA" w:rsidP="001831EA">
            <w:pPr>
              <w:pStyle w:val="NoSpacing"/>
              <w:rPr>
                <w:rFonts w:eastAsia="Verdana"/>
                <w:b/>
                <w:iCs/>
              </w:rPr>
            </w:pPr>
            <w:r w:rsidRPr="001831EA">
              <w:rPr>
                <w:rFonts w:eastAsia="Verdana"/>
                <w:b/>
                <w:bCs/>
                <w:iCs/>
              </w:rPr>
              <w:t xml:space="preserve">Teach: </w:t>
            </w:r>
            <w:r w:rsidRPr="001831EA">
              <w:rPr>
                <w:rFonts w:eastAsia="Verdana"/>
                <w:b/>
                <w:iCs/>
              </w:rPr>
              <w:t>Demonstration</w:t>
            </w:r>
          </w:p>
          <w:p w:rsidR="001831EA" w:rsidRDefault="001831EA" w:rsidP="001831EA">
            <w:pPr>
              <w:pStyle w:val="NoSpacing"/>
              <w:rPr>
                <w:rFonts w:eastAsia="Comic Sans MS"/>
                <w:bCs/>
              </w:rPr>
            </w:pPr>
            <w:r>
              <w:t xml:space="preserve">Let’s think about the work we did yesterday with the book </w:t>
            </w:r>
            <w:r>
              <w:rPr>
                <w:rFonts w:eastAsia="Verdana"/>
                <w:bCs/>
                <w:iCs/>
                <w:u w:val="single"/>
              </w:rPr>
              <w:t>Shadows</w:t>
            </w:r>
            <w:r>
              <w:rPr>
                <w:rFonts w:eastAsia="Verdana"/>
                <w:bCs/>
                <w:iCs/>
              </w:rPr>
              <w:t xml:space="preserve">.  I began by reading the first page, I read, When the sun shadows on things it makes shadows.   Is that right?  No way!  Oh right, yesterday I fixed it and it is shines and not shadows. Now that I know what the word says I am going to read the whole sentence again to make sure it sounds right because </w:t>
            </w:r>
            <w:r w:rsidRPr="0027026D">
              <w:rPr>
                <w:rFonts w:eastAsia="Comic Sans MS"/>
                <w:bCs/>
              </w:rPr>
              <w:t>readers make sure it sounds right by rereading</w:t>
            </w:r>
            <w:r>
              <w:rPr>
                <w:rFonts w:eastAsia="Comic Sans MS"/>
                <w:bCs/>
              </w:rPr>
              <w:t xml:space="preserve">.  (Teacher rereads the page)  </w:t>
            </w:r>
          </w:p>
          <w:p w:rsidR="001831EA" w:rsidRDefault="001831EA" w:rsidP="001831EA">
            <w:pPr>
              <w:pStyle w:val="NoSpacing"/>
              <w:rPr>
                <w:rFonts w:eastAsia="Comic Sans MS"/>
                <w:bCs/>
              </w:rPr>
            </w:pPr>
            <w:r>
              <w:rPr>
                <w:rFonts w:eastAsia="Comic Sans MS"/>
                <w:bCs/>
              </w:rPr>
              <w:t>That’s the way it sounds!  I fix and I reread!</w:t>
            </w:r>
          </w:p>
          <w:p w:rsidR="001831EA" w:rsidRDefault="001831EA" w:rsidP="001831EA">
            <w:pPr>
              <w:pStyle w:val="NoSpacing"/>
              <w:rPr>
                <w:rFonts w:eastAsia="Comic Sans MS"/>
                <w:bCs/>
              </w:rPr>
            </w:pPr>
          </w:p>
          <w:p w:rsidR="001831EA" w:rsidRDefault="001831EA" w:rsidP="001831EA">
            <w:pPr>
              <w:pStyle w:val="NoSpacing"/>
              <w:rPr>
                <w:rFonts w:eastAsia="Comic Sans MS"/>
                <w:bCs/>
              </w:rPr>
            </w:pPr>
            <w:r>
              <w:rPr>
                <w:rFonts w:eastAsia="Comic Sans MS"/>
                <w:bCs/>
              </w:rPr>
              <w:t>(Repeat the above with another page from the book)</w:t>
            </w:r>
          </w:p>
          <w:p w:rsidR="001831EA" w:rsidRDefault="001831EA" w:rsidP="001831EA">
            <w:pPr>
              <w:pStyle w:val="NoSpacing"/>
              <w:rPr>
                <w:rFonts w:eastAsia="Comic Sans MS"/>
                <w:bCs/>
              </w:rPr>
            </w:pPr>
          </w:p>
          <w:p w:rsidR="001831EA" w:rsidRPr="00063BA2" w:rsidRDefault="001831EA" w:rsidP="001831EA">
            <w:pPr>
              <w:pStyle w:val="NoSpacing"/>
              <w:rPr>
                <w:rFonts w:eastAsia="Comic Sans MS"/>
                <w:bCs/>
              </w:rPr>
            </w:pPr>
            <w:r>
              <w:rPr>
                <w:rFonts w:eastAsia="Comic Sans MS"/>
                <w:bCs/>
              </w:rPr>
              <w:t xml:space="preserve">As you can see, I always go back and reread to make sure each page sounds right.  If I notice that something isn’t right I don’t just keep reading, I stop, check it and I read it again </w:t>
            </w:r>
            <w:r>
              <w:rPr>
                <w:rFonts w:eastAsia="Verdana"/>
                <w:bCs/>
                <w:iCs/>
              </w:rPr>
              <w:t xml:space="preserve">because </w:t>
            </w:r>
            <w:r w:rsidRPr="0027026D">
              <w:rPr>
                <w:rFonts w:eastAsia="Comic Sans MS"/>
                <w:bCs/>
              </w:rPr>
              <w:t>readers make sure it sounds right by rereading</w:t>
            </w:r>
            <w:r>
              <w:rPr>
                <w:rFonts w:eastAsia="Comic Sans MS"/>
                <w:bCs/>
              </w:rPr>
              <w:t>.  I fix and I reread!</w:t>
            </w:r>
          </w:p>
        </w:tc>
      </w:tr>
      <w:tr w:rsidR="001831EA" w:rsidRPr="0020086D" w:rsidTr="00A04B85">
        <w:tc>
          <w:tcPr>
            <w:tcW w:w="5000" w:type="pct"/>
            <w:tcMar>
              <w:top w:w="0" w:type="dxa"/>
              <w:left w:w="108" w:type="dxa"/>
              <w:bottom w:w="0" w:type="dxa"/>
              <w:right w:w="108" w:type="dxa"/>
            </w:tcMar>
          </w:tcPr>
          <w:p w:rsidR="001831EA" w:rsidRPr="001831EA" w:rsidRDefault="001831EA" w:rsidP="001831EA">
            <w:pPr>
              <w:pStyle w:val="NoSpacing"/>
              <w:rPr>
                <w:rFonts w:eastAsia="Verdana"/>
                <w:b/>
                <w:bCs/>
                <w:iCs/>
              </w:rPr>
            </w:pPr>
            <w:r w:rsidRPr="001831EA">
              <w:rPr>
                <w:rFonts w:eastAsia="Verdana"/>
                <w:b/>
                <w:bCs/>
                <w:iCs/>
              </w:rPr>
              <w:t xml:space="preserve">Active Involvement: </w:t>
            </w:r>
          </w:p>
          <w:p w:rsidR="001831EA" w:rsidRDefault="001831EA" w:rsidP="001831EA">
            <w:pPr>
              <w:pStyle w:val="NoSpacing"/>
            </w:pPr>
            <w:r>
              <w:t>(Teacher reads a page, makes a mistake, quickly fixes the word)</w:t>
            </w:r>
          </w:p>
          <w:p w:rsidR="001831EA" w:rsidRPr="005758B0" w:rsidRDefault="001831EA" w:rsidP="001831EA">
            <w:pPr>
              <w:pStyle w:val="NoSpacing"/>
            </w:pPr>
            <w:r>
              <w:t xml:space="preserve">Since that didn’t sound right at first, I fixed the word and now I want you to read the sentence to make sure it sounds right.  Go ahead and read it with your partner.  (Teacher chooses a student to reread the sentence to the class)  Good!  Now let’s say together, I fix and I reread!   We need to always make sure that after we fix a word we go back and reread the whole page just like readers do. </w:t>
            </w:r>
          </w:p>
          <w:p w:rsidR="001831EA" w:rsidRPr="0020086D" w:rsidRDefault="001831EA" w:rsidP="001831EA">
            <w:pPr>
              <w:pStyle w:val="NoSpacing"/>
              <w:rPr>
                <w:rFonts w:eastAsia="Comic Sans MS"/>
                <w:bCs/>
              </w:rPr>
            </w:pPr>
          </w:p>
        </w:tc>
      </w:tr>
      <w:tr w:rsidR="001831EA" w:rsidRPr="0020086D" w:rsidTr="00A04B85">
        <w:tc>
          <w:tcPr>
            <w:tcW w:w="5000" w:type="pct"/>
            <w:tcMar>
              <w:top w:w="0" w:type="dxa"/>
              <w:left w:w="108" w:type="dxa"/>
              <w:bottom w:w="0" w:type="dxa"/>
              <w:right w:w="108" w:type="dxa"/>
            </w:tcMar>
          </w:tcPr>
          <w:p w:rsidR="001831EA" w:rsidRPr="001831EA" w:rsidRDefault="001831EA" w:rsidP="001831EA">
            <w:pPr>
              <w:pStyle w:val="NoSpacing"/>
              <w:rPr>
                <w:b/>
              </w:rPr>
            </w:pPr>
            <w:r w:rsidRPr="001831EA">
              <w:rPr>
                <w:rFonts w:eastAsia="Verdana"/>
                <w:b/>
                <w:bCs/>
                <w:iCs/>
              </w:rPr>
              <w:lastRenderedPageBreak/>
              <w:t xml:space="preserve">Link: </w:t>
            </w:r>
          </w:p>
          <w:p w:rsidR="001831EA" w:rsidRPr="005758B0" w:rsidRDefault="001831EA" w:rsidP="001831EA">
            <w:pPr>
              <w:pStyle w:val="NoSpacing"/>
              <w:rPr>
                <w:rFonts w:eastAsia="Comic Sans MS"/>
                <w:bCs/>
              </w:rPr>
            </w:pPr>
            <w:r w:rsidRPr="005758B0">
              <w:rPr>
                <w:rFonts w:eastAsia="Comic Sans MS"/>
                <w:bCs/>
              </w:rPr>
              <w:t>Remember to reread to make sure what you are reading right because readers make sure it sounds right by rereading.</w:t>
            </w:r>
          </w:p>
        </w:tc>
      </w:tr>
      <w:tr w:rsidR="001831EA" w:rsidRPr="0020086D" w:rsidTr="00A04B85">
        <w:tc>
          <w:tcPr>
            <w:tcW w:w="5000" w:type="pct"/>
            <w:tcMar>
              <w:top w:w="0" w:type="dxa"/>
              <w:left w:w="108" w:type="dxa"/>
              <w:bottom w:w="0" w:type="dxa"/>
              <w:right w:w="108" w:type="dxa"/>
            </w:tcMar>
          </w:tcPr>
          <w:p w:rsidR="001831EA" w:rsidRPr="001831EA" w:rsidRDefault="001831EA" w:rsidP="001831EA">
            <w:pPr>
              <w:pStyle w:val="NoSpacing"/>
              <w:rPr>
                <w:b/>
              </w:rPr>
            </w:pPr>
            <w:r w:rsidRPr="001831EA">
              <w:rPr>
                <w:rFonts w:eastAsia="Verdana"/>
                <w:b/>
                <w:bCs/>
              </w:rPr>
              <w:t>Mid-Workshop Teaching Point:</w:t>
            </w:r>
          </w:p>
          <w:p w:rsidR="001831EA" w:rsidRPr="0020086D" w:rsidRDefault="001831EA" w:rsidP="001831EA">
            <w:pPr>
              <w:pStyle w:val="NoSpacing"/>
              <w:rPr>
                <w:rFonts w:eastAsia="Verdana"/>
              </w:rPr>
            </w:pPr>
          </w:p>
        </w:tc>
      </w:tr>
      <w:tr w:rsidR="001831EA" w:rsidRPr="0020086D" w:rsidTr="00A04B85">
        <w:tc>
          <w:tcPr>
            <w:tcW w:w="5000" w:type="pct"/>
            <w:tcMar>
              <w:top w:w="0" w:type="dxa"/>
              <w:left w:w="108" w:type="dxa"/>
              <w:bottom w:w="0" w:type="dxa"/>
              <w:right w:w="108" w:type="dxa"/>
            </w:tcMar>
          </w:tcPr>
          <w:p w:rsidR="001831EA" w:rsidRPr="001831EA" w:rsidRDefault="001831EA" w:rsidP="001831EA">
            <w:pPr>
              <w:pStyle w:val="NoSpacing"/>
              <w:rPr>
                <w:b/>
              </w:rPr>
            </w:pPr>
            <w:r w:rsidRPr="001831EA">
              <w:rPr>
                <w:rFonts w:eastAsia="Verdana"/>
                <w:b/>
                <w:bCs/>
              </w:rPr>
              <w:t>Share:</w:t>
            </w:r>
          </w:p>
          <w:p w:rsidR="001831EA" w:rsidRPr="0020086D" w:rsidRDefault="001831EA" w:rsidP="001831EA">
            <w:pPr>
              <w:pStyle w:val="NoSpacing"/>
              <w:rPr>
                <w:rFonts w:eastAsia="Verdana"/>
                <w:iCs/>
              </w:rPr>
            </w:pPr>
          </w:p>
        </w:tc>
      </w:tr>
    </w:tbl>
    <w:p w:rsidR="002B6C4F" w:rsidRDefault="002B6C4F" w:rsidP="001A1F39">
      <w:pPr>
        <w:pStyle w:val="NoSpacing"/>
      </w:pPr>
    </w:p>
    <w:p w:rsidR="002B6C4F" w:rsidRDefault="002B6C4F">
      <w:r>
        <w:br w:type="page"/>
      </w:r>
    </w:p>
    <w:tbl>
      <w:tblPr>
        <w:tblW w:w="5000" w:type="pct"/>
        <w:tblInd w:w="108" w:type="dxa"/>
        <w:tblLook w:val="0000" w:firstRow="0" w:lastRow="0" w:firstColumn="0" w:lastColumn="0" w:noHBand="0" w:noVBand="0"/>
      </w:tblPr>
      <w:tblGrid>
        <w:gridCol w:w="9576"/>
      </w:tblGrid>
      <w:tr w:rsidR="00A04B85" w:rsidRPr="0020086D" w:rsidTr="008813EA">
        <w:tc>
          <w:tcPr>
            <w:tcW w:w="0" w:type="auto"/>
            <w:tcMar>
              <w:top w:w="0" w:type="dxa"/>
              <w:left w:w="108" w:type="dxa"/>
              <w:bottom w:w="0" w:type="dxa"/>
              <w:right w:w="108" w:type="dxa"/>
            </w:tcMar>
          </w:tcPr>
          <w:p w:rsidR="00A04B85" w:rsidRPr="005E30E6" w:rsidRDefault="00A04B85" w:rsidP="002B6C4F">
            <w:pPr>
              <w:pStyle w:val="NoSpacing"/>
              <w:jc w:val="center"/>
              <w:rPr>
                <w:b/>
                <w:sz w:val="40"/>
                <w:szCs w:val="40"/>
              </w:rPr>
            </w:pPr>
            <w:bookmarkStart w:id="15" w:name="ml10"/>
            <w:bookmarkEnd w:id="15"/>
            <w:r w:rsidRPr="005E30E6">
              <w:rPr>
                <w:b/>
                <w:sz w:val="40"/>
                <w:szCs w:val="40"/>
              </w:rPr>
              <w:lastRenderedPageBreak/>
              <w:t>Unit 2 Mini Lesson 10</w:t>
            </w:r>
          </w:p>
          <w:p w:rsidR="00A04B85" w:rsidRPr="00A04B85" w:rsidRDefault="00A04B85" w:rsidP="002B6C4F">
            <w:pPr>
              <w:pStyle w:val="NoSpacing"/>
            </w:pPr>
          </w:p>
        </w:tc>
      </w:tr>
    </w:tbl>
    <w:p w:rsidR="002B6C4F" w:rsidRPr="0020086D" w:rsidRDefault="002B6C4F" w:rsidP="002B6C4F">
      <w:pPr>
        <w:pStyle w:val="NoSpacing"/>
      </w:pPr>
    </w:p>
    <w:tbl>
      <w:tblPr>
        <w:tblW w:w="5263" w:type="pct"/>
        <w:tblInd w:w="-522" w:type="dxa"/>
        <w:tblLook w:val="0000" w:firstRow="0" w:lastRow="0" w:firstColumn="0" w:lastColumn="0" w:noHBand="0" w:noVBand="0"/>
      </w:tblPr>
      <w:tblGrid>
        <w:gridCol w:w="2070"/>
        <w:gridCol w:w="8010"/>
      </w:tblGrid>
      <w:tr w:rsidR="002B6C4F" w:rsidRPr="0020086D" w:rsidTr="00A04B85">
        <w:tc>
          <w:tcPr>
            <w:tcW w:w="1027" w:type="pct"/>
            <w:tcMar>
              <w:top w:w="0" w:type="dxa"/>
              <w:left w:w="108" w:type="dxa"/>
              <w:bottom w:w="0" w:type="dxa"/>
              <w:right w:w="108" w:type="dxa"/>
            </w:tcMar>
          </w:tcPr>
          <w:p w:rsidR="002B6C4F" w:rsidRPr="002B6C4F" w:rsidRDefault="002B6C4F" w:rsidP="002B6C4F">
            <w:pPr>
              <w:pStyle w:val="NoSpacing"/>
              <w:rPr>
                <w:b/>
              </w:rPr>
            </w:pPr>
            <w:r w:rsidRPr="002B6C4F">
              <w:rPr>
                <w:rFonts w:eastAsia="Comic Sans MS"/>
                <w:b/>
              </w:rPr>
              <w:t>Unit of Study:</w:t>
            </w:r>
          </w:p>
        </w:tc>
        <w:tc>
          <w:tcPr>
            <w:tcW w:w="3973" w:type="pct"/>
            <w:tcBorders>
              <w:bottom w:val="single" w:sz="12" w:space="0" w:color="auto"/>
            </w:tcBorders>
            <w:tcMar>
              <w:top w:w="0" w:type="dxa"/>
              <w:left w:w="108" w:type="dxa"/>
              <w:bottom w:w="0" w:type="dxa"/>
              <w:right w:w="108" w:type="dxa"/>
            </w:tcMar>
          </w:tcPr>
          <w:p w:rsidR="002B6C4F" w:rsidRPr="0020086D" w:rsidRDefault="002B6C4F" w:rsidP="002B6C4F">
            <w:pPr>
              <w:pStyle w:val="NoSpacing"/>
            </w:pPr>
            <w:r w:rsidRPr="0020086D">
              <w:rPr>
                <w:rFonts w:eastAsia="Comic Sans MS"/>
              </w:rPr>
              <w:t>Tackling Troubles</w:t>
            </w:r>
          </w:p>
        </w:tc>
      </w:tr>
      <w:tr w:rsidR="002B6C4F" w:rsidRPr="0020086D" w:rsidTr="00A04B85">
        <w:tc>
          <w:tcPr>
            <w:tcW w:w="1027" w:type="pct"/>
            <w:tcMar>
              <w:top w:w="0" w:type="dxa"/>
              <w:left w:w="108" w:type="dxa"/>
              <w:bottom w:w="0" w:type="dxa"/>
              <w:right w:w="108" w:type="dxa"/>
            </w:tcMar>
          </w:tcPr>
          <w:p w:rsidR="002B6C4F" w:rsidRPr="002B6C4F" w:rsidRDefault="002B6C4F" w:rsidP="002B6C4F">
            <w:pPr>
              <w:pStyle w:val="NoSpacing"/>
              <w:rPr>
                <w:rFonts w:eastAsia="Comic Sans MS"/>
                <w:b/>
              </w:rPr>
            </w:pPr>
            <w:r w:rsidRPr="002B6C4F">
              <w:rPr>
                <w:rFonts w:eastAsia="Comic Sans MS"/>
                <w:b/>
              </w:rPr>
              <w:t>Goal:</w:t>
            </w:r>
          </w:p>
        </w:tc>
        <w:tc>
          <w:tcPr>
            <w:tcW w:w="3973" w:type="pct"/>
            <w:tcBorders>
              <w:top w:val="single" w:sz="12" w:space="0" w:color="auto"/>
              <w:bottom w:val="single" w:sz="12" w:space="0" w:color="auto"/>
            </w:tcBorders>
            <w:tcMar>
              <w:top w:w="0" w:type="dxa"/>
              <w:left w:w="108" w:type="dxa"/>
              <w:bottom w:w="0" w:type="dxa"/>
              <w:right w:w="108" w:type="dxa"/>
            </w:tcMar>
          </w:tcPr>
          <w:p w:rsidR="002B6C4F" w:rsidRPr="0020086D" w:rsidRDefault="002B6C4F" w:rsidP="002B6C4F">
            <w:pPr>
              <w:pStyle w:val="NoSpacing"/>
              <w:rPr>
                <w:rFonts w:eastAsia="Comic Sans MS"/>
              </w:rPr>
            </w:pPr>
            <w:r>
              <w:rPr>
                <w:rFonts w:eastAsia="Comic Sans MS"/>
              </w:rPr>
              <w:t>Partners help each other read</w:t>
            </w:r>
          </w:p>
        </w:tc>
      </w:tr>
      <w:tr w:rsidR="002B6C4F" w:rsidRPr="0020086D" w:rsidTr="00A04B85">
        <w:tc>
          <w:tcPr>
            <w:tcW w:w="1027" w:type="pct"/>
            <w:tcMar>
              <w:top w:w="0" w:type="dxa"/>
              <w:left w:w="108" w:type="dxa"/>
              <w:bottom w:w="0" w:type="dxa"/>
              <w:right w:w="108" w:type="dxa"/>
            </w:tcMar>
          </w:tcPr>
          <w:p w:rsidR="002B6C4F" w:rsidRPr="002B6C4F" w:rsidRDefault="002B6C4F" w:rsidP="002B6C4F">
            <w:pPr>
              <w:pStyle w:val="NoSpacing"/>
              <w:rPr>
                <w:b/>
              </w:rPr>
            </w:pPr>
            <w:r w:rsidRPr="002B6C4F">
              <w:rPr>
                <w:rFonts w:eastAsia="Comic Sans MS"/>
                <w:b/>
              </w:rPr>
              <w:t>Teaching point:</w:t>
            </w:r>
          </w:p>
        </w:tc>
        <w:tc>
          <w:tcPr>
            <w:tcW w:w="3973" w:type="pct"/>
            <w:tcBorders>
              <w:top w:val="single" w:sz="12" w:space="0" w:color="auto"/>
              <w:bottom w:val="single" w:sz="12" w:space="0" w:color="auto"/>
            </w:tcBorders>
            <w:tcMar>
              <w:top w:w="0" w:type="dxa"/>
              <w:left w:w="108" w:type="dxa"/>
              <w:bottom w:w="0" w:type="dxa"/>
              <w:right w:w="108" w:type="dxa"/>
            </w:tcMar>
          </w:tcPr>
          <w:p w:rsidR="002B6C4F" w:rsidRPr="0020086D" w:rsidRDefault="002B6C4F" w:rsidP="002B6C4F">
            <w:pPr>
              <w:pStyle w:val="NoSpacing"/>
            </w:pPr>
            <w:r>
              <w:t>Readers understand their books by having partners help them retell the story</w:t>
            </w:r>
          </w:p>
        </w:tc>
      </w:tr>
      <w:tr w:rsidR="002B6C4F" w:rsidRPr="0020086D" w:rsidTr="00A04B85">
        <w:tc>
          <w:tcPr>
            <w:tcW w:w="1027" w:type="pct"/>
            <w:tcMar>
              <w:top w:w="0" w:type="dxa"/>
              <w:left w:w="108" w:type="dxa"/>
              <w:bottom w:w="0" w:type="dxa"/>
              <w:right w:w="108" w:type="dxa"/>
            </w:tcMar>
          </w:tcPr>
          <w:p w:rsidR="002B6C4F" w:rsidRPr="002B6C4F" w:rsidRDefault="002B6C4F" w:rsidP="002B6C4F">
            <w:pPr>
              <w:pStyle w:val="NoSpacing"/>
              <w:rPr>
                <w:rFonts w:eastAsia="Comic Sans MS"/>
                <w:b/>
              </w:rPr>
            </w:pPr>
            <w:r w:rsidRPr="002B6C4F">
              <w:rPr>
                <w:rFonts w:eastAsia="Comic Sans MS"/>
                <w:b/>
              </w:rPr>
              <w:t>Catchy Phrase:</w:t>
            </w:r>
          </w:p>
        </w:tc>
        <w:tc>
          <w:tcPr>
            <w:tcW w:w="3973" w:type="pct"/>
            <w:tcBorders>
              <w:top w:val="single" w:sz="12" w:space="0" w:color="auto"/>
              <w:bottom w:val="single" w:sz="12" w:space="0" w:color="auto"/>
            </w:tcBorders>
            <w:tcMar>
              <w:top w:w="0" w:type="dxa"/>
              <w:left w:w="108" w:type="dxa"/>
              <w:bottom w:w="0" w:type="dxa"/>
              <w:right w:w="108" w:type="dxa"/>
            </w:tcMar>
          </w:tcPr>
          <w:p w:rsidR="002B6C4F" w:rsidRPr="0020086D" w:rsidRDefault="002B6C4F" w:rsidP="002B6C4F">
            <w:pPr>
              <w:pStyle w:val="NoSpacing"/>
            </w:pPr>
            <w:r>
              <w:t>Stop!  Don’t just read, stop and understand!</w:t>
            </w:r>
          </w:p>
        </w:tc>
      </w:tr>
      <w:tr w:rsidR="002B6C4F" w:rsidRPr="0020086D" w:rsidTr="00A04B85">
        <w:tc>
          <w:tcPr>
            <w:tcW w:w="1027" w:type="pct"/>
            <w:tcMar>
              <w:top w:w="0" w:type="dxa"/>
              <w:left w:w="108" w:type="dxa"/>
              <w:bottom w:w="0" w:type="dxa"/>
              <w:right w:w="108" w:type="dxa"/>
            </w:tcMar>
          </w:tcPr>
          <w:p w:rsidR="002B6C4F" w:rsidRPr="002B6C4F" w:rsidRDefault="002B6C4F" w:rsidP="002B6C4F">
            <w:pPr>
              <w:pStyle w:val="NoSpacing"/>
              <w:rPr>
                <w:b/>
              </w:rPr>
            </w:pPr>
            <w:r w:rsidRPr="002B6C4F">
              <w:rPr>
                <w:rFonts w:eastAsia="Comic Sans MS"/>
                <w:b/>
              </w:rPr>
              <w:t>Text:</w:t>
            </w:r>
          </w:p>
        </w:tc>
        <w:tc>
          <w:tcPr>
            <w:tcW w:w="3973" w:type="pct"/>
            <w:tcBorders>
              <w:top w:val="single" w:sz="12" w:space="0" w:color="auto"/>
              <w:bottom w:val="single" w:sz="12" w:space="0" w:color="auto"/>
            </w:tcBorders>
            <w:tcMar>
              <w:top w:w="0" w:type="dxa"/>
              <w:left w:w="108" w:type="dxa"/>
              <w:bottom w:w="0" w:type="dxa"/>
              <w:right w:w="108" w:type="dxa"/>
            </w:tcMar>
          </w:tcPr>
          <w:p w:rsidR="002B6C4F" w:rsidRPr="0020086D" w:rsidRDefault="002B6C4F" w:rsidP="002B6C4F">
            <w:pPr>
              <w:pStyle w:val="NoSpacing"/>
              <w:rPr>
                <w:u w:val="single"/>
              </w:rPr>
            </w:pPr>
          </w:p>
        </w:tc>
      </w:tr>
      <w:tr w:rsidR="002B6C4F" w:rsidRPr="0020086D" w:rsidTr="00A04B85">
        <w:tc>
          <w:tcPr>
            <w:tcW w:w="1027" w:type="pct"/>
            <w:tcMar>
              <w:top w:w="0" w:type="dxa"/>
              <w:left w:w="108" w:type="dxa"/>
              <w:bottom w:w="0" w:type="dxa"/>
              <w:right w:w="108" w:type="dxa"/>
            </w:tcMar>
          </w:tcPr>
          <w:p w:rsidR="002B6C4F" w:rsidRPr="002B6C4F" w:rsidRDefault="002B6C4F" w:rsidP="002B6C4F">
            <w:pPr>
              <w:pStyle w:val="NoSpacing"/>
              <w:rPr>
                <w:rFonts w:eastAsia="Comic Sans MS"/>
                <w:b/>
              </w:rPr>
            </w:pPr>
            <w:r w:rsidRPr="002B6C4F">
              <w:rPr>
                <w:rFonts w:eastAsia="Comic Sans MS"/>
                <w:b/>
              </w:rPr>
              <w:t>Chart:</w:t>
            </w:r>
          </w:p>
        </w:tc>
        <w:tc>
          <w:tcPr>
            <w:tcW w:w="3973" w:type="pct"/>
            <w:tcBorders>
              <w:top w:val="single" w:sz="12" w:space="0" w:color="auto"/>
              <w:bottom w:val="single" w:sz="12" w:space="0" w:color="auto"/>
            </w:tcBorders>
            <w:tcMar>
              <w:top w:w="0" w:type="dxa"/>
              <w:left w:w="108" w:type="dxa"/>
              <w:bottom w:w="0" w:type="dxa"/>
              <w:right w:w="108" w:type="dxa"/>
            </w:tcMar>
          </w:tcPr>
          <w:p w:rsidR="002B6C4F" w:rsidRPr="0020086D" w:rsidRDefault="002B6C4F" w:rsidP="002B6C4F">
            <w:pPr>
              <w:pStyle w:val="NoSpacing"/>
            </w:pPr>
            <w:r w:rsidRPr="00421392">
              <w:t>5 finger retell chart (picture of a hand with each of the sequence words written on a finger)</w:t>
            </w:r>
          </w:p>
        </w:tc>
      </w:tr>
      <w:tr w:rsidR="002B6C4F" w:rsidRPr="0020086D" w:rsidTr="00A04B85">
        <w:trPr>
          <w:trHeight w:val="358"/>
        </w:trPr>
        <w:tc>
          <w:tcPr>
            <w:tcW w:w="1027" w:type="pct"/>
            <w:tcMar>
              <w:top w:w="0" w:type="dxa"/>
              <w:left w:w="108" w:type="dxa"/>
              <w:bottom w:w="0" w:type="dxa"/>
              <w:right w:w="108" w:type="dxa"/>
            </w:tcMar>
          </w:tcPr>
          <w:p w:rsidR="002B6C4F" w:rsidRPr="002B6C4F" w:rsidRDefault="002B6C4F" w:rsidP="002B6C4F">
            <w:pPr>
              <w:pStyle w:val="NoSpacing"/>
              <w:rPr>
                <w:b/>
              </w:rPr>
            </w:pPr>
            <w:r w:rsidRPr="002B6C4F">
              <w:rPr>
                <w:rFonts w:eastAsia="Comic Sans MS"/>
                <w:b/>
              </w:rPr>
              <w:t>Standard:</w:t>
            </w:r>
          </w:p>
        </w:tc>
        <w:tc>
          <w:tcPr>
            <w:tcW w:w="3973" w:type="pct"/>
            <w:tcBorders>
              <w:top w:val="single" w:sz="12" w:space="0" w:color="auto"/>
              <w:bottom w:val="single" w:sz="12" w:space="0" w:color="auto"/>
            </w:tcBorders>
            <w:tcMar>
              <w:top w:w="0" w:type="dxa"/>
              <w:left w:w="108" w:type="dxa"/>
              <w:bottom w:w="0" w:type="dxa"/>
              <w:right w:w="108" w:type="dxa"/>
            </w:tcMar>
          </w:tcPr>
          <w:p w:rsidR="002B6C4F" w:rsidRPr="004165E7" w:rsidRDefault="002B6C4F" w:rsidP="002B6C4F">
            <w:pPr>
              <w:pStyle w:val="NoSpacing"/>
            </w:pPr>
            <w:proofErr w:type="gramStart"/>
            <w:r w:rsidRPr="004165E7">
              <w:t>1.RL.2</w:t>
            </w:r>
            <w:proofErr w:type="gramEnd"/>
            <w:r w:rsidRPr="004165E7">
              <w:tab/>
              <w:t>Retell stories, including key details, and demonstrate understanding of their central message or lesson.</w:t>
            </w:r>
          </w:p>
          <w:p w:rsidR="002B6C4F" w:rsidRPr="004165E7" w:rsidRDefault="002B6C4F" w:rsidP="002B6C4F">
            <w:pPr>
              <w:pStyle w:val="NoSpacing"/>
            </w:pPr>
            <w:proofErr w:type="gramStart"/>
            <w:r w:rsidRPr="004165E7">
              <w:t>1.RL.3</w:t>
            </w:r>
            <w:proofErr w:type="gramEnd"/>
            <w:r w:rsidRPr="004165E7">
              <w:tab/>
              <w:t>Describe characters, settings, and major events in a story, using key details.</w:t>
            </w:r>
          </w:p>
        </w:tc>
      </w:tr>
    </w:tbl>
    <w:p w:rsidR="002B6C4F" w:rsidRPr="0020086D" w:rsidRDefault="002B6C4F" w:rsidP="002B6C4F">
      <w:pPr>
        <w:pStyle w:val="NoSpacing"/>
      </w:pPr>
    </w:p>
    <w:tbl>
      <w:tblPr>
        <w:tblW w:w="5465" w:type="pct"/>
        <w:tblInd w:w="-54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000" w:firstRow="0" w:lastRow="0" w:firstColumn="0" w:lastColumn="0" w:noHBand="0" w:noVBand="0"/>
      </w:tblPr>
      <w:tblGrid>
        <w:gridCol w:w="10467"/>
      </w:tblGrid>
      <w:tr w:rsidR="002B6C4F" w:rsidRPr="0020086D" w:rsidTr="00A04B85">
        <w:tc>
          <w:tcPr>
            <w:tcW w:w="5000" w:type="pct"/>
            <w:tcMar>
              <w:top w:w="0" w:type="dxa"/>
              <w:left w:w="108" w:type="dxa"/>
              <w:bottom w:w="0" w:type="dxa"/>
              <w:right w:w="108" w:type="dxa"/>
            </w:tcMar>
            <w:vAlign w:val="center"/>
          </w:tcPr>
          <w:p w:rsidR="002B6C4F" w:rsidRPr="0020086D" w:rsidRDefault="002B6C4F" w:rsidP="002B6C4F">
            <w:pPr>
              <w:pStyle w:val="NoSpacing"/>
            </w:pPr>
            <w:r w:rsidRPr="002B6C4F">
              <w:rPr>
                <w:b/>
              </w:rPr>
              <w:t>Mini Lesson:</w:t>
            </w:r>
            <w:r w:rsidRPr="0020086D">
              <w:t xml:space="preserve">  (7-10 minutes total)</w:t>
            </w:r>
          </w:p>
        </w:tc>
      </w:tr>
      <w:tr w:rsidR="002B6C4F" w:rsidRPr="0020086D" w:rsidTr="00A04B85">
        <w:tc>
          <w:tcPr>
            <w:tcW w:w="5000" w:type="pct"/>
            <w:tcMar>
              <w:top w:w="0" w:type="dxa"/>
              <w:left w:w="108" w:type="dxa"/>
              <w:bottom w:w="0" w:type="dxa"/>
              <w:right w:w="108" w:type="dxa"/>
            </w:tcMar>
          </w:tcPr>
          <w:p w:rsidR="002B6C4F" w:rsidRPr="002B6C4F" w:rsidRDefault="002B6C4F" w:rsidP="002B6C4F">
            <w:pPr>
              <w:pStyle w:val="NoSpacing"/>
              <w:rPr>
                <w:b/>
              </w:rPr>
            </w:pPr>
            <w:r w:rsidRPr="002B6C4F">
              <w:rPr>
                <w:b/>
                <w:iCs/>
              </w:rPr>
              <w:t xml:space="preserve">Connection: </w:t>
            </w:r>
          </w:p>
          <w:p w:rsidR="002B6C4F" w:rsidRDefault="002B6C4F" w:rsidP="002B6C4F">
            <w:pPr>
              <w:pStyle w:val="NoSpacing"/>
            </w:pPr>
            <w:r>
              <w:rPr>
                <w:iCs/>
              </w:rPr>
              <w:t>Remember when we read Crabby Cat at School and used our 5 fingers to retell the story?  We used the words</w:t>
            </w:r>
            <w:r w:rsidRPr="00421392">
              <w:t xml:space="preserve"> </w:t>
            </w:r>
            <w:r>
              <w:t xml:space="preserve">first, then, next, </w:t>
            </w:r>
            <w:r w:rsidRPr="00421392">
              <w:t>after that, and finally</w:t>
            </w:r>
            <w:r>
              <w:t xml:space="preserve"> to retell the story.  </w:t>
            </w:r>
          </w:p>
          <w:p w:rsidR="002B6C4F" w:rsidRDefault="002B6C4F" w:rsidP="002B6C4F">
            <w:pPr>
              <w:pStyle w:val="NoSpacing"/>
            </w:pPr>
          </w:p>
          <w:p w:rsidR="002B6C4F" w:rsidRDefault="002B6C4F" w:rsidP="002B6C4F">
            <w:pPr>
              <w:pStyle w:val="NoSpacing"/>
            </w:pPr>
            <w:r>
              <w:t xml:space="preserve">Today we are going to continue retelling with the 5 fingers with the help of a partner </w:t>
            </w:r>
            <w:proofErr w:type="gramStart"/>
            <w:r>
              <w:t>because  Readers</w:t>
            </w:r>
            <w:proofErr w:type="gramEnd"/>
            <w:r>
              <w:t xml:space="preserve"> understand their books by having partners help them retell the story.</w:t>
            </w:r>
          </w:p>
          <w:p w:rsidR="002B6C4F" w:rsidRPr="0020086D" w:rsidRDefault="002B6C4F" w:rsidP="002B6C4F">
            <w:pPr>
              <w:pStyle w:val="NoSpacing"/>
              <w:rPr>
                <w:iCs/>
              </w:rPr>
            </w:pPr>
          </w:p>
        </w:tc>
      </w:tr>
      <w:tr w:rsidR="002B6C4F" w:rsidRPr="0020086D" w:rsidTr="00A04B85">
        <w:tc>
          <w:tcPr>
            <w:tcW w:w="5000" w:type="pct"/>
            <w:tcMar>
              <w:top w:w="0" w:type="dxa"/>
              <w:left w:w="108" w:type="dxa"/>
              <w:bottom w:w="0" w:type="dxa"/>
              <w:right w:w="108" w:type="dxa"/>
            </w:tcMar>
          </w:tcPr>
          <w:p w:rsidR="002B6C4F" w:rsidRPr="002B6C4F" w:rsidRDefault="002B6C4F" w:rsidP="002B6C4F">
            <w:pPr>
              <w:pStyle w:val="NoSpacing"/>
              <w:rPr>
                <w:b/>
                <w:iCs/>
              </w:rPr>
            </w:pPr>
            <w:r w:rsidRPr="002B6C4F">
              <w:rPr>
                <w:b/>
                <w:iCs/>
              </w:rPr>
              <w:t>Teach: Demonstration</w:t>
            </w:r>
          </w:p>
          <w:p w:rsidR="002B6C4F" w:rsidRDefault="002B6C4F" w:rsidP="002B6C4F">
            <w:pPr>
              <w:pStyle w:val="NoSpacing"/>
              <w:rPr>
                <w:iCs/>
              </w:rPr>
            </w:pPr>
            <w:r w:rsidRPr="003211DD">
              <w:rPr>
                <w:iCs/>
              </w:rPr>
              <w:t>(Teacher may want to practice with a partner before doing the lesson, so they know what to do)</w:t>
            </w:r>
          </w:p>
          <w:p w:rsidR="002B6C4F" w:rsidRPr="003211DD" w:rsidRDefault="002B6C4F" w:rsidP="002B6C4F">
            <w:pPr>
              <w:pStyle w:val="NoSpacing"/>
              <w:rPr>
                <w:iCs/>
              </w:rPr>
            </w:pPr>
          </w:p>
          <w:p w:rsidR="002B6C4F" w:rsidRDefault="002B6C4F" w:rsidP="002B6C4F">
            <w:pPr>
              <w:pStyle w:val="NoSpacing"/>
              <w:rPr>
                <w:iCs/>
              </w:rPr>
            </w:pPr>
            <w:r w:rsidRPr="003211DD">
              <w:rPr>
                <w:iCs/>
              </w:rPr>
              <w:t xml:space="preserve">Today I am going to read, </w:t>
            </w:r>
            <w:r w:rsidRPr="003211DD">
              <w:rPr>
                <w:iCs/>
                <w:u w:val="single"/>
              </w:rPr>
              <w:t>Crabby Cat at School</w:t>
            </w:r>
            <w:r w:rsidRPr="003211DD">
              <w:rPr>
                <w:iCs/>
              </w:rPr>
              <w:t>, and I will need a partner.  (Teacher</w:t>
            </w:r>
            <w:r>
              <w:rPr>
                <w:iCs/>
              </w:rPr>
              <w:t xml:space="preserve"> chooses a student to come up and help her model partner work)  I am going to read and I am not going to stop, so you will need to remind me to stop and retell what I just read to make sure that I understand and am not just reading.  </w:t>
            </w:r>
          </w:p>
          <w:p w:rsidR="002B6C4F" w:rsidRDefault="002B6C4F" w:rsidP="002B6C4F">
            <w:pPr>
              <w:pStyle w:val="NoSpacing"/>
              <w:rPr>
                <w:iCs/>
              </w:rPr>
            </w:pPr>
          </w:p>
          <w:p w:rsidR="002B6C4F" w:rsidRDefault="002B6C4F" w:rsidP="002B6C4F">
            <w:pPr>
              <w:pStyle w:val="NoSpacing"/>
              <w:rPr>
                <w:iCs/>
              </w:rPr>
            </w:pPr>
            <w:r>
              <w:rPr>
                <w:iCs/>
              </w:rPr>
              <w:t>(Teacher reads two pages, her partner tells her to stop and retell.  This will continue throughout the book)</w:t>
            </w:r>
          </w:p>
          <w:p w:rsidR="002B6C4F" w:rsidRDefault="002B6C4F" w:rsidP="002B6C4F">
            <w:pPr>
              <w:pStyle w:val="NoSpacing"/>
              <w:rPr>
                <w:iCs/>
              </w:rPr>
            </w:pPr>
          </w:p>
          <w:p w:rsidR="002B6C4F" w:rsidRDefault="002B6C4F" w:rsidP="002B6C4F">
            <w:pPr>
              <w:pStyle w:val="NoSpacing"/>
              <w:rPr>
                <w:iCs/>
              </w:rPr>
            </w:pPr>
            <w:r>
              <w:rPr>
                <w:iCs/>
              </w:rPr>
              <w:t>Remember that we need to understand and remember the stories that we read.  Partners can help us, reminding us to “</w:t>
            </w:r>
            <w:r>
              <w:t>Stop!  Don’t just read</w:t>
            </w:r>
            <w:proofErr w:type="gramStart"/>
            <w:r>
              <w:t>,  and</w:t>
            </w:r>
            <w:proofErr w:type="gramEnd"/>
            <w:r>
              <w:t xml:space="preserve"> understand!”  </w:t>
            </w:r>
          </w:p>
          <w:p w:rsidR="002B6C4F" w:rsidRPr="0020086D" w:rsidRDefault="002B6C4F" w:rsidP="002B6C4F">
            <w:pPr>
              <w:pStyle w:val="NoSpacing"/>
              <w:rPr>
                <w:rFonts w:eastAsia="Comic Sans MS"/>
              </w:rPr>
            </w:pPr>
          </w:p>
        </w:tc>
      </w:tr>
      <w:tr w:rsidR="002B6C4F" w:rsidRPr="0020086D" w:rsidTr="00A04B85">
        <w:tc>
          <w:tcPr>
            <w:tcW w:w="5000" w:type="pct"/>
            <w:tcMar>
              <w:top w:w="0" w:type="dxa"/>
              <w:left w:w="108" w:type="dxa"/>
              <w:bottom w:w="0" w:type="dxa"/>
              <w:right w:w="108" w:type="dxa"/>
            </w:tcMar>
          </w:tcPr>
          <w:p w:rsidR="002B6C4F" w:rsidRPr="002B6C4F" w:rsidRDefault="002B6C4F" w:rsidP="002B6C4F">
            <w:pPr>
              <w:pStyle w:val="NoSpacing"/>
              <w:rPr>
                <w:b/>
              </w:rPr>
            </w:pPr>
            <w:r w:rsidRPr="002B6C4F">
              <w:rPr>
                <w:b/>
                <w:iCs/>
              </w:rPr>
              <w:t xml:space="preserve">Active Involvement: </w:t>
            </w:r>
          </w:p>
          <w:p w:rsidR="002B6C4F" w:rsidRPr="0020086D" w:rsidRDefault="002B6C4F" w:rsidP="002B6C4F">
            <w:pPr>
              <w:pStyle w:val="NoSpacing"/>
              <w:rPr>
                <w:iCs/>
              </w:rPr>
            </w:pPr>
            <w:r>
              <w:rPr>
                <w:iCs/>
              </w:rPr>
              <w:t xml:space="preserve">Now, you are going to be my partners.  </w:t>
            </w:r>
          </w:p>
          <w:p w:rsidR="002B6C4F" w:rsidRPr="0020086D" w:rsidRDefault="002B6C4F" w:rsidP="002B6C4F">
            <w:pPr>
              <w:pStyle w:val="NoSpacing"/>
              <w:rPr>
                <w:iCs/>
              </w:rPr>
            </w:pPr>
          </w:p>
          <w:p w:rsidR="002B6C4F" w:rsidRPr="0020086D" w:rsidRDefault="002B6C4F" w:rsidP="002B6C4F">
            <w:pPr>
              <w:pStyle w:val="NoSpacing"/>
              <w:rPr>
                <w:rFonts w:eastAsia="Comic Sans MS"/>
              </w:rPr>
            </w:pPr>
          </w:p>
        </w:tc>
      </w:tr>
      <w:tr w:rsidR="002B6C4F" w:rsidRPr="0020086D" w:rsidTr="00A04B85">
        <w:tc>
          <w:tcPr>
            <w:tcW w:w="5000" w:type="pct"/>
            <w:tcMar>
              <w:top w:w="0" w:type="dxa"/>
              <w:left w:w="108" w:type="dxa"/>
              <w:bottom w:w="0" w:type="dxa"/>
              <w:right w:w="108" w:type="dxa"/>
            </w:tcMar>
          </w:tcPr>
          <w:p w:rsidR="002B6C4F" w:rsidRPr="002B6C4F" w:rsidRDefault="002B6C4F" w:rsidP="002B6C4F">
            <w:pPr>
              <w:pStyle w:val="NoSpacing"/>
              <w:rPr>
                <w:b/>
              </w:rPr>
            </w:pPr>
            <w:r w:rsidRPr="002B6C4F">
              <w:rPr>
                <w:b/>
                <w:iCs/>
              </w:rPr>
              <w:t xml:space="preserve">Link: </w:t>
            </w:r>
          </w:p>
          <w:p w:rsidR="002B6C4F" w:rsidRPr="0020086D" w:rsidRDefault="002B6C4F" w:rsidP="002B6C4F">
            <w:pPr>
              <w:pStyle w:val="NoSpacing"/>
              <w:rPr>
                <w:rFonts w:eastAsia="Comic Sans MS"/>
              </w:rPr>
            </w:pPr>
          </w:p>
        </w:tc>
      </w:tr>
      <w:tr w:rsidR="002B6C4F" w:rsidRPr="0020086D" w:rsidTr="00A04B85">
        <w:tc>
          <w:tcPr>
            <w:tcW w:w="5000" w:type="pct"/>
            <w:tcMar>
              <w:top w:w="0" w:type="dxa"/>
              <w:left w:w="108" w:type="dxa"/>
              <w:bottom w:w="0" w:type="dxa"/>
              <w:right w:w="108" w:type="dxa"/>
            </w:tcMar>
          </w:tcPr>
          <w:p w:rsidR="002B6C4F" w:rsidRPr="002B6C4F" w:rsidRDefault="002B6C4F" w:rsidP="002B6C4F">
            <w:pPr>
              <w:pStyle w:val="NoSpacing"/>
              <w:rPr>
                <w:b/>
              </w:rPr>
            </w:pPr>
            <w:r w:rsidRPr="002B6C4F">
              <w:rPr>
                <w:b/>
              </w:rPr>
              <w:t>Mid-Workshop Teaching Point:</w:t>
            </w:r>
          </w:p>
          <w:p w:rsidR="002B6C4F" w:rsidRPr="0020086D" w:rsidRDefault="002B6C4F" w:rsidP="002B6C4F">
            <w:pPr>
              <w:pStyle w:val="NoSpacing"/>
            </w:pPr>
          </w:p>
        </w:tc>
      </w:tr>
      <w:tr w:rsidR="002B6C4F" w:rsidRPr="0020086D" w:rsidTr="00A04B85">
        <w:tc>
          <w:tcPr>
            <w:tcW w:w="5000" w:type="pct"/>
            <w:tcMar>
              <w:top w:w="0" w:type="dxa"/>
              <w:left w:w="108" w:type="dxa"/>
              <w:bottom w:w="0" w:type="dxa"/>
              <w:right w:w="108" w:type="dxa"/>
            </w:tcMar>
          </w:tcPr>
          <w:p w:rsidR="002B6C4F" w:rsidRPr="002B6C4F" w:rsidRDefault="002B6C4F" w:rsidP="002B6C4F">
            <w:pPr>
              <w:pStyle w:val="NoSpacing"/>
              <w:rPr>
                <w:b/>
              </w:rPr>
            </w:pPr>
            <w:r w:rsidRPr="002B6C4F">
              <w:rPr>
                <w:b/>
              </w:rPr>
              <w:t>Share:</w:t>
            </w:r>
          </w:p>
          <w:p w:rsidR="002B6C4F" w:rsidRPr="0020086D" w:rsidRDefault="002B6C4F" w:rsidP="002B6C4F">
            <w:pPr>
              <w:pStyle w:val="NoSpacing"/>
              <w:rPr>
                <w:iCs/>
              </w:rPr>
            </w:pPr>
          </w:p>
        </w:tc>
      </w:tr>
    </w:tbl>
    <w:p w:rsidR="002B6C4F" w:rsidRDefault="002B6C4F">
      <w:r>
        <w:br w:type="page"/>
      </w:r>
    </w:p>
    <w:tbl>
      <w:tblPr>
        <w:tblW w:w="498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40"/>
      </w:tblGrid>
      <w:tr w:rsidR="002B6C4F" w:rsidRPr="002B6C4F" w:rsidTr="002B6C4F">
        <w:tc>
          <w:tcPr>
            <w:tcW w:w="5000" w:type="pct"/>
            <w:tcBorders>
              <w:top w:val="nil"/>
              <w:left w:val="nil"/>
              <w:bottom w:val="nil"/>
              <w:right w:val="nil"/>
            </w:tcBorders>
            <w:tcMar>
              <w:top w:w="0" w:type="dxa"/>
              <w:left w:w="108" w:type="dxa"/>
              <w:bottom w:w="0" w:type="dxa"/>
              <w:right w:w="108" w:type="dxa"/>
            </w:tcMar>
          </w:tcPr>
          <w:p w:rsidR="002B6C4F" w:rsidRPr="002B6C4F" w:rsidRDefault="002B6C4F" w:rsidP="002B6C4F">
            <w:pPr>
              <w:tabs>
                <w:tab w:val="center" w:pos="4320"/>
                <w:tab w:val="right" w:pos="8640"/>
              </w:tabs>
              <w:spacing w:after="0" w:line="240" w:lineRule="auto"/>
              <w:jc w:val="center"/>
              <w:rPr>
                <w:rFonts w:ascii="Calibri" w:eastAsia="Times New Roman" w:hAnsi="Calibri" w:cs="Calibri"/>
                <w:color w:val="000000"/>
                <w:sz w:val="40"/>
                <w:szCs w:val="40"/>
              </w:rPr>
            </w:pPr>
            <w:bookmarkStart w:id="16" w:name="ml11"/>
            <w:bookmarkEnd w:id="16"/>
            <w:r w:rsidRPr="002B6C4F">
              <w:rPr>
                <w:rFonts w:eastAsia="Comic Sans MS" w:cstheme="minorHAnsi"/>
                <w:b/>
                <w:bCs/>
                <w:sz w:val="40"/>
                <w:szCs w:val="40"/>
              </w:rPr>
              <w:lastRenderedPageBreak/>
              <w:t>Unit 2 Mini Lesson 11</w:t>
            </w:r>
          </w:p>
        </w:tc>
      </w:tr>
    </w:tbl>
    <w:p w:rsidR="002B6C4F" w:rsidRPr="002B6C4F" w:rsidRDefault="002B6C4F" w:rsidP="002B6C4F">
      <w:pPr>
        <w:tabs>
          <w:tab w:val="left" w:pos="3900"/>
        </w:tabs>
        <w:spacing w:after="0" w:line="240" w:lineRule="auto"/>
        <w:rPr>
          <w:rFonts w:ascii="Calibri" w:eastAsia="Calibri" w:hAnsi="Calibri" w:cs="Calibri"/>
        </w:rPr>
      </w:pPr>
    </w:p>
    <w:tbl>
      <w:tblPr>
        <w:tblW w:w="5188" w:type="pct"/>
        <w:tblInd w:w="-252" w:type="dxa"/>
        <w:tblLook w:val="0000" w:firstRow="0" w:lastRow="0" w:firstColumn="0" w:lastColumn="0" w:noHBand="0" w:noVBand="0"/>
      </w:tblPr>
      <w:tblGrid>
        <w:gridCol w:w="1979"/>
        <w:gridCol w:w="7957"/>
      </w:tblGrid>
      <w:tr w:rsidR="002B6C4F" w:rsidRPr="002B6C4F" w:rsidTr="00A04B85">
        <w:trPr>
          <w:trHeight w:val="375"/>
        </w:trPr>
        <w:tc>
          <w:tcPr>
            <w:tcW w:w="996" w:type="pct"/>
            <w:tcMar>
              <w:top w:w="0" w:type="dxa"/>
              <w:left w:w="108" w:type="dxa"/>
              <w:bottom w:w="0" w:type="dxa"/>
              <w:right w:w="108" w:type="dxa"/>
            </w:tcMar>
          </w:tcPr>
          <w:p w:rsidR="002B6C4F" w:rsidRPr="002B6C4F" w:rsidRDefault="002B6C4F" w:rsidP="00115041">
            <w:pPr>
              <w:pStyle w:val="NoSpacing"/>
            </w:pPr>
            <w:r w:rsidRPr="002B6C4F">
              <w:t>Unit of Study:</w:t>
            </w:r>
          </w:p>
        </w:tc>
        <w:tc>
          <w:tcPr>
            <w:tcW w:w="4004" w:type="pct"/>
            <w:tcBorders>
              <w:bottom w:val="single" w:sz="12" w:space="0" w:color="auto"/>
            </w:tcBorders>
            <w:tcMar>
              <w:top w:w="0" w:type="dxa"/>
              <w:left w:w="108" w:type="dxa"/>
              <w:bottom w:w="0" w:type="dxa"/>
              <w:right w:w="108" w:type="dxa"/>
            </w:tcMar>
          </w:tcPr>
          <w:p w:rsidR="002B6C4F" w:rsidRPr="002B6C4F" w:rsidRDefault="002B6C4F" w:rsidP="00115041">
            <w:pPr>
              <w:pStyle w:val="NoSpacing"/>
            </w:pPr>
            <w:r w:rsidRPr="002B6C4F">
              <w:t>Tackling Trouble</w:t>
            </w:r>
          </w:p>
        </w:tc>
      </w:tr>
      <w:tr w:rsidR="002B6C4F" w:rsidRPr="002B6C4F" w:rsidTr="00A04B85">
        <w:trPr>
          <w:trHeight w:val="300"/>
        </w:trPr>
        <w:tc>
          <w:tcPr>
            <w:tcW w:w="996" w:type="pct"/>
            <w:tcMar>
              <w:top w:w="0" w:type="dxa"/>
              <w:left w:w="108" w:type="dxa"/>
              <w:bottom w:w="0" w:type="dxa"/>
              <w:right w:w="108" w:type="dxa"/>
            </w:tcMar>
          </w:tcPr>
          <w:p w:rsidR="002B6C4F" w:rsidRPr="002B6C4F" w:rsidRDefault="002B6C4F" w:rsidP="00115041">
            <w:pPr>
              <w:pStyle w:val="NoSpacing"/>
            </w:pPr>
            <w:r w:rsidRPr="002B6C4F">
              <w:t>Goal:</w:t>
            </w:r>
          </w:p>
        </w:tc>
        <w:tc>
          <w:tcPr>
            <w:tcW w:w="4004" w:type="pct"/>
            <w:tcBorders>
              <w:top w:val="single" w:sz="12" w:space="0" w:color="auto"/>
              <w:bottom w:val="single" w:sz="12" w:space="0" w:color="auto"/>
            </w:tcBorders>
            <w:tcMar>
              <w:top w:w="0" w:type="dxa"/>
              <w:left w:w="108" w:type="dxa"/>
              <w:bottom w:w="0" w:type="dxa"/>
              <w:right w:w="108" w:type="dxa"/>
            </w:tcMar>
          </w:tcPr>
          <w:p w:rsidR="002B6C4F" w:rsidRPr="002B6C4F" w:rsidRDefault="002B6C4F" w:rsidP="00115041">
            <w:pPr>
              <w:pStyle w:val="NoSpacing"/>
            </w:pPr>
            <w:r w:rsidRPr="002B6C4F">
              <w:t xml:space="preserve">Use </w:t>
            </w:r>
            <w:proofErr w:type="spellStart"/>
            <w:r w:rsidRPr="002B6C4F">
              <w:t>pics</w:t>
            </w:r>
            <w:proofErr w:type="spellEnd"/>
            <w:r w:rsidRPr="002B6C4F">
              <w:t xml:space="preserve"> to help figure out hard words</w:t>
            </w:r>
          </w:p>
        </w:tc>
      </w:tr>
      <w:tr w:rsidR="002B6C4F" w:rsidRPr="002B6C4F" w:rsidTr="00A04B85">
        <w:trPr>
          <w:trHeight w:val="885"/>
        </w:trPr>
        <w:tc>
          <w:tcPr>
            <w:tcW w:w="996" w:type="pct"/>
            <w:tcMar>
              <w:top w:w="0" w:type="dxa"/>
              <w:left w:w="108" w:type="dxa"/>
              <w:bottom w:w="0" w:type="dxa"/>
              <w:right w:w="108" w:type="dxa"/>
            </w:tcMar>
          </w:tcPr>
          <w:p w:rsidR="002B6C4F" w:rsidRPr="002B6C4F" w:rsidRDefault="002B6C4F" w:rsidP="00115041">
            <w:pPr>
              <w:pStyle w:val="NoSpacing"/>
            </w:pPr>
            <w:r w:rsidRPr="002B6C4F">
              <w:t xml:space="preserve">Teaching point </w:t>
            </w:r>
            <w:r w:rsidRPr="002B6C4F">
              <w:rPr>
                <w:i/>
                <w:iCs/>
              </w:rPr>
              <w:t>(Kid language!)</w:t>
            </w:r>
            <w:r w:rsidRPr="002B6C4F">
              <w:t>:</w:t>
            </w:r>
          </w:p>
        </w:tc>
        <w:tc>
          <w:tcPr>
            <w:tcW w:w="4004" w:type="pct"/>
            <w:tcBorders>
              <w:top w:val="single" w:sz="12" w:space="0" w:color="auto"/>
              <w:bottom w:val="single" w:sz="12" w:space="0" w:color="auto"/>
            </w:tcBorders>
            <w:tcMar>
              <w:top w:w="0" w:type="dxa"/>
              <w:left w:w="108" w:type="dxa"/>
              <w:bottom w:w="0" w:type="dxa"/>
              <w:right w:w="108" w:type="dxa"/>
            </w:tcMar>
          </w:tcPr>
          <w:p w:rsidR="002B6C4F" w:rsidRPr="002B6C4F" w:rsidRDefault="002B6C4F" w:rsidP="00115041">
            <w:pPr>
              <w:pStyle w:val="NoSpacing"/>
            </w:pPr>
            <w:r w:rsidRPr="002B6C4F">
              <w:rPr>
                <w:color w:val="000000"/>
              </w:rPr>
              <w:t>Readers can use the pictures to help them figure out tricky words. When we need help, we might look at the picture and ask ourselves, "What do I see in the picture? What could that word be?"</w:t>
            </w:r>
          </w:p>
        </w:tc>
      </w:tr>
      <w:tr w:rsidR="002B6C4F" w:rsidRPr="002B6C4F" w:rsidTr="00A04B85">
        <w:trPr>
          <w:trHeight w:val="645"/>
        </w:trPr>
        <w:tc>
          <w:tcPr>
            <w:tcW w:w="996" w:type="pct"/>
            <w:tcMar>
              <w:top w:w="0" w:type="dxa"/>
              <w:left w:w="108" w:type="dxa"/>
              <w:bottom w:w="0" w:type="dxa"/>
              <w:right w:w="108" w:type="dxa"/>
            </w:tcMar>
          </w:tcPr>
          <w:p w:rsidR="002B6C4F" w:rsidRPr="002B6C4F" w:rsidRDefault="002B6C4F" w:rsidP="00115041">
            <w:pPr>
              <w:pStyle w:val="NoSpacing"/>
            </w:pPr>
            <w:r w:rsidRPr="002B6C4F">
              <w:t>Text:</w:t>
            </w:r>
          </w:p>
        </w:tc>
        <w:tc>
          <w:tcPr>
            <w:tcW w:w="4004" w:type="pct"/>
            <w:tcBorders>
              <w:top w:val="single" w:sz="12" w:space="0" w:color="auto"/>
              <w:bottom w:val="single" w:sz="12" w:space="0" w:color="auto"/>
            </w:tcBorders>
            <w:tcMar>
              <w:top w:w="0" w:type="dxa"/>
              <w:left w:w="108" w:type="dxa"/>
              <w:bottom w:w="0" w:type="dxa"/>
              <w:right w:w="108" w:type="dxa"/>
            </w:tcMar>
          </w:tcPr>
          <w:p w:rsidR="002B6C4F" w:rsidRPr="002B6C4F" w:rsidRDefault="002B6C4F" w:rsidP="00115041">
            <w:pPr>
              <w:pStyle w:val="NoSpacing"/>
            </w:pPr>
            <w:r w:rsidRPr="002B6C4F">
              <w:rPr>
                <w:color w:val="000000"/>
              </w:rPr>
              <w:t>Familiar big book with 4-5 words easily identified through the picture covered with sticky notes.</w:t>
            </w:r>
          </w:p>
        </w:tc>
      </w:tr>
      <w:tr w:rsidR="002B6C4F" w:rsidRPr="002B6C4F" w:rsidTr="00A04B85">
        <w:trPr>
          <w:trHeight w:val="360"/>
        </w:trPr>
        <w:tc>
          <w:tcPr>
            <w:tcW w:w="996" w:type="pct"/>
            <w:tcMar>
              <w:top w:w="0" w:type="dxa"/>
              <w:left w:w="108" w:type="dxa"/>
              <w:bottom w:w="0" w:type="dxa"/>
              <w:right w:w="108" w:type="dxa"/>
            </w:tcMar>
          </w:tcPr>
          <w:p w:rsidR="002B6C4F" w:rsidRPr="002B6C4F" w:rsidRDefault="002B6C4F" w:rsidP="00115041">
            <w:pPr>
              <w:pStyle w:val="NoSpacing"/>
            </w:pPr>
            <w:proofErr w:type="gramStart"/>
            <w:r w:rsidRPr="002B6C4F">
              <w:t>Chart(</w:t>
            </w:r>
            <w:proofErr w:type="gramEnd"/>
            <w:r w:rsidRPr="002B6C4F">
              <w:t>?):</w:t>
            </w:r>
          </w:p>
        </w:tc>
        <w:tc>
          <w:tcPr>
            <w:tcW w:w="4004" w:type="pct"/>
            <w:tcBorders>
              <w:top w:val="single" w:sz="12" w:space="0" w:color="auto"/>
              <w:bottom w:val="single" w:sz="12" w:space="0" w:color="auto"/>
            </w:tcBorders>
            <w:tcMar>
              <w:top w:w="0" w:type="dxa"/>
              <w:left w:w="108" w:type="dxa"/>
              <w:bottom w:w="0" w:type="dxa"/>
              <w:right w:w="108" w:type="dxa"/>
            </w:tcMar>
          </w:tcPr>
          <w:p w:rsidR="002B6C4F" w:rsidRPr="002B6C4F" w:rsidRDefault="002B6C4F" w:rsidP="00115041">
            <w:pPr>
              <w:pStyle w:val="NoSpacing"/>
            </w:pPr>
          </w:p>
        </w:tc>
      </w:tr>
      <w:tr w:rsidR="002B6C4F" w:rsidRPr="002B6C4F" w:rsidTr="00A04B85">
        <w:trPr>
          <w:trHeight w:val="345"/>
        </w:trPr>
        <w:tc>
          <w:tcPr>
            <w:tcW w:w="996" w:type="pct"/>
            <w:tcMar>
              <w:top w:w="0" w:type="dxa"/>
              <w:left w:w="108" w:type="dxa"/>
              <w:bottom w:w="0" w:type="dxa"/>
              <w:right w:w="108" w:type="dxa"/>
            </w:tcMar>
          </w:tcPr>
          <w:p w:rsidR="002B6C4F" w:rsidRPr="002B6C4F" w:rsidRDefault="002B6C4F" w:rsidP="00115041">
            <w:pPr>
              <w:pStyle w:val="NoSpacing"/>
            </w:pPr>
            <w:r w:rsidRPr="002B6C4F">
              <w:t>Standard:</w:t>
            </w:r>
          </w:p>
        </w:tc>
        <w:tc>
          <w:tcPr>
            <w:tcW w:w="4004" w:type="pct"/>
            <w:tcBorders>
              <w:top w:val="single" w:sz="12" w:space="0" w:color="auto"/>
              <w:bottom w:val="single" w:sz="12" w:space="0" w:color="auto"/>
            </w:tcBorders>
            <w:tcMar>
              <w:top w:w="0" w:type="dxa"/>
              <w:left w:w="108" w:type="dxa"/>
              <w:bottom w:w="0" w:type="dxa"/>
              <w:right w:w="108" w:type="dxa"/>
            </w:tcMar>
          </w:tcPr>
          <w:p w:rsidR="002B6C4F" w:rsidRPr="002B6C4F" w:rsidRDefault="002B6C4F" w:rsidP="00115041">
            <w:pPr>
              <w:pStyle w:val="NoSpacing"/>
            </w:pPr>
            <w:r w:rsidRPr="002B6C4F">
              <w:t>Teaching point on white board. Probably do not need permanent chart.</w:t>
            </w:r>
          </w:p>
        </w:tc>
      </w:tr>
    </w:tbl>
    <w:p w:rsidR="002B6C4F" w:rsidRPr="002B6C4F" w:rsidRDefault="002B6C4F" w:rsidP="002B6C4F">
      <w:pPr>
        <w:spacing w:line="240" w:lineRule="auto"/>
        <w:rPr>
          <w:rFonts w:ascii="Calibri" w:eastAsia="Calibri" w:hAnsi="Calibri" w:cs="Calibri"/>
        </w:rPr>
      </w:pPr>
    </w:p>
    <w:tbl>
      <w:tblPr>
        <w:tblW w:w="5188" w:type="pct"/>
        <w:tblInd w:w="-25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000" w:firstRow="0" w:lastRow="0" w:firstColumn="0" w:lastColumn="0" w:noHBand="0" w:noVBand="0"/>
      </w:tblPr>
      <w:tblGrid>
        <w:gridCol w:w="9936"/>
      </w:tblGrid>
      <w:tr w:rsidR="002B6C4F" w:rsidRPr="002B6C4F" w:rsidTr="00A04B85">
        <w:tc>
          <w:tcPr>
            <w:tcW w:w="5000" w:type="pct"/>
            <w:tcMar>
              <w:top w:w="0" w:type="dxa"/>
              <w:left w:w="108" w:type="dxa"/>
              <w:bottom w:w="0" w:type="dxa"/>
              <w:right w:w="108" w:type="dxa"/>
            </w:tcMar>
            <w:vAlign w:val="center"/>
          </w:tcPr>
          <w:p w:rsidR="002B6C4F" w:rsidRPr="002B6C4F" w:rsidRDefault="002B6C4F" w:rsidP="002B6C4F">
            <w:pPr>
              <w:pStyle w:val="NoSpacing"/>
              <w:rPr>
                <w:rFonts w:ascii="Calibri" w:eastAsia="Calibri" w:hAnsi="Calibri" w:cs="Times New Roman"/>
              </w:rPr>
            </w:pPr>
            <w:r w:rsidRPr="002B6C4F">
              <w:rPr>
                <w:rFonts w:ascii="Calibri" w:eastAsia="Calibri" w:hAnsi="Calibri" w:cs="Times New Roman"/>
                <w:b/>
                <w:bCs/>
              </w:rPr>
              <w:t>Mini Lesson:  (</w:t>
            </w:r>
            <w:r w:rsidRPr="002B6C4F">
              <w:rPr>
                <w:rFonts w:ascii="Calibri" w:eastAsia="Calibri" w:hAnsi="Calibri" w:cs="Times New Roman"/>
              </w:rPr>
              <w:t>7-10 minutes total)</w:t>
            </w:r>
          </w:p>
        </w:tc>
      </w:tr>
      <w:tr w:rsidR="002B6C4F" w:rsidRPr="002B6C4F" w:rsidTr="00A04B85">
        <w:tc>
          <w:tcPr>
            <w:tcW w:w="5000" w:type="pct"/>
            <w:tcMar>
              <w:top w:w="0" w:type="dxa"/>
              <w:left w:w="108" w:type="dxa"/>
              <w:bottom w:w="0" w:type="dxa"/>
              <w:right w:w="108" w:type="dxa"/>
            </w:tcMar>
          </w:tcPr>
          <w:p w:rsidR="002B6C4F" w:rsidRPr="002B6C4F" w:rsidRDefault="002B6C4F" w:rsidP="002B6C4F">
            <w:pPr>
              <w:pStyle w:val="NoSpacing"/>
              <w:rPr>
                <w:rFonts w:ascii="Calibri" w:eastAsia="Calibri" w:hAnsi="Calibri" w:cs="Times New Roman"/>
              </w:rPr>
            </w:pPr>
            <w:r w:rsidRPr="002B6C4F">
              <w:rPr>
                <w:rFonts w:ascii="Calibri" w:eastAsia="Calibri" w:hAnsi="Calibri" w:cs="Times New Roman"/>
                <w:b/>
                <w:bCs/>
                <w:i/>
                <w:iCs/>
              </w:rPr>
              <w:t xml:space="preserve">Connection: </w:t>
            </w:r>
          </w:p>
          <w:p w:rsidR="002B6C4F" w:rsidRPr="002B6C4F" w:rsidRDefault="002B6C4F" w:rsidP="002B6C4F">
            <w:pPr>
              <w:pStyle w:val="NoSpacing"/>
              <w:rPr>
                <w:rFonts w:ascii="Calibri" w:eastAsia="Calibri" w:hAnsi="Calibri" w:cs="Times New Roman"/>
                <w:color w:val="000000"/>
              </w:rPr>
            </w:pPr>
            <w:r w:rsidRPr="002B6C4F">
              <w:rPr>
                <w:rFonts w:ascii="Calibri" w:eastAsia="Calibri" w:hAnsi="Calibri" w:cs="Times New Roman"/>
                <w:color w:val="000000"/>
              </w:rPr>
              <w:t>Readers, we've been learning how to figure out tricky words by using the letters.  There is something else that can help us: the picture!  Today we are going to learn how readers can use the pictures to help them figure out tricky words. (Reference chart.)</w:t>
            </w:r>
          </w:p>
          <w:p w:rsidR="002B6C4F" w:rsidRPr="002B6C4F" w:rsidRDefault="002B6C4F" w:rsidP="002B6C4F">
            <w:pPr>
              <w:pStyle w:val="NoSpacing"/>
              <w:rPr>
                <w:rFonts w:ascii="Calibri" w:eastAsia="Calibri" w:hAnsi="Calibri" w:cs="Times New Roman"/>
                <w:color w:val="000000"/>
              </w:rPr>
            </w:pPr>
          </w:p>
        </w:tc>
      </w:tr>
      <w:tr w:rsidR="002B6C4F" w:rsidRPr="002B6C4F" w:rsidTr="00A04B85">
        <w:tc>
          <w:tcPr>
            <w:tcW w:w="5000" w:type="pct"/>
            <w:tcMar>
              <w:top w:w="0" w:type="dxa"/>
              <w:left w:w="108" w:type="dxa"/>
              <w:bottom w:w="0" w:type="dxa"/>
              <w:right w:w="108" w:type="dxa"/>
            </w:tcMar>
          </w:tcPr>
          <w:p w:rsidR="002B6C4F" w:rsidRPr="002B6C4F" w:rsidRDefault="002B6C4F" w:rsidP="002B6C4F">
            <w:pPr>
              <w:pStyle w:val="NoSpacing"/>
              <w:rPr>
                <w:rFonts w:ascii="Calibri" w:eastAsia="Calibri" w:hAnsi="Calibri" w:cs="Times New Roman"/>
              </w:rPr>
            </w:pPr>
            <w:r w:rsidRPr="002B6C4F">
              <w:rPr>
                <w:rFonts w:ascii="Calibri" w:eastAsia="Calibri" w:hAnsi="Calibri" w:cs="Times New Roman"/>
                <w:b/>
                <w:bCs/>
                <w:i/>
                <w:iCs/>
              </w:rPr>
              <w:t xml:space="preserve">Teach:     </w:t>
            </w:r>
            <w:r w:rsidRPr="002B6C4F">
              <w:rPr>
                <w:rFonts w:ascii="Calibri" w:eastAsia="Calibri" w:hAnsi="Calibri" w:cs="Times New Roman"/>
                <w:i/>
                <w:iCs/>
              </w:rPr>
              <w:t>Demo</w:t>
            </w:r>
            <w:r w:rsidRPr="002B6C4F">
              <w:rPr>
                <w:rFonts w:ascii="Calibri" w:eastAsia="Calibri" w:hAnsi="Calibri" w:cs="Times New Roman"/>
                <w:b/>
                <w:bCs/>
                <w:i/>
                <w:iCs/>
              </w:rPr>
              <w:t xml:space="preserve">        </w:t>
            </w:r>
          </w:p>
          <w:p w:rsidR="002B6C4F" w:rsidRPr="002B6C4F" w:rsidRDefault="002B6C4F" w:rsidP="002B6C4F">
            <w:pPr>
              <w:pStyle w:val="NoSpacing"/>
              <w:rPr>
                <w:rFonts w:ascii="Calibri" w:eastAsia="Calibri" w:hAnsi="Calibri" w:cs="Times New Roman"/>
                <w:color w:val="000000"/>
                <w:sz w:val="24"/>
                <w:szCs w:val="24"/>
              </w:rPr>
            </w:pPr>
            <w:r w:rsidRPr="002B6C4F">
              <w:rPr>
                <w:rFonts w:ascii="Calibri" w:eastAsia="Calibri" w:hAnsi="Calibri" w:cs="Times New Roman"/>
                <w:color w:val="000000"/>
                <w:sz w:val="24"/>
                <w:szCs w:val="24"/>
              </w:rPr>
              <w:t xml:space="preserve">Lots of times when we are reading we will get to a word that we can't figure out no matter how hard we try to use the letters.  Readers can also use the </w:t>
            </w:r>
            <w:r w:rsidRPr="002B6C4F">
              <w:rPr>
                <w:rFonts w:ascii="Calibri" w:eastAsia="Calibri" w:hAnsi="Calibri" w:cs="Times New Roman"/>
                <w:color w:val="000000"/>
                <w:sz w:val="24"/>
                <w:szCs w:val="24"/>
                <w:u w:val="single"/>
              </w:rPr>
              <w:t>pictures</w:t>
            </w:r>
            <w:r w:rsidRPr="002B6C4F">
              <w:rPr>
                <w:rFonts w:ascii="Calibri" w:eastAsia="Calibri" w:hAnsi="Calibri" w:cs="Times New Roman"/>
                <w:color w:val="000000"/>
                <w:sz w:val="24"/>
                <w:szCs w:val="24"/>
              </w:rPr>
              <w:t xml:space="preserve"> to help them figure out tricky words! When we need help, we might look at the picture and ask ourselves, "What do I see in the picture? What could that word be?" (Reference chart.)</w:t>
            </w:r>
          </w:p>
          <w:p w:rsidR="002B6C4F" w:rsidRPr="002B6C4F" w:rsidRDefault="002B6C4F" w:rsidP="002B6C4F">
            <w:pPr>
              <w:pStyle w:val="NoSpacing"/>
              <w:rPr>
                <w:rFonts w:ascii="Calibri" w:eastAsia="Calibri" w:hAnsi="Calibri" w:cs="Times New Roman"/>
                <w:color w:val="000000"/>
                <w:sz w:val="24"/>
                <w:szCs w:val="24"/>
              </w:rPr>
            </w:pPr>
          </w:p>
          <w:p w:rsidR="002B6C4F" w:rsidRPr="002B6C4F" w:rsidRDefault="002B6C4F" w:rsidP="002B6C4F">
            <w:pPr>
              <w:pStyle w:val="NoSpacing"/>
              <w:rPr>
                <w:rFonts w:ascii="Calibri" w:eastAsia="Calibri" w:hAnsi="Calibri" w:cs="Times New Roman"/>
                <w:color w:val="000000"/>
                <w:sz w:val="24"/>
                <w:szCs w:val="24"/>
              </w:rPr>
            </w:pPr>
            <w:r w:rsidRPr="002B6C4F">
              <w:rPr>
                <w:rFonts w:ascii="Calibri" w:eastAsia="Calibri" w:hAnsi="Calibri" w:cs="Times New Roman"/>
                <w:color w:val="000000"/>
                <w:sz w:val="24"/>
                <w:szCs w:val="24"/>
              </w:rPr>
              <w:t xml:space="preserve">Watch me while I use this strategy.  </w:t>
            </w:r>
          </w:p>
          <w:p w:rsidR="002B6C4F" w:rsidRPr="002B6C4F" w:rsidRDefault="002B6C4F" w:rsidP="002B6C4F">
            <w:pPr>
              <w:pStyle w:val="NoSpacing"/>
              <w:rPr>
                <w:rFonts w:ascii="Calibri" w:eastAsia="Calibri" w:hAnsi="Calibri" w:cs="Times New Roman"/>
                <w:color w:val="000000"/>
                <w:sz w:val="24"/>
                <w:szCs w:val="24"/>
              </w:rPr>
            </w:pPr>
          </w:p>
          <w:p w:rsidR="002B6C4F" w:rsidRPr="002B6C4F" w:rsidRDefault="002B6C4F" w:rsidP="002B6C4F">
            <w:pPr>
              <w:pStyle w:val="NoSpacing"/>
              <w:rPr>
                <w:rFonts w:ascii="Calibri" w:eastAsia="Calibri" w:hAnsi="Calibri" w:cs="Times New Roman"/>
                <w:color w:val="000000"/>
                <w:sz w:val="24"/>
                <w:szCs w:val="24"/>
              </w:rPr>
            </w:pPr>
            <w:r w:rsidRPr="002B6C4F">
              <w:rPr>
                <w:rFonts w:ascii="Calibri" w:eastAsia="Calibri" w:hAnsi="Calibri" w:cs="Times New Roman"/>
                <w:color w:val="000000"/>
                <w:sz w:val="24"/>
                <w:szCs w:val="24"/>
              </w:rPr>
              <w:t>Teacher explicitly models and demonstrates how to read up to a post it note covering a word. Stop and reference the chart reminding you to use the picture.  Reference the picture and think out loud what the word could be based on the picture.  I.e</w:t>
            </w:r>
            <w:proofErr w:type="gramStart"/>
            <w:r w:rsidRPr="002B6C4F">
              <w:rPr>
                <w:rFonts w:ascii="Calibri" w:eastAsia="Calibri" w:hAnsi="Calibri" w:cs="Times New Roman"/>
                <w:color w:val="000000"/>
                <w:sz w:val="24"/>
                <w:szCs w:val="24"/>
              </w:rPr>
              <w:t>..-</w:t>
            </w:r>
            <w:proofErr w:type="gramEnd"/>
            <w:r w:rsidRPr="002B6C4F">
              <w:rPr>
                <w:rFonts w:ascii="Calibri" w:eastAsia="Calibri" w:hAnsi="Calibri" w:cs="Times New Roman"/>
                <w:color w:val="000000"/>
                <w:sz w:val="24"/>
                <w:szCs w:val="24"/>
              </w:rPr>
              <w:t xml:space="preserve"> "Hmmm...</w:t>
            </w:r>
            <w:proofErr w:type="gramStart"/>
            <w:r w:rsidRPr="002B6C4F">
              <w:rPr>
                <w:rFonts w:ascii="Calibri" w:eastAsia="Calibri" w:hAnsi="Calibri" w:cs="Times New Roman"/>
                <w:color w:val="000000"/>
                <w:sz w:val="24"/>
                <w:szCs w:val="24"/>
              </w:rPr>
              <w:t>the</w:t>
            </w:r>
            <w:proofErr w:type="gramEnd"/>
            <w:r w:rsidRPr="002B6C4F">
              <w:rPr>
                <w:rFonts w:ascii="Calibri" w:eastAsia="Calibri" w:hAnsi="Calibri" w:cs="Times New Roman"/>
                <w:color w:val="000000"/>
                <w:sz w:val="24"/>
                <w:szCs w:val="24"/>
              </w:rPr>
              <w:t xml:space="preserve"> picture looks like a lady. She has kids. I bet it is a mom." Take off the post it note revealing the word "mom".  "See, I was right!" I used the picture and it helped me!</w:t>
            </w:r>
          </w:p>
          <w:p w:rsidR="002B6C4F" w:rsidRPr="002B6C4F" w:rsidRDefault="002B6C4F" w:rsidP="002B6C4F">
            <w:pPr>
              <w:pStyle w:val="NoSpacing"/>
              <w:rPr>
                <w:rFonts w:ascii="Calibri" w:eastAsia="Calibri" w:hAnsi="Calibri" w:cs="Times New Roman"/>
                <w:color w:val="000000"/>
                <w:sz w:val="24"/>
                <w:szCs w:val="24"/>
              </w:rPr>
            </w:pPr>
          </w:p>
          <w:p w:rsidR="002B6C4F" w:rsidRPr="002B6C4F" w:rsidRDefault="002B6C4F" w:rsidP="002B6C4F">
            <w:pPr>
              <w:pStyle w:val="NoSpacing"/>
              <w:rPr>
                <w:rFonts w:ascii="Calibri" w:eastAsia="Calibri" w:hAnsi="Calibri" w:cs="Times New Roman"/>
                <w:color w:val="000000"/>
                <w:sz w:val="24"/>
                <w:szCs w:val="24"/>
              </w:rPr>
            </w:pPr>
            <w:r w:rsidRPr="002B6C4F">
              <w:rPr>
                <w:rFonts w:ascii="Calibri" w:eastAsia="Calibri" w:hAnsi="Calibri" w:cs="Times New Roman"/>
                <w:color w:val="000000"/>
                <w:sz w:val="24"/>
                <w:szCs w:val="24"/>
              </w:rPr>
              <w:t>Do this a second time.  (NOTE: in reality, you need to do more than guess based on the picture. Those lessons are to come.  Right now, the focus is just on using the picture to help.)</w:t>
            </w:r>
          </w:p>
          <w:p w:rsidR="002B6C4F" w:rsidRPr="002B6C4F" w:rsidRDefault="002B6C4F" w:rsidP="002B6C4F">
            <w:pPr>
              <w:pStyle w:val="NoSpacing"/>
              <w:rPr>
                <w:rFonts w:ascii="Calibri" w:eastAsia="Calibri" w:hAnsi="Calibri" w:cs="Times New Roman"/>
                <w:color w:val="000000"/>
                <w:sz w:val="24"/>
                <w:szCs w:val="24"/>
              </w:rPr>
            </w:pPr>
          </w:p>
        </w:tc>
      </w:tr>
      <w:tr w:rsidR="002B6C4F" w:rsidRPr="002B6C4F" w:rsidTr="00A04B85">
        <w:tc>
          <w:tcPr>
            <w:tcW w:w="5000" w:type="pct"/>
            <w:tcMar>
              <w:top w:w="0" w:type="dxa"/>
              <w:left w:w="108" w:type="dxa"/>
              <w:bottom w:w="0" w:type="dxa"/>
              <w:right w:w="108" w:type="dxa"/>
            </w:tcMar>
          </w:tcPr>
          <w:p w:rsidR="002B6C4F" w:rsidRPr="002B6C4F" w:rsidRDefault="002B6C4F" w:rsidP="002B6C4F">
            <w:pPr>
              <w:pStyle w:val="NoSpacing"/>
              <w:rPr>
                <w:rFonts w:ascii="Calibri" w:eastAsia="Calibri" w:hAnsi="Calibri" w:cs="Times New Roman"/>
              </w:rPr>
            </w:pPr>
            <w:r w:rsidRPr="002B6C4F">
              <w:rPr>
                <w:rFonts w:ascii="Calibri" w:eastAsia="Calibri" w:hAnsi="Calibri" w:cs="Times New Roman"/>
                <w:b/>
                <w:bCs/>
                <w:i/>
                <w:iCs/>
              </w:rPr>
              <w:t xml:space="preserve">Active Involvement: </w:t>
            </w:r>
          </w:p>
          <w:p w:rsidR="002B6C4F" w:rsidRPr="002B6C4F" w:rsidRDefault="002B6C4F" w:rsidP="002B6C4F">
            <w:pPr>
              <w:pStyle w:val="NoSpacing"/>
              <w:rPr>
                <w:rFonts w:ascii="Calibri" w:eastAsia="Calibri" w:hAnsi="Calibri" w:cs="Times New Roman"/>
                <w:color w:val="000000"/>
                <w:sz w:val="24"/>
                <w:szCs w:val="24"/>
              </w:rPr>
            </w:pPr>
            <w:r w:rsidRPr="002B6C4F">
              <w:rPr>
                <w:rFonts w:ascii="Calibri" w:eastAsia="Calibri" w:hAnsi="Calibri" w:cs="Times New Roman"/>
                <w:color w:val="000000"/>
                <w:sz w:val="24"/>
                <w:szCs w:val="24"/>
              </w:rPr>
              <w:t>Now it's your turn to try. I have covered a few more words in our books and you are going to use the pictures to help them figure out tricky words. (Reference chart.)</w:t>
            </w:r>
          </w:p>
          <w:p w:rsidR="002B6C4F" w:rsidRPr="002B6C4F" w:rsidRDefault="002B6C4F" w:rsidP="002B6C4F">
            <w:pPr>
              <w:pStyle w:val="NoSpacing"/>
              <w:rPr>
                <w:rFonts w:ascii="Calibri" w:eastAsia="Calibri" w:hAnsi="Calibri" w:cs="Times New Roman"/>
                <w:color w:val="000000"/>
                <w:sz w:val="24"/>
                <w:szCs w:val="24"/>
              </w:rPr>
            </w:pPr>
          </w:p>
          <w:p w:rsidR="002B6C4F" w:rsidRPr="002B6C4F" w:rsidRDefault="002B6C4F" w:rsidP="002B6C4F">
            <w:pPr>
              <w:pStyle w:val="NoSpacing"/>
              <w:rPr>
                <w:rFonts w:ascii="Calibri" w:eastAsia="Calibri" w:hAnsi="Calibri" w:cs="Times New Roman"/>
                <w:color w:val="000000"/>
                <w:sz w:val="24"/>
                <w:szCs w:val="24"/>
              </w:rPr>
            </w:pPr>
            <w:r w:rsidRPr="002B6C4F">
              <w:rPr>
                <w:rFonts w:ascii="Calibri" w:eastAsia="Calibri" w:hAnsi="Calibri" w:cs="Times New Roman"/>
                <w:color w:val="000000"/>
                <w:sz w:val="24"/>
                <w:szCs w:val="24"/>
              </w:rPr>
              <w:t xml:space="preserve">(Partner A and B takes turns using the strategy on the next two pages of the book.  Make sure the words you cover are easily identifiable in the picture.  The answers may not be correct- I.e. </w:t>
            </w:r>
            <w:r w:rsidRPr="002B6C4F">
              <w:rPr>
                <w:rFonts w:ascii="Calibri" w:eastAsia="Calibri" w:hAnsi="Calibri" w:cs="Times New Roman"/>
                <w:color w:val="000000"/>
                <w:sz w:val="24"/>
                <w:szCs w:val="24"/>
              </w:rPr>
              <w:lastRenderedPageBreak/>
              <w:t>students may say puppy instead of dog.  Let this go right now as the focus is on the PICTURE not on the WORD. Recognize the use of the pictures and the next lessons will focus on the words and cross checking across other sources.)</w:t>
            </w:r>
          </w:p>
          <w:p w:rsidR="002B6C4F" w:rsidRPr="002B6C4F" w:rsidRDefault="002B6C4F" w:rsidP="002B6C4F">
            <w:pPr>
              <w:pStyle w:val="NoSpacing"/>
              <w:rPr>
                <w:rFonts w:ascii="Calibri" w:eastAsia="Calibri" w:hAnsi="Calibri" w:cs="Times New Roman"/>
                <w:color w:val="000000"/>
                <w:sz w:val="24"/>
                <w:szCs w:val="24"/>
              </w:rPr>
            </w:pPr>
          </w:p>
        </w:tc>
      </w:tr>
      <w:tr w:rsidR="002B6C4F" w:rsidRPr="002B6C4F" w:rsidTr="00A04B85">
        <w:tc>
          <w:tcPr>
            <w:tcW w:w="5000" w:type="pct"/>
            <w:tcMar>
              <w:top w:w="0" w:type="dxa"/>
              <w:left w:w="108" w:type="dxa"/>
              <w:bottom w:w="0" w:type="dxa"/>
              <w:right w:w="108" w:type="dxa"/>
            </w:tcMar>
          </w:tcPr>
          <w:p w:rsidR="002B6C4F" w:rsidRPr="002B6C4F" w:rsidRDefault="002B6C4F" w:rsidP="002B6C4F">
            <w:pPr>
              <w:pStyle w:val="NoSpacing"/>
              <w:rPr>
                <w:rFonts w:ascii="Calibri" w:eastAsia="Calibri" w:hAnsi="Calibri" w:cs="Times New Roman"/>
              </w:rPr>
            </w:pPr>
            <w:r w:rsidRPr="002B6C4F">
              <w:rPr>
                <w:rFonts w:ascii="Calibri" w:eastAsia="Calibri" w:hAnsi="Calibri" w:cs="Times New Roman"/>
                <w:b/>
                <w:bCs/>
                <w:i/>
                <w:iCs/>
              </w:rPr>
              <w:lastRenderedPageBreak/>
              <w:t xml:space="preserve">Link: </w:t>
            </w:r>
          </w:p>
          <w:p w:rsidR="002B6C4F" w:rsidRPr="002B6C4F" w:rsidRDefault="002B6C4F" w:rsidP="002B6C4F">
            <w:pPr>
              <w:pStyle w:val="NoSpacing"/>
              <w:rPr>
                <w:rFonts w:ascii="Calibri" w:eastAsia="Calibri" w:hAnsi="Calibri" w:cs="Times New Roman"/>
                <w:color w:val="000000"/>
                <w:sz w:val="24"/>
                <w:szCs w:val="24"/>
              </w:rPr>
            </w:pPr>
            <w:r w:rsidRPr="002B6C4F">
              <w:rPr>
                <w:rFonts w:ascii="Calibri" w:eastAsia="Calibri" w:hAnsi="Calibri" w:cs="Times New Roman"/>
                <w:color w:val="000000"/>
                <w:sz w:val="24"/>
                <w:szCs w:val="24"/>
              </w:rPr>
              <w:t xml:space="preserve">Readers, it's almost </w:t>
            </w:r>
            <w:proofErr w:type="gramStart"/>
            <w:r w:rsidRPr="002B6C4F">
              <w:rPr>
                <w:rFonts w:ascii="Calibri" w:eastAsia="Calibri" w:hAnsi="Calibri" w:cs="Times New Roman"/>
                <w:color w:val="000000"/>
                <w:sz w:val="24"/>
                <w:szCs w:val="24"/>
              </w:rPr>
              <w:t>time</w:t>
            </w:r>
            <w:proofErr w:type="gramEnd"/>
            <w:r w:rsidRPr="002B6C4F">
              <w:rPr>
                <w:rFonts w:ascii="Calibri" w:eastAsia="Calibri" w:hAnsi="Calibri" w:cs="Times New Roman"/>
                <w:color w:val="000000"/>
                <w:sz w:val="24"/>
                <w:szCs w:val="24"/>
              </w:rPr>
              <w:t xml:space="preserve"> for you to go off reading now!  When you do, remember that readers can use the pictures to help them figure out tricky words. (Reference chart.)</w:t>
            </w:r>
          </w:p>
          <w:p w:rsidR="002B6C4F" w:rsidRPr="002B6C4F" w:rsidRDefault="002B6C4F" w:rsidP="002B6C4F">
            <w:pPr>
              <w:pStyle w:val="NoSpacing"/>
              <w:rPr>
                <w:rFonts w:ascii="Calibri" w:eastAsia="Calibri" w:hAnsi="Calibri" w:cs="Times New Roman"/>
                <w:color w:val="000000"/>
                <w:sz w:val="24"/>
                <w:szCs w:val="24"/>
              </w:rPr>
            </w:pPr>
          </w:p>
        </w:tc>
      </w:tr>
      <w:tr w:rsidR="002B6C4F" w:rsidRPr="002B6C4F" w:rsidTr="00A04B85">
        <w:tc>
          <w:tcPr>
            <w:tcW w:w="5000" w:type="pct"/>
            <w:tcMar>
              <w:top w:w="0" w:type="dxa"/>
              <w:left w:w="108" w:type="dxa"/>
              <w:bottom w:w="0" w:type="dxa"/>
              <w:right w:w="108" w:type="dxa"/>
            </w:tcMar>
          </w:tcPr>
          <w:p w:rsidR="002B6C4F" w:rsidRPr="002B6C4F" w:rsidRDefault="002B6C4F" w:rsidP="002B6C4F">
            <w:pPr>
              <w:pStyle w:val="NoSpacing"/>
              <w:rPr>
                <w:rFonts w:ascii="Calibri" w:eastAsia="Calibri" w:hAnsi="Calibri" w:cs="Times New Roman"/>
              </w:rPr>
            </w:pPr>
            <w:r w:rsidRPr="002B6C4F">
              <w:rPr>
                <w:rFonts w:ascii="Calibri" w:eastAsia="Calibri" w:hAnsi="Calibri" w:cs="Times New Roman"/>
                <w:b/>
                <w:bCs/>
              </w:rPr>
              <w:t>Mid-Workshop Teaching Point:</w:t>
            </w:r>
          </w:p>
          <w:p w:rsidR="002B6C4F" w:rsidRPr="002B6C4F" w:rsidRDefault="002B6C4F" w:rsidP="002B6C4F">
            <w:pPr>
              <w:pStyle w:val="NoSpacing"/>
              <w:rPr>
                <w:rFonts w:ascii="Calibri" w:eastAsia="Calibri" w:hAnsi="Calibri" w:cs="Times New Roman"/>
                <w:b/>
                <w:bCs/>
              </w:rPr>
            </w:pPr>
          </w:p>
        </w:tc>
      </w:tr>
      <w:tr w:rsidR="002B6C4F" w:rsidRPr="002B6C4F" w:rsidTr="00A04B85">
        <w:tc>
          <w:tcPr>
            <w:tcW w:w="5000" w:type="pct"/>
            <w:tcMar>
              <w:top w:w="0" w:type="dxa"/>
              <w:left w:w="108" w:type="dxa"/>
              <w:bottom w:w="0" w:type="dxa"/>
              <w:right w:w="108" w:type="dxa"/>
            </w:tcMar>
          </w:tcPr>
          <w:p w:rsidR="002B6C4F" w:rsidRPr="002B6C4F" w:rsidRDefault="002B6C4F" w:rsidP="002B6C4F">
            <w:pPr>
              <w:pStyle w:val="NoSpacing"/>
              <w:rPr>
                <w:rFonts w:ascii="Calibri" w:eastAsia="Calibri" w:hAnsi="Calibri" w:cs="Times New Roman"/>
              </w:rPr>
            </w:pPr>
            <w:r w:rsidRPr="002B6C4F">
              <w:rPr>
                <w:rFonts w:ascii="Calibri" w:eastAsia="Calibri" w:hAnsi="Calibri" w:cs="Times New Roman"/>
                <w:b/>
                <w:bCs/>
              </w:rPr>
              <w:t>Share:</w:t>
            </w:r>
          </w:p>
          <w:p w:rsidR="002B6C4F" w:rsidRPr="002B6C4F" w:rsidRDefault="002B6C4F" w:rsidP="002B6C4F">
            <w:pPr>
              <w:pStyle w:val="NoSpacing"/>
              <w:rPr>
                <w:rFonts w:ascii="Calibri" w:eastAsia="Calibri" w:hAnsi="Calibri" w:cs="Times New Roman"/>
                <w:b/>
                <w:bCs/>
              </w:rPr>
            </w:pPr>
          </w:p>
        </w:tc>
      </w:tr>
    </w:tbl>
    <w:p w:rsidR="002B6C4F" w:rsidRDefault="002B6C4F" w:rsidP="001A1F39">
      <w:pPr>
        <w:pStyle w:val="NoSpacing"/>
      </w:pPr>
    </w:p>
    <w:p w:rsidR="002B6C4F" w:rsidRDefault="002B6C4F">
      <w:r>
        <w:br w:type="page"/>
      </w:r>
    </w:p>
    <w:tbl>
      <w:tblPr>
        <w:tblW w:w="498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40"/>
      </w:tblGrid>
      <w:tr w:rsidR="006344B4" w:rsidRPr="006344B4" w:rsidTr="006344B4">
        <w:tc>
          <w:tcPr>
            <w:tcW w:w="5000" w:type="pct"/>
            <w:tcBorders>
              <w:top w:val="nil"/>
              <w:left w:val="nil"/>
              <w:bottom w:val="nil"/>
              <w:right w:val="nil"/>
            </w:tcBorders>
            <w:tcMar>
              <w:top w:w="0" w:type="dxa"/>
              <w:left w:w="108" w:type="dxa"/>
              <w:bottom w:w="0" w:type="dxa"/>
              <w:right w:w="108" w:type="dxa"/>
            </w:tcMar>
          </w:tcPr>
          <w:p w:rsidR="006344B4" w:rsidRPr="006344B4" w:rsidRDefault="006344B4" w:rsidP="002B6C4F">
            <w:pPr>
              <w:tabs>
                <w:tab w:val="center" w:pos="4320"/>
                <w:tab w:val="right" w:pos="8640"/>
              </w:tabs>
              <w:spacing w:after="0" w:line="240" w:lineRule="auto"/>
              <w:jc w:val="center"/>
              <w:rPr>
                <w:rFonts w:cstheme="minorHAnsi"/>
                <w:sz w:val="40"/>
                <w:szCs w:val="40"/>
              </w:rPr>
            </w:pPr>
            <w:bookmarkStart w:id="17" w:name="ml12"/>
            <w:bookmarkEnd w:id="17"/>
            <w:r w:rsidRPr="006344B4">
              <w:rPr>
                <w:rFonts w:eastAsia="Comic Sans MS" w:cstheme="minorHAnsi"/>
                <w:b/>
                <w:bCs/>
                <w:color w:val="000000"/>
                <w:sz w:val="40"/>
                <w:szCs w:val="40"/>
              </w:rPr>
              <w:lastRenderedPageBreak/>
              <w:t>Unit 2 Mini Lesson 12</w:t>
            </w:r>
          </w:p>
        </w:tc>
      </w:tr>
    </w:tbl>
    <w:p w:rsidR="002B6C4F" w:rsidRPr="002B6C4F" w:rsidRDefault="002B6C4F" w:rsidP="002B6C4F">
      <w:pPr>
        <w:tabs>
          <w:tab w:val="left" w:pos="3900"/>
        </w:tabs>
        <w:spacing w:after="0" w:line="240" w:lineRule="auto"/>
        <w:rPr>
          <w:rFonts w:cstheme="minorHAnsi"/>
        </w:rPr>
      </w:pPr>
    </w:p>
    <w:tbl>
      <w:tblPr>
        <w:tblW w:w="5188" w:type="pc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79"/>
        <w:gridCol w:w="7957"/>
      </w:tblGrid>
      <w:tr w:rsidR="002B6C4F" w:rsidRPr="002B6C4F" w:rsidTr="00A04B85">
        <w:tc>
          <w:tcPr>
            <w:tcW w:w="996" w:type="pct"/>
            <w:tcBorders>
              <w:top w:val="nil"/>
              <w:left w:val="nil"/>
              <w:bottom w:val="nil"/>
              <w:right w:val="nil"/>
            </w:tcBorders>
            <w:tcMar>
              <w:top w:w="0" w:type="dxa"/>
              <w:left w:w="108" w:type="dxa"/>
              <w:bottom w:w="0" w:type="dxa"/>
              <w:right w:w="108" w:type="dxa"/>
            </w:tcMar>
          </w:tcPr>
          <w:p w:rsidR="002B6C4F" w:rsidRPr="006344B4" w:rsidRDefault="002B6C4F" w:rsidP="00C67A08">
            <w:pPr>
              <w:spacing w:after="0" w:line="240" w:lineRule="auto"/>
              <w:rPr>
                <w:rFonts w:cstheme="minorHAnsi"/>
                <w:sz w:val="24"/>
                <w:szCs w:val="24"/>
              </w:rPr>
            </w:pPr>
            <w:r w:rsidRPr="006344B4">
              <w:rPr>
                <w:rFonts w:eastAsia="Comic Sans MS" w:cstheme="minorHAnsi"/>
                <w:b/>
                <w:bCs/>
                <w:sz w:val="24"/>
                <w:szCs w:val="24"/>
              </w:rPr>
              <w:t>Unit of Study:</w:t>
            </w:r>
          </w:p>
        </w:tc>
        <w:tc>
          <w:tcPr>
            <w:tcW w:w="4004" w:type="pct"/>
            <w:tcBorders>
              <w:top w:val="nil"/>
              <w:left w:val="nil"/>
              <w:bottom w:val="single" w:sz="12" w:space="0" w:color="auto"/>
              <w:right w:val="nil"/>
            </w:tcBorders>
            <w:tcMar>
              <w:top w:w="0" w:type="dxa"/>
              <w:left w:w="108" w:type="dxa"/>
              <w:bottom w:w="0" w:type="dxa"/>
              <w:right w:w="108" w:type="dxa"/>
            </w:tcMar>
          </w:tcPr>
          <w:p w:rsidR="002B6C4F" w:rsidRPr="002B6C4F" w:rsidRDefault="002B6C4F" w:rsidP="00C67A08">
            <w:pPr>
              <w:spacing w:after="0" w:line="240" w:lineRule="auto"/>
              <w:rPr>
                <w:rFonts w:cstheme="minorHAnsi"/>
              </w:rPr>
            </w:pPr>
            <w:r w:rsidRPr="002B6C4F">
              <w:rPr>
                <w:rFonts w:eastAsia="Comic Sans MS" w:cstheme="minorHAnsi"/>
              </w:rPr>
              <w:t>Tackling Trouble</w:t>
            </w:r>
          </w:p>
        </w:tc>
      </w:tr>
      <w:tr w:rsidR="002B6C4F" w:rsidRPr="002B6C4F" w:rsidTr="00A04B85">
        <w:tc>
          <w:tcPr>
            <w:tcW w:w="996" w:type="pct"/>
            <w:tcBorders>
              <w:top w:val="nil"/>
              <w:left w:val="nil"/>
              <w:bottom w:val="nil"/>
              <w:right w:val="nil"/>
            </w:tcBorders>
            <w:tcMar>
              <w:top w:w="0" w:type="dxa"/>
              <w:left w:w="108" w:type="dxa"/>
              <w:bottom w:w="0" w:type="dxa"/>
              <w:right w:w="108" w:type="dxa"/>
            </w:tcMar>
          </w:tcPr>
          <w:p w:rsidR="002B6C4F" w:rsidRPr="006344B4" w:rsidRDefault="002B6C4F" w:rsidP="00C67A08">
            <w:pPr>
              <w:spacing w:after="0" w:line="240" w:lineRule="auto"/>
              <w:rPr>
                <w:rFonts w:cstheme="minorHAnsi"/>
                <w:sz w:val="24"/>
                <w:szCs w:val="24"/>
              </w:rPr>
            </w:pPr>
            <w:r w:rsidRPr="006344B4">
              <w:rPr>
                <w:rFonts w:eastAsia="Comic Sans MS" w:cstheme="minorHAnsi"/>
                <w:b/>
                <w:bCs/>
                <w:sz w:val="24"/>
                <w:szCs w:val="24"/>
              </w:rPr>
              <w:t>Goal:</w:t>
            </w:r>
          </w:p>
        </w:tc>
        <w:tc>
          <w:tcPr>
            <w:tcW w:w="4004" w:type="pct"/>
            <w:tcBorders>
              <w:top w:val="single" w:sz="12" w:space="0" w:color="auto"/>
              <w:left w:val="nil"/>
              <w:bottom w:val="single" w:sz="12" w:space="0" w:color="auto"/>
              <w:right w:val="nil"/>
            </w:tcBorders>
            <w:tcMar>
              <w:top w:w="0" w:type="dxa"/>
              <w:left w:w="108" w:type="dxa"/>
              <w:bottom w:w="0" w:type="dxa"/>
              <w:right w:w="108" w:type="dxa"/>
            </w:tcMar>
          </w:tcPr>
          <w:p w:rsidR="002B6C4F" w:rsidRPr="002B6C4F" w:rsidRDefault="002B6C4F" w:rsidP="00C67A08">
            <w:pPr>
              <w:spacing w:after="0" w:line="240" w:lineRule="auto"/>
              <w:rPr>
                <w:rFonts w:cstheme="minorHAnsi"/>
              </w:rPr>
            </w:pPr>
            <w:r w:rsidRPr="002B6C4F">
              <w:rPr>
                <w:rFonts w:eastAsia="Comic Sans MS" w:cstheme="minorHAnsi"/>
              </w:rPr>
              <w:t>Cross check for meaning- use picture and word</w:t>
            </w:r>
          </w:p>
        </w:tc>
      </w:tr>
      <w:tr w:rsidR="002B6C4F" w:rsidRPr="002B6C4F" w:rsidTr="00A04B85">
        <w:tc>
          <w:tcPr>
            <w:tcW w:w="996" w:type="pct"/>
            <w:tcBorders>
              <w:top w:val="nil"/>
              <w:left w:val="nil"/>
              <w:bottom w:val="nil"/>
              <w:right w:val="nil"/>
            </w:tcBorders>
            <w:tcMar>
              <w:top w:w="0" w:type="dxa"/>
              <w:left w:w="108" w:type="dxa"/>
              <w:bottom w:w="0" w:type="dxa"/>
              <w:right w:w="108" w:type="dxa"/>
            </w:tcMar>
          </w:tcPr>
          <w:p w:rsidR="002B6C4F" w:rsidRPr="006344B4" w:rsidRDefault="002B6C4F" w:rsidP="00C67A08">
            <w:pPr>
              <w:spacing w:after="0" w:line="240" w:lineRule="auto"/>
              <w:rPr>
                <w:rFonts w:cstheme="minorHAnsi"/>
                <w:sz w:val="24"/>
                <w:szCs w:val="24"/>
              </w:rPr>
            </w:pPr>
            <w:r w:rsidRPr="006344B4">
              <w:rPr>
                <w:rFonts w:eastAsia="Comic Sans MS" w:cstheme="minorHAnsi"/>
                <w:b/>
                <w:bCs/>
                <w:sz w:val="24"/>
                <w:szCs w:val="24"/>
              </w:rPr>
              <w:t xml:space="preserve">Teaching point </w:t>
            </w:r>
            <w:r w:rsidRPr="006344B4">
              <w:rPr>
                <w:rFonts w:eastAsia="Comic Sans MS" w:cstheme="minorHAnsi"/>
                <w:i/>
                <w:iCs/>
                <w:sz w:val="24"/>
                <w:szCs w:val="24"/>
              </w:rPr>
              <w:t>(Kid language!)</w:t>
            </w:r>
            <w:r w:rsidRPr="006344B4">
              <w:rPr>
                <w:rFonts w:eastAsia="Comic Sans MS" w:cstheme="minorHAnsi"/>
                <w:b/>
                <w:bCs/>
                <w:sz w:val="24"/>
                <w:szCs w:val="24"/>
              </w:rPr>
              <w:t>:</w:t>
            </w:r>
          </w:p>
        </w:tc>
        <w:tc>
          <w:tcPr>
            <w:tcW w:w="4004" w:type="pct"/>
            <w:tcBorders>
              <w:top w:val="single" w:sz="12" w:space="0" w:color="auto"/>
              <w:left w:val="nil"/>
              <w:bottom w:val="single" w:sz="12" w:space="0" w:color="auto"/>
              <w:right w:val="nil"/>
            </w:tcBorders>
            <w:tcMar>
              <w:top w:w="0" w:type="dxa"/>
              <w:left w:w="108" w:type="dxa"/>
              <w:bottom w:w="0" w:type="dxa"/>
              <w:right w:w="108" w:type="dxa"/>
            </w:tcMar>
          </w:tcPr>
          <w:p w:rsidR="002B6C4F" w:rsidRPr="002B6C4F" w:rsidRDefault="002B6C4F" w:rsidP="00C67A08">
            <w:pPr>
              <w:spacing w:after="0" w:line="240" w:lineRule="auto"/>
              <w:ind w:left="720" w:hanging="738"/>
              <w:rPr>
                <w:rFonts w:cstheme="minorHAnsi"/>
              </w:rPr>
            </w:pPr>
            <w:r w:rsidRPr="002B6C4F">
              <w:rPr>
                <w:rFonts w:eastAsia="Comic Sans MS" w:cstheme="minorHAnsi"/>
                <w:color w:val="000000"/>
                <w:sz w:val="24"/>
                <w:szCs w:val="24"/>
              </w:rPr>
              <w:t>To help figure out tricky words, readers remind themselves to:</w:t>
            </w:r>
          </w:p>
          <w:p w:rsidR="002B6C4F" w:rsidRPr="002B6C4F" w:rsidRDefault="002B6C4F" w:rsidP="00C67A08">
            <w:pPr>
              <w:numPr>
                <w:ilvl w:val="0"/>
                <w:numId w:val="26"/>
              </w:numPr>
              <w:tabs>
                <w:tab w:val="num" w:pos="720"/>
              </w:tabs>
              <w:spacing w:after="0" w:line="240" w:lineRule="auto"/>
              <w:rPr>
                <w:rFonts w:eastAsia="Comic Sans MS" w:cstheme="minorHAnsi"/>
                <w:color w:val="000000"/>
                <w:sz w:val="24"/>
                <w:szCs w:val="24"/>
              </w:rPr>
            </w:pPr>
            <w:r w:rsidRPr="002B6C4F">
              <w:rPr>
                <w:rFonts w:eastAsia="Comic Sans MS" w:cstheme="minorHAnsi"/>
                <w:color w:val="000000"/>
                <w:sz w:val="24"/>
                <w:szCs w:val="24"/>
              </w:rPr>
              <w:t>Check the picture!</w:t>
            </w:r>
          </w:p>
          <w:p w:rsidR="002B6C4F" w:rsidRPr="002B6C4F" w:rsidRDefault="002B6C4F" w:rsidP="00C67A08">
            <w:pPr>
              <w:numPr>
                <w:ilvl w:val="0"/>
                <w:numId w:val="26"/>
              </w:numPr>
              <w:tabs>
                <w:tab w:val="num" w:pos="720"/>
              </w:tabs>
              <w:spacing w:after="0" w:line="240" w:lineRule="auto"/>
              <w:rPr>
                <w:rFonts w:eastAsia="Comic Sans MS" w:cstheme="minorHAnsi"/>
                <w:color w:val="000000"/>
                <w:sz w:val="24"/>
                <w:szCs w:val="24"/>
              </w:rPr>
            </w:pPr>
            <w:r w:rsidRPr="002B6C4F">
              <w:rPr>
                <w:rFonts w:eastAsia="Comic Sans MS" w:cstheme="minorHAnsi"/>
                <w:color w:val="000000"/>
                <w:sz w:val="24"/>
                <w:szCs w:val="24"/>
              </w:rPr>
              <w:t>Check the word! (Reference chart.)</w:t>
            </w:r>
          </w:p>
        </w:tc>
      </w:tr>
      <w:tr w:rsidR="002B6C4F" w:rsidRPr="002B6C4F" w:rsidTr="00A04B85">
        <w:tc>
          <w:tcPr>
            <w:tcW w:w="996" w:type="pct"/>
            <w:tcBorders>
              <w:top w:val="nil"/>
              <w:left w:val="nil"/>
              <w:bottom w:val="nil"/>
              <w:right w:val="nil"/>
            </w:tcBorders>
            <w:tcMar>
              <w:top w:w="0" w:type="dxa"/>
              <w:left w:w="108" w:type="dxa"/>
              <w:bottom w:w="0" w:type="dxa"/>
              <w:right w:w="108" w:type="dxa"/>
            </w:tcMar>
          </w:tcPr>
          <w:p w:rsidR="002B6C4F" w:rsidRPr="006344B4" w:rsidRDefault="002B6C4F" w:rsidP="00C67A08">
            <w:pPr>
              <w:spacing w:after="0" w:line="240" w:lineRule="auto"/>
              <w:rPr>
                <w:rFonts w:cstheme="minorHAnsi"/>
                <w:sz w:val="24"/>
                <w:szCs w:val="24"/>
              </w:rPr>
            </w:pPr>
            <w:r w:rsidRPr="006344B4">
              <w:rPr>
                <w:rFonts w:eastAsia="Comic Sans MS" w:cstheme="minorHAnsi"/>
                <w:b/>
                <w:bCs/>
                <w:sz w:val="24"/>
                <w:szCs w:val="24"/>
              </w:rPr>
              <w:t>Text:</w:t>
            </w:r>
          </w:p>
        </w:tc>
        <w:tc>
          <w:tcPr>
            <w:tcW w:w="4004" w:type="pct"/>
            <w:tcBorders>
              <w:top w:val="single" w:sz="12" w:space="0" w:color="auto"/>
              <w:left w:val="nil"/>
              <w:bottom w:val="single" w:sz="12" w:space="0" w:color="auto"/>
              <w:right w:val="nil"/>
            </w:tcBorders>
            <w:tcMar>
              <w:top w:w="0" w:type="dxa"/>
              <w:left w:w="108" w:type="dxa"/>
              <w:bottom w:w="0" w:type="dxa"/>
              <w:right w:w="108" w:type="dxa"/>
            </w:tcMar>
          </w:tcPr>
          <w:p w:rsidR="002B6C4F" w:rsidRPr="002B6C4F" w:rsidRDefault="002B6C4F" w:rsidP="00C67A08">
            <w:pPr>
              <w:spacing w:after="0" w:line="240" w:lineRule="auto"/>
              <w:rPr>
                <w:rFonts w:cstheme="minorHAnsi"/>
              </w:rPr>
            </w:pPr>
            <w:r w:rsidRPr="002B6C4F">
              <w:rPr>
                <w:rFonts w:eastAsia="Comic Sans MS" w:cstheme="minorHAnsi"/>
                <w:color w:val="000000"/>
              </w:rPr>
              <w:t xml:space="preserve">Big book with 4-5 words covered with sticky notes that can be easily cross checked using the picture and word. (I.e. in Mrs. </w:t>
            </w:r>
            <w:proofErr w:type="spellStart"/>
            <w:r w:rsidRPr="002B6C4F">
              <w:rPr>
                <w:rFonts w:eastAsia="Comic Sans MS" w:cstheme="minorHAnsi"/>
                <w:color w:val="000000"/>
              </w:rPr>
              <w:t>Wishy</w:t>
            </w:r>
            <w:proofErr w:type="spellEnd"/>
            <w:r w:rsidRPr="002B6C4F">
              <w:rPr>
                <w:rFonts w:eastAsia="Comic Sans MS" w:cstheme="minorHAnsi"/>
                <w:color w:val="000000"/>
              </w:rPr>
              <w:t xml:space="preserve"> Washy, cover the words cow, pig, duck, tub, etc. on pages that feature that object.)</w:t>
            </w:r>
          </w:p>
        </w:tc>
      </w:tr>
      <w:tr w:rsidR="002B6C4F" w:rsidRPr="002B6C4F" w:rsidTr="00A04B85">
        <w:tc>
          <w:tcPr>
            <w:tcW w:w="996" w:type="pct"/>
            <w:tcBorders>
              <w:top w:val="nil"/>
              <w:left w:val="nil"/>
              <w:bottom w:val="nil"/>
              <w:right w:val="nil"/>
            </w:tcBorders>
            <w:tcMar>
              <w:top w:w="0" w:type="dxa"/>
              <w:left w:w="108" w:type="dxa"/>
              <w:bottom w:w="0" w:type="dxa"/>
              <w:right w:w="108" w:type="dxa"/>
            </w:tcMar>
          </w:tcPr>
          <w:p w:rsidR="002B6C4F" w:rsidRPr="006344B4" w:rsidRDefault="002B6C4F" w:rsidP="00C67A08">
            <w:pPr>
              <w:spacing w:after="0" w:line="240" w:lineRule="auto"/>
              <w:rPr>
                <w:rFonts w:cstheme="minorHAnsi"/>
                <w:sz w:val="24"/>
                <w:szCs w:val="24"/>
              </w:rPr>
            </w:pPr>
            <w:proofErr w:type="gramStart"/>
            <w:r w:rsidRPr="006344B4">
              <w:rPr>
                <w:rFonts w:eastAsia="Comic Sans MS" w:cstheme="minorHAnsi"/>
                <w:b/>
                <w:bCs/>
                <w:sz w:val="24"/>
                <w:szCs w:val="24"/>
              </w:rPr>
              <w:t>Chart(</w:t>
            </w:r>
            <w:proofErr w:type="gramEnd"/>
            <w:r w:rsidRPr="006344B4">
              <w:rPr>
                <w:rFonts w:eastAsia="Comic Sans MS" w:cstheme="minorHAnsi"/>
                <w:b/>
                <w:bCs/>
                <w:sz w:val="24"/>
                <w:szCs w:val="24"/>
              </w:rPr>
              <w:t>?):</w:t>
            </w:r>
          </w:p>
        </w:tc>
        <w:tc>
          <w:tcPr>
            <w:tcW w:w="4004" w:type="pct"/>
            <w:tcBorders>
              <w:top w:val="single" w:sz="12" w:space="0" w:color="auto"/>
              <w:left w:val="nil"/>
              <w:bottom w:val="single" w:sz="12" w:space="0" w:color="auto"/>
              <w:right w:val="nil"/>
            </w:tcBorders>
            <w:tcMar>
              <w:top w:w="0" w:type="dxa"/>
              <w:left w:w="108" w:type="dxa"/>
              <w:bottom w:w="0" w:type="dxa"/>
              <w:right w:w="108" w:type="dxa"/>
            </w:tcMar>
          </w:tcPr>
          <w:p w:rsidR="002B6C4F" w:rsidRPr="002B6C4F" w:rsidRDefault="002B6C4F" w:rsidP="00C67A08">
            <w:pPr>
              <w:spacing w:after="0" w:line="240" w:lineRule="auto"/>
              <w:rPr>
                <w:rFonts w:cstheme="minorHAnsi"/>
              </w:rPr>
            </w:pPr>
            <w:r w:rsidRPr="002B6C4F">
              <w:rPr>
                <w:rFonts w:eastAsia="Comic Sans MS" w:cstheme="minorHAnsi"/>
              </w:rPr>
              <w:t>Write up TP.  Add visual for PICTURE and WORD by questions.</w:t>
            </w:r>
          </w:p>
        </w:tc>
      </w:tr>
      <w:tr w:rsidR="002B6C4F" w:rsidRPr="002B6C4F" w:rsidTr="00A04B85">
        <w:tc>
          <w:tcPr>
            <w:tcW w:w="996" w:type="pct"/>
            <w:tcBorders>
              <w:top w:val="nil"/>
              <w:left w:val="nil"/>
              <w:bottom w:val="nil"/>
              <w:right w:val="nil"/>
            </w:tcBorders>
            <w:tcMar>
              <w:top w:w="0" w:type="dxa"/>
              <w:left w:w="108" w:type="dxa"/>
              <w:bottom w:w="0" w:type="dxa"/>
              <w:right w:w="108" w:type="dxa"/>
            </w:tcMar>
          </w:tcPr>
          <w:p w:rsidR="002B6C4F" w:rsidRPr="006344B4" w:rsidRDefault="002B6C4F" w:rsidP="00C67A08">
            <w:pPr>
              <w:spacing w:after="0" w:line="240" w:lineRule="auto"/>
              <w:rPr>
                <w:rFonts w:cstheme="minorHAnsi"/>
                <w:sz w:val="24"/>
                <w:szCs w:val="24"/>
              </w:rPr>
            </w:pPr>
            <w:r w:rsidRPr="006344B4">
              <w:rPr>
                <w:rFonts w:eastAsia="Comic Sans MS" w:cstheme="minorHAnsi"/>
                <w:b/>
                <w:bCs/>
                <w:sz w:val="24"/>
                <w:szCs w:val="24"/>
              </w:rPr>
              <w:t>Standard:</w:t>
            </w:r>
          </w:p>
        </w:tc>
        <w:tc>
          <w:tcPr>
            <w:tcW w:w="4004" w:type="pct"/>
            <w:tcBorders>
              <w:top w:val="single" w:sz="12" w:space="0" w:color="auto"/>
              <w:left w:val="nil"/>
              <w:bottom w:val="single" w:sz="12" w:space="0" w:color="auto"/>
              <w:right w:val="nil"/>
            </w:tcBorders>
            <w:tcMar>
              <w:top w:w="0" w:type="dxa"/>
              <w:left w:w="108" w:type="dxa"/>
              <w:bottom w:w="0" w:type="dxa"/>
              <w:right w:w="108" w:type="dxa"/>
            </w:tcMar>
          </w:tcPr>
          <w:p w:rsidR="002B6C4F" w:rsidRPr="002B6C4F" w:rsidRDefault="002B6C4F" w:rsidP="00C67A08">
            <w:pPr>
              <w:spacing w:after="0" w:line="240" w:lineRule="auto"/>
              <w:rPr>
                <w:rFonts w:cstheme="minorHAnsi"/>
              </w:rPr>
            </w:pPr>
          </w:p>
        </w:tc>
      </w:tr>
    </w:tbl>
    <w:p w:rsidR="002B6C4F" w:rsidRPr="002B6C4F" w:rsidRDefault="002B6C4F" w:rsidP="002B6C4F">
      <w:pPr>
        <w:spacing w:line="240" w:lineRule="auto"/>
        <w:rPr>
          <w:rFonts w:cstheme="minorHAnsi"/>
        </w:rPr>
      </w:pPr>
    </w:p>
    <w:tbl>
      <w:tblPr>
        <w:tblW w:w="5310" w:type="pct"/>
        <w:tblInd w:w="-25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000" w:firstRow="0" w:lastRow="0" w:firstColumn="0" w:lastColumn="0" w:noHBand="0" w:noVBand="0"/>
      </w:tblPr>
      <w:tblGrid>
        <w:gridCol w:w="10170"/>
      </w:tblGrid>
      <w:tr w:rsidR="002B6C4F" w:rsidRPr="002B6C4F" w:rsidTr="00A04B85">
        <w:tc>
          <w:tcPr>
            <w:tcW w:w="5000" w:type="pct"/>
            <w:tcMar>
              <w:top w:w="0" w:type="dxa"/>
              <w:left w:w="108" w:type="dxa"/>
              <w:bottom w:w="0" w:type="dxa"/>
              <w:right w:w="108" w:type="dxa"/>
            </w:tcMar>
            <w:vAlign w:val="center"/>
          </w:tcPr>
          <w:p w:rsidR="002B6C4F" w:rsidRPr="002B6C4F" w:rsidRDefault="002B6C4F" w:rsidP="002B6C4F">
            <w:pPr>
              <w:spacing w:line="240" w:lineRule="auto"/>
              <w:rPr>
                <w:rFonts w:cstheme="minorHAnsi"/>
              </w:rPr>
            </w:pPr>
            <w:r w:rsidRPr="002B6C4F">
              <w:rPr>
                <w:rFonts w:eastAsia="Comic Sans MS" w:cstheme="minorHAnsi"/>
                <w:b/>
                <w:bCs/>
                <w:sz w:val="28"/>
                <w:szCs w:val="28"/>
              </w:rPr>
              <w:t>Mini Lesson:  (</w:t>
            </w:r>
            <w:r w:rsidRPr="002B6C4F">
              <w:rPr>
                <w:rFonts w:eastAsia="Comic Sans MS" w:cstheme="minorHAnsi"/>
                <w:sz w:val="28"/>
                <w:szCs w:val="28"/>
              </w:rPr>
              <w:t>7-10 minutes total)</w:t>
            </w:r>
          </w:p>
        </w:tc>
      </w:tr>
      <w:tr w:rsidR="002B6C4F" w:rsidRPr="002B6C4F" w:rsidTr="00A04B85">
        <w:tc>
          <w:tcPr>
            <w:tcW w:w="5000" w:type="pct"/>
            <w:tcMar>
              <w:top w:w="0" w:type="dxa"/>
              <w:left w:w="108" w:type="dxa"/>
              <w:bottom w:w="0" w:type="dxa"/>
              <w:right w:w="108" w:type="dxa"/>
            </w:tcMar>
          </w:tcPr>
          <w:p w:rsidR="002B6C4F" w:rsidRPr="002B6C4F" w:rsidRDefault="002B6C4F" w:rsidP="00A04B85">
            <w:pPr>
              <w:spacing w:line="240" w:lineRule="auto"/>
              <w:rPr>
                <w:rFonts w:cstheme="minorHAnsi"/>
              </w:rPr>
            </w:pPr>
            <w:r w:rsidRPr="002B6C4F">
              <w:rPr>
                <w:rFonts w:eastAsia="Comic Sans MS" w:cstheme="minorHAnsi"/>
                <w:b/>
                <w:bCs/>
                <w:i/>
                <w:iCs/>
                <w:sz w:val="28"/>
                <w:szCs w:val="28"/>
              </w:rPr>
              <w:t xml:space="preserve">Connection: </w:t>
            </w:r>
          </w:p>
          <w:p w:rsidR="002B6C4F" w:rsidRPr="002B6C4F" w:rsidRDefault="002B6C4F" w:rsidP="00A04B85">
            <w:pPr>
              <w:spacing w:after="0" w:line="240" w:lineRule="auto"/>
              <w:rPr>
                <w:rFonts w:eastAsia="Comic Sans MS" w:cstheme="minorHAnsi"/>
                <w:color w:val="000000"/>
                <w:sz w:val="24"/>
                <w:szCs w:val="24"/>
              </w:rPr>
            </w:pPr>
            <w:r w:rsidRPr="002B6C4F">
              <w:rPr>
                <w:rFonts w:eastAsia="Comic Sans MS" w:cstheme="minorHAnsi"/>
                <w:color w:val="000000"/>
                <w:sz w:val="24"/>
                <w:szCs w:val="24"/>
              </w:rPr>
              <w:t>Readers, we have been learning about ways to figure out tricky words. Today, we will learn a new way to figure out tricky words. This strategy is actually using two strategies at once! To help figure out tricky words, readers remind themselves to:</w:t>
            </w:r>
          </w:p>
          <w:p w:rsidR="002B6C4F" w:rsidRPr="002B6C4F" w:rsidRDefault="002B6C4F" w:rsidP="002B6C4F">
            <w:pPr>
              <w:numPr>
                <w:ilvl w:val="0"/>
                <w:numId w:val="27"/>
              </w:numPr>
              <w:tabs>
                <w:tab w:val="num" w:pos="990"/>
              </w:tabs>
              <w:spacing w:after="0" w:line="240" w:lineRule="auto"/>
              <w:ind w:hanging="360"/>
              <w:rPr>
                <w:rFonts w:eastAsia="Comic Sans MS" w:cstheme="minorHAnsi"/>
                <w:color w:val="000000"/>
                <w:sz w:val="24"/>
                <w:szCs w:val="24"/>
              </w:rPr>
            </w:pPr>
            <w:r w:rsidRPr="002B6C4F">
              <w:rPr>
                <w:rFonts w:eastAsia="Comic Sans MS" w:cstheme="minorHAnsi"/>
                <w:color w:val="000000"/>
                <w:sz w:val="24"/>
                <w:szCs w:val="24"/>
              </w:rPr>
              <w:t>Check the picture!</w:t>
            </w:r>
          </w:p>
          <w:p w:rsidR="002B6C4F" w:rsidRPr="002B6C4F" w:rsidRDefault="002B6C4F" w:rsidP="002B6C4F">
            <w:pPr>
              <w:numPr>
                <w:ilvl w:val="0"/>
                <w:numId w:val="27"/>
              </w:numPr>
              <w:tabs>
                <w:tab w:val="num" w:pos="990"/>
              </w:tabs>
              <w:spacing w:after="0" w:line="240" w:lineRule="auto"/>
              <w:ind w:hanging="360"/>
              <w:rPr>
                <w:rFonts w:eastAsia="Comic Sans MS" w:cstheme="minorHAnsi"/>
                <w:color w:val="000000"/>
                <w:sz w:val="24"/>
                <w:szCs w:val="24"/>
              </w:rPr>
            </w:pPr>
            <w:r w:rsidRPr="002B6C4F">
              <w:rPr>
                <w:rFonts w:eastAsia="Comic Sans MS" w:cstheme="minorHAnsi"/>
                <w:color w:val="000000"/>
                <w:sz w:val="24"/>
                <w:szCs w:val="24"/>
              </w:rPr>
              <w:t>Check the word! (Reference chart.)</w:t>
            </w:r>
          </w:p>
          <w:p w:rsidR="002B6C4F" w:rsidRPr="002B6C4F" w:rsidRDefault="002B6C4F" w:rsidP="002B6C4F">
            <w:pPr>
              <w:spacing w:line="240" w:lineRule="auto"/>
              <w:ind w:left="270"/>
              <w:rPr>
                <w:rFonts w:eastAsia="Comic Sans MS" w:cstheme="minorHAnsi"/>
                <w:color w:val="000000"/>
                <w:sz w:val="24"/>
                <w:szCs w:val="24"/>
              </w:rPr>
            </w:pPr>
          </w:p>
        </w:tc>
      </w:tr>
      <w:tr w:rsidR="002B6C4F" w:rsidRPr="002B6C4F" w:rsidTr="00A04B85">
        <w:tc>
          <w:tcPr>
            <w:tcW w:w="5000" w:type="pct"/>
            <w:tcMar>
              <w:top w:w="0" w:type="dxa"/>
              <w:left w:w="108" w:type="dxa"/>
              <w:bottom w:w="0" w:type="dxa"/>
              <w:right w:w="108" w:type="dxa"/>
            </w:tcMar>
          </w:tcPr>
          <w:p w:rsidR="002B6C4F" w:rsidRPr="002B6C4F" w:rsidRDefault="002B6C4F" w:rsidP="00A04B85">
            <w:pPr>
              <w:spacing w:line="240" w:lineRule="auto"/>
              <w:rPr>
                <w:rFonts w:cstheme="minorHAnsi"/>
              </w:rPr>
            </w:pPr>
            <w:r w:rsidRPr="002B6C4F">
              <w:rPr>
                <w:rFonts w:eastAsia="Comic Sans MS" w:cstheme="minorHAnsi"/>
                <w:b/>
                <w:bCs/>
                <w:i/>
                <w:iCs/>
                <w:sz w:val="28"/>
                <w:szCs w:val="28"/>
              </w:rPr>
              <w:t xml:space="preserve">Teach:     </w:t>
            </w:r>
            <w:r w:rsidRPr="002B6C4F">
              <w:rPr>
                <w:rFonts w:eastAsia="Comic Sans MS" w:cstheme="minorHAnsi"/>
                <w:i/>
                <w:iCs/>
              </w:rPr>
              <w:t>Demo</w:t>
            </w:r>
            <w:r w:rsidRPr="002B6C4F">
              <w:rPr>
                <w:rFonts w:eastAsia="Comic Sans MS" w:cstheme="minorHAnsi"/>
                <w:b/>
                <w:bCs/>
                <w:i/>
                <w:iCs/>
                <w:sz w:val="28"/>
                <w:szCs w:val="28"/>
              </w:rPr>
              <w:t xml:space="preserve"> </w:t>
            </w:r>
          </w:p>
          <w:p w:rsidR="002B6C4F" w:rsidRPr="002B6C4F" w:rsidRDefault="002B6C4F" w:rsidP="002B6C4F">
            <w:pPr>
              <w:tabs>
                <w:tab w:val="left" w:pos="1152"/>
              </w:tabs>
              <w:spacing w:after="0" w:line="240" w:lineRule="auto"/>
              <w:ind w:left="-72" w:firstLine="72"/>
              <w:rPr>
                <w:rFonts w:eastAsia="Comic Sans MS" w:cstheme="minorHAnsi"/>
                <w:color w:val="000000"/>
                <w:sz w:val="24"/>
                <w:szCs w:val="24"/>
              </w:rPr>
            </w:pPr>
            <w:r w:rsidRPr="002B6C4F">
              <w:rPr>
                <w:rFonts w:eastAsia="Comic Sans MS" w:cstheme="minorHAnsi"/>
                <w:color w:val="000000"/>
                <w:sz w:val="24"/>
                <w:szCs w:val="24"/>
              </w:rPr>
              <w:t xml:space="preserve">Readers, watch me as I try to </w:t>
            </w:r>
            <w:proofErr w:type="gramStart"/>
            <w:r w:rsidRPr="002B6C4F">
              <w:rPr>
                <w:rFonts w:eastAsia="Comic Sans MS" w:cstheme="minorHAnsi"/>
                <w:color w:val="000000"/>
                <w:sz w:val="24"/>
                <w:szCs w:val="24"/>
              </w:rPr>
              <w:t>figured</w:t>
            </w:r>
            <w:proofErr w:type="gramEnd"/>
            <w:r w:rsidRPr="002B6C4F">
              <w:rPr>
                <w:rFonts w:eastAsia="Comic Sans MS" w:cstheme="minorHAnsi"/>
                <w:color w:val="000000"/>
                <w:sz w:val="24"/>
                <w:szCs w:val="24"/>
              </w:rPr>
              <w:t xml:space="preserve"> out tricky words in our book. </w:t>
            </w:r>
          </w:p>
          <w:p w:rsidR="002B6C4F" w:rsidRPr="002B6C4F" w:rsidRDefault="002B6C4F" w:rsidP="002B6C4F">
            <w:pPr>
              <w:spacing w:after="0" w:line="240" w:lineRule="auto"/>
              <w:ind w:left="720"/>
              <w:rPr>
                <w:rFonts w:eastAsia="Comic Sans MS" w:cstheme="minorHAnsi"/>
                <w:color w:val="000000"/>
                <w:sz w:val="24"/>
                <w:szCs w:val="24"/>
              </w:rPr>
            </w:pPr>
            <w:r w:rsidRPr="002B6C4F">
              <w:rPr>
                <w:rFonts w:eastAsia="Comic Sans MS" w:cstheme="minorHAnsi"/>
                <w:color w:val="000000"/>
                <w:sz w:val="24"/>
                <w:szCs w:val="24"/>
              </w:rPr>
              <w:t>To help figure out the tricky words, I will remind myself to:</w:t>
            </w:r>
          </w:p>
          <w:p w:rsidR="002B6C4F" w:rsidRPr="002B6C4F" w:rsidRDefault="002B6C4F" w:rsidP="002B6C4F">
            <w:pPr>
              <w:spacing w:after="0" w:line="240" w:lineRule="auto"/>
              <w:ind w:left="720"/>
              <w:rPr>
                <w:rFonts w:eastAsia="Comic Sans MS" w:cstheme="minorHAnsi"/>
                <w:color w:val="000000"/>
                <w:sz w:val="24"/>
                <w:szCs w:val="24"/>
              </w:rPr>
            </w:pPr>
            <w:r w:rsidRPr="002B6C4F">
              <w:rPr>
                <w:rFonts w:eastAsia="Comic Sans MS" w:cstheme="minorHAnsi"/>
                <w:color w:val="000000"/>
                <w:sz w:val="24"/>
                <w:szCs w:val="24"/>
              </w:rPr>
              <w:t>Check the picture!</w:t>
            </w:r>
          </w:p>
          <w:p w:rsidR="002B6C4F" w:rsidRPr="002B6C4F" w:rsidRDefault="002B6C4F" w:rsidP="002B6C4F">
            <w:pPr>
              <w:spacing w:after="0" w:line="240" w:lineRule="auto"/>
              <w:ind w:left="720"/>
              <w:rPr>
                <w:rFonts w:eastAsia="Comic Sans MS" w:cstheme="minorHAnsi"/>
                <w:color w:val="000000"/>
                <w:sz w:val="24"/>
                <w:szCs w:val="24"/>
              </w:rPr>
            </w:pPr>
            <w:r w:rsidRPr="002B6C4F">
              <w:rPr>
                <w:rFonts w:eastAsia="Comic Sans MS" w:cstheme="minorHAnsi"/>
                <w:color w:val="000000"/>
                <w:sz w:val="24"/>
                <w:szCs w:val="24"/>
              </w:rPr>
              <w:t>Check the word! (Reference chart.)</w:t>
            </w:r>
          </w:p>
          <w:p w:rsidR="002B6C4F" w:rsidRPr="002B6C4F" w:rsidRDefault="002B6C4F" w:rsidP="002B6C4F">
            <w:pPr>
              <w:spacing w:after="0" w:line="240" w:lineRule="auto"/>
              <w:ind w:left="720"/>
              <w:rPr>
                <w:rFonts w:eastAsia="Comic Sans MS" w:cstheme="minorHAnsi"/>
                <w:color w:val="000000"/>
                <w:sz w:val="24"/>
                <w:szCs w:val="24"/>
              </w:rPr>
            </w:pPr>
          </w:p>
          <w:p w:rsidR="002B6C4F" w:rsidRPr="002B6C4F" w:rsidRDefault="002B6C4F" w:rsidP="00A04B85">
            <w:pPr>
              <w:spacing w:after="0" w:line="240" w:lineRule="auto"/>
              <w:rPr>
                <w:rFonts w:eastAsia="Comic Sans MS" w:cstheme="minorHAnsi"/>
                <w:color w:val="000000"/>
                <w:sz w:val="24"/>
                <w:szCs w:val="24"/>
              </w:rPr>
            </w:pPr>
            <w:r w:rsidRPr="002B6C4F">
              <w:rPr>
                <w:rFonts w:eastAsia="Comic Sans MS" w:cstheme="minorHAnsi"/>
                <w:color w:val="000000"/>
                <w:sz w:val="24"/>
                <w:szCs w:val="24"/>
              </w:rPr>
              <w:t>(Teacher explicitly models and demonstrates how to read up to a post it note covering a word. Stop and reference the chart reminding you to "Check the picture!</w:t>
            </w:r>
            <w:proofErr w:type="gramStart"/>
            <w:r w:rsidRPr="002B6C4F">
              <w:rPr>
                <w:rFonts w:eastAsia="Comic Sans MS" w:cstheme="minorHAnsi"/>
                <w:color w:val="000000"/>
                <w:sz w:val="24"/>
                <w:szCs w:val="24"/>
              </w:rPr>
              <w:t>".</w:t>
            </w:r>
            <w:proofErr w:type="gramEnd"/>
            <w:r w:rsidRPr="002B6C4F">
              <w:rPr>
                <w:rFonts w:eastAsia="Comic Sans MS" w:cstheme="minorHAnsi"/>
                <w:color w:val="000000"/>
                <w:sz w:val="24"/>
                <w:szCs w:val="24"/>
              </w:rPr>
              <w:t xml:space="preserve">  Reference the picture and think out loud what the word could be based on the picture.  Then, refer to chart again reminding you to "Check the word!" then return to the post it note and slide to uncover the first letter. Use the first letter to crosscheck against the picture.  I.e</w:t>
            </w:r>
            <w:proofErr w:type="gramStart"/>
            <w:r w:rsidRPr="002B6C4F">
              <w:rPr>
                <w:rFonts w:eastAsia="Comic Sans MS" w:cstheme="minorHAnsi"/>
                <w:color w:val="000000"/>
                <w:sz w:val="24"/>
                <w:szCs w:val="24"/>
              </w:rPr>
              <w:t>..-</w:t>
            </w:r>
            <w:proofErr w:type="gramEnd"/>
            <w:r w:rsidRPr="002B6C4F">
              <w:rPr>
                <w:rFonts w:eastAsia="Comic Sans MS" w:cstheme="minorHAnsi"/>
                <w:color w:val="000000"/>
                <w:sz w:val="24"/>
                <w:szCs w:val="24"/>
              </w:rPr>
              <w:t xml:space="preserve"> "Hmmm...</w:t>
            </w:r>
            <w:proofErr w:type="gramStart"/>
            <w:r w:rsidRPr="002B6C4F">
              <w:rPr>
                <w:rFonts w:eastAsia="Comic Sans MS" w:cstheme="minorHAnsi"/>
                <w:color w:val="000000"/>
                <w:sz w:val="24"/>
                <w:szCs w:val="24"/>
              </w:rPr>
              <w:t>the</w:t>
            </w:r>
            <w:proofErr w:type="gramEnd"/>
            <w:r w:rsidRPr="002B6C4F">
              <w:rPr>
                <w:rFonts w:eastAsia="Comic Sans MS" w:cstheme="minorHAnsi"/>
                <w:color w:val="000000"/>
                <w:sz w:val="24"/>
                <w:szCs w:val="24"/>
              </w:rPr>
              <w:t xml:space="preserve"> picture looks like a pig. I think it is a pig, but I better check the word.  Let's see- the first letter is P.  /</w:t>
            </w:r>
            <w:proofErr w:type="spellStart"/>
            <w:r w:rsidRPr="002B6C4F">
              <w:rPr>
                <w:rFonts w:eastAsia="Comic Sans MS" w:cstheme="minorHAnsi"/>
                <w:color w:val="000000"/>
                <w:sz w:val="24"/>
                <w:szCs w:val="24"/>
              </w:rPr>
              <w:t>puh</w:t>
            </w:r>
            <w:proofErr w:type="spellEnd"/>
            <w:r w:rsidRPr="002B6C4F">
              <w:rPr>
                <w:rFonts w:eastAsia="Comic Sans MS" w:cstheme="minorHAnsi"/>
                <w:color w:val="000000"/>
                <w:sz w:val="24"/>
                <w:szCs w:val="24"/>
              </w:rPr>
              <w:t>/- P- /</w:t>
            </w:r>
            <w:proofErr w:type="spellStart"/>
            <w:r w:rsidRPr="002B6C4F">
              <w:rPr>
                <w:rFonts w:eastAsia="Comic Sans MS" w:cstheme="minorHAnsi"/>
                <w:color w:val="000000"/>
                <w:sz w:val="24"/>
                <w:szCs w:val="24"/>
              </w:rPr>
              <w:t>puh</w:t>
            </w:r>
            <w:proofErr w:type="spellEnd"/>
            <w:r w:rsidRPr="002B6C4F">
              <w:rPr>
                <w:rFonts w:eastAsia="Comic Sans MS" w:cstheme="minorHAnsi"/>
                <w:color w:val="000000"/>
                <w:sz w:val="24"/>
                <w:szCs w:val="24"/>
              </w:rPr>
              <w:t>/- pig.  Yep! That word is pig! I checked the picture and I checked the word and they match- this word is pig!")</w:t>
            </w:r>
          </w:p>
          <w:p w:rsidR="002B6C4F" w:rsidRPr="002B6C4F" w:rsidRDefault="002B6C4F" w:rsidP="002B6C4F">
            <w:pPr>
              <w:spacing w:after="0" w:line="240" w:lineRule="auto"/>
              <w:ind w:left="720"/>
              <w:rPr>
                <w:rFonts w:eastAsia="Comic Sans MS" w:cstheme="minorHAnsi"/>
                <w:color w:val="000000"/>
                <w:sz w:val="24"/>
                <w:szCs w:val="24"/>
              </w:rPr>
            </w:pPr>
          </w:p>
          <w:p w:rsidR="002B6C4F" w:rsidRPr="002B6C4F" w:rsidRDefault="002B6C4F" w:rsidP="002B6C4F">
            <w:pPr>
              <w:spacing w:line="240" w:lineRule="auto"/>
              <w:ind w:left="270"/>
              <w:rPr>
                <w:rFonts w:eastAsia="Comic Sans MS" w:cstheme="minorHAnsi"/>
              </w:rPr>
            </w:pPr>
            <w:r w:rsidRPr="002B6C4F">
              <w:rPr>
                <w:rFonts w:eastAsia="Comic Sans MS" w:cstheme="minorHAnsi"/>
              </w:rPr>
              <w:t>(Do another example referencing chart each time.)</w:t>
            </w:r>
          </w:p>
        </w:tc>
      </w:tr>
      <w:tr w:rsidR="002B6C4F" w:rsidRPr="002B6C4F" w:rsidTr="00A04B85">
        <w:tc>
          <w:tcPr>
            <w:tcW w:w="5000" w:type="pct"/>
            <w:tcMar>
              <w:top w:w="0" w:type="dxa"/>
              <w:left w:w="108" w:type="dxa"/>
              <w:bottom w:w="0" w:type="dxa"/>
              <w:right w:w="108" w:type="dxa"/>
            </w:tcMar>
          </w:tcPr>
          <w:p w:rsidR="002B6C4F" w:rsidRPr="002B6C4F" w:rsidRDefault="002B6C4F" w:rsidP="00A04B85">
            <w:pPr>
              <w:spacing w:line="240" w:lineRule="auto"/>
              <w:rPr>
                <w:rFonts w:cstheme="minorHAnsi"/>
              </w:rPr>
            </w:pPr>
            <w:r w:rsidRPr="002B6C4F">
              <w:rPr>
                <w:rFonts w:eastAsia="Comic Sans MS" w:cstheme="minorHAnsi"/>
                <w:b/>
                <w:bCs/>
                <w:i/>
                <w:iCs/>
                <w:sz w:val="28"/>
                <w:szCs w:val="28"/>
              </w:rPr>
              <w:t xml:space="preserve">Active Involvement: </w:t>
            </w:r>
          </w:p>
          <w:p w:rsidR="002B6C4F" w:rsidRPr="002B6C4F" w:rsidRDefault="002B6C4F" w:rsidP="00A04B85">
            <w:pPr>
              <w:spacing w:after="0" w:line="240" w:lineRule="auto"/>
              <w:rPr>
                <w:rFonts w:eastAsia="Comic Sans MS" w:cstheme="minorHAnsi"/>
                <w:color w:val="000000"/>
                <w:sz w:val="24"/>
                <w:szCs w:val="24"/>
              </w:rPr>
            </w:pPr>
            <w:r w:rsidRPr="002B6C4F">
              <w:rPr>
                <w:rFonts w:eastAsia="Comic Sans MS" w:cstheme="minorHAnsi"/>
                <w:color w:val="000000"/>
                <w:sz w:val="24"/>
                <w:szCs w:val="24"/>
              </w:rPr>
              <w:lastRenderedPageBreak/>
              <w:t>Students partner share or make a plan in their minds… (2-3 minutes)</w:t>
            </w:r>
          </w:p>
          <w:p w:rsidR="002B6C4F" w:rsidRPr="002B6C4F" w:rsidRDefault="002B6C4F" w:rsidP="00A04B85">
            <w:pPr>
              <w:spacing w:after="0" w:line="240" w:lineRule="auto"/>
              <w:rPr>
                <w:rFonts w:eastAsia="Comic Sans MS" w:cstheme="minorHAnsi"/>
                <w:color w:val="000000"/>
                <w:sz w:val="24"/>
                <w:szCs w:val="24"/>
              </w:rPr>
            </w:pPr>
            <w:r w:rsidRPr="002B6C4F">
              <w:rPr>
                <w:rFonts w:eastAsia="Comic Sans MS" w:cstheme="minorHAnsi"/>
                <w:color w:val="000000"/>
                <w:sz w:val="24"/>
                <w:szCs w:val="24"/>
              </w:rPr>
              <w:t>Now it is your turn, readers! Remember, to help figure out tricky words, readers remind themselves to:</w:t>
            </w:r>
          </w:p>
          <w:p w:rsidR="002B6C4F" w:rsidRPr="002B6C4F" w:rsidRDefault="002B6C4F" w:rsidP="002B6C4F">
            <w:pPr>
              <w:numPr>
                <w:ilvl w:val="0"/>
                <w:numId w:val="28"/>
              </w:numPr>
              <w:tabs>
                <w:tab w:val="num" w:pos="990"/>
              </w:tabs>
              <w:spacing w:after="0" w:line="240" w:lineRule="auto"/>
              <w:ind w:hanging="360"/>
              <w:rPr>
                <w:rFonts w:eastAsia="Comic Sans MS" w:cstheme="minorHAnsi"/>
                <w:color w:val="000000"/>
                <w:sz w:val="24"/>
                <w:szCs w:val="24"/>
              </w:rPr>
            </w:pPr>
            <w:r w:rsidRPr="002B6C4F">
              <w:rPr>
                <w:rFonts w:eastAsia="Comic Sans MS" w:cstheme="minorHAnsi"/>
                <w:color w:val="000000"/>
                <w:sz w:val="24"/>
                <w:szCs w:val="24"/>
              </w:rPr>
              <w:t>Check the picture!</w:t>
            </w:r>
          </w:p>
          <w:p w:rsidR="002B6C4F" w:rsidRPr="002B6C4F" w:rsidRDefault="002B6C4F" w:rsidP="002B6C4F">
            <w:pPr>
              <w:numPr>
                <w:ilvl w:val="0"/>
                <w:numId w:val="28"/>
              </w:numPr>
              <w:tabs>
                <w:tab w:val="num" w:pos="990"/>
              </w:tabs>
              <w:spacing w:after="0" w:line="240" w:lineRule="auto"/>
              <w:ind w:hanging="360"/>
              <w:rPr>
                <w:rFonts w:eastAsia="Comic Sans MS" w:cstheme="minorHAnsi"/>
                <w:color w:val="000000"/>
                <w:sz w:val="24"/>
                <w:szCs w:val="24"/>
              </w:rPr>
            </w:pPr>
            <w:r w:rsidRPr="002B6C4F">
              <w:rPr>
                <w:rFonts w:eastAsia="Comic Sans MS" w:cstheme="minorHAnsi"/>
                <w:color w:val="000000"/>
                <w:sz w:val="24"/>
                <w:szCs w:val="24"/>
              </w:rPr>
              <w:t>Check the word! (Reference chart.)</w:t>
            </w:r>
          </w:p>
          <w:p w:rsidR="002B6C4F" w:rsidRPr="002B6C4F" w:rsidRDefault="002B6C4F" w:rsidP="002B6C4F">
            <w:pPr>
              <w:spacing w:after="0" w:line="240" w:lineRule="auto"/>
              <w:ind w:left="720"/>
              <w:rPr>
                <w:rFonts w:eastAsia="Comic Sans MS" w:cstheme="minorHAnsi"/>
                <w:color w:val="000000"/>
                <w:sz w:val="24"/>
                <w:szCs w:val="24"/>
              </w:rPr>
            </w:pPr>
          </w:p>
          <w:p w:rsidR="002B6C4F" w:rsidRPr="002B6C4F" w:rsidRDefault="002B6C4F" w:rsidP="00A04B85">
            <w:pPr>
              <w:spacing w:line="240" w:lineRule="auto"/>
              <w:rPr>
                <w:rFonts w:eastAsia="Comic Sans MS" w:cstheme="minorHAnsi"/>
              </w:rPr>
            </w:pPr>
            <w:r w:rsidRPr="002B6C4F">
              <w:rPr>
                <w:rFonts w:eastAsia="Comic Sans MS" w:cstheme="minorHAnsi"/>
              </w:rPr>
              <w:t xml:space="preserve">I have covered up two more words that might be tricky. On the first page, Partner A will check the picture and check the word (Reference chart.) and tell Partner B what the word is. Then, we will switch for the next page. (Quickly allow children to take on the strategy as you listen in, </w:t>
            </w:r>
            <w:proofErr w:type="gramStart"/>
            <w:r w:rsidRPr="002B6C4F">
              <w:rPr>
                <w:rFonts w:eastAsia="Comic Sans MS" w:cstheme="minorHAnsi"/>
              </w:rPr>
              <w:t>then</w:t>
            </w:r>
            <w:proofErr w:type="gramEnd"/>
            <w:r w:rsidRPr="002B6C4F">
              <w:rPr>
                <w:rFonts w:eastAsia="Comic Sans MS" w:cstheme="minorHAnsi"/>
              </w:rPr>
              <w:t xml:space="preserve"> turn to next page for the other partner's turn.)</w:t>
            </w:r>
          </w:p>
          <w:p w:rsidR="002B6C4F" w:rsidRPr="002B6C4F" w:rsidRDefault="002B6C4F" w:rsidP="002B6C4F">
            <w:pPr>
              <w:spacing w:line="240" w:lineRule="auto"/>
              <w:ind w:left="270"/>
              <w:rPr>
                <w:rFonts w:eastAsia="Comic Sans MS" w:cstheme="minorHAnsi"/>
              </w:rPr>
            </w:pPr>
          </w:p>
        </w:tc>
      </w:tr>
      <w:tr w:rsidR="002B6C4F" w:rsidRPr="002B6C4F" w:rsidTr="00A04B85">
        <w:tc>
          <w:tcPr>
            <w:tcW w:w="5000" w:type="pct"/>
            <w:tcMar>
              <w:top w:w="0" w:type="dxa"/>
              <w:left w:w="108" w:type="dxa"/>
              <w:bottom w:w="0" w:type="dxa"/>
              <w:right w:w="108" w:type="dxa"/>
            </w:tcMar>
          </w:tcPr>
          <w:p w:rsidR="002B6C4F" w:rsidRPr="002B6C4F" w:rsidRDefault="002B6C4F" w:rsidP="00A04B85">
            <w:pPr>
              <w:spacing w:line="240" w:lineRule="auto"/>
              <w:rPr>
                <w:rFonts w:cstheme="minorHAnsi"/>
              </w:rPr>
            </w:pPr>
            <w:r w:rsidRPr="002B6C4F">
              <w:rPr>
                <w:rFonts w:eastAsia="Comic Sans MS" w:cstheme="minorHAnsi"/>
                <w:b/>
                <w:bCs/>
                <w:i/>
                <w:iCs/>
                <w:sz w:val="28"/>
                <w:szCs w:val="28"/>
              </w:rPr>
              <w:lastRenderedPageBreak/>
              <w:t xml:space="preserve">Link: </w:t>
            </w:r>
          </w:p>
          <w:p w:rsidR="002B6C4F" w:rsidRPr="002B6C4F" w:rsidRDefault="002B6C4F" w:rsidP="00A04B85">
            <w:pPr>
              <w:spacing w:after="0" w:line="240" w:lineRule="auto"/>
              <w:rPr>
                <w:rFonts w:eastAsia="Comic Sans MS" w:cstheme="minorHAnsi"/>
                <w:color w:val="000000"/>
                <w:sz w:val="24"/>
                <w:szCs w:val="24"/>
              </w:rPr>
            </w:pPr>
            <w:r w:rsidRPr="002B6C4F">
              <w:rPr>
                <w:rFonts w:eastAsia="Comic Sans MS" w:cstheme="minorHAnsi"/>
                <w:color w:val="000000"/>
                <w:sz w:val="24"/>
                <w:szCs w:val="24"/>
              </w:rPr>
              <w:t>So, readers, we have practiced this strategy together, now it's time for you to go off and read. When you get to a tricky word, remember: To help figure out tricky words, readers remind themselves to:</w:t>
            </w:r>
          </w:p>
          <w:p w:rsidR="002B6C4F" w:rsidRPr="002B6C4F" w:rsidRDefault="002B6C4F" w:rsidP="002B6C4F">
            <w:pPr>
              <w:numPr>
                <w:ilvl w:val="0"/>
                <w:numId w:val="29"/>
              </w:numPr>
              <w:tabs>
                <w:tab w:val="num" w:pos="990"/>
              </w:tabs>
              <w:spacing w:after="0" w:line="240" w:lineRule="auto"/>
              <w:ind w:hanging="360"/>
              <w:rPr>
                <w:rFonts w:eastAsia="Comic Sans MS" w:cstheme="minorHAnsi"/>
                <w:color w:val="000000"/>
                <w:sz w:val="24"/>
                <w:szCs w:val="24"/>
              </w:rPr>
            </w:pPr>
            <w:r w:rsidRPr="002B6C4F">
              <w:rPr>
                <w:rFonts w:eastAsia="Comic Sans MS" w:cstheme="minorHAnsi"/>
                <w:color w:val="000000"/>
                <w:sz w:val="24"/>
                <w:szCs w:val="24"/>
              </w:rPr>
              <w:t>Check the picture!</w:t>
            </w:r>
          </w:p>
          <w:p w:rsidR="002B6C4F" w:rsidRPr="002B6C4F" w:rsidRDefault="002B6C4F" w:rsidP="002B6C4F">
            <w:pPr>
              <w:numPr>
                <w:ilvl w:val="0"/>
                <w:numId w:val="29"/>
              </w:numPr>
              <w:tabs>
                <w:tab w:val="num" w:pos="990"/>
              </w:tabs>
              <w:spacing w:after="0" w:line="240" w:lineRule="auto"/>
              <w:ind w:hanging="360"/>
              <w:rPr>
                <w:rFonts w:eastAsia="Comic Sans MS" w:cstheme="minorHAnsi"/>
                <w:color w:val="000000"/>
                <w:sz w:val="24"/>
                <w:szCs w:val="24"/>
              </w:rPr>
            </w:pPr>
            <w:r w:rsidRPr="002B6C4F">
              <w:rPr>
                <w:rFonts w:eastAsia="Comic Sans MS" w:cstheme="minorHAnsi"/>
                <w:color w:val="000000"/>
                <w:sz w:val="24"/>
                <w:szCs w:val="24"/>
              </w:rPr>
              <w:t>Check the word! (Reference chart.)</w:t>
            </w:r>
          </w:p>
        </w:tc>
      </w:tr>
      <w:tr w:rsidR="002B6C4F" w:rsidRPr="002B6C4F" w:rsidTr="00A04B85">
        <w:tc>
          <w:tcPr>
            <w:tcW w:w="5000" w:type="pct"/>
            <w:tcMar>
              <w:top w:w="0" w:type="dxa"/>
              <w:left w:w="108" w:type="dxa"/>
              <w:bottom w:w="0" w:type="dxa"/>
              <w:right w:w="108" w:type="dxa"/>
            </w:tcMar>
          </w:tcPr>
          <w:p w:rsidR="002B6C4F" w:rsidRPr="002B6C4F" w:rsidRDefault="002B6C4F" w:rsidP="002B6C4F">
            <w:pPr>
              <w:spacing w:line="240" w:lineRule="auto"/>
              <w:rPr>
                <w:rFonts w:cstheme="minorHAnsi"/>
              </w:rPr>
            </w:pPr>
            <w:r w:rsidRPr="002B6C4F">
              <w:rPr>
                <w:rFonts w:eastAsia="Comic Sans MS" w:cstheme="minorHAnsi"/>
                <w:b/>
                <w:bCs/>
                <w:sz w:val="28"/>
                <w:szCs w:val="28"/>
              </w:rPr>
              <w:t>Mid-Workshop Teaching Point:</w:t>
            </w:r>
          </w:p>
          <w:p w:rsidR="002B6C4F" w:rsidRPr="002B6C4F" w:rsidRDefault="002B6C4F" w:rsidP="002B6C4F">
            <w:pPr>
              <w:spacing w:line="240" w:lineRule="auto"/>
              <w:rPr>
                <w:rFonts w:eastAsia="Comic Sans MS" w:cstheme="minorHAnsi"/>
                <w:b/>
                <w:bCs/>
                <w:sz w:val="28"/>
                <w:szCs w:val="28"/>
              </w:rPr>
            </w:pPr>
          </w:p>
        </w:tc>
      </w:tr>
      <w:tr w:rsidR="002B6C4F" w:rsidRPr="002B6C4F" w:rsidTr="00A04B85">
        <w:tc>
          <w:tcPr>
            <w:tcW w:w="5000" w:type="pct"/>
            <w:tcMar>
              <w:top w:w="0" w:type="dxa"/>
              <w:left w:w="108" w:type="dxa"/>
              <w:bottom w:w="0" w:type="dxa"/>
              <w:right w:w="108" w:type="dxa"/>
            </w:tcMar>
          </w:tcPr>
          <w:p w:rsidR="002B6C4F" w:rsidRPr="002B6C4F" w:rsidRDefault="002B6C4F" w:rsidP="002B6C4F">
            <w:pPr>
              <w:spacing w:line="240" w:lineRule="auto"/>
              <w:rPr>
                <w:rFonts w:cstheme="minorHAnsi"/>
              </w:rPr>
            </w:pPr>
            <w:r w:rsidRPr="002B6C4F">
              <w:rPr>
                <w:rFonts w:eastAsia="Comic Sans MS" w:cstheme="minorHAnsi"/>
                <w:b/>
                <w:bCs/>
                <w:sz w:val="28"/>
                <w:szCs w:val="28"/>
              </w:rPr>
              <w:t>Share:</w:t>
            </w:r>
          </w:p>
          <w:p w:rsidR="002B6C4F" w:rsidRPr="002B6C4F" w:rsidRDefault="002B6C4F" w:rsidP="002B6C4F">
            <w:pPr>
              <w:spacing w:line="240" w:lineRule="auto"/>
              <w:rPr>
                <w:rFonts w:eastAsia="Comic Sans MS" w:cstheme="minorHAnsi"/>
                <w:b/>
                <w:bCs/>
                <w:sz w:val="28"/>
                <w:szCs w:val="28"/>
              </w:rPr>
            </w:pPr>
          </w:p>
        </w:tc>
      </w:tr>
    </w:tbl>
    <w:p w:rsidR="006344B4" w:rsidRDefault="006344B4" w:rsidP="001A1F39">
      <w:pPr>
        <w:pStyle w:val="NoSpacing"/>
      </w:pPr>
    </w:p>
    <w:p w:rsidR="006344B4" w:rsidRDefault="006344B4">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58"/>
      </w:tblGrid>
      <w:tr w:rsidR="006344B4" w:rsidRPr="006344B4" w:rsidTr="006344B4">
        <w:tc>
          <w:tcPr>
            <w:tcW w:w="9558" w:type="dxa"/>
            <w:tcBorders>
              <w:top w:val="nil"/>
              <w:left w:val="nil"/>
              <w:bottom w:val="nil"/>
              <w:right w:val="nil"/>
            </w:tcBorders>
          </w:tcPr>
          <w:p w:rsidR="006344B4" w:rsidRDefault="006344B4" w:rsidP="008666E1">
            <w:pPr>
              <w:pStyle w:val="Header"/>
              <w:jc w:val="center"/>
              <w:rPr>
                <w:rFonts w:cstheme="minorHAnsi"/>
                <w:b/>
                <w:sz w:val="40"/>
                <w:szCs w:val="40"/>
              </w:rPr>
            </w:pPr>
            <w:bookmarkStart w:id="18" w:name="ml13"/>
            <w:bookmarkEnd w:id="18"/>
            <w:r w:rsidRPr="006344B4">
              <w:rPr>
                <w:rFonts w:cstheme="minorHAnsi"/>
                <w:b/>
                <w:sz w:val="40"/>
                <w:szCs w:val="40"/>
              </w:rPr>
              <w:lastRenderedPageBreak/>
              <w:t>Unit 2 Mini Lesson 13</w:t>
            </w:r>
          </w:p>
          <w:p w:rsidR="00A04B85" w:rsidRPr="00A04B85" w:rsidRDefault="00A04B85" w:rsidP="008666E1">
            <w:pPr>
              <w:pStyle w:val="Header"/>
              <w:jc w:val="center"/>
              <w:rPr>
                <w:rFonts w:cstheme="minorHAnsi"/>
                <w:b/>
                <w:sz w:val="24"/>
                <w:szCs w:val="40"/>
              </w:rPr>
            </w:pPr>
          </w:p>
        </w:tc>
      </w:tr>
    </w:tbl>
    <w:p w:rsidR="006344B4" w:rsidRPr="006344B4" w:rsidRDefault="006344B4" w:rsidP="006344B4">
      <w:pPr>
        <w:pStyle w:val="Header"/>
        <w:tabs>
          <w:tab w:val="left" w:pos="3900"/>
        </w:tabs>
        <w:rPr>
          <w:rFonts w:cstheme="minorHAnsi"/>
          <w:b/>
          <w:sz w:val="6"/>
          <w:szCs w:val="20"/>
        </w:rPr>
      </w:pP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90"/>
        <w:gridCol w:w="8028"/>
      </w:tblGrid>
      <w:tr w:rsidR="006344B4" w:rsidRPr="00115041" w:rsidTr="00A04B85">
        <w:tc>
          <w:tcPr>
            <w:tcW w:w="1890" w:type="dxa"/>
            <w:tcBorders>
              <w:top w:val="nil"/>
              <w:left w:val="nil"/>
              <w:bottom w:val="nil"/>
              <w:right w:val="nil"/>
            </w:tcBorders>
          </w:tcPr>
          <w:p w:rsidR="006344B4" w:rsidRPr="00115041" w:rsidRDefault="006344B4" w:rsidP="00C67A08">
            <w:pPr>
              <w:spacing w:after="0"/>
              <w:rPr>
                <w:rFonts w:cstheme="minorHAnsi"/>
                <w:b/>
              </w:rPr>
            </w:pPr>
            <w:r w:rsidRPr="00115041">
              <w:rPr>
                <w:rFonts w:cstheme="minorHAnsi"/>
                <w:b/>
              </w:rPr>
              <w:t>Unit of Study:</w:t>
            </w:r>
          </w:p>
        </w:tc>
        <w:tc>
          <w:tcPr>
            <w:tcW w:w="8028" w:type="dxa"/>
            <w:tcBorders>
              <w:top w:val="nil"/>
              <w:left w:val="nil"/>
              <w:bottom w:val="single" w:sz="12" w:space="0" w:color="auto"/>
              <w:right w:val="nil"/>
            </w:tcBorders>
          </w:tcPr>
          <w:p w:rsidR="006344B4" w:rsidRPr="00115041" w:rsidRDefault="006344B4" w:rsidP="00C67A08">
            <w:pPr>
              <w:spacing w:after="0"/>
              <w:rPr>
                <w:rFonts w:cstheme="minorHAnsi"/>
              </w:rPr>
            </w:pPr>
            <w:r w:rsidRPr="00115041">
              <w:rPr>
                <w:rFonts w:cstheme="minorHAnsi"/>
              </w:rPr>
              <w:t xml:space="preserve">Tackling Problems  </w:t>
            </w:r>
          </w:p>
        </w:tc>
      </w:tr>
      <w:tr w:rsidR="006344B4" w:rsidRPr="00115041" w:rsidTr="00A04B85">
        <w:trPr>
          <w:trHeight w:val="501"/>
        </w:trPr>
        <w:tc>
          <w:tcPr>
            <w:tcW w:w="1890" w:type="dxa"/>
            <w:tcBorders>
              <w:top w:val="nil"/>
              <w:left w:val="nil"/>
              <w:bottom w:val="nil"/>
              <w:right w:val="nil"/>
            </w:tcBorders>
          </w:tcPr>
          <w:p w:rsidR="006344B4" w:rsidRPr="00115041" w:rsidRDefault="006344B4" w:rsidP="00C67A08">
            <w:pPr>
              <w:spacing w:after="0"/>
              <w:rPr>
                <w:rFonts w:cstheme="minorHAnsi"/>
                <w:b/>
              </w:rPr>
            </w:pPr>
            <w:r w:rsidRPr="00115041">
              <w:rPr>
                <w:rFonts w:cstheme="minorHAnsi"/>
                <w:b/>
              </w:rPr>
              <w:t>Teaching point:</w:t>
            </w:r>
          </w:p>
        </w:tc>
        <w:tc>
          <w:tcPr>
            <w:tcW w:w="8028" w:type="dxa"/>
            <w:tcBorders>
              <w:top w:val="single" w:sz="12" w:space="0" w:color="auto"/>
              <w:left w:val="nil"/>
              <w:bottom w:val="single" w:sz="12" w:space="0" w:color="auto"/>
              <w:right w:val="nil"/>
            </w:tcBorders>
          </w:tcPr>
          <w:p w:rsidR="006344B4" w:rsidRPr="00115041" w:rsidRDefault="006344B4" w:rsidP="00C67A08">
            <w:pPr>
              <w:spacing w:after="0"/>
              <w:rPr>
                <w:rFonts w:cstheme="minorHAnsi"/>
              </w:rPr>
            </w:pPr>
            <w:r w:rsidRPr="00115041">
              <w:rPr>
                <w:rFonts w:cstheme="minorHAnsi"/>
              </w:rPr>
              <w:t xml:space="preserve">When I get stuck I think, </w:t>
            </w:r>
            <w:r w:rsidRPr="00115041">
              <w:rPr>
                <w:rFonts w:cstheme="minorHAnsi"/>
                <w:i/>
              </w:rPr>
              <w:t>“Get a running start.”</w:t>
            </w:r>
          </w:p>
        </w:tc>
      </w:tr>
      <w:tr w:rsidR="006344B4" w:rsidRPr="00115041" w:rsidTr="00A04B85">
        <w:tc>
          <w:tcPr>
            <w:tcW w:w="1890" w:type="dxa"/>
            <w:tcBorders>
              <w:top w:val="nil"/>
              <w:left w:val="nil"/>
              <w:bottom w:val="nil"/>
              <w:right w:val="nil"/>
            </w:tcBorders>
          </w:tcPr>
          <w:p w:rsidR="006344B4" w:rsidRPr="00115041" w:rsidRDefault="006344B4" w:rsidP="00C67A08">
            <w:pPr>
              <w:spacing w:after="0"/>
              <w:rPr>
                <w:rFonts w:cstheme="minorHAnsi"/>
                <w:b/>
              </w:rPr>
            </w:pPr>
            <w:r w:rsidRPr="00115041">
              <w:rPr>
                <w:rFonts w:cstheme="minorHAnsi"/>
                <w:b/>
              </w:rPr>
              <w:t>Text:</w:t>
            </w:r>
          </w:p>
        </w:tc>
        <w:tc>
          <w:tcPr>
            <w:tcW w:w="8028" w:type="dxa"/>
            <w:tcBorders>
              <w:top w:val="single" w:sz="12" w:space="0" w:color="auto"/>
              <w:left w:val="nil"/>
              <w:bottom w:val="single" w:sz="12" w:space="0" w:color="auto"/>
              <w:right w:val="nil"/>
            </w:tcBorders>
          </w:tcPr>
          <w:p w:rsidR="006344B4" w:rsidRPr="00115041" w:rsidRDefault="006344B4" w:rsidP="00C67A08">
            <w:pPr>
              <w:spacing w:after="0"/>
              <w:rPr>
                <w:rFonts w:cstheme="minorHAnsi"/>
              </w:rPr>
            </w:pPr>
          </w:p>
        </w:tc>
      </w:tr>
      <w:tr w:rsidR="006344B4" w:rsidRPr="00115041" w:rsidTr="00A04B85">
        <w:tc>
          <w:tcPr>
            <w:tcW w:w="1890" w:type="dxa"/>
            <w:tcBorders>
              <w:top w:val="nil"/>
              <w:left w:val="nil"/>
              <w:bottom w:val="nil"/>
              <w:right w:val="nil"/>
            </w:tcBorders>
          </w:tcPr>
          <w:p w:rsidR="006344B4" w:rsidRPr="00115041" w:rsidRDefault="006344B4" w:rsidP="00C67A08">
            <w:pPr>
              <w:spacing w:after="0"/>
              <w:rPr>
                <w:rFonts w:cstheme="minorHAnsi"/>
                <w:b/>
              </w:rPr>
            </w:pPr>
            <w:r w:rsidRPr="00115041">
              <w:rPr>
                <w:rFonts w:cstheme="minorHAnsi"/>
                <w:b/>
              </w:rPr>
              <w:t>Standard:</w:t>
            </w:r>
          </w:p>
        </w:tc>
        <w:tc>
          <w:tcPr>
            <w:tcW w:w="8028" w:type="dxa"/>
            <w:tcBorders>
              <w:top w:val="single" w:sz="12" w:space="0" w:color="auto"/>
              <w:left w:val="nil"/>
              <w:bottom w:val="single" w:sz="12" w:space="0" w:color="auto"/>
              <w:right w:val="nil"/>
            </w:tcBorders>
          </w:tcPr>
          <w:p w:rsidR="006344B4" w:rsidRPr="00115041" w:rsidRDefault="006344B4" w:rsidP="00C67A08">
            <w:pPr>
              <w:spacing w:after="0"/>
              <w:rPr>
                <w:rFonts w:cstheme="minorHAnsi"/>
              </w:rPr>
            </w:pPr>
          </w:p>
        </w:tc>
      </w:tr>
    </w:tbl>
    <w:p w:rsidR="006344B4" w:rsidRPr="006344B4" w:rsidRDefault="006344B4" w:rsidP="006344B4">
      <w:pPr>
        <w:rPr>
          <w:rFonts w:cstheme="minorHAnsi"/>
          <w:b/>
          <w:sz w:val="20"/>
          <w:szCs w:val="20"/>
        </w:rPr>
      </w:pPr>
    </w:p>
    <w:tbl>
      <w:tblPr>
        <w:tblW w:w="10260" w:type="dxa"/>
        <w:tblInd w:w="-34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260"/>
      </w:tblGrid>
      <w:tr w:rsidR="00A04B85" w:rsidRPr="006344B4" w:rsidTr="00A04B85">
        <w:trPr>
          <w:trHeight w:val="1469"/>
        </w:trPr>
        <w:tc>
          <w:tcPr>
            <w:tcW w:w="10260" w:type="dxa"/>
          </w:tcPr>
          <w:p w:rsidR="00A04B85" w:rsidRDefault="00A04B85" w:rsidP="00A04B85">
            <w:pPr>
              <w:pStyle w:val="NoSpacing"/>
            </w:pPr>
            <w:r w:rsidRPr="006344B4">
              <w:rPr>
                <w:b/>
              </w:rPr>
              <w:t>Mini Lesson:  (</w:t>
            </w:r>
            <w:r w:rsidRPr="006344B4">
              <w:t>7-10 minutes total)</w:t>
            </w:r>
          </w:p>
          <w:p w:rsidR="00A04B85" w:rsidRPr="006344B4" w:rsidRDefault="00A04B85" w:rsidP="00A04B85">
            <w:pPr>
              <w:pStyle w:val="NoSpacing"/>
            </w:pPr>
          </w:p>
          <w:p w:rsidR="00A04B85" w:rsidRDefault="00A04B85" w:rsidP="00A04B85">
            <w:pPr>
              <w:pStyle w:val="NoSpacing"/>
              <w:rPr>
                <w:b/>
                <w:i/>
              </w:rPr>
            </w:pPr>
            <w:r w:rsidRPr="006344B4">
              <w:rPr>
                <w:b/>
                <w:i/>
              </w:rPr>
              <w:t xml:space="preserve">Connection: </w:t>
            </w:r>
          </w:p>
          <w:p w:rsidR="00A04B85" w:rsidRPr="006344B4" w:rsidRDefault="00A04B85" w:rsidP="00A04B85">
            <w:pPr>
              <w:pStyle w:val="NoSpacing"/>
              <w:rPr>
                <w:b/>
                <w:i/>
              </w:rPr>
            </w:pPr>
            <w:r w:rsidRPr="006344B4">
              <w:rPr>
                <w:b/>
                <w:i/>
              </w:rPr>
              <w:t>Remember that there are a lot of words that we already know that help us read faster...Now we can put those words together to “Get a running start</w:t>
            </w:r>
          </w:p>
          <w:p w:rsidR="00A04B85" w:rsidRPr="006344B4" w:rsidRDefault="00A04B85" w:rsidP="00A04B85">
            <w:pPr>
              <w:pStyle w:val="NoSpacing"/>
            </w:pPr>
            <w:r w:rsidRPr="006344B4">
              <w:rPr>
                <w:i/>
              </w:rPr>
              <w:t>How this fits in with what we’ve been doing</w:t>
            </w:r>
            <w:r w:rsidRPr="006344B4">
              <w:rPr>
                <w:b/>
                <w:i/>
              </w:rPr>
              <w:t xml:space="preserve"> </w:t>
            </w:r>
            <w:r w:rsidRPr="006344B4">
              <w:rPr>
                <w:i/>
              </w:rPr>
              <w:t>(1-2 minutes)</w:t>
            </w:r>
          </w:p>
        </w:tc>
      </w:tr>
      <w:tr w:rsidR="006344B4" w:rsidRPr="006344B4" w:rsidTr="00A04B85">
        <w:trPr>
          <w:trHeight w:val="2133"/>
        </w:trPr>
        <w:tc>
          <w:tcPr>
            <w:tcW w:w="10260" w:type="dxa"/>
          </w:tcPr>
          <w:p w:rsidR="006344B4" w:rsidRPr="006344B4" w:rsidRDefault="006344B4" w:rsidP="006344B4">
            <w:pPr>
              <w:pStyle w:val="NoSpacing"/>
              <w:rPr>
                <w:b/>
                <w:i/>
              </w:rPr>
            </w:pPr>
            <w:proofErr w:type="gramStart"/>
            <w:r w:rsidRPr="006344B4">
              <w:rPr>
                <w:b/>
                <w:i/>
              </w:rPr>
              <w:t>Teach:</w:t>
            </w:r>
            <w:proofErr w:type="gramEnd"/>
            <w:r w:rsidRPr="006344B4">
              <w:rPr>
                <w:b/>
                <w:i/>
              </w:rPr>
              <w:t>(</w:t>
            </w:r>
            <w:r w:rsidRPr="006344B4">
              <w:rPr>
                <w:b/>
                <w:i/>
                <w:sz w:val="20"/>
              </w:rPr>
              <w:t>5-6 minutes</w:t>
            </w:r>
            <w:r w:rsidRPr="006344B4">
              <w:rPr>
                <w:b/>
                <w:i/>
              </w:rPr>
              <w:t>) (</w:t>
            </w:r>
            <w:r w:rsidRPr="006344B4">
              <w:rPr>
                <w:b/>
                <w:i/>
                <w:sz w:val="20"/>
              </w:rPr>
              <w:t>Do some previous word work with building word families</w:t>
            </w:r>
            <w:r w:rsidRPr="006344B4">
              <w:rPr>
                <w:b/>
                <w:i/>
              </w:rPr>
              <w:t>.)</w:t>
            </w:r>
          </w:p>
          <w:p w:rsidR="006344B4" w:rsidRPr="006344B4" w:rsidRDefault="006344B4" w:rsidP="006344B4">
            <w:pPr>
              <w:pStyle w:val="NoSpacing"/>
              <w:rPr>
                <w:i/>
              </w:rPr>
            </w:pPr>
            <w:r w:rsidRPr="006344B4">
              <w:rPr>
                <w:i/>
              </w:rPr>
              <w:t>Demonstration</w:t>
            </w:r>
          </w:p>
          <w:p w:rsidR="006344B4" w:rsidRPr="006344B4" w:rsidRDefault="006344B4" w:rsidP="006344B4">
            <w:pPr>
              <w:pStyle w:val="NoSpacing"/>
              <w:rPr>
                <w:i/>
              </w:rPr>
            </w:pPr>
            <w:proofErr w:type="gramStart"/>
            <w:r w:rsidRPr="006344B4">
              <w:rPr>
                <w:i/>
              </w:rPr>
              <w:t>Teachers reads</w:t>
            </w:r>
            <w:proofErr w:type="gramEnd"/>
            <w:r w:rsidRPr="006344B4">
              <w:rPr>
                <w:i/>
              </w:rPr>
              <w:t xml:space="preserve"> a book to students and gets stuck at the end of the sentence. </w:t>
            </w:r>
          </w:p>
          <w:p w:rsidR="006344B4" w:rsidRPr="006344B4" w:rsidRDefault="006344B4" w:rsidP="006344B4">
            <w:pPr>
              <w:pStyle w:val="NoSpacing"/>
              <w:rPr>
                <w:i/>
              </w:rPr>
            </w:pPr>
            <w:r w:rsidRPr="006344B4">
              <w:rPr>
                <w:i/>
              </w:rPr>
              <w:t>Teacher reads first part of sentence and thinks, “I get a running start.”</w:t>
            </w:r>
          </w:p>
          <w:p w:rsidR="006344B4" w:rsidRPr="006344B4" w:rsidRDefault="006344B4" w:rsidP="006344B4">
            <w:pPr>
              <w:pStyle w:val="NoSpacing"/>
              <w:rPr>
                <w:i/>
              </w:rPr>
            </w:pPr>
            <w:r w:rsidRPr="006344B4">
              <w:rPr>
                <w:i/>
              </w:rPr>
              <w:t>Teacher thinks what that word could be and then cross checks with sound, parts, and picture. (All strategies learned.)</w:t>
            </w:r>
          </w:p>
          <w:p w:rsidR="006344B4" w:rsidRPr="006344B4" w:rsidRDefault="006344B4" w:rsidP="006344B4">
            <w:pPr>
              <w:pStyle w:val="NoSpacing"/>
              <w:rPr>
                <w:i/>
              </w:rPr>
            </w:pPr>
            <w:proofErr w:type="gramStart"/>
            <w:r w:rsidRPr="006344B4">
              <w:rPr>
                <w:i/>
              </w:rPr>
              <w:t>Teachers uses</w:t>
            </w:r>
            <w:proofErr w:type="gramEnd"/>
            <w:r w:rsidRPr="006344B4">
              <w:rPr>
                <w:i/>
              </w:rPr>
              <w:t xml:space="preserve"> another page in book and repeats process.</w:t>
            </w:r>
          </w:p>
        </w:tc>
      </w:tr>
      <w:tr w:rsidR="006344B4" w:rsidRPr="006344B4" w:rsidTr="00A04B85">
        <w:trPr>
          <w:trHeight w:val="1827"/>
        </w:trPr>
        <w:tc>
          <w:tcPr>
            <w:tcW w:w="10260" w:type="dxa"/>
          </w:tcPr>
          <w:p w:rsidR="006344B4" w:rsidRPr="006344B4" w:rsidRDefault="006344B4" w:rsidP="006344B4">
            <w:pPr>
              <w:pStyle w:val="NoSpacing"/>
              <w:rPr>
                <w:b/>
                <w:i/>
              </w:rPr>
            </w:pPr>
            <w:r w:rsidRPr="006344B4">
              <w:rPr>
                <w:b/>
                <w:i/>
              </w:rPr>
              <w:t xml:space="preserve">Active Involvement: </w:t>
            </w:r>
          </w:p>
          <w:p w:rsidR="006344B4" w:rsidRPr="006344B4" w:rsidRDefault="006344B4" w:rsidP="006344B4">
            <w:pPr>
              <w:pStyle w:val="NoSpacing"/>
              <w:rPr>
                <w:i/>
              </w:rPr>
            </w:pPr>
            <w:r w:rsidRPr="006344B4">
              <w:rPr>
                <w:i/>
              </w:rPr>
              <w:t>Teacher reads a sentence from a big book and gets stuck at a pre-planned word near the end that is covered with a sticky note</w:t>
            </w:r>
            <w:proofErr w:type="gramStart"/>
            <w:r w:rsidRPr="006344B4">
              <w:rPr>
                <w:i/>
              </w:rPr>
              <w:t>..</w:t>
            </w:r>
            <w:proofErr w:type="gramEnd"/>
            <w:r w:rsidRPr="006344B4">
              <w:rPr>
                <w:i/>
              </w:rPr>
              <w:t xml:space="preserve"> Then has students </w:t>
            </w:r>
            <w:proofErr w:type="gramStart"/>
            <w:r w:rsidRPr="006344B4">
              <w:rPr>
                <w:i/>
              </w:rPr>
              <w:t>A  turn</w:t>
            </w:r>
            <w:proofErr w:type="gramEnd"/>
            <w:r w:rsidRPr="006344B4">
              <w:rPr>
                <w:i/>
              </w:rPr>
              <w:t xml:space="preserve"> and tell a partner “Get a running start.”   Partner B reads from beginning of sentence and guesses what the word might be.  Teacher moves sticky note and show first sound. </w:t>
            </w:r>
            <w:proofErr w:type="gramStart"/>
            <w:r w:rsidRPr="006344B4">
              <w:rPr>
                <w:i/>
              </w:rPr>
              <w:t>Student cross</w:t>
            </w:r>
            <w:proofErr w:type="gramEnd"/>
            <w:r w:rsidRPr="006344B4">
              <w:rPr>
                <w:i/>
              </w:rPr>
              <w:t xml:space="preserve"> check with their guess.  Teacher has both students go back and reread now that they know the word.  Go to another page and repeat with partner B.  Continue on.</w:t>
            </w:r>
          </w:p>
          <w:p w:rsidR="006344B4" w:rsidRPr="006344B4" w:rsidRDefault="006344B4" w:rsidP="006344B4">
            <w:pPr>
              <w:pStyle w:val="NoSpacing"/>
            </w:pPr>
          </w:p>
        </w:tc>
      </w:tr>
      <w:tr w:rsidR="006344B4" w:rsidRPr="006344B4" w:rsidTr="00A04B85">
        <w:trPr>
          <w:trHeight w:val="1467"/>
        </w:trPr>
        <w:tc>
          <w:tcPr>
            <w:tcW w:w="10260" w:type="dxa"/>
          </w:tcPr>
          <w:p w:rsidR="006344B4" w:rsidRPr="006344B4" w:rsidRDefault="006344B4" w:rsidP="006344B4">
            <w:pPr>
              <w:pStyle w:val="NoSpacing"/>
              <w:rPr>
                <w:b/>
                <w:i/>
              </w:rPr>
            </w:pPr>
            <w:r w:rsidRPr="006344B4">
              <w:rPr>
                <w:b/>
                <w:i/>
              </w:rPr>
              <w:t xml:space="preserve">Link: </w:t>
            </w:r>
          </w:p>
          <w:p w:rsidR="006344B4" w:rsidRPr="006344B4" w:rsidRDefault="006344B4" w:rsidP="006344B4">
            <w:pPr>
              <w:pStyle w:val="NoSpacing"/>
              <w:rPr>
                <w:i/>
              </w:rPr>
            </w:pPr>
            <w:r w:rsidRPr="006344B4">
              <w:rPr>
                <w:i/>
              </w:rPr>
              <w:t>Send students off with a purpose… (1-2 minutes)</w:t>
            </w:r>
          </w:p>
          <w:p w:rsidR="006344B4" w:rsidRPr="006344B4" w:rsidRDefault="006344B4" w:rsidP="006344B4">
            <w:pPr>
              <w:pStyle w:val="NoSpacing"/>
              <w:rPr>
                <w:i/>
              </w:rPr>
            </w:pPr>
            <w:r w:rsidRPr="006344B4">
              <w:rPr>
                <w:i/>
              </w:rPr>
              <w:t xml:space="preserve">Now we have 5 tools in our toolbox for when we get stuck.  Remember, we can read fast with sight words and if we are stuck, we can ask, “Does this word remind me of another word?”,  </w:t>
            </w:r>
            <w:r w:rsidRPr="006344B4">
              <w:rPr>
                <w:b/>
                <w:i/>
              </w:rPr>
              <w:t>“I get my mouth ready at the beginning and the end and I look at the picture.”,  “Read through the word.” and “Get a running start.”</w:t>
            </w:r>
          </w:p>
        </w:tc>
      </w:tr>
      <w:tr w:rsidR="006344B4" w:rsidRPr="006344B4" w:rsidTr="00A04B85">
        <w:trPr>
          <w:trHeight w:val="270"/>
        </w:trPr>
        <w:tc>
          <w:tcPr>
            <w:tcW w:w="10260" w:type="dxa"/>
          </w:tcPr>
          <w:p w:rsidR="006344B4" w:rsidRPr="006344B4" w:rsidRDefault="006344B4" w:rsidP="006344B4">
            <w:pPr>
              <w:pStyle w:val="NoSpacing"/>
            </w:pPr>
            <w:r w:rsidRPr="006344B4">
              <w:rPr>
                <w:b/>
              </w:rPr>
              <w:t xml:space="preserve">Mid-Workshop Teaching Point:  </w:t>
            </w:r>
          </w:p>
        </w:tc>
      </w:tr>
      <w:tr w:rsidR="006344B4" w:rsidRPr="006344B4" w:rsidTr="00A04B85">
        <w:trPr>
          <w:trHeight w:val="315"/>
        </w:trPr>
        <w:tc>
          <w:tcPr>
            <w:tcW w:w="10260" w:type="dxa"/>
          </w:tcPr>
          <w:p w:rsidR="006344B4" w:rsidRPr="006344B4" w:rsidRDefault="006344B4" w:rsidP="006344B4">
            <w:pPr>
              <w:pStyle w:val="NoSpacing"/>
              <w:rPr>
                <w:b/>
              </w:rPr>
            </w:pPr>
            <w:r w:rsidRPr="006344B4">
              <w:rPr>
                <w:b/>
              </w:rPr>
              <w:t>Share:</w:t>
            </w:r>
          </w:p>
        </w:tc>
      </w:tr>
    </w:tbl>
    <w:p w:rsidR="006344B4" w:rsidRDefault="006344B4" w:rsidP="006344B4">
      <w:pPr>
        <w:pStyle w:val="NoSpacing"/>
      </w:pPr>
    </w:p>
    <w:p w:rsidR="006344B4" w:rsidRDefault="006344B4">
      <w:r>
        <w:br w:type="page"/>
      </w:r>
    </w:p>
    <w:tbl>
      <w:tblPr>
        <w:tblW w:w="4984" w:type="pct"/>
        <w:tblInd w:w="20" w:type="dxa"/>
        <w:tblLook w:val="0000" w:firstRow="0" w:lastRow="0" w:firstColumn="0" w:lastColumn="0" w:noHBand="0" w:noVBand="0"/>
      </w:tblPr>
      <w:tblGrid>
        <w:gridCol w:w="9330"/>
      </w:tblGrid>
      <w:tr w:rsidR="006344B4" w:rsidRPr="006344B4" w:rsidTr="006344B4">
        <w:tc>
          <w:tcPr>
            <w:tcW w:w="5000" w:type="pct"/>
            <w:tcMar>
              <w:top w:w="0" w:type="dxa"/>
              <w:left w:w="0" w:type="dxa"/>
              <w:bottom w:w="0" w:type="dxa"/>
              <w:right w:w="0" w:type="dxa"/>
            </w:tcMar>
          </w:tcPr>
          <w:p w:rsidR="006344B4" w:rsidRPr="008666E1" w:rsidRDefault="006344B4" w:rsidP="006344B4">
            <w:pPr>
              <w:pStyle w:val="NoSpacing"/>
              <w:jc w:val="center"/>
              <w:rPr>
                <w:rFonts w:cstheme="minorHAnsi"/>
                <w:b/>
                <w:i/>
                <w:sz w:val="40"/>
                <w:szCs w:val="40"/>
              </w:rPr>
            </w:pPr>
            <w:bookmarkStart w:id="19" w:name="ml13s"/>
            <w:bookmarkEnd w:id="19"/>
            <w:r w:rsidRPr="008666E1">
              <w:rPr>
                <w:rFonts w:cstheme="minorHAnsi"/>
                <w:b/>
                <w:sz w:val="40"/>
                <w:szCs w:val="40"/>
              </w:rPr>
              <w:lastRenderedPageBreak/>
              <w:t xml:space="preserve">Unit 2 Lesson 13 </w:t>
            </w:r>
            <w:r w:rsidRPr="008666E1">
              <w:rPr>
                <w:rFonts w:cstheme="minorHAnsi"/>
                <w:b/>
                <w:i/>
                <w:sz w:val="40"/>
                <w:szCs w:val="40"/>
              </w:rPr>
              <w:t>Spanish</w:t>
            </w:r>
          </w:p>
        </w:tc>
      </w:tr>
    </w:tbl>
    <w:p w:rsidR="006344B4" w:rsidRPr="006344B4" w:rsidRDefault="006344B4" w:rsidP="006344B4">
      <w:pPr>
        <w:pStyle w:val="NoSpacing"/>
        <w:rPr>
          <w:rFonts w:cstheme="minorHAnsi"/>
          <w:sz w:val="24"/>
          <w:szCs w:val="24"/>
        </w:rPr>
      </w:pPr>
    </w:p>
    <w:tbl>
      <w:tblPr>
        <w:tblW w:w="5529" w:type="pct"/>
        <w:tblInd w:w="-540" w:type="dxa"/>
        <w:tblLook w:val="0000" w:firstRow="0" w:lastRow="0" w:firstColumn="0" w:lastColumn="0" w:noHBand="0" w:noVBand="0"/>
      </w:tblPr>
      <w:tblGrid>
        <w:gridCol w:w="1890"/>
        <w:gridCol w:w="8460"/>
      </w:tblGrid>
      <w:tr w:rsidR="006344B4" w:rsidRPr="006344B4" w:rsidTr="00A04B85">
        <w:tc>
          <w:tcPr>
            <w:tcW w:w="913" w:type="pct"/>
            <w:tcMar>
              <w:top w:w="0" w:type="dxa"/>
              <w:left w:w="0" w:type="dxa"/>
              <w:bottom w:w="0" w:type="dxa"/>
              <w:right w:w="0" w:type="dxa"/>
            </w:tcMar>
          </w:tcPr>
          <w:p w:rsidR="006344B4" w:rsidRPr="006344B4" w:rsidRDefault="006344B4" w:rsidP="00A04B85">
            <w:pPr>
              <w:pStyle w:val="NoSpacing"/>
              <w:rPr>
                <w:rFonts w:cstheme="minorHAnsi"/>
                <w:b/>
                <w:sz w:val="24"/>
                <w:szCs w:val="24"/>
              </w:rPr>
            </w:pPr>
            <w:r w:rsidRPr="006344B4">
              <w:rPr>
                <w:rFonts w:cstheme="minorHAnsi"/>
                <w:b/>
                <w:sz w:val="24"/>
                <w:szCs w:val="24"/>
              </w:rPr>
              <w:t>Unit of Study:</w:t>
            </w:r>
          </w:p>
        </w:tc>
        <w:tc>
          <w:tcPr>
            <w:tcW w:w="4087" w:type="pct"/>
            <w:tcBorders>
              <w:bottom w:val="single" w:sz="12" w:space="0" w:color="auto"/>
            </w:tcBorders>
            <w:tcMar>
              <w:top w:w="0" w:type="dxa"/>
              <w:left w:w="0" w:type="dxa"/>
              <w:bottom w:w="0" w:type="dxa"/>
              <w:right w:w="0" w:type="dxa"/>
            </w:tcMar>
          </w:tcPr>
          <w:p w:rsidR="006344B4" w:rsidRPr="006344B4" w:rsidRDefault="00C67A08" w:rsidP="006344B4">
            <w:pPr>
              <w:pStyle w:val="NoSpacing"/>
              <w:rPr>
                <w:rFonts w:cstheme="minorHAnsi"/>
                <w:sz w:val="24"/>
                <w:szCs w:val="24"/>
              </w:rPr>
            </w:pPr>
            <w:r>
              <w:rPr>
                <w:rFonts w:cstheme="minorHAnsi"/>
                <w:sz w:val="24"/>
                <w:szCs w:val="24"/>
              </w:rPr>
              <w:t xml:space="preserve"> </w:t>
            </w:r>
            <w:r w:rsidR="006344B4" w:rsidRPr="006344B4">
              <w:rPr>
                <w:rFonts w:cstheme="minorHAnsi"/>
                <w:sz w:val="24"/>
                <w:szCs w:val="24"/>
              </w:rPr>
              <w:t>Tackling Trouble</w:t>
            </w:r>
          </w:p>
        </w:tc>
      </w:tr>
      <w:tr w:rsidR="006344B4" w:rsidRPr="00754E96" w:rsidTr="00A04B85">
        <w:tc>
          <w:tcPr>
            <w:tcW w:w="913" w:type="pct"/>
            <w:tcMar>
              <w:top w:w="0" w:type="dxa"/>
              <w:left w:w="0" w:type="dxa"/>
              <w:bottom w:w="0" w:type="dxa"/>
              <w:right w:w="0" w:type="dxa"/>
            </w:tcMar>
          </w:tcPr>
          <w:p w:rsidR="006344B4" w:rsidRPr="006344B4" w:rsidRDefault="006344B4" w:rsidP="00A04B85">
            <w:pPr>
              <w:pStyle w:val="NoSpacing"/>
              <w:rPr>
                <w:rFonts w:cstheme="minorHAnsi"/>
                <w:b/>
                <w:sz w:val="24"/>
                <w:szCs w:val="24"/>
              </w:rPr>
            </w:pPr>
            <w:r w:rsidRPr="006344B4">
              <w:rPr>
                <w:rFonts w:cstheme="minorHAnsi"/>
                <w:b/>
                <w:sz w:val="24"/>
                <w:szCs w:val="24"/>
              </w:rPr>
              <w:t>Teaching point:</w:t>
            </w:r>
          </w:p>
        </w:tc>
        <w:tc>
          <w:tcPr>
            <w:tcW w:w="4087" w:type="pct"/>
            <w:tcBorders>
              <w:top w:val="single" w:sz="12" w:space="0" w:color="auto"/>
              <w:bottom w:val="single" w:sz="12" w:space="0" w:color="auto"/>
            </w:tcBorders>
            <w:tcMar>
              <w:top w:w="0" w:type="dxa"/>
              <w:left w:w="0" w:type="dxa"/>
              <w:bottom w:w="0" w:type="dxa"/>
              <w:right w:w="0" w:type="dxa"/>
            </w:tcMar>
          </w:tcPr>
          <w:p w:rsidR="006344B4" w:rsidRPr="006344B4" w:rsidRDefault="00C67A08" w:rsidP="006344B4">
            <w:pPr>
              <w:pStyle w:val="NoSpacing"/>
              <w:rPr>
                <w:rFonts w:cstheme="minorHAnsi"/>
                <w:sz w:val="24"/>
                <w:szCs w:val="24"/>
                <w:lang w:val="es-MX"/>
              </w:rPr>
            </w:pPr>
            <w:r>
              <w:rPr>
                <w:rFonts w:cstheme="minorHAnsi"/>
                <w:sz w:val="24"/>
                <w:szCs w:val="24"/>
                <w:lang w:val="es-MX"/>
              </w:rPr>
              <w:t xml:space="preserve"> </w:t>
            </w:r>
            <w:r w:rsidR="006344B4" w:rsidRPr="006344B4">
              <w:rPr>
                <w:rFonts w:cstheme="minorHAnsi"/>
                <w:sz w:val="24"/>
                <w:szCs w:val="24"/>
                <w:lang w:val="es-MX"/>
              </w:rPr>
              <w:t xml:space="preserve">Cuando me atoro pienso, -a la marcha </w:t>
            </w:r>
          </w:p>
        </w:tc>
      </w:tr>
      <w:tr w:rsidR="006344B4" w:rsidRPr="00754E96" w:rsidTr="00A04B85">
        <w:tc>
          <w:tcPr>
            <w:tcW w:w="913" w:type="pct"/>
            <w:tcMar>
              <w:top w:w="0" w:type="dxa"/>
              <w:left w:w="0" w:type="dxa"/>
              <w:bottom w:w="0" w:type="dxa"/>
              <w:right w:w="0" w:type="dxa"/>
            </w:tcMar>
          </w:tcPr>
          <w:p w:rsidR="006344B4" w:rsidRPr="006344B4" w:rsidRDefault="006344B4" w:rsidP="00A04B85">
            <w:pPr>
              <w:pStyle w:val="NoSpacing"/>
              <w:rPr>
                <w:rFonts w:cstheme="minorHAnsi"/>
                <w:b/>
                <w:sz w:val="24"/>
                <w:szCs w:val="24"/>
                <w:lang w:val="es-MX"/>
              </w:rPr>
            </w:pPr>
          </w:p>
        </w:tc>
        <w:tc>
          <w:tcPr>
            <w:tcW w:w="4087" w:type="pct"/>
            <w:tcBorders>
              <w:top w:val="single" w:sz="12" w:space="0" w:color="auto"/>
              <w:bottom w:val="single" w:sz="12" w:space="0" w:color="auto"/>
            </w:tcBorders>
            <w:tcMar>
              <w:top w:w="0" w:type="dxa"/>
              <w:left w:w="0" w:type="dxa"/>
              <w:bottom w:w="0" w:type="dxa"/>
              <w:right w:w="0" w:type="dxa"/>
            </w:tcMar>
          </w:tcPr>
          <w:p w:rsidR="006344B4" w:rsidRPr="006344B4" w:rsidRDefault="006344B4" w:rsidP="006344B4">
            <w:pPr>
              <w:pStyle w:val="NoSpacing"/>
              <w:rPr>
                <w:rFonts w:cstheme="minorHAnsi"/>
                <w:sz w:val="28"/>
                <w:szCs w:val="28"/>
                <w:lang w:val="es-MX"/>
              </w:rPr>
            </w:pPr>
          </w:p>
        </w:tc>
      </w:tr>
      <w:tr w:rsidR="006344B4" w:rsidRPr="006344B4" w:rsidTr="00A04B85">
        <w:tc>
          <w:tcPr>
            <w:tcW w:w="913" w:type="pct"/>
            <w:tcMar>
              <w:top w:w="0" w:type="dxa"/>
              <w:left w:w="0" w:type="dxa"/>
              <w:bottom w:w="0" w:type="dxa"/>
              <w:right w:w="0" w:type="dxa"/>
            </w:tcMar>
          </w:tcPr>
          <w:p w:rsidR="006344B4" w:rsidRPr="006344B4" w:rsidRDefault="006344B4" w:rsidP="00A04B85">
            <w:pPr>
              <w:pStyle w:val="NoSpacing"/>
              <w:rPr>
                <w:rFonts w:cstheme="minorHAnsi"/>
                <w:b/>
                <w:sz w:val="24"/>
                <w:szCs w:val="24"/>
              </w:rPr>
            </w:pPr>
            <w:r w:rsidRPr="006344B4">
              <w:rPr>
                <w:rFonts w:cstheme="minorHAnsi"/>
                <w:b/>
                <w:sz w:val="24"/>
                <w:szCs w:val="24"/>
              </w:rPr>
              <w:t>Text:</w:t>
            </w:r>
          </w:p>
        </w:tc>
        <w:tc>
          <w:tcPr>
            <w:tcW w:w="4087" w:type="pct"/>
            <w:tcBorders>
              <w:top w:val="single" w:sz="12" w:space="0" w:color="auto"/>
              <w:bottom w:val="single" w:sz="12" w:space="0" w:color="auto"/>
            </w:tcBorders>
            <w:tcMar>
              <w:top w:w="0" w:type="dxa"/>
              <w:left w:w="0" w:type="dxa"/>
              <w:bottom w:w="0" w:type="dxa"/>
              <w:right w:w="0" w:type="dxa"/>
            </w:tcMar>
          </w:tcPr>
          <w:p w:rsidR="006344B4" w:rsidRPr="006344B4" w:rsidRDefault="006344B4" w:rsidP="006344B4">
            <w:pPr>
              <w:pStyle w:val="NoSpacing"/>
              <w:rPr>
                <w:rFonts w:cstheme="minorHAnsi"/>
                <w:sz w:val="28"/>
                <w:szCs w:val="28"/>
              </w:rPr>
            </w:pPr>
          </w:p>
        </w:tc>
      </w:tr>
      <w:tr w:rsidR="006344B4" w:rsidRPr="006344B4" w:rsidTr="00A04B85">
        <w:tc>
          <w:tcPr>
            <w:tcW w:w="913" w:type="pct"/>
            <w:tcMar>
              <w:top w:w="0" w:type="dxa"/>
              <w:left w:w="0" w:type="dxa"/>
              <w:bottom w:w="0" w:type="dxa"/>
              <w:right w:w="0" w:type="dxa"/>
            </w:tcMar>
          </w:tcPr>
          <w:p w:rsidR="006344B4" w:rsidRPr="006344B4" w:rsidRDefault="006344B4" w:rsidP="00A04B85">
            <w:pPr>
              <w:pStyle w:val="NoSpacing"/>
              <w:rPr>
                <w:rFonts w:cstheme="minorHAnsi"/>
                <w:b/>
                <w:sz w:val="24"/>
                <w:szCs w:val="24"/>
              </w:rPr>
            </w:pPr>
            <w:r w:rsidRPr="006344B4">
              <w:rPr>
                <w:rFonts w:cstheme="minorHAnsi"/>
                <w:b/>
                <w:sz w:val="24"/>
                <w:szCs w:val="24"/>
              </w:rPr>
              <w:t>Standard</w:t>
            </w:r>
          </w:p>
        </w:tc>
        <w:tc>
          <w:tcPr>
            <w:tcW w:w="4087" w:type="pct"/>
            <w:tcBorders>
              <w:top w:val="single" w:sz="12" w:space="0" w:color="auto"/>
              <w:bottom w:val="single" w:sz="12" w:space="0" w:color="auto"/>
            </w:tcBorders>
            <w:tcMar>
              <w:top w:w="0" w:type="dxa"/>
              <w:left w:w="0" w:type="dxa"/>
              <w:bottom w:w="0" w:type="dxa"/>
              <w:right w:w="0" w:type="dxa"/>
            </w:tcMar>
          </w:tcPr>
          <w:p w:rsidR="006344B4" w:rsidRPr="006344B4" w:rsidRDefault="006344B4" w:rsidP="006344B4">
            <w:pPr>
              <w:pStyle w:val="NoSpacing"/>
              <w:rPr>
                <w:rFonts w:cstheme="minorHAnsi"/>
                <w:sz w:val="28"/>
                <w:szCs w:val="28"/>
              </w:rPr>
            </w:pPr>
          </w:p>
        </w:tc>
      </w:tr>
    </w:tbl>
    <w:p w:rsidR="006344B4" w:rsidRPr="006344B4" w:rsidRDefault="006344B4" w:rsidP="006344B4">
      <w:pPr>
        <w:pStyle w:val="NoSpacing"/>
        <w:rPr>
          <w:rFonts w:cstheme="minorHAnsi"/>
          <w:sz w:val="24"/>
          <w:szCs w:val="24"/>
        </w:rPr>
      </w:pPr>
    </w:p>
    <w:tbl>
      <w:tblPr>
        <w:tblW w:w="5517" w:type="pct"/>
        <w:tblInd w:w="-53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000" w:firstRow="0" w:lastRow="0" w:firstColumn="0" w:lastColumn="0" w:noHBand="0" w:noVBand="0"/>
      </w:tblPr>
      <w:tblGrid>
        <w:gridCol w:w="10361"/>
      </w:tblGrid>
      <w:tr w:rsidR="00A04B85" w:rsidRPr="00754E96" w:rsidTr="008813EA">
        <w:trPr>
          <w:trHeight w:val="1788"/>
        </w:trPr>
        <w:tc>
          <w:tcPr>
            <w:tcW w:w="5000" w:type="pct"/>
            <w:shd w:val="solid" w:color="FFFFFF" w:fill="FFFFFF"/>
            <w:tcMar>
              <w:top w:w="0" w:type="dxa"/>
              <w:left w:w="0" w:type="dxa"/>
              <w:bottom w:w="0" w:type="dxa"/>
              <w:right w:w="0" w:type="dxa"/>
            </w:tcMar>
            <w:vAlign w:val="center"/>
          </w:tcPr>
          <w:p w:rsidR="00A04B85" w:rsidRPr="006344B4" w:rsidRDefault="00A04B85" w:rsidP="006344B4">
            <w:pPr>
              <w:pStyle w:val="NoSpacing"/>
              <w:rPr>
                <w:rFonts w:cstheme="minorHAnsi"/>
                <w:sz w:val="24"/>
                <w:szCs w:val="24"/>
              </w:rPr>
            </w:pPr>
            <w:r w:rsidRPr="006344B4">
              <w:rPr>
                <w:rFonts w:cstheme="minorHAnsi"/>
                <w:b/>
                <w:sz w:val="24"/>
                <w:szCs w:val="24"/>
              </w:rPr>
              <w:t>Mini- Lesson:</w:t>
            </w:r>
            <w:r w:rsidRPr="006344B4">
              <w:rPr>
                <w:rFonts w:cstheme="minorHAnsi"/>
                <w:sz w:val="24"/>
                <w:szCs w:val="24"/>
              </w:rPr>
              <w:t xml:space="preserve">  (7-10 minutes total)</w:t>
            </w:r>
          </w:p>
          <w:p w:rsidR="00A04B85" w:rsidRPr="006344B4" w:rsidRDefault="00A04B85" w:rsidP="006344B4">
            <w:pPr>
              <w:pStyle w:val="NoSpacing"/>
              <w:rPr>
                <w:rFonts w:cstheme="minorHAnsi"/>
                <w:sz w:val="24"/>
                <w:szCs w:val="24"/>
              </w:rPr>
            </w:pPr>
            <w:r w:rsidRPr="006344B4">
              <w:rPr>
                <w:rFonts w:cstheme="minorHAnsi"/>
                <w:b/>
                <w:i/>
                <w:iCs/>
                <w:sz w:val="24"/>
                <w:szCs w:val="24"/>
              </w:rPr>
              <w:t>Connection:</w:t>
            </w:r>
            <w:r w:rsidRPr="006344B4">
              <w:rPr>
                <w:rFonts w:cstheme="minorHAnsi"/>
                <w:i/>
                <w:iCs/>
                <w:sz w:val="24"/>
                <w:szCs w:val="24"/>
              </w:rPr>
              <w:t xml:space="preserve"> How this fits in with what we’ve been doing (1-2 minutes)</w:t>
            </w:r>
          </w:p>
          <w:p w:rsidR="00A04B85" w:rsidRPr="006344B4" w:rsidRDefault="00A04B85" w:rsidP="006344B4">
            <w:pPr>
              <w:pStyle w:val="NoSpacing"/>
              <w:rPr>
                <w:rFonts w:cstheme="minorHAnsi"/>
                <w:sz w:val="24"/>
                <w:szCs w:val="24"/>
                <w:lang w:val="es-MX"/>
              </w:rPr>
            </w:pPr>
            <w:r w:rsidRPr="006344B4">
              <w:rPr>
                <w:rFonts w:cstheme="minorHAnsi"/>
                <w:sz w:val="24"/>
                <w:szCs w:val="24"/>
                <w:lang w:val="es-MX"/>
              </w:rPr>
              <w:t xml:space="preserve">Recuerden que hay muchas palabras que ya sabemos que nos ayudan a leer rápido.  </w:t>
            </w:r>
          </w:p>
          <w:p w:rsidR="00A04B85" w:rsidRPr="006344B4" w:rsidRDefault="00A04B85" w:rsidP="006344B4">
            <w:pPr>
              <w:pStyle w:val="NoSpacing"/>
              <w:rPr>
                <w:rFonts w:cstheme="minorHAnsi"/>
                <w:sz w:val="24"/>
                <w:szCs w:val="24"/>
                <w:lang w:val="es-MX"/>
              </w:rPr>
            </w:pPr>
          </w:p>
          <w:p w:rsidR="00A04B85" w:rsidRPr="006344B4" w:rsidRDefault="00A04B85" w:rsidP="006344B4">
            <w:pPr>
              <w:pStyle w:val="NoSpacing"/>
              <w:rPr>
                <w:rFonts w:cstheme="minorHAnsi"/>
                <w:sz w:val="24"/>
                <w:szCs w:val="24"/>
                <w:lang w:val="es-MX"/>
              </w:rPr>
            </w:pPr>
            <w:r w:rsidRPr="006344B4">
              <w:rPr>
                <w:rFonts w:cstheme="minorHAnsi"/>
                <w:sz w:val="24"/>
                <w:szCs w:val="24"/>
                <w:lang w:val="es-MX"/>
              </w:rPr>
              <w:t>Ahora podemos poner esas palabras juntas para leer a la marcha.</w:t>
            </w:r>
          </w:p>
          <w:p w:rsidR="00A04B85" w:rsidRPr="00A04B85" w:rsidRDefault="00A04B85" w:rsidP="006344B4">
            <w:pPr>
              <w:pStyle w:val="NoSpacing"/>
              <w:rPr>
                <w:rFonts w:cstheme="minorHAnsi"/>
                <w:sz w:val="24"/>
                <w:szCs w:val="24"/>
                <w:lang w:val="es-MX"/>
              </w:rPr>
            </w:pPr>
            <w:r w:rsidRPr="006344B4">
              <w:rPr>
                <w:rFonts w:cstheme="minorHAnsi"/>
                <w:i/>
                <w:iCs/>
                <w:sz w:val="24"/>
                <w:szCs w:val="24"/>
                <w:lang w:val="es-MX"/>
              </w:rPr>
              <w:t xml:space="preserve"> </w:t>
            </w:r>
          </w:p>
        </w:tc>
      </w:tr>
      <w:tr w:rsidR="006344B4" w:rsidRPr="006344B4" w:rsidTr="00A04B85">
        <w:tc>
          <w:tcPr>
            <w:tcW w:w="5000" w:type="pct"/>
            <w:shd w:val="solid" w:color="FFFFFF" w:fill="FFFFFF"/>
            <w:tcMar>
              <w:top w:w="0" w:type="dxa"/>
              <w:left w:w="0" w:type="dxa"/>
              <w:bottom w:w="0" w:type="dxa"/>
              <w:right w:w="0" w:type="dxa"/>
            </w:tcMar>
            <w:vAlign w:val="center"/>
          </w:tcPr>
          <w:p w:rsidR="006344B4" w:rsidRPr="006344B4" w:rsidRDefault="006344B4" w:rsidP="006344B4">
            <w:pPr>
              <w:pStyle w:val="NoSpacing"/>
              <w:rPr>
                <w:rFonts w:cstheme="minorHAnsi"/>
                <w:sz w:val="24"/>
                <w:szCs w:val="24"/>
              </w:rPr>
            </w:pPr>
            <w:r w:rsidRPr="006344B4">
              <w:rPr>
                <w:rFonts w:cstheme="minorHAnsi"/>
                <w:b/>
                <w:i/>
                <w:iCs/>
                <w:sz w:val="24"/>
                <w:szCs w:val="24"/>
              </w:rPr>
              <w:t>Teach: Demonstration</w:t>
            </w:r>
            <w:r w:rsidRPr="006344B4">
              <w:rPr>
                <w:rFonts w:cstheme="minorHAnsi"/>
                <w:i/>
                <w:iCs/>
                <w:sz w:val="24"/>
                <w:szCs w:val="24"/>
              </w:rPr>
              <w:t>(5-6 minutes)</w:t>
            </w:r>
          </w:p>
          <w:p w:rsidR="006344B4" w:rsidRPr="006344B4" w:rsidRDefault="006344B4" w:rsidP="006344B4">
            <w:pPr>
              <w:pStyle w:val="NoSpacing"/>
              <w:rPr>
                <w:rFonts w:cstheme="minorHAnsi"/>
                <w:sz w:val="24"/>
                <w:szCs w:val="24"/>
              </w:rPr>
            </w:pPr>
            <w:r w:rsidRPr="006344B4">
              <w:rPr>
                <w:rFonts w:cstheme="minorHAnsi"/>
                <w:sz w:val="24"/>
                <w:szCs w:val="24"/>
              </w:rPr>
              <w:t xml:space="preserve">Teacher reads a book to students and gets stuck at the end of the sentence.  Teacher reads the first part of the sentence and thinks, “a la </w:t>
            </w:r>
            <w:proofErr w:type="spellStart"/>
            <w:r w:rsidRPr="006344B4">
              <w:rPr>
                <w:rFonts w:cstheme="minorHAnsi"/>
                <w:sz w:val="24"/>
                <w:szCs w:val="24"/>
              </w:rPr>
              <w:t>marcha</w:t>
            </w:r>
            <w:proofErr w:type="spellEnd"/>
            <w:r w:rsidRPr="006344B4">
              <w:rPr>
                <w:rFonts w:cstheme="minorHAnsi"/>
                <w:sz w:val="24"/>
                <w:szCs w:val="24"/>
              </w:rPr>
              <w:t>”</w:t>
            </w:r>
          </w:p>
          <w:p w:rsidR="006344B4" w:rsidRPr="006344B4" w:rsidRDefault="006344B4" w:rsidP="006344B4">
            <w:pPr>
              <w:pStyle w:val="NoSpacing"/>
              <w:rPr>
                <w:rFonts w:cstheme="minorHAnsi"/>
                <w:sz w:val="24"/>
                <w:szCs w:val="24"/>
              </w:rPr>
            </w:pPr>
          </w:p>
          <w:p w:rsidR="006344B4" w:rsidRPr="006344B4" w:rsidRDefault="006344B4" w:rsidP="006344B4">
            <w:pPr>
              <w:pStyle w:val="NoSpacing"/>
              <w:rPr>
                <w:rFonts w:cstheme="minorHAnsi"/>
                <w:sz w:val="24"/>
                <w:szCs w:val="24"/>
              </w:rPr>
            </w:pPr>
            <w:r w:rsidRPr="006344B4">
              <w:rPr>
                <w:rFonts w:cstheme="minorHAnsi"/>
                <w:sz w:val="24"/>
                <w:szCs w:val="24"/>
              </w:rPr>
              <w:t xml:space="preserve">Teacher thinks what that word could be and then cross checks with sound, </w:t>
            </w:r>
            <w:proofErr w:type="spellStart"/>
            <w:r w:rsidRPr="006344B4">
              <w:rPr>
                <w:rFonts w:cstheme="minorHAnsi"/>
                <w:sz w:val="24"/>
                <w:szCs w:val="24"/>
              </w:rPr>
              <w:t>streching</w:t>
            </w:r>
            <w:proofErr w:type="spellEnd"/>
            <w:r w:rsidRPr="006344B4">
              <w:rPr>
                <w:rFonts w:cstheme="minorHAnsi"/>
                <w:sz w:val="24"/>
                <w:szCs w:val="24"/>
              </w:rPr>
              <w:t>, and picture.  (All strategies learned).</w:t>
            </w:r>
          </w:p>
          <w:p w:rsidR="006344B4" w:rsidRPr="006344B4" w:rsidRDefault="006344B4" w:rsidP="006344B4">
            <w:pPr>
              <w:pStyle w:val="NoSpacing"/>
              <w:rPr>
                <w:rFonts w:cstheme="minorHAnsi"/>
                <w:sz w:val="24"/>
                <w:szCs w:val="24"/>
              </w:rPr>
            </w:pPr>
          </w:p>
          <w:p w:rsidR="006344B4" w:rsidRPr="006344B4" w:rsidRDefault="006344B4" w:rsidP="006344B4">
            <w:pPr>
              <w:pStyle w:val="NoSpacing"/>
              <w:rPr>
                <w:rFonts w:cstheme="minorHAnsi"/>
                <w:sz w:val="24"/>
                <w:szCs w:val="24"/>
              </w:rPr>
            </w:pPr>
          </w:p>
          <w:p w:rsidR="006344B4" w:rsidRPr="006344B4" w:rsidRDefault="006344B4" w:rsidP="006344B4">
            <w:pPr>
              <w:pStyle w:val="NoSpacing"/>
              <w:rPr>
                <w:rFonts w:cstheme="minorHAnsi"/>
                <w:sz w:val="24"/>
                <w:szCs w:val="24"/>
              </w:rPr>
            </w:pPr>
            <w:r w:rsidRPr="006344B4">
              <w:rPr>
                <w:rFonts w:cstheme="minorHAnsi"/>
                <w:sz w:val="24"/>
                <w:szCs w:val="24"/>
              </w:rPr>
              <w:t>Repeat the process on another page (4x)</w:t>
            </w:r>
          </w:p>
          <w:p w:rsidR="006344B4" w:rsidRPr="006344B4" w:rsidRDefault="006344B4" w:rsidP="006344B4">
            <w:pPr>
              <w:pStyle w:val="NoSpacing"/>
              <w:rPr>
                <w:rFonts w:cstheme="minorHAnsi"/>
                <w:sz w:val="24"/>
                <w:szCs w:val="24"/>
              </w:rPr>
            </w:pPr>
          </w:p>
        </w:tc>
      </w:tr>
      <w:tr w:rsidR="006344B4" w:rsidRPr="006344B4" w:rsidTr="00A04B85">
        <w:tc>
          <w:tcPr>
            <w:tcW w:w="5000" w:type="pct"/>
            <w:shd w:val="solid" w:color="FFFFFF" w:fill="FFFFFF"/>
            <w:tcMar>
              <w:top w:w="0" w:type="dxa"/>
              <w:left w:w="0" w:type="dxa"/>
              <w:bottom w:w="0" w:type="dxa"/>
              <w:right w:w="0" w:type="dxa"/>
            </w:tcMar>
            <w:vAlign w:val="center"/>
          </w:tcPr>
          <w:p w:rsidR="00A04B85" w:rsidRDefault="006344B4" w:rsidP="006344B4">
            <w:pPr>
              <w:pStyle w:val="NoSpacing"/>
              <w:rPr>
                <w:rFonts w:cstheme="minorHAnsi"/>
                <w:i/>
                <w:iCs/>
                <w:sz w:val="24"/>
                <w:szCs w:val="24"/>
              </w:rPr>
            </w:pPr>
            <w:r w:rsidRPr="006344B4">
              <w:rPr>
                <w:rFonts w:cstheme="minorHAnsi"/>
                <w:b/>
                <w:i/>
                <w:iCs/>
                <w:sz w:val="24"/>
                <w:szCs w:val="24"/>
              </w:rPr>
              <w:t>Active Involvement:</w:t>
            </w:r>
            <w:r w:rsidRPr="006344B4">
              <w:rPr>
                <w:rFonts w:cstheme="minorHAnsi"/>
                <w:i/>
                <w:iCs/>
                <w:sz w:val="24"/>
                <w:szCs w:val="24"/>
              </w:rPr>
              <w:t xml:space="preserve"> </w:t>
            </w:r>
          </w:p>
          <w:p w:rsidR="006344B4" w:rsidRPr="006344B4" w:rsidRDefault="006344B4" w:rsidP="006344B4">
            <w:pPr>
              <w:pStyle w:val="NoSpacing"/>
              <w:rPr>
                <w:rFonts w:cstheme="minorHAnsi"/>
                <w:sz w:val="24"/>
                <w:szCs w:val="24"/>
              </w:rPr>
            </w:pPr>
            <w:r w:rsidRPr="006344B4">
              <w:rPr>
                <w:rFonts w:cstheme="minorHAnsi"/>
                <w:i/>
                <w:iCs/>
                <w:sz w:val="24"/>
                <w:szCs w:val="24"/>
              </w:rPr>
              <w:t xml:space="preserve">Students partner share or make a plan in their minds… (2-3 minutes) </w:t>
            </w:r>
          </w:p>
          <w:p w:rsidR="006344B4" w:rsidRPr="006344B4" w:rsidRDefault="006344B4" w:rsidP="006344B4">
            <w:pPr>
              <w:pStyle w:val="NoSpacing"/>
              <w:rPr>
                <w:rFonts w:cstheme="minorHAnsi"/>
                <w:sz w:val="24"/>
                <w:szCs w:val="24"/>
              </w:rPr>
            </w:pPr>
            <w:r w:rsidRPr="006344B4">
              <w:rPr>
                <w:rFonts w:cstheme="minorHAnsi"/>
                <w:sz w:val="24"/>
                <w:szCs w:val="24"/>
              </w:rPr>
              <w:t>Teacher reads a sentence from a big book and gets stuck at a pre-planned word near the end that is covered with a sticky note</w:t>
            </w:r>
            <w:proofErr w:type="gramStart"/>
            <w:r w:rsidRPr="006344B4">
              <w:rPr>
                <w:rFonts w:cstheme="minorHAnsi"/>
                <w:sz w:val="24"/>
                <w:szCs w:val="24"/>
              </w:rPr>
              <w:t>..</w:t>
            </w:r>
            <w:proofErr w:type="gramEnd"/>
            <w:r w:rsidRPr="006344B4">
              <w:rPr>
                <w:rFonts w:cstheme="minorHAnsi"/>
                <w:sz w:val="24"/>
                <w:szCs w:val="24"/>
              </w:rPr>
              <w:t xml:space="preserve"> </w:t>
            </w:r>
          </w:p>
          <w:p w:rsidR="006344B4" w:rsidRPr="006344B4" w:rsidRDefault="006344B4" w:rsidP="006344B4">
            <w:pPr>
              <w:pStyle w:val="NoSpacing"/>
              <w:rPr>
                <w:rFonts w:cstheme="minorHAnsi"/>
                <w:sz w:val="24"/>
                <w:szCs w:val="24"/>
              </w:rPr>
            </w:pPr>
          </w:p>
          <w:p w:rsidR="006344B4" w:rsidRPr="006344B4" w:rsidRDefault="006344B4" w:rsidP="006344B4">
            <w:pPr>
              <w:pStyle w:val="NoSpacing"/>
              <w:rPr>
                <w:rFonts w:cstheme="minorHAnsi"/>
                <w:sz w:val="24"/>
                <w:szCs w:val="24"/>
              </w:rPr>
            </w:pPr>
            <w:r w:rsidRPr="006344B4">
              <w:rPr>
                <w:rFonts w:cstheme="minorHAnsi"/>
                <w:sz w:val="24"/>
                <w:szCs w:val="24"/>
              </w:rPr>
              <w:t xml:space="preserve">Then </w:t>
            </w:r>
            <w:proofErr w:type="gramStart"/>
            <w:r w:rsidRPr="006344B4">
              <w:rPr>
                <w:rFonts w:cstheme="minorHAnsi"/>
                <w:sz w:val="24"/>
                <w:szCs w:val="24"/>
              </w:rPr>
              <w:t>student A turn</w:t>
            </w:r>
            <w:proofErr w:type="gramEnd"/>
            <w:r w:rsidRPr="006344B4">
              <w:rPr>
                <w:rFonts w:cstheme="minorHAnsi"/>
                <w:sz w:val="24"/>
                <w:szCs w:val="24"/>
              </w:rPr>
              <w:t xml:space="preserve"> and tell a partner “a la </w:t>
            </w:r>
            <w:proofErr w:type="spellStart"/>
            <w:r w:rsidRPr="006344B4">
              <w:rPr>
                <w:rFonts w:cstheme="minorHAnsi"/>
                <w:sz w:val="24"/>
                <w:szCs w:val="24"/>
              </w:rPr>
              <w:t>marcha</w:t>
            </w:r>
            <w:proofErr w:type="spellEnd"/>
            <w:r w:rsidRPr="006344B4">
              <w:rPr>
                <w:rFonts w:cstheme="minorHAnsi"/>
                <w:sz w:val="24"/>
                <w:szCs w:val="24"/>
              </w:rPr>
              <w:t xml:space="preserve">”. </w:t>
            </w:r>
          </w:p>
          <w:p w:rsidR="006344B4" w:rsidRPr="006344B4" w:rsidRDefault="006344B4" w:rsidP="006344B4">
            <w:pPr>
              <w:pStyle w:val="NoSpacing"/>
              <w:rPr>
                <w:rFonts w:cstheme="minorHAnsi"/>
                <w:sz w:val="24"/>
                <w:szCs w:val="24"/>
              </w:rPr>
            </w:pPr>
          </w:p>
          <w:p w:rsidR="006344B4" w:rsidRPr="006344B4" w:rsidRDefault="006344B4" w:rsidP="006344B4">
            <w:pPr>
              <w:pStyle w:val="NoSpacing"/>
              <w:rPr>
                <w:rFonts w:cstheme="minorHAnsi"/>
                <w:sz w:val="24"/>
                <w:szCs w:val="24"/>
                <w:lang w:val="es-MX"/>
              </w:rPr>
            </w:pPr>
            <w:proofErr w:type="spellStart"/>
            <w:r w:rsidRPr="006344B4">
              <w:rPr>
                <w:rFonts w:cstheme="minorHAnsi"/>
                <w:sz w:val="24"/>
                <w:szCs w:val="24"/>
                <w:lang w:val="es-MX"/>
              </w:rPr>
              <w:t>Partner</w:t>
            </w:r>
            <w:proofErr w:type="spellEnd"/>
            <w:r w:rsidRPr="006344B4">
              <w:rPr>
                <w:rFonts w:cstheme="minorHAnsi"/>
                <w:sz w:val="24"/>
                <w:szCs w:val="24"/>
                <w:lang w:val="es-MX"/>
              </w:rPr>
              <w:t xml:space="preserve"> A </w:t>
            </w:r>
            <w:proofErr w:type="spellStart"/>
            <w:r w:rsidRPr="006344B4">
              <w:rPr>
                <w:rFonts w:cstheme="minorHAnsi"/>
                <w:sz w:val="24"/>
                <w:szCs w:val="24"/>
                <w:lang w:val="es-MX"/>
              </w:rPr>
              <w:t>tells</w:t>
            </w:r>
            <w:proofErr w:type="spellEnd"/>
            <w:r w:rsidRPr="006344B4">
              <w:rPr>
                <w:rFonts w:cstheme="minorHAnsi"/>
                <w:sz w:val="24"/>
                <w:szCs w:val="24"/>
                <w:lang w:val="es-MX"/>
              </w:rPr>
              <w:t xml:space="preserve"> </w:t>
            </w:r>
            <w:proofErr w:type="spellStart"/>
            <w:r w:rsidRPr="006344B4">
              <w:rPr>
                <w:rFonts w:cstheme="minorHAnsi"/>
                <w:sz w:val="24"/>
                <w:szCs w:val="24"/>
                <w:lang w:val="es-MX"/>
              </w:rPr>
              <w:t>partner</w:t>
            </w:r>
            <w:proofErr w:type="spellEnd"/>
            <w:r w:rsidRPr="006344B4">
              <w:rPr>
                <w:rFonts w:cstheme="minorHAnsi"/>
                <w:sz w:val="24"/>
                <w:szCs w:val="24"/>
                <w:lang w:val="es-MX"/>
              </w:rPr>
              <w:t xml:space="preserve"> “apunta la palabra” “prepara tu boca” </w:t>
            </w:r>
          </w:p>
          <w:p w:rsidR="006344B4" w:rsidRPr="006344B4" w:rsidRDefault="006344B4" w:rsidP="006344B4">
            <w:pPr>
              <w:pStyle w:val="NoSpacing"/>
              <w:rPr>
                <w:rFonts w:cstheme="minorHAnsi"/>
                <w:sz w:val="24"/>
                <w:szCs w:val="24"/>
                <w:lang w:val="es-MX"/>
              </w:rPr>
            </w:pPr>
          </w:p>
          <w:p w:rsidR="006344B4" w:rsidRPr="006344B4" w:rsidRDefault="006344B4" w:rsidP="006344B4">
            <w:pPr>
              <w:pStyle w:val="NoSpacing"/>
              <w:rPr>
                <w:rFonts w:cstheme="minorHAnsi"/>
                <w:sz w:val="24"/>
                <w:szCs w:val="24"/>
              </w:rPr>
            </w:pPr>
            <w:r w:rsidRPr="006344B4">
              <w:rPr>
                <w:rFonts w:cstheme="minorHAnsi"/>
                <w:sz w:val="24"/>
                <w:szCs w:val="24"/>
              </w:rPr>
              <w:t xml:space="preserve">Teacher moves sticky note and shows the first letter (sound).  </w:t>
            </w:r>
          </w:p>
          <w:p w:rsidR="006344B4" w:rsidRPr="006344B4" w:rsidRDefault="006344B4" w:rsidP="006344B4">
            <w:pPr>
              <w:pStyle w:val="NoSpacing"/>
              <w:rPr>
                <w:rFonts w:cstheme="minorHAnsi"/>
                <w:sz w:val="24"/>
                <w:szCs w:val="24"/>
              </w:rPr>
            </w:pPr>
          </w:p>
          <w:p w:rsidR="006344B4" w:rsidRPr="006344B4" w:rsidRDefault="006344B4" w:rsidP="006344B4">
            <w:pPr>
              <w:pStyle w:val="NoSpacing"/>
              <w:rPr>
                <w:rFonts w:cstheme="minorHAnsi"/>
                <w:sz w:val="24"/>
                <w:szCs w:val="24"/>
              </w:rPr>
            </w:pPr>
            <w:r w:rsidRPr="006344B4">
              <w:rPr>
                <w:rFonts w:cstheme="minorHAnsi"/>
                <w:sz w:val="24"/>
                <w:szCs w:val="24"/>
              </w:rPr>
              <w:t>Teacher Reads the word.  Partner B re-reads the word.</w:t>
            </w:r>
          </w:p>
          <w:p w:rsidR="006344B4" w:rsidRPr="006344B4" w:rsidRDefault="006344B4" w:rsidP="006344B4">
            <w:pPr>
              <w:pStyle w:val="NoSpacing"/>
              <w:rPr>
                <w:rFonts w:cstheme="minorHAnsi"/>
                <w:sz w:val="24"/>
                <w:szCs w:val="24"/>
              </w:rPr>
            </w:pPr>
          </w:p>
          <w:p w:rsidR="006344B4" w:rsidRPr="006344B4" w:rsidRDefault="006344B4" w:rsidP="006344B4">
            <w:pPr>
              <w:pStyle w:val="NoSpacing"/>
              <w:rPr>
                <w:rFonts w:cstheme="minorHAnsi"/>
                <w:sz w:val="24"/>
                <w:szCs w:val="24"/>
              </w:rPr>
            </w:pPr>
          </w:p>
          <w:p w:rsidR="006344B4" w:rsidRPr="006344B4" w:rsidRDefault="006344B4" w:rsidP="006344B4">
            <w:pPr>
              <w:pStyle w:val="NoSpacing"/>
              <w:rPr>
                <w:rFonts w:cstheme="minorHAnsi"/>
                <w:sz w:val="24"/>
                <w:szCs w:val="24"/>
              </w:rPr>
            </w:pPr>
            <w:r w:rsidRPr="006344B4">
              <w:rPr>
                <w:rFonts w:cstheme="minorHAnsi"/>
                <w:sz w:val="24"/>
                <w:szCs w:val="24"/>
              </w:rPr>
              <w:t xml:space="preserve">Go to another page and repeat with partner B.  </w:t>
            </w:r>
          </w:p>
          <w:p w:rsidR="006344B4" w:rsidRPr="006344B4" w:rsidRDefault="006344B4" w:rsidP="006344B4">
            <w:pPr>
              <w:pStyle w:val="NoSpacing"/>
              <w:rPr>
                <w:rFonts w:cstheme="minorHAnsi"/>
                <w:sz w:val="24"/>
                <w:szCs w:val="24"/>
              </w:rPr>
            </w:pPr>
          </w:p>
          <w:p w:rsidR="006344B4" w:rsidRPr="006344B4" w:rsidRDefault="006344B4" w:rsidP="006344B4">
            <w:pPr>
              <w:pStyle w:val="NoSpacing"/>
              <w:rPr>
                <w:rFonts w:cstheme="minorHAnsi"/>
                <w:sz w:val="24"/>
                <w:szCs w:val="24"/>
              </w:rPr>
            </w:pPr>
            <w:r w:rsidRPr="006344B4">
              <w:rPr>
                <w:rFonts w:cstheme="minorHAnsi"/>
                <w:sz w:val="24"/>
                <w:szCs w:val="24"/>
              </w:rPr>
              <w:t>Continue (2).</w:t>
            </w:r>
          </w:p>
        </w:tc>
      </w:tr>
      <w:tr w:rsidR="006344B4" w:rsidRPr="00754E96" w:rsidTr="00A04B85">
        <w:tc>
          <w:tcPr>
            <w:tcW w:w="5000" w:type="pct"/>
            <w:shd w:val="solid" w:color="FFFFFF" w:fill="FFFFFF"/>
            <w:tcMar>
              <w:top w:w="0" w:type="dxa"/>
              <w:left w:w="0" w:type="dxa"/>
              <w:bottom w:w="0" w:type="dxa"/>
              <w:right w:w="0" w:type="dxa"/>
            </w:tcMar>
            <w:vAlign w:val="center"/>
          </w:tcPr>
          <w:p w:rsidR="00A04B85" w:rsidRDefault="006344B4" w:rsidP="006344B4">
            <w:pPr>
              <w:pStyle w:val="NoSpacing"/>
              <w:rPr>
                <w:rFonts w:cstheme="minorHAnsi"/>
                <w:i/>
                <w:iCs/>
                <w:sz w:val="24"/>
                <w:szCs w:val="24"/>
              </w:rPr>
            </w:pPr>
            <w:r w:rsidRPr="006344B4">
              <w:rPr>
                <w:rFonts w:cstheme="minorHAnsi"/>
                <w:b/>
                <w:i/>
                <w:iCs/>
                <w:sz w:val="24"/>
                <w:szCs w:val="24"/>
              </w:rPr>
              <w:lastRenderedPageBreak/>
              <w:t>Link:</w:t>
            </w:r>
            <w:r w:rsidRPr="006344B4">
              <w:rPr>
                <w:rFonts w:cstheme="minorHAnsi"/>
                <w:i/>
                <w:iCs/>
                <w:sz w:val="24"/>
                <w:szCs w:val="24"/>
              </w:rPr>
              <w:t xml:space="preserve"> </w:t>
            </w:r>
          </w:p>
          <w:p w:rsidR="006344B4" w:rsidRPr="006344B4" w:rsidRDefault="006344B4" w:rsidP="006344B4">
            <w:pPr>
              <w:pStyle w:val="NoSpacing"/>
              <w:rPr>
                <w:rFonts w:cstheme="minorHAnsi"/>
                <w:sz w:val="24"/>
                <w:szCs w:val="24"/>
                <w:lang w:val="es-MX"/>
              </w:rPr>
            </w:pPr>
            <w:r w:rsidRPr="006344B4">
              <w:rPr>
                <w:rFonts w:cstheme="minorHAnsi"/>
                <w:i/>
                <w:iCs/>
                <w:sz w:val="24"/>
                <w:szCs w:val="24"/>
              </w:rPr>
              <w:t xml:space="preserve">Send students off with a purpose… </w:t>
            </w:r>
            <w:r w:rsidRPr="006344B4">
              <w:rPr>
                <w:rFonts w:cstheme="minorHAnsi"/>
                <w:i/>
                <w:iCs/>
                <w:sz w:val="24"/>
                <w:szCs w:val="24"/>
                <w:lang w:val="es-MX"/>
              </w:rPr>
              <w:t>(1-2 minutes)</w:t>
            </w:r>
            <w:r w:rsidRPr="006344B4">
              <w:rPr>
                <w:rFonts w:cstheme="minorHAnsi"/>
                <w:sz w:val="24"/>
                <w:szCs w:val="24"/>
                <w:lang w:val="es-MX"/>
              </w:rPr>
              <w:t xml:space="preserve"> </w:t>
            </w:r>
          </w:p>
          <w:p w:rsidR="006344B4" w:rsidRPr="006344B4" w:rsidRDefault="006344B4" w:rsidP="006344B4">
            <w:pPr>
              <w:pStyle w:val="NoSpacing"/>
              <w:rPr>
                <w:rFonts w:cstheme="minorHAnsi"/>
                <w:sz w:val="24"/>
                <w:szCs w:val="24"/>
                <w:lang w:val="es-MX"/>
              </w:rPr>
            </w:pPr>
            <w:r w:rsidRPr="006344B4">
              <w:rPr>
                <w:rFonts w:cstheme="minorHAnsi"/>
                <w:sz w:val="24"/>
                <w:szCs w:val="24"/>
                <w:lang w:val="es-MX"/>
              </w:rPr>
              <w:t xml:space="preserve">Ahora tenemos 4 herramientas en nuestra caja de herramientas para cuando nos atoremos en una palabra.  </w:t>
            </w:r>
          </w:p>
          <w:p w:rsidR="006344B4" w:rsidRPr="006344B4" w:rsidRDefault="006344B4" w:rsidP="006344B4">
            <w:pPr>
              <w:pStyle w:val="NoSpacing"/>
              <w:rPr>
                <w:rFonts w:cstheme="minorHAnsi"/>
                <w:sz w:val="24"/>
                <w:szCs w:val="24"/>
                <w:lang w:val="es-MX"/>
              </w:rPr>
            </w:pPr>
          </w:p>
          <w:p w:rsidR="006344B4" w:rsidRPr="006344B4" w:rsidRDefault="006344B4" w:rsidP="006344B4">
            <w:pPr>
              <w:pStyle w:val="NoSpacing"/>
              <w:rPr>
                <w:rFonts w:cstheme="minorHAnsi"/>
                <w:sz w:val="24"/>
                <w:szCs w:val="24"/>
                <w:lang w:val="es-MX"/>
              </w:rPr>
            </w:pPr>
            <w:r w:rsidRPr="006344B4">
              <w:rPr>
                <w:rFonts w:cstheme="minorHAnsi"/>
                <w:sz w:val="24"/>
                <w:szCs w:val="24"/>
                <w:lang w:val="es-MX"/>
              </w:rPr>
              <w:t xml:space="preserve">Recuerden, podemos leer rápido con </w:t>
            </w:r>
            <w:proofErr w:type="spellStart"/>
            <w:r w:rsidRPr="006344B4">
              <w:rPr>
                <w:rFonts w:cstheme="minorHAnsi"/>
                <w:sz w:val="24"/>
                <w:szCs w:val="24"/>
                <w:shd w:val="solid" w:color="FF0000" w:fill="FF0000"/>
                <w:lang w:val="es-MX"/>
              </w:rPr>
              <w:t>Sight</w:t>
            </w:r>
            <w:proofErr w:type="spellEnd"/>
            <w:r w:rsidRPr="006344B4">
              <w:rPr>
                <w:rFonts w:cstheme="minorHAnsi"/>
                <w:sz w:val="24"/>
                <w:szCs w:val="24"/>
                <w:shd w:val="solid" w:color="FF0000" w:fill="FF0000"/>
                <w:lang w:val="es-MX"/>
              </w:rPr>
              <w:t xml:space="preserve"> </w:t>
            </w:r>
            <w:proofErr w:type="spellStart"/>
            <w:r w:rsidRPr="006344B4">
              <w:rPr>
                <w:rFonts w:cstheme="minorHAnsi"/>
                <w:sz w:val="24"/>
                <w:szCs w:val="24"/>
                <w:shd w:val="solid" w:color="FF0000" w:fill="FF0000"/>
                <w:lang w:val="es-MX"/>
              </w:rPr>
              <w:t>words</w:t>
            </w:r>
            <w:proofErr w:type="spellEnd"/>
            <w:r w:rsidRPr="006344B4">
              <w:rPr>
                <w:rFonts w:cstheme="minorHAnsi"/>
                <w:sz w:val="24"/>
                <w:szCs w:val="24"/>
                <w:lang w:val="es-MX"/>
              </w:rPr>
              <w:t xml:space="preserve"> y si nos atoramos, podemos decir a la marcha, luego vean el dibujo/ilustración, preparar la boca al principio y estiren la palabra.</w:t>
            </w:r>
          </w:p>
          <w:p w:rsidR="006344B4" w:rsidRPr="006344B4" w:rsidRDefault="006344B4" w:rsidP="006344B4">
            <w:pPr>
              <w:pStyle w:val="NoSpacing"/>
              <w:rPr>
                <w:rFonts w:cstheme="minorHAnsi"/>
                <w:sz w:val="24"/>
                <w:szCs w:val="24"/>
                <w:lang w:val="es-MX"/>
              </w:rPr>
            </w:pPr>
          </w:p>
        </w:tc>
      </w:tr>
      <w:tr w:rsidR="006344B4" w:rsidRPr="006344B4" w:rsidTr="00A04B85">
        <w:tc>
          <w:tcPr>
            <w:tcW w:w="5000" w:type="pct"/>
            <w:shd w:val="solid" w:color="FFFFFF" w:fill="FFFFFF"/>
            <w:tcMar>
              <w:top w:w="0" w:type="dxa"/>
              <w:left w:w="0" w:type="dxa"/>
              <w:bottom w:w="0" w:type="dxa"/>
              <w:right w:w="0" w:type="dxa"/>
            </w:tcMar>
            <w:vAlign w:val="center"/>
          </w:tcPr>
          <w:p w:rsidR="006344B4" w:rsidRPr="006344B4" w:rsidRDefault="006344B4" w:rsidP="006344B4">
            <w:pPr>
              <w:pStyle w:val="NoSpacing"/>
              <w:rPr>
                <w:rFonts w:cstheme="minorHAnsi"/>
                <w:b/>
                <w:sz w:val="24"/>
                <w:szCs w:val="24"/>
              </w:rPr>
            </w:pPr>
            <w:r w:rsidRPr="006344B4">
              <w:rPr>
                <w:rFonts w:cstheme="minorHAnsi"/>
                <w:b/>
                <w:sz w:val="24"/>
                <w:szCs w:val="24"/>
              </w:rPr>
              <w:t xml:space="preserve">Mid-Workshop Teaching Point: </w:t>
            </w:r>
          </w:p>
          <w:p w:rsidR="006344B4" w:rsidRPr="006344B4" w:rsidRDefault="006344B4" w:rsidP="006344B4">
            <w:pPr>
              <w:pStyle w:val="NoSpacing"/>
              <w:rPr>
                <w:rFonts w:cstheme="minorHAnsi"/>
                <w:sz w:val="24"/>
                <w:szCs w:val="24"/>
              </w:rPr>
            </w:pPr>
          </w:p>
        </w:tc>
      </w:tr>
      <w:tr w:rsidR="006344B4" w:rsidRPr="006344B4" w:rsidTr="00A04B85">
        <w:tc>
          <w:tcPr>
            <w:tcW w:w="5000" w:type="pct"/>
            <w:tcMar>
              <w:top w:w="0" w:type="dxa"/>
              <w:left w:w="0" w:type="dxa"/>
              <w:bottom w:w="0" w:type="dxa"/>
              <w:right w:w="0" w:type="dxa"/>
            </w:tcMar>
          </w:tcPr>
          <w:p w:rsidR="006344B4" w:rsidRPr="006344B4" w:rsidRDefault="006344B4" w:rsidP="006344B4">
            <w:pPr>
              <w:pStyle w:val="NoSpacing"/>
              <w:rPr>
                <w:rFonts w:cstheme="minorHAnsi"/>
                <w:b/>
                <w:sz w:val="24"/>
                <w:szCs w:val="24"/>
              </w:rPr>
            </w:pPr>
            <w:r w:rsidRPr="006344B4">
              <w:rPr>
                <w:rFonts w:cstheme="minorHAnsi"/>
                <w:b/>
                <w:sz w:val="24"/>
                <w:szCs w:val="24"/>
              </w:rPr>
              <w:t xml:space="preserve">Share: </w:t>
            </w:r>
          </w:p>
          <w:p w:rsidR="006344B4" w:rsidRPr="006344B4" w:rsidRDefault="006344B4" w:rsidP="006344B4">
            <w:pPr>
              <w:pStyle w:val="NoSpacing"/>
              <w:rPr>
                <w:rFonts w:cstheme="minorHAnsi"/>
                <w:sz w:val="24"/>
                <w:szCs w:val="24"/>
              </w:rPr>
            </w:pPr>
          </w:p>
        </w:tc>
      </w:tr>
      <w:tr w:rsidR="006344B4" w:rsidRPr="006344B4" w:rsidTr="00A04B85">
        <w:tc>
          <w:tcPr>
            <w:tcW w:w="5000" w:type="pct"/>
            <w:tcMar>
              <w:top w:w="0" w:type="dxa"/>
              <w:left w:w="0" w:type="dxa"/>
              <w:bottom w:w="0" w:type="dxa"/>
              <w:right w:w="0" w:type="dxa"/>
            </w:tcMar>
          </w:tcPr>
          <w:p w:rsidR="006344B4" w:rsidRPr="006344B4" w:rsidRDefault="006344B4" w:rsidP="006344B4">
            <w:pPr>
              <w:pStyle w:val="NoSpacing"/>
              <w:rPr>
                <w:rFonts w:cstheme="minorHAnsi"/>
                <w:b/>
                <w:sz w:val="24"/>
                <w:szCs w:val="24"/>
              </w:rPr>
            </w:pPr>
            <w:r w:rsidRPr="006344B4">
              <w:rPr>
                <w:rFonts w:cstheme="minorHAnsi"/>
                <w:b/>
                <w:sz w:val="24"/>
                <w:szCs w:val="24"/>
              </w:rPr>
              <w:t xml:space="preserve">Notes: </w:t>
            </w:r>
          </w:p>
          <w:p w:rsidR="006344B4" w:rsidRPr="006344B4" w:rsidRDefault="006344B4" w:rsidP="006344B4">
            <w:pPr>
              <w:pStyle w:val="NoSpacing"/>
              <w:rPr>
                <w:rFonts w:cstheme="minorHAnsi"/>
                <w:sz w:val="24"/>
                <w:szCs w:val="24"/>
              </w:rPr>
            </w:pPr>
          </w:p>
        </w:tc>
      </w:tr>
      <w:tr w:rsidR="006344B4" w:rsidRPr="006344B4" w:rsidTr="00A04B85">
        <w:tc>
          <w:tcPr>
            <w:tcW w:w="5000" w:type="pct"/>
            <w:tcMar>
              <w:top w:w="0" w:type="dxa"/>
              <w:left w:w="0" w:type="dxa"/>
              <w:bottom w:w="0" w:type="dxa"/>
              <w:right w:w="0" w:type="dxa"/>
            </w:tcMar>
          </w:tcPr>
          <w:p w:rsidR="006344B4" w:rsidRPr="006344B4" w:rsidRDefault="006344B4" w:rsidP="006344B4">
            <w:pPr>
              <w:pStyle w:val="NoSpacing"/>
              <w:rPr>
                <w:rFonts w:cstheme="minorHAnsi"/>
                <w:b/>
                <w:sz w:val="24"/>
                <w:szCs w:val="24"/>
              </w:rPr>
            </w:pPr>
            <w:r w:rsidRPr="006344B4">
              <w:rPr>
                <w:rFonts w:cstheme="minorHAnsi"/>
                <w:b/>
                <w:sz w:val="24"/>
                <w:szCs w:val="24"/>
              </w:rPr>
              <w:t xml:space="preserve">Materials:   </w:t>
            </w:r>
          </w:p>
          <w:p w:rsidR="006344B4" w:rsidRPr="006344B4" w:rsidRDefault="006344B4" w:rsidP="006344B4">
            <w:pPr>
              <w:pStyle w:val="NoSpacing"/>
              <w:rPr>
                <w:rFonts w:cstheme="minorHAnsi"/>
                <w:sz w:val="24"/>
                <w:szCs w:val="24"/>
              </w:rPr>
            </w:pPr>
          </w:p>
        </w:tc>
      </w:tr>
    </w:tbl>
    <w:p w:rsidR="006344B4" w:rsidRDefault="006344B4" w:rsidP="006344B4">
      <w:pPr>
        <w:pStyle w:val="NoSpacing"/>
        <w:rPr>
          <w:rFonts w:cstheme="minorHAnsi"/>
          <w:sz w:val="24"/>
          <w:szCs w:val="24"/>
        </w:rPr>
      </w:pPr>
    </w:p>
    <w:p w:rsidR="006344B4" w:rsidRDefault="006344B4">
      <w:pPr>
        <w:rPr>
          <w:rFonts w:cstheme="minorHAnsi"/>
          <w:sz w:val="24"/>
          <w:szCs w:val="24"/>
        </w:rPr>
      </w:pPr>
      <w:r>
        <w:rPr>
          <w:rFonts w:cstheme="minorHAnsi"/>
          <w:sz w:val="24"/>
          <w:szCs w:val="24"/>
        </w:rPr>
        <w:br w:type="page"/>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443C95" w:rsidRPr="006344B4" w:rsidTr="00443C95">
        <w:tc>
          <w:tcPr>
            <w:tcW w:w="0" w:type="auto"/>
            <w:tcBorders>
              <w:top w:val="nil"/>
              <w:left w:val="nil"/>
              <w:bottom w:val="nil"/>
              <w:right w:val="nil"/>
            </w:tcBorders>
            <w:tcMar>
              <w:top w:w="0" w:type="dxa"/>
              <w:left w:w="108" w:type="dxa"/>
              <w:bottom w:w="0" w:type="dxa"/>
              <w:right w:w="108" w:type="dxa"/>
            </w:tcMar>
          </w:tcPr>
          <w:p w:rsidR="00443C95" w:rsidRPr="008666E1" w:rsidRDefault="00443C95" w:rsidP="00443C95">
            <w:pPr>
              <w:pStyle w:val="NoSpacing"/>
              <w:jc w:val="center"/>
              <w:rPr>
                <w:b/>
                <w:sz w:val="40"/>
                <w:szCs w:val="40"/>
              </w:rPr>
            </w:pPr>
            <w:bookmarkStart w:id="20" w:name="ml14"/>
            <w:bookmarkEnd w:id="20"/>
            <w:r w:rsidRPr="008666E1">
              <w:rPr>
                <w:b/>
                <w:sz w:val="40"/>
                <w:szCs w:val="40"/>
              </w:rPr>
              <w:lastRenderedPageBreak/>
              <w:t>Unit 2 Mini Lesson 14</w:t>
            </w:r>
          </w:p>
        </w:tc>
      </w:tr>
    </w:tbl>
    <w:p w:rsidR="006344B4" w:rsidRPr="006344B4" w:rsidRDefault="006344B4" w:rsidP="006344B4">
      <w:pPr>
        <w:tabs>
          <w:tab w:val="left" w:pos="3900"/>
        </w:tabs>
        <w:rPr>
          <w:rFonts w:cstheme="minorHAnsi"/>
        </w:rPr>
      </w:pPr>
    </w:p>
    <w:tbl>
      <w:tblPr>
        <w:tblW w:w="5263" w:type="pct"/>
        <w:tblInd w:w="-342" w:type="dxa"/>
        <w:tblLook w:val="0000" w:firstRow="0" w:lastRow="0" w:firstColumn="0" w:lastColumn="0" w:noHBand="0" w:noVBand="0"/>
      </w:tblPr>
      <w:tblGrid>
        <w:gridCol w:w="1891"/>
        <w:gridCol w:w="8189"/>
      </w:tblGrid>
      <w:tr w:rsidR="006344B4" w:rsidRPr="006344B4" w:rsidTr="00C16B88">
        <w:tc>
          <w:tcPr>
            <w:tcW w:w="938" w:type="pct"/>
            <w:tcMar>
              <w:top w:w="0" w:type="dxa"/>
              <w:left w:w="108" w:type="dxa"/>
              <w:bottom w:w="0" w:type="dxa"/>
              <w:right w:w="108" w:type="dxa"/>
            </w:tcMar>
          </w:tcPr>
          <w:p w:rsidR="006344B4" w:rsidRPr="00443C95" w:rsidRDefault="006344B4" w:rsidP="00C16B88">
            <w:pPr>
              <w:pStyle w:val="NoSpacing"/>
              <w:rPr>
                <w:b/>
              </w:rPr>
            </w:pPr>
            <w:r w:rsidRPr="00443C95">
              <w:rPr>
                <w:b/>
              </w:rPr>
              <w:t>Unit of Study:</w:t>
            </w:r>
          </w:p>
        </w:tc>
        <w:tc>
          <w:tcPr>
            <w:tcW w:w="4063" w:type="pct"/>
            <w:tcBorders>
              <w:bottom w:val="single" w:sz="12" w:space="0" w:color="auto"/>
            </w:tcBorders>
            <w:tcMar>
              <w:top w:w="0" w:type="dxa"/>
              <w:left w:w="108" w:type="dxa"/>
              <w:bottom w:w="0" w:type="dxa"/>
              <w:right w:w="108" w:type="dxa"/>
            </w:tcMar>
          </w:tcPr>
          <w:p w:rsidR="006344B4" w:rsidRPr="006344B4" w:rsidRDefault="006344B4" w:rsidP="00C16B88">
            <w:pPr>
              <w:pStyle w:val="NoSpacing"/>
            </w:pPr>
            <w:r w:rsidRPr="006344B4">
              <w:t>Tackling Trouble</w:t>
            </w:r>
          </w:p>
        </w:tc>
      </w:tr>
      <w:tr w:rsidR="006344B4" w:rsidRPr="006344B4" w:rsidTr="00C16B88">
        <w:tc>
          <w:tcPr>
            <w:tcW w:w="938" w:type="pct"/>
            <w:tcMar>
              <w:top w:w="0" w:type="dxa"/>
              <w:left w:w="108" w:type="dxa"/>
              <w:bottom w:w="0" w:type="dxa"/>
              <w:right w:w="108" w:type="dxa"/>
            </w:tcMar>
          </w:tcPr>
          <w:p w:rsidR="006344B4" w:rsidRPr="00443C95" w:rsidRDefault="006344B4" w:rsidP="00C16B88">
            <w:pPr>
              <w:pStyle w:val="NoSpacing"/>
              <w:rPr>
                <w:b/>
              </w:rPr>
            </w:pPr>
            <w:r w:rsidRPr="00443C95">
              <w:rPr>
                <w:b/>
              </w:rPr>
              <w:t>Goal:</w:t>
            </w:r>
          </w:p>
        </w:tc>
        <w:tc>
          <w:tcPr>
            <w:tcW w:w="4063" w:type="pct"/>
            <w:tcBorders>
              <w:top w:val="single" w:sz="12" w:space="0" w:color="auto"/>
              <w:bottom w:val="single" w:sz="12" w:space="0" w:color="auto"/>
            </w:tcBorders>
            <w:tcMar>
              <w:top w:w="0" w:type="dxa"/>
              <w:left w:w="108" w:type="dxa"/>
              <w:bottom w:w="0" w:type="dxa"/>
              <w:right w:w="108" w:type="dxa"/>
            </w:tcMar>
          </w:tcPr>
          <w:p w:rsidR="006344B4" w:rsidRPr="006344B4" w:rsidRDefault="006344B4" w:rsidP="00C16B88">
            <w:pPr>
              <w:pStyle w:val="NoSpacing"/>
            </w:pPr>
            <w:r w:rsidRPr="006344B4">
              <w:t>Self correct/monitor by using meaning and syntax</w:t>
            </w:r>
          </w:p>
        </w:tc>
      </w:tr>
      <w:tr w:rsidR="006344B4" w:rsidRPr="006344B4" w:rsidTr="00C16B88">
        <w:tc>
          <w:tcPr>
            <w:tcW w:w="938" w:type="pct"/>
            <w:tcMar>
              <w:top w:w="0" w:type="dxa"/>
              <w:left w:w="108" w:type="dxa"/>
              <w:bottom w:w="0" w:type="dxa"/>
              <w:right w:w="108" w:type="dxa"/>
            </w:tcMar>
          </w:tcPr>
          <w:p w:rsidR="006344B4" w:rsidRPr="00443C95" w:rsidRDefault="006344B4" w:rsidP="00C16B88">
            <w:pPr>
              <w:pStyle w:val="NoSpacing"/>
              <w:rPr>
                <w:b/>
              </w:rPr>
            </w:pPr>
            <w:r w:rsidRPr="00443C95">
              <w:rPr>
                <w:b/>
              </w:rPr>
              <w:t xml:space="preserve">Teaching point </w:t>
            </w:r>
            <w:r w:rsidRPr="00443C95">
              <w:rPr>
                <w:b/>
                <w:i/>
                <w:iCs/>
              </w:rPr>
              <w:t>(Kid language!)</w:t>
            </w:r>
            <w:r w:rsidRPr="00443C95">
              <w:rPr>
                <w:b/>
              </w:rPr>
              <w:t>:</w:t>
            </w:r>
          </w:p>
        </w:tc>
        <w:tc>
          <w:tcPr>
            <w:tcW w:w="4063" w:type="pct"/>
            <w:tcBorders>
              <w:top w:val="single" w:sz="12" w:space="0" w:color="auto"/>
              <w:bottom w:val="single" w:sz="12" w:space="0" w:color="auto"/>
            </w:tcBorders>
            <w:tcMar>
              <w:top w:w="0" w:type="dxa"/>
              <w:left w:w="108" w:type="dxa"/>
              <w:bottom w:w="0" w:type="dxa"/>
              <w:right w:w="108" w:type="dxa"/>
            </w:tcMar>
          </w:tcPr>
          <w:p w:rsidR="006344B4" w:rsidRPr="006344B4" w:rsidRDefault="006344B4" w:rsidP="00C16B88">
            <w:pPr>
              <w:pStyle w:val="NoSpacing"/>
            </w:pPr>
            <w:r w:rsidRPr="006344B4">
              <w:t xml:space="preserve">Readers pay attention as they read. If something feels wrong, they ask </w:t>
            </w:r>
          </w:p>
          <w:p w:rsidR="006344B4" w:rsidRPr="006344B4" w:rsidRDefault="006344B4" w:rsidP="00C16B88">
            <w:pPr>
              <w:pStyle w:val="NoSpacing"/>
            </w:pPr>
            <w:r w:rsidRPr="006344B4">
              <w:t xml:space="preserve">Does that make sense? </w:t>
            </w:r>
          </w:p>
          <w:p w:rsidR="006344B4" w:rsidRPr="006344B4" w:rsidRDefault="006344B4" w:rsidP="00C16B88">
            <w:pPr>
              <w:pStyle w:val="NoSpacing"/>
            </w:pPr>
            <w:r w:rsidRPr="006344B4">
              <w:t>Does that sound right?</w:t>
            </w:r>
          </w:p>
          <w:p w:rsidR="006344B4" w:rsidRPr="006344B4" w:rsidRDefault="006344B4" w:rsidP="00C16B88">
            <w:pPr>
              <w:pStyle w:val="NoSpacing"/>
            </w:pPr>
            <w:r w:rsidRPr="006344B4">
              <w:t>Then, they fix it up!</w:t>
            </w:r>
          </w:p>
        </w:tc>
      </w:tr>
      <w:tr w:rsidR="006344B4" w:rsidRPr="006344B4" w:rsidTr="00C16B88">
        <w:tc>
          <w:tcPr>
            <w:tcW w:w="938" w:type="pct"/>
            <w:tcMar>
              <w:top w:w="0" w:type="dxa"/>
              <w:left w:w="108" w:type="dxa"/>
              <w:bottom w:w="0" w:type="dxa"/>
              <w:right w:w="108" w:type="dxa"/>
            </w:tcMar>
          </w:tcPr>
          <w:p w:rsidR="006344B4" w:rsidRPr="00443C95" w:rsidRDefault="006344B4" w:rsidP="00C16B88">
            <w:pPr>
              <w:pStyle w:val="NoSpacing"/>
              <w:rPr>
                <w:b/>
              </w:rPr>
            </w:pPr>
            <w:r w:rsidRPr="00443C95">
              <w:rPr>
                <w:b/>
              </w:rPr>
              <w:t>Text:</w:t>
            </w:r>
          </w:p>
        </w:tc>
        <w:tc>
          <w:tcPr>
            <w:tcW w:w="4063" w:type="pct"/>
            <w:tcBorders>
              <w:top w:val="single" w:sz="12" w:space="0" w:color="auto"/>
              <w:bottom w:val="single" w:sz="12" w:space="0" w:color="auto"/>
            </w:tcBorders>
            <w:tcMar>
              <w:top w:w="0" w:type="dxa"/>
              <w:left w:w="108" w:type="dxa"/>
              <w:bottom w:w="0" w:type="dxa"/>
              <w:right w:w="108" w:type="dxa"/>
            </w:tcMar>
          </w:tcPr>
          <w:p w:rsidR="006344B4" w:rsidRPr="006344B4" w:rsidRDefault="006344B4" w:rsidP="00C16B88">
            <w:pPr>
              <w:pStyle w:val="NoSpacing"/>
            </w:pPr>
            <w:r w:rsidRPr="006344B4">
              <w:t>Familiar read aloud text.  Children do NOT need to see words since this lesson is not about word work. Find 4-5 places in the text where you can make mistakes that readers will use MEANING or SYNTAX to fix up the problem.  You will only read a sentence or two each time- not pages!</w:t>
            </w:r>
          </w:p>
        </w:tc>
      </w:tr>
      <w:tr w:rsidR="006344B4" w:rsidRPr="006344B4" w:rsidTr="00C16B88">
        <w:tc>
          <w:tcPr>
            <w:tcW w:w="938" w:type="pct"/>
            <w:tcMar>
              <w:top w:w="0" w:type="dxa"/>
              <w:left w:w="108" w:type="dxa"/>
              <w:bottom w:w="0" w:type="dxa"/>
              <w:right w:w="108" w:type="dxa"/>
            </w:tcMar>
          </w:tcPr>
          <w:p w:rsidR="006344B4" w:rsidRPr="00443C95" w:rsidRDefault="006344B4" w:rsidP="00C16B88">
            <w:pPr>
              <w:pStyle w:val="NoSpacing"/>
              <w:rPr>
                <w:b/>
              </w:rPr>
            </w:pPr>
            <w:proofErr w:type="gramStart"/>
            <w:r w:rsidRPr="00443C95">
              <w:rPr>
                <w:b/>
              </w:rPr>
              <w:t>Chart(</w:t>
            </w:r>
            <w:proofErr w:type="gramEnd"/>
            <w:r w:rsidRPr="00443C95">
              <w:rPr>
                <w:b/>
              </w:rPr>
              <w:t>?):</w:t>
            </w:r>
          </w:p>
        </w:tc>
        <w:tc>
          <w:tcPr>
            <w:tcW w:w="4063" w:type="pct"/>
            <w:tcBorders>
              <w:top w:val="single" w:sz="12" w:space="0" w:color="auto"/>
              <w:bottom w:val="single" w:sz="12" w:space="0" w:color="auto"/>
            </w:tcBorders>
            <w:tcMar>
              <w:top w:w="0" w:type="dxa"/>
              <w:left w:w="108" w:type="dxa"/>
              <w:bottom w:w="0" w:type="dxa"/>
              <w:right w:w="108" w:type="dxa"/>
            </w:tcMar>
          </w:tcPr>
          <w:p w:rsidR="006344B4" w:rsidRPr="006344B4" w:rsidRDefault="006344B4" w:rsidP="00C16B88">
            <w:pPr>
              <w:pStyle w:val="NoSpacing"/>
            </w:pPr>
            <w:r w:rsidRPr="006344B4">
              <w:t>Write teaching point on chart.  Leave room for last question that will be added in later lesson.  (Does that look right?) Leave enough space for this question before Then, they fix it up!</w:t>
            </w:r>
          </w:p>
        </w:tc>
      </w:tr>
      <w:tr w:rsidR="006344B4" w:rsidRPr="006344B4" w:rsidTr="00C16B88">
        <w:tc>
          <w:tcPr>
            <w:tcW w:w="938" w:type="pct"/>
            <w:tcMar>
              <w:top w:w="0" w:type="dxa"/>
              <w:left w:w="108" w:type="dxa"/>
              <w:bottom w:w="0" w:type="dxa"/>
              <w:right w:w="108" w:type="dxa"/>
            </w:tcMar>
          </w:tcPr>
          <w:p w:rsidR="006344B4" w:rsidRPr="00443C95" w:rsidRDefault="006344B4" w:rsidP="00C16B88">
            <w:pPr>
              <w:pStyle w:val="NoSpacing"/>
              <w:rPr>
                <w:b/>
              </w:rPr>
            </w:pPr>
            <w:r w:rsidRPr="00443C95">
              <w:rPr>
                <w:b/>
              </w:rPr>
              <w:t>Standard:</w:t>
            </w:r>
          </w:p>
        </w:tc>
        <w:tc>
          <w:tcPr>
            <w:tcW w:w="4063" w:type="pct"/>
            <w:tcBorders>
              <w:top w:val="single" w:sz="12" w:space="0" w:color="auto"/>
              <w:bottom w:val="single" w:sz="12" w:space="0" w:color="auto"/>
            </w:tcBorders>
            <w:tcMar>
              <w:top w:w="0" w:type="dxa"/>
              <w:left w:w="108" w:type="dxa"/>
              <w:bottom w:w="0" w:type="dxa"/>
              <w:right w:w="108" w:type="dxa"/>
            </w:tcMar>
          </w:tcPr>
          <w:p w:rsidR="006344B4" w:rsidRPr="006344B4" w:rsidRDefault="006344B4" w:rsidP="00C16B88">
            <w:pPr>
              <w:pStyle w:val="NoSpacing"/>
            </w:pPr>
          </w:p>
        </w:tc>
      </w:tr>
    </w:tbl>
    <w:p w:rsidR="006344B4" w:rsidRPr="006344B4" w:rsidRDefault="006344B4" w:rsidP="00C16B88">
      <w:pPr>
        <w:rPr>
          <w:rFonts w:cstheme="minorHAnsi"/>
        </w:rPr>
      </w:pPr>
    </w:p>
    <w:tbl>
      <w:tblPr>
        <w:tblW w:w="5235" w:type="pct"/>
        <w:tblInd w:w="-34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000" w:firstRow="0" w:lastRow="0" w:firstColumn="0" w:lastColumn="0" w:noHBand="0" w:noVBand="0"/>
      </w:tblPr>
      <w:tblGrid>
        <w:gridCol w:w="10026"/>
      </w:tblGrid>
      <w:tr w:rsidR="00C16B88" w:rsidRPr="006344B4" w:rsidTr="008813EA">
        <w:trPr>
          <w:trHeight w:val="3253"/>
        </w:trPr>
        <w:tc>
          <w:tcPr>
            <w:tcW w:w="5000" w:type="pct"/>
            <w:tcMar>
              <w:top w:w="0" w:type="dxa"/>
              <w:left w:w="108" w:type="dxa"/>
              <w:bottom w:w="0" w:type="dxa"/>
              <w:right w:w="108" w:type="dxa"/>
            </w:tcMar>
            <w:vAlign w:val="center"/>
          </w:tcPr>
          <w:p w:rsidR="00C16B88" w:rsidRPr="006344B4" w:rsidRDefault="00C16B88" w:rsidP="00443C95">
            <w:pPr>
              <w:pStyle w:val="NoSpacing"/>
            </w:pPr>
            <w:r w:rsidRPr="006344B4">
              <w:rPr>
                <w:b/>
                <w:bCs/>
              </w:rPr>
              <w:t>Mini Lesson:  (</w:t>
            </w:r>
            <w:r w:rsidRPr="006344B4">
              <w:t>7-10 minutes total)</w:t>
            </w:r>
          </w:p>
          <w:p w:rsidR="00C16B88" w:rsidRPr="006344B4" w:rsidRDefault="00C16B88" w:rsidP="00443C95">
            <w:pPr>
              <w:pStyle w:val="NoSpacing"/>
            </w:pPr>
            <w:r w:rsidRPr="006344B4">
              <w:rPr>
                <w:b/>
                <w:bCs/>
                <w:i/>
                <w:iCs/>
              </w:rPr>
              <w:t xml:space="preserve">Connection: </w:t>
            </w:r>
          </w:p>
          <w:p w:rsidR="00C16B88" w:rsidRPr="006344B4" w:rsidRDefault="00C16B88" w:rsidP="00443C95">
            <w:pPr>
              <w:pStyle w:val="NoSpacing"/>
              <w:rPr>
                <w:i/>
                <w:iCs/>
              </w:rPr>
            </w:pPr>
            <w:r w:rsidRPr="006344B4">
              <w:rPr>
                <w:i/>
                <w:iCs/>
              </w:rPr>
              <w:t xml:space="preserve">Readers, we have been working hard to use our strategies when we read.  Sometimes, it doesn’t work and we find ourselves in trouble- something feels wrong while we are reading.  One thing we can do if our reading feels wrong is ask ourselves some questions! </w:t>
            </w:r>
          </w:p>
          <w:p w:rsidR="00C16B88" w:rsidRPr="006344B4" w:rsidRDefault="00C16B88" w:rsidP="00443C95">
            <w:pPr>
              <w:pStyle w:val="NoSpacing"/>
              <w:rPr>
                <w:i/>
                <w:iCs/>
              </w:rPr>
            </w:pPr>
          </w:p>
          <w:p w:rsidR="00C16B88" w:rsidRPr="006344B4" w:rsidRDefault="00C16B88" w:rsidP="00443C95">
            <w:pPr>
              <w:pStyle w:val="NoSpacing"/>
              <w:rPr>
                <w:i/>
                <w:iCs/>
              </w:rPr>
            </w:pPr>
            <w:r w:rsidRPr="006344B4">
              <w:rPr>
                <w:i/>
                <w:iCs/>
              </w:rPr>
              <w:t xml:space="preserve">Readers pay attention as they read. If something feels wrong, they ask </w:t>
            </w:r>
          </w:p>
          <w:p w:rsidR="00C16B88" w:rsidRPr="006344B4" w:rsidRDefault="00C16B88" w:rsidP="00443C95">
            <w:pPr>
              <w:pStyle w:val="NoSpacing"/>
              <w:rPr>
                <w:i/>
                <w:iCs/>
              </w:rPr>
            </w:pPr>
            <w:r w:rsidRPr="006344B4">
              <w:rPr>
                <w:i/>
                <w:iCs/>
              </w:rPr>
              <w:t xml:space="preserve">Does that make sense? </w:t>
            </w:r>
          </w:p>
          <w:p w:rsidR="00C16B88" w:rsidRPr="006344B4" w:rsidRDefault="00C16B88" w:rsidP="00443C95">
            <w:pPr>
              <w:pStyle w:val="NoSpacing"/>
              <w:rPr>
                <w:i/>
                <w:iCs/>
              </w:rPr>
            </w:pPr>
            <w:r w:rsidRPr="006344B4">
              <w:rPr>
                <w:i/>
                <w:iCs/>
              </w:rPr>
              <w:t>Does that sound right? (Reference chart.)</w:t>
            </w:r>
          </w:p>
          <w:p w:rsidR="00C16B88" w:rsidRPr="006344B4" w:rsidRDefault="00C16B88" w:rsidP="00443C95">
            <w:pPr>
              <w:pStyle w:val="NoSpacing"/>
              <w:rPr>
                <w:i/>
                <w:iCs/>
              </w:rPr>
            </w:pPr>
          </w:p>
          <w:p w:rsidR="00C16B88" w:rsidRPr="006344B4" w:rsidRDefault="00C16B88" w:rsidP="00443C95">
            <w:pPr>
              <w:pStyle w:val="NoSpacing"/>
              <w:rPr>
                <w:i/>
                <w:iCs/>
              </w:rPr>
            </w:pPr>
            <w:r w:rsidRPr="006344B4">
              <w:rPr>
                <w:i/>
                <w:iCs/>
              </w:rPr>
              <w:t>After they answer those questions, they figure out what was wrong and fix it up!</w:t>
            </w:r>
          </w:p>
          <w:p w:rsidR="00C16B88" w:rsidRPr="006344B4" w:rsidRDefault="00C16B88" w:rsidP="00443C95">
            <w:pPr>
              <w:pStyle w:val="NoSpacing"/>
            </w:pPr>
          </w:p>
        </w:tc>
      </w:tr>
      <w:tr w:rsidR="006344B4" w:rsidRPr="006344B4" w:rsidTr="00C16B88">
        <w:tc>
          <w:tcPr>
            <w:tcW w:w="5000" w:type="pct"/>
            <w:tcMar>
              <w:top w:w="0" w:type="dxa"/>
              <w:left w:w="108" w:type="dxa"/>
              <w:bottom w:w="0" w:type="dxa"/>
              <w:right w:w="108" w:type="dxa"/>
            </w:tcMar>
          </w:tcPr>
          <w:p w:rsidR="006344B4" w:rsidRPr="006344B4" w:rsidRDefault="006344B4" w:rsidP="00443C95">
            <w:pPr>
              <w:pStyle w:val="NoSpacing"/>
            </w:pPr>
            <w:r w:rsidRPr="006344B4">
              <w:rPr>
                <w:b/>
                <w:bCs/>
                <w:i/>
                <w:iCs/>
              </w:rPr>
              <w:t xml:space="preserve">Teach:     </w:t>
            </w:r>
            <w:r w:rsidRPr="006344B4">
              <w:rPr>
                <w:i/>
                <w:iCs/>
              </w:rPr>
              <w:t>Demo</w:t>
            </w:r>
            <w:r w:rsidRPr="006344B4">
              <w:rPr>
                <w:b/>
                <w:bCs/>
                <w:i/>
                <w:iCs/>
              </w:rPr>
              <w:t xml:space="preserve">        </w:t>
            </w:r>
          </w:p>
          <w:p w:rsidR="006344B4" w:rsidRPr="006344B4" w:rsidRDefault="006344B4" w:rsidP="00443C95">
            <w:pPr>
              <w:pStyle w:val="NoSpacing"/>
              <w:rPr>
                <w:i/>
                <w:iCs/>
              </w:rPr>
            </w:pPr>
            <w:r w:rsidRPr="006344B4">
              <w:rPr>
                <w:i/>
                <w:iCs/>
              </w:rPr>
              <w:t>Today I am going to show you how I work hard to pay attention as I read.  When I feel something wrong, I will ask myself:</w:t>
            </w:r>
          </w:p>
          <w:p w:rsidR="006344B4" w:rsidRPr="006344B4" w:rsidRDefault="006344B4" w:rsidP="00443C95">
            <w:pPr>
              <w:pStyle w:val="NoSpacing"/>
              <w:rPr>
                <w:i/>
                <w:iCs/>
              </w:rPr>
            </w:pPr>
            <w:r w:rsidRPr="006344B4">
              <w:rPr>
                <w:i/>
                <w:iCs/>
              </w:rPr>
              <w:t xml:space="preserve">Does that make sense? </w:t>
            </w:r>
          </w:p>
          <w:p w:rsidR="006344B4" w:rsidRPr="006344B4" w:rsidRDefault="006344B4" w:rsidP="00443C95">
            <w:pPr>
              <w:pStyle w:val="NoSpacing"/>
              <w:rPr>
                <w:i/>
                <w:iCs/>
              </w:rPr>
            </w:pPr>
            <w:r w:rsidRPr="006344B4">
              <w:rPr>
                <w:i/>
                <w:iCs/>
              </w:rPr>
              <w:t>Does that sound right? (Reference chart.)</w:t>
            </w:r>
          </w:p>
          <w:p w:rsidR="006344B4" w:rsidRPr="006344B4" w:rsidRDefault="006344B4" w:rsidP="00443C95">
            <w:pPr>
              <w:pStyle w:val="NoSpacing"/>
              <w:rPr>
                <w:i/>
                <w:iCs/>
              </w:rPr>
            </w:pPr>
          </w:p>
          <w:p w:rsidR="006344B4" w:rsidRPr="006344B4" w:rsidRDefault="006344B4" w:rsidP="00443C95">
            <w:pPr>
              <w:pStyle w:val="NoSpacing"/>
              <w:rPr>
                <w:i/>
                <w:iCs/>
              </w:rPr>
            </w:pPr>
            <w:r w:rsidRPr="006344B4">
              <w:rPr>
                <w:i/>
                <w:iCs/>
              </w:rPr>
              <w:t>Watch me!  (Teacher pulls out familiar read aloud and starts to read. After making a mistake that makes no sense, the teacher stops and looks confused.)  Hmmm…. That feels wrong! I better fix it up.  I am going to ask myself:</w:t>
            </w:r>
          </w:p>
          <w:p w:rsidR="006344B4" w:rsidRPr="006344B4" w:rsidRDefault="006344B4" w:rsidP="00443C95">
            <w:pPr>
              <w:pStyle w:val="NoSpacing"/>
              <w:rPr>
                <w:i/>
                <w:iCs/>
              </w:rPr>
            </w:pPr>
            <w:r w:rsidRPr="006344B4">
              <w:rPr>
                <w:i/>
                <w:iCs/>
              </w:rPr>
              <w:t xml:space="preserve">Does that make sense? </w:t>
            </w:r>
          </w:p>
          <w:p w:rsidR="006344B4" w:rsidRPr="006344B4" w:rsidRDefault="006344B4" w:rsidP="00443C95">
            <w:pPr>
              <w:pStyle w:val="NoSpacing"/>
              <w:rPr>
                <w:i/>
                <w:iCs/>
              </w:rPr>
            </w:pPr>
            <w:r w:rsidRPr="006344B4">
              <w:rPr>
                <w:i/>
                <w:iCs/>
              </w:rPr>
              <w:t>Does that sound right? (Reference chart.)</w:t>
            </w:r>
          </w:p>
          <w:p w:rsidR="006344B4" w:rsidRPr="006344B4" w:rsidRDefault="006344B4" w:rsidP="00443C95">
            <w:pPr>
              <w:pStyle w:val="NoSpacing"/>
              <w:rPr>
                <w:i/>
                <w:iCs/>
              </w:rPr>
            </w:pPr>
          </w:p>
          <w:p w:rsidR="006344B4" w:rsidRPr="006344B4" w:rsidRDefault="006344B4" w:rsidP="00443C95">
            <w:pPr>
              <w:pStyle w:val="NoSpacing"/>
              <w:rPr>
                <w:i/>
                <w:iCs/>
              </w:rPr>
            </w:pPr>
            <w:r w:rsidRPr="006344B4">
              <w:rPr>
                <w:i/>
                <w:iCs/>
              </w:rPr>
              <w:t>(Teacher asks and answers each question and fixes up the mistake. NOTE- The errors are ALL mistakes that can be fixed by asking the two questions.  This lesson is NOT about phonics.)</w:t>
            </w:r>
          </w:p>
          <w:p w:rsidR="006344B4" w:rsidRPr="006344B4" w:rsidRDefault="006344B4" w:rsidP="00443C95">
            <w:pPr>
              <w:pStyle w:val="NoSpacing"/>
              <w:rPr>
                <w:i/>
                <w:iCs/>
              </w:rPr>
            </w:pPr>
          </w:p>
          <w:p w:rsidR="006344B4" w:rsidRPr="006344B4" w:rsidRDefault="006344B4" w:rsidP="00443C95">
            <w:pPr>
              <w:pStyle w:val="NoSpacing"/>
              <w:rPr>
                <w:i/>
                <w:iCs/>
              </w:rPr>
            </w:pPr>
            <w:r w:rsidRPr="006344B4">
              <w:rPr>
                <w:i/>
                <w:iCs/>
              </w:rPr>
              <w:lastRenderedPageBreak/>
              <w:t>Did you see how I… (Repeat teaching point.)</w:t>
            </w:r>
          </w:p>
          <w:p w:rsidR="006344B4" w:rsidRPr="006344B4" w:rsidRDefault="006344B4" w:rsidP="00443C95">
            <w:pPr>
              <w:pStyle w:val="NoSpacing"/>
              <w:rPr>
                <w:i/>
                <w:iCs/>
              </w:rPr>
            </w:pPr>
          </w:p>
          <w:p w:rsidR="006344B4" w:rsidRPr="006344B4" w:rsidRDefault="006344B4" w:rsidP="00443C95">
            <w:pPr>
              <w:pStyle w:val="NoSpacing"/>
              <w:rPr>
                <w:i/>
                <w:iCs/>
              </w:rPr>
            </w:pPr>
            <w:r w:rsidRPr="006344B4">
              <w:rPr>
                <w:i/>
                <w:iCs/>
              </w:rPr>
              <w:t>(Teacher demonstrates a second example of making a mistake and fixing it up referring to chart.)</w:t>
            </w:r>
          </w:p>
        </w:tc>
      </w:tr>
      <w:tr w:rsidR="006344B4" w:rsidRPr="006344B4" w:rsidTr="00C16B88">
        <w:tc>
          <w:tcPr>
            <w:tcW w:w="5000" w:type="pct"/>
            <w:tcMar>
              <w:top w:w="0" w:type="dxa"/>
              <w:left w:w="108" w:type="dxa"/>
              <w:bottom w:w="0" w:type="dxa"/>
              <w:right w:w="108" w:type="dxa"/>
            </w:tcMar>
          </w:tcPr>
          <w:p w:rsidR="006344B4" w:rsidRPr="006344B4" w:rsidRDefault="006344B4" w:rsidP="00443C95">
            <w:pPr>
              <w:pStyle w:val="NoSpacing"/>
            </w:pPr>
            <w:r w:rsidRPr="006344B4">
              <w:rPr>
                <w:b/>
                <w:bCs/>
                <w:i/>
                <w:iCs/>
              </w:rPr>
              <w:lastRenderedPageBreak/>
              <w:t xml:space="preserve">Active Involvement: </w:t>
            </w:r>
          </w:p>
          <w:p w:rsidR="006344B4" w:rsidRPr="006344B4" w:rsidRDefault="006344B4" w:rsidP="00443C95">
            <w:pPr>
              <w:pStyle w:val="NoSpacing"/>
              <w:rPr>
                <w:i/>
                <w:iCs/>
              </w:rPr>
            </w:pPr>
            <w:r w:rsidRPr="006344B4">
              <w:rPr>
                <w:i/>
                <w:iCs/>
              </w:rPr>
              <w:t xml:space="preserve">Now, readers, it is your turn to try.  I am going to read along and I want you to pay attention to when it sounds wrong.  When I do, just raise your hand and you’ll use our strategies (Reference chart.) to fix it up. Remember: readers pay attention as they read. If something feels wrong, they ask </w:t>
            </w:r>
          </w:p>
          <w:p w:rsidR="006344B4" w:rsidRPr="006344B4" w:rsidRDefault="006344B4" w:rsidP="00443C95">
            <w:pPr>
              <w:pStyle w:val="NoSpacing"/>
              <w:rPr>
                <w:i/>
                <w:iCs/>
              </w:rPr>
            </w:pPr>
            <w:r w:rsidRPr="006344B4">
              <w:rPr>
                <w:i/>
                <w:iCs/>
              </w:rPr>
              <w:t xml:space="preserve">Does that make sense? </w:t>
            </w:r>
          </w:p>
          <w:p w:rsidR="006344B4" w:rsidRPr="006344B4" w:rsidRDefault="006344B4" w:rsidP="00443C95">
            <w:pPr>
              <w:pStyle w:val="NoSpacing"/>
              <w:rPr>
                <w:i/>
                <w:iCs/>
              </w:rPr>
            </w:pPr>
            <w:r w:rsidRPr="006344B4">
              <w:rPr>
                <w:i/>
                <w:iCs/>
              </w:rPr>
              <w:t>Does that sound right? (Reference chart.)</w:t>
            </w:r>
          </w:p>
          <w:p w:rsidR="006344B4" w:rsidRPr="006344B4" w:rsidRDefault="006344B4" w:rsidP="00443C95">
            <w:pPr>
              <w:pStyle w:val="NoSpacing"/>
              <w:rPr>
                <w:i/>
                <w:iCs/>
              </w:rPr>
            </w:pPr>
          </w:p>
          <w:p w:rsidR="006344B4" w:rsidRPr="006344B4" w:rsidRDefault="006344B4" w:rsidP="00443C95">
            <w:pPr>
              <w:pStyle w:val="NoSpacing"/>
              <w:rPr>
                <w:i/>
                <w:iCs/>
              </w:rPr>
            </w:pPr>
            <w:r w:rsidRPr="006344B4">
              <w:rPr>
                <w:i/>
                <w:iCs/>
              </w:rPr>
              <w:t xml:space="preserve">(Teacher reads along and makes obvious mistake that makes no sense. Readers should raise hand to indicate error.) Great!  You noticed that something was wrong when I was reading.  Now we are going to see if we can fix it up.  Partner B, turn to Partner </w:t>
            </w:r>
            <w:proofErr w:type="gramStart"/>
            <w:r w:rsidRPr="006344B4">
              <w:rPr>
                <w:i/>
                <w:iCs/>
              </w:rPr>
              <w:t>A and</w:t>
            </w:r>
            <w:proofErr w:type="gramEnd"/>
            <w:r w:rsidRPr="006344B4">
              <w:rPr>
                <w:i/>
                <w:iCs/>
              </w:rPr>
              <w:t xml:space="preserve"> ask the two questions then you will work to fix it up.  Let me read it again.  (Read it) Okay, Partner B </w:t>
            </w:r>
            <w:proofErr w:type="gramStart"/>
            <w:r w:rsidRPr="006344B4">
              <w:rPr>
                <w:i/>
                <w:iCs/>
              </w:rPr>
              <w:t>go</w:t>
            </w:r>
            <w:proofErr w:type="gramEnd"/>
            <w:r w:rsidRPr="006344B4">
              <w:rPr>
                <w:i/>
                <w:iCs/>
              </w:rPr>
              <w:t xml:space="preserve"> ahead and ask your questions. (Coach students to fix it up as well.)</w:t>
            </w:r>
          </w:p>
          <w:p w:rsidR="006344B4" w:rsidRPr="006344B4" w:rsidRDefault="006344B4" w:rsidP="00443C95">
            <w:pPr>
              <w:pStyle w:val="NoSpacing"/>
              <w:rPr>
                <w:i/>
                <w:iCs/>
              </w:rPr>
            </w:pPr>
          </w:p>
          <w:p w:rsidR="006344B4" w:rsidRPr="006344B4" w:rsidRDefault="006344B4" w:rsidP="00443C95">
            <w:pPr>
              <w:pStyle w:val="NoSpacing"/>
              <w:rPr>
                <w:i/>
                <w:iCs/>
              </w:rPr>
            </w:pPr>
            <w:r w:rsidRPr="006344B4">
              <w:rPr>
                <w:i/>
                <w:iCs/>
              </w:rPr>
              <w:t>(Share out example of how one student used the strategy and then repeat the process, with a new mistake and Partner A doing the work.)</w:t>
            </w:r>
          </w:p>
          <w:p w:rsidR="006344B4" w:rsidRPr="006344B4" w:rsidRDefault="006344B4" w:rsidP="00443C95">
            <w:pPr>
              <w:pStyle w:val="NoSpacing"/>
              <w:rPr>
                <w:i/>
                <w:iCs/>
              </w:rPr>
            </w:pPr>
          </w:p>
        </w:tc>
      </w:tr>
      <w:tr w:rsidR="006344B4" w:rsidRPr="006344B4" w:rsidTr="00C16B88">
        <w:tc>
          <w:tcPr>
            <w:tcW w:w="5000" w:type="pct"/>
            <w:tcMar>
              <w:top w:w="0" w:type="dxa"/>
              <w:left w:w="108" w:type="dxa"/>
              <w:bottom w:w="0" w:type="dxa"/>
              <w:right w:w="108" w:type="dxa"/>
            </w:tcMar>
          </w:tcPr>
          <w:p w:rsidR="006344B4" w:rsidRPr="006344B4" w:rsidRDefault="006344B4" w:rsidP="00443C95">
            <w:pPr>
              <w:pStyle w:val="NoSpacing"/>
            </w:pPr>
            <w:r w:rsidRPr="006344B4">
              <w:rPr>
                <w:b/>
                <w:bCs/>
                <w:i/>
                <w:iCs/>
              </w:rPr>
              <w:t xml:space="preserve">Link: </w:t>
            </w:r>
          </w:p>
          <w:p w:rsidR="006344B4" w:rsidRPr="006344B4" w:rsidRDefault="00C16B88" w:rsidP="00443C95">
            <w:pPr>
              <w:pStyle w:val="NoSpacing"/>
              <w:rPr>
                <w:i/>
                <w:iCs/>
              </w:rPr>
            </w:pPr>
            <w:r>
              <w:rPr>
                <w:i/>
                <w:iCs/>
              </w:rPr>
              <w:t>Re</w:t>
            </w:r>
            <w:r w:rsidR="006344B4" w:rsidRPr="006344B4">
              <w:rPr>
                <w:i/>
                <w:iCs/>
              </w:rPr>
              <w:t xml:space="preserve">aders, it’s time for you to go off and read now.  Remember that readers pay attention as they read. If something feels wrong, they ask </w:t>
            </w:r>
          </w:p>
          <w:p w:rsidR="006344B4" w:rsidRPr="006344B4" w:rsidRDefault="006344B4" w:rsidP="00443C95">
            <w:pPr>
              <w:pStyle w:val="NoSpacing"/>
              <w:rPr>
                <w:i/>
                <w:iCs/>
              </w:rPr>
            </w:pPr>
            <w:r w:rsidRPr="006344B4">
              <w:rPr>
                <w:i/>
                <w:iCs/>
              </w:rPr>
              <w:t xml:space="preserve">Does that make sense? </w:t>
            </w:r>
          </w:p>
          <w:p w:rsidR="006344B4" w:rsidRPr="006344B4" w:rsidRDefault="006344B4" w:rsidP="00443C95">
            <w:pPr>
              <w:pStyle w:val="NoSpacing"/>
              <w:rPr>
                <w:i/>
                <w:iCs/>
              </w:rPr>
            </w:pPr>
            <w:r w:rsidRPr="006344B4">
              <w:rPr>
                <w:i/>
                <w:iCs/>
              </w:rPr>
              <w:t>Does that sound right? (Reference chart.)</w:t>
            </w:r>
          </w:p>
          <w:p w:rsidR="006344B4" w:rsidRPr="006344B4" w:rsidRDefault="006344B4" w:rsidP="00443C95">
            <w:pPr>
              <w:pStyle w:val="NoSpacing"/>
              <w:rPr>
                <w:i/>
                <w:iCs/>
              </w:rPr>
            </w:pPr>
          </w:p>
          <w:p w:rsidR="006344B4" w:rsidRPr="006344B4" w:rsidRDefault="006344B4" w:rsidP="00443C95">
            <w:pPr>
              <w:pStyle w:val="NoSpacing"/>
              <w:rPr>
                <w:i/>
                <w:iCs/>
              </w:rPr>
            </w:pPr>
            <w:r w:rsidRPr="006344B4">
              <w:rPr>
                <w:i/>
                <w:iCs/>
              </w:rPr>
              <w:t>After they figure it out, they fix it up!  Are you ready to try it out?  Off you go!</w:t>
            </w:r>
          </w:p>
        </w:tc>
      </w:tr>
      <w:tr w:rsidR="006344B4" w:rsidRPr="006344B4" w:rsidTr="00C16B88">
        <w:tc>
          <w:tcPr>
            <w:tcW w:w="5000" w:type="pct"/>
            <w:tcMar>
              <w:top w:w="0" w:type="dxa"/>
              <w:left w:w="108" w:type="dxa"/>
              <w:bottom w:w="0" w:type="dxa"/>
              <w:right w:w="108" w:type="dxa"/>
            </w:tcMar>
          </w:tcPr>
          <w:p w:rsidR="006344B4" w:rsidRPr="006344B4" w:rsidRDefault="006344B4" w:rsidP="00443C95">
            <w:pPr>
              <w:pStyle w:val="NoSpacing"/>
            </w:pPr>
            <w:r w:rsidRPr="006344B4">
              <w:rPr>
                <w:b/>
                <w:bCs/>
              </w:rPr>
              <w:t>Mid-Workshop Teaching Point:</w:t>
            </w:r>
          </w:p>
          <w:p w:rsidR="006344B4" w:rsidRPr="006344B4" w:rsidRDefault="006344B4" w:rsidP="00443C95">
            <w:pPr>
              <w:pStyle w:val="NoSpacing"/>
              <w:rPr>
                <w:b/>
                <w:bCs/>
              </w:rPr>
            </w:pPr>
          </w:p>
        </w:tc>
      </w:tr>
      <w:tr w:rsidR="006344B4" w:rsidRPr="006344B4" w:rsidTr="00C16B88">
        <w:tc>
          <w:tcPr>
            <w:tcW w:w="5000" w:type="pct"/>
            <w:tcMar>
              <w:top w:w="0" w:type="dxa"/>
              <w:left w:w="108" w:type="dxa"/>
              <w:bottom w:w="0" w:type="dxa"/>
              <w:right w:w="108" w:type="dxa"/>
            </w:tcMar>
          </w:tcPr>
          <w:p w:rsidR="006344B4" w:rsidRPr="006344B4" w:rsidRDefault="006344B4" w:rsidP="00443C95">
            <w:pPr>
              <w:pStyle w:val="NoSpacing"/>
            </w:pPr>
            <w:r w:rsidRPr="006344B4">
              <w:rPr>
                <w:b/>
                <w:bCs/>
              </w:rPr>
              <w:t>Share:</w:t>
            </w:r>
          </w:p>
          <w:p w:rsidR="006344B4" w:rsidRPr="006344B4" w:rsidRDefault="006344B4" w:rsidP="00443C95">
            <w:pPr>
              <w:pStyle w:val="NoSpacing"/>
              <w:rPr>
                <w:b/>
                <w:bCs/>
              </w:rPr>
            </w:pPr>
          </w:p>
        </w:tc>
      </w:tr>
    </w:tbl>
    <w:p w:rsidR="00443C95" w:rsidRDefault="00443C95" w:rsidP="006344B4">
      <w:pPr>
        <w:pStyle w:val="NoSpacing"/>
        <w:rPr>
          <w:rFonts w:cstheme="minorHAnsi"/>
          <w:sz w:val="24"/>
          <w:szCs w:val="24"/>
        </w:rPr>
      </w:pPr>
    </w:p>
    <w:p w:rsidR="00443C95" w:rsidRDefault="00443C95">
      <w:pPr>
        <w:rPr>
          <w:rFonts w:cstheme="minorHAnsi"/>
          <w:sz w:val="24"/>
          <w:szCs w:val="24"/>
        </w:rPr>
      </w:pPr>
      <w:r>
        <w:rPr>
          <w:rFonts w:cstheme="minorHAnsi"/>
          <w:sz w:val="24"/>
          <w:szCs w:val="24"/>
        </w:rPr>
        <w:br w:type="page"/>
      </w:r>
    </w:p>
    <w:tbl>
      <w:tblPr>
        <w:tblW w:w="5000" w:type="pct"/>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443C95" w:rsidRPr="00443C95" w:rsidTr="00443C95">
        <w:tc>
          <w:tcPr>
            <w:tcW w:w="5000" w:type="pct"/>
            <w:tcBorders>
              <w:top w:val="nil"/>
              <w:left w:val="nil"/>
              <w:bottom w:val="nil"/>
              <w:right w:val="nil"/>
            </w:tcBorders>
            <w:tcMar>
              <w:top w:w="0" w:type="dxa"/>
              <w:left w:w="0" w:type="dxa"/>
              <w:bottom w:w="0" w:type="dxa"/>
              <w:right w:w="0" w:type="dxa"/>
            </w:tcMar>
          </w:tcPr>
          <w:p w:rsidR="00443C95" w:rsidRPr="00443C95" w:rsidRDefault="00443C95" w:rsidP="008666E1">
            <w:pPr>
              <w:spacing w:after="0" w:line="240" w:lineRule="auto"/>
              <w:jc w:val="center"/>
              <w:rPr>
                <w:rFonts w:ascii="Calibri" w:eastAsia="Trebuchet MS" w:hAnsi="Calibri" w:cs="Calibri"/>
                <w:b/>
                <w:bCs/>
                <w:sz w:val="40"/>
                <w:szCs w:val="40"/>
              </w:rPr>
            </w:pPr>
            <w:bookmarkStart w:id="21" w:name="ml14s"/>
            <w:bookmarkEnd w:id="21"/>
            <w:r w:rsidRPr="00443C95">
              <w:rPr>
                <w:rFonts w:eastAsia="Trebuchet MS" w:cstheme="minorHAnsi"/>
                <w:b/>
                <w:bCs/>
                <w:color w:val="000000"/>
                <w:sz w:val="40"/>
                <w:szCs w:val="40"/>
              </w:rPr>
              <w:lastRenderedPageBreak/>
              <w:t xml:space="preserve">Unit 2 Mini Lesson 14 </w:t>
            </w:r>
            <w:r w:rsidRPr="00443C95">
              <w:rPr>
                <w:rFonts w:eastAsia="Trebuchet MS" w:cstheme="minorHAnsi"/>
                <w:b/>
                <w:bCs/>
                <w:i/>
                <w:color w:val="000000"/>
                <w:sz w:val="40"/>
                <w:szCs w:val="40"/>
              </w:rPr>
              <w:t>Spanish</w:t>
            </w:r>
          </w:p>
        </w:tc>
      </w:tr>
    </w:tbl>
    <w:p w:rsidR="00443C95" w:rsidRPr="00443C95" w:rsidRDefault="00443C95" w:rsidP="00443C95">
      <w:pPr>
        <w:tabs>
          <w:tab w:val="left" w:pos="3900"/>
        </w:tabs>
        <w:spacing w:after="0" w:line="240" w:lineRule="auto"/>
        <w:rPr>
          <w:rFonts w:ascii="Calibri" w:eastAsia="Calibri" w:hAnsi="Calibri" w:cs="Calibri"/>
        </w:rPr>
      </w:pPr>
      <w:r w:rsidRPr="00443C95">
        <w:rPr>
          <w:rFonts w:ascii="Calibri" w:eastAsia="Trebuchet MS" w:hAnsi="Calibri" w:cs="Calibri"/>
          <w:b/>
          <w:bCs/>
          <w:color w:val="000000"/>
          <w:sz w:val="6"/>
          <w:szCs w:val="6"/>
        </w:rPr>
        <w:tab/>
      </w:r>
    </w:p>
    <w:tbl>
      <w:tblPr>
        <w:tblW w:w="5769" w:type="pct"/>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1"/>
        <w:gridCol w:w="8819"/>
      </w:tblGrid>
      <w:tr w:rsidR="00443C95" w:rsidRPr="00443C95" w:rsidTr="00B15684">
        <w:tc>
          <w:tcPr>
            <w:tcW w:w="917" w:type="pct"/>
            <w:tcBorders>
              <w:top w:val="nil"/>
              <w:left w:val="nil"/>
              <w:bottom w:val="nil"/>
              <w:right w:val="nil"/>
            </w:tcBorders>
            <w:tcMar>
              <w:top w:w="0" w:type="dxa"/>
              <w:left w:w="0" w:type="dxa"/>
              <w:bottom w:w="0" w:type="dxa"/>
              <w:right w:w="0" w:type="dxa"/>
            </w:tcMar>
          </w:tcPr>
          <w:p w:rsidR="00443C95" w:rsidRPr="00443C95" w:rsidRDefault="00443C95" w:rsidP="00B15684">
            <w:pPr>
              <w:pStyle w:val="NoSpacing"/>
              <w:rPr>
                <w:rFonts w:ascii="Calibri" w:eastAsia="Calibri" w:hAnsi="Calibri" w:cs="Times New Roman"/>
                <w:b/>
              </w:rPr>
            </w:pPr>
            <w:r w:rsidRPr="00443C95">
              <w:rPr>
                <w:rFonts w:ascii="Calibri" w:eastAsia="Calibri" w:hAnsi="Calibri" w:cs="Times New Roman"/>
                <w:b/>
              </w:rPr>
              <w:t>Unit of Study:</w:t>
            </w:r>
          </w:p>
        </w:tc>
        <w:tc>
          <w:tcPr>
            <w:tcW w:w="4083" w:type="pct"/>
            <w:tcBorders>
              <w:top w:val="nil"/>
              <w:left w:val="nil"/>
              <w:bottom w:val="single" w:sz="12" w:space="0" w:color="auto"/>
              <w:right w:val="nil"/>
            </w:tcBorders>
            <w:tcMar>
              <w:top w:w="0" w:type="dxa"/>
              <w:left w:w="0" w:type="dxa"/>
              <w:bottom w:w="0" w:type="dxa"/>
              <w:right w:w="0" w:type="dxa"/>
            </w:tcMar>
          </w:tcPr>
          <w:p w:rsidR="00443C95" w:rsidRPr="00443C95" w:rsidRDefault="00443C95" w:rsidP="00443C95">
            <w:pPr>
              <w:pStyle w:val="NoSpacing"/>
              <w:rPr>
                <w:rFonts w:ascii="Calibri" w:eastAsia="Calibri" w:hAnsi="Calibri" w:cs="Times New Roman"/>
              </w:rPr>
            </w:pPr>
            <w:r w:rsidRPr="00443C95">
              <w:rPr>
                <w:rFonts w:ascii="Calibri" w:eastAsia="Calibri" w:hAnsi="Calibri" w:cs="Times New Roman"/>
              </w:rPr>
              <w:t>Tackling Trouble</w:t>
            </w:r>
          </w:p>
        </w:tc>
      </w:tr>
      <w:tr w:rsidR="00443C95" w:rsidRPr="00443C95" w:rsidTr="00B15684">
        <w:tc>
          <w:tcPr>
            <w:tcW w:w="917" w:type="pct"/>
            <w:tcBorders>
              <w:top w:val="nil"/>
              <w:left w:val="nil"/>
              <w:bottom w:val="nil"/>
              <w:right w:val="nil"/>
            </w:tcBorders>
            <w:tcMar>
              <w:top w:w="0" w:type="dxa"/>
              <w:left w:w="0" w:type="dxa"/>
              <w:bottom w:w="0" w:type="dxa"/>
              <w:right w:w="0" w:type="dxa"/>
            </w:tcMar>
          </w:tcPr>
          <w:p w:rsidR="00443C95" w:rsidRPr="00443C95" w:rsidRDefault="00443C95" w:rsidP="00B15684">
            <w:pPr>
              <w:pStyle w:val="NoSpacing"/>
              <w:rPr>
                <w:b/>
              </w:rPr>
            </w:pPr>
            <w:r>
              <w:rPr>
                <w:b/>
              </w:rPr>
              <w:t>Goal:</w:t>
            </w:r>
          </w:p>
        </w:tc>
        <w:tc>
          <w:tcPr>
            <w:tcW w:w="4083" w:type="pct"/>
            <w:tcBorders>
              <w:top w:val="single" w:sz="12" w:space="0" w:color="auto"/>
              <w:left w:val="nil"/>
              <w:bottom w:val="single" w:sz="12" w:space="0" w:color="auto"/>
              <w:right w:val="nil"/>
            </w:tcBorders>
            <w:tcMar>
              <w:top w:w="0" w:type="dxa"/>
              <w:left w:w="0" w:type="dxa"/>
              <w:bottom w:w="0" w:type="dxa"/>
              <w:right w:w="0" w:type="dxa"/>
            </w:tcMar>
          </w:tcPr>
          <w:p w:rsidR="00443C95" w:rsidRPr="00443C95" w:rsidRDefault="00443C95" w:rsidP="00443C95">
            <w:pPr>
              <w:pStyle w:val="NoSpacing"/>
              <w:rPr>
                <w:lang w:val="es-MX"/>
              </w:rPr>
            </w:pPr>
          </w:p>
        </w:tc>
      </w:tr>
      <w:tr w:rsidR="00443C95" w:rsidRPr="00754E96" w:rsidTr="00B15684">
        <w:tc>
          <w:tcPr>
            <w:tcW w:w="917" w:type="pct"/>
            <w:tcBorders>
              <w:top w:val="nil"/>
              <w:left w:val="nil"/>
              <w:bottom w:val="nil"/>
              <w:right w:val="nil"/>
            </w:tcBorders>
            <w:tcMar>
              <w:top w:w="0" w:type="dxa"/>
              <w:left w:w="0" w:type="dxa"/>
              <w:bottom w:w="0" w:type="dxa"/>
              <w:right w:w="0" w:type="dxa"/>
            </w:tcMar>
          </w:tcPr>
          <w:p w:rsidR="00443C95" w:rsidRPr="00443C95" w:rsidRDefault="00443C95" w:rsidP="00B15684">
            <w:pPr>
              <w:pStyle w:val="NoSpacing"/>
              <w:rPr>
                <w:rFonts w:ascii="Calibri" w:eastAsia="Calibri" w:hAnsi="Calibri" w:cs="Times New Roman"/>
                <w:b/>
              </w:rPr>
            </w:pPr>
            <w:r w:rsidRPr="00443C95">
              <w:rPr>
                <w:rFonts w:ascii="Calibri" w:eastAsia="Calibri" w:hAnsi="Calibri" w:cs="Times New Roman"/>
                <w:b/>
              </w:rPr>
              <w:t>Teaching point:</w:t>
            </w:r>
          </w:p>
        </w:tc>
        <w:tc>
          <w:tcPr>
            <w:tcW w:w="4083" w:type="pct"/>
            <w:tcBorders>
              <w:top w:val="single" w:sz="12" w:space="0" w:color="auto"/>
              <w:left w:val="nil"/>
              <w:bottom w:val="single" w:sz="12" w:space="0" w:color="auto"/>
              <w:right w:val="nil"/>
            </w:tcBorders>
            <w:tcMar>
              <w:top w:w="0" w:type="dxa"/>
              <w:left w:w="0" w:type="dxa"/>
              <w:bottom w:w="0" w:type="dxa"/>
              <w:right w:w="0" w:type="dxa"/>
            </w:tcMar>
          </w:tcPr>
          <w:p w:rsidR="00443C95" w:rsidRPr="00443C95" w:rsidRDefault="00443C95" w:rsidP="00443C95">
            <w:pPr>
              <w:pStyle w:val="NoSpacing"/>
              <w:rPr>
                <w:rFonts w:ascii="Calibri" w:eastAsia="Calibri" w:hAnsi="Calibri" w:cs="Times New Roman"/>
                <w:lang w:val="es-MX"/>
              </w:rPr>
            </w:pPr>
            <w:r w:rsidRPr="00443C95">
              <w:rPr>
                <w:rFonts w:ascii="Calibri" w:eastAsia="Calibri" w:hAnsi="Calibri" w:cs="Times New Roman"/>
                <w:lang w:val="es-MX"/>
              </w:rPr>
              <w:t>Los buenos lectores ponen atención  al leer.  Si algo se siente mal, Se preguntan</w:t>
            </w:r>
          </w:p>
          <w:p w:rsidR="00443C95" w:rsidRPr="00443C95" w:rsidRDefault="00443C95" w:rsidP="00443C95">
            <w:pPr>
              <w:pStyle w:val="NoSpacing"/>
              <w:rPr>
                <w:rFonts w:ascii="Calibri" w:eastAsia="Calibri" w:hAnsi="Calibri" w:cs="Times New Roman"/>
                <w:lang w:val="es-MX"/>
              </w:rPr>
            </w:pPr>
            <w:r w:rsidRPr="00443C95">
              <w:rPr>
                <w:rFonts w:ascii="Calibri" w:eastAsia="Calibri" w:hAnsi="Calibri" w:cs="Times New Roman"/>
                <w:lang w:val="es-MX"/>
              </w:rPr>
              <w:t>¿Tiene sentido?</w:t>
            </w:r>
          </w:p>
          <w:p w:rsidR="00443C95" w:rsidRPr="00443C95" w:rsidRDefault="00443C95" w:rsidP="00443C95">
            <w:pPr>
              <w:pStyle w:val="NoSpacing"/>
              <w:rPr>
                <w:rFonts w:ascii="Calibri" w:eastAsia="Calibri" w:hAnsi="Calibri" w:cs="Times New Roman"/>
                <w:lang w:val="es-MX"/>
              </w:rPr>
            </w:pPr>
            <w:r w:rsidRPr="00443C95">
              <w:rPr>
                <w:rFonts w:ascii="Calibri" w:eastAsia="Calibri" w:hAnsi="Calibri" w:cs="Times New Roman"/>
                <w:lang w:val="es-MX"/>
              </w:rPr>
              <w:t>¿Suena bien?</w:t>
            </w:r>
            <w:r w:rsidRPr="00443C95">
              <w:rPr>
                <w:rFonts w:ascii="Calibri" w:eastAsia="Calibri" w:hAnsi="Calibri" w:cs="Times New Roman"/>
                <w:lang w:val="es-MX"/>
              </w:rPr>
              <w:tab/>
            </w:r>
          </w:p>
          <w:p w:rsidR="00443C95" w:rsidRPr="00443C95" w:rsidRDefault="00443C95" w:rsidP="00443C95">
            <w:pPr>
              <w:pStyle w:val="NoSpacing"/>
              <w:rPr>
                <w:rFonts w:ascii="Calibri" w:eastAsia="Calibri" w:hAnsi="Calibri" w:cs="Times New Roman"/>
                <w:lang w:val="es-MX"/>
              </w:rPr>
            </w:pPr>
          </w:p>
          <w:p w:rsidR="00443C95" w:rsidRPr="00443C95" w:rsidRDefault="00443C95" w:rsidP="00443C95">
            <w:pPr>
              <w:pStyle w:val="NoSpacing"/>
              <w:rPr>
                <w:rFonts w:ascii="Calibri" w:eastAsia="Calibri" w:hAnsi="Calibri" w:cs="Times New Roman"/>
                <w:lang w:val="es-MX"/>
              </w:rPr>
            </w:pPr>
            <w:r w:rsidRPr="00443C95">
              <w:rPr>
                <w:rFonts w:ascii="Calibri" w:eastAsia="Calibri" w:hAnsi="Calibri" w:cs="Times New Roman"/>
                <w:lang w:val="es-MX"/>
              </w:rPr>
              <w:t>¡Después, lo arreglan!</w:t>
            </w:r>
          </w:p>
        </w:tc>
      </w:tr>
      <w:tr w:rsidR="00443C95" w:rsidRPr="00443C95" w:rsidTr="00B15684">
        <w:tc>
          <w:tcPr>
            <w:tcW w:w="917" w:type="pct"/>
            <w:tcBorders>
              <w:top w:val="nil"/>
              <w:left w:val="nil"/>
              <w:bottom w:val="nil"/>
              <w:right w:val="nil"/>
            </w:tcBorders>
            <w:tcMar>
              <w:top w:w="0" w:type="dxa"/>
              <w:left w:w="0" w:type="dxa"/>
              <w:bottom w:w="0" w:type="dxa"/>
              <w:right w:w="0" w:type="dxa"/>
            </w:tcMar>
          </w:tcPr>
          <w:p w:rsidR="00443C95" w:rsidRPr="00443C95" w:rsidRDefault="00443C95" w:rsidP="00B15684">
            <w:pPr>
              <w:pStyle w:val="NoSpacing"/>
              <w:rPr>
                <w:rFonts w:ascii="Calibri" w:eastAsia="Calibri" w:hAnsi="Calibri" w:cs="Times New Roman"/>
                <w:b/>
                <w:lang w:val="es-MX"/>
              </w:rPr>
            </w:pPr>
            <w:proofErr w:type="spellStart"/>
            <w:r>
              <w:rPr>
                <w:b/>
                <w:lang w:val="es-MX"/>
              </w:rPr>
              <w:t>Catchy</w:t>
            </w:r>
            <w:proofErr w:type="spellEnd"/>
            <w:r>
              <w:rPr>
                <w:b/>
                <w:lang w:val="es-MX"/>
              </w:rPr>
              <w:t xml:space="preserve"> </w:t>
            </w:r>
            <w:proofErr w:type="spellStart"/>
            <w:r>
              <w:rPr>
                <w:b/>
                <w:lang w:val="es-MX"/>
              </w:rPr>
              <w:t>Phrase</w:t>
            </w:r>
            <w:proofErr w:type="spellEnd"/>
            <w:r>
              <w:rPr>
                <w:b/>
                <w:lang w:val="es-MX"/>
              </w:rPr>
              <w:t>:</w:t>
            </w:r>
          </w:p>
        </w:tc>
        <w:tc>
          <w:tcPr>
            <w:tcW w:w="4083" w:type="pct"/>
            <w:tcBorders>
              <w:top w:val="single" w:sz="12" w:space="0" w:color="auto"/>
              <w:left w:val="nil"/>
              <w:bottom w:val="single" w:sz="12" w:space="0" w:color="auto"/>
              <w:right w:val="nil"/>
            </w:tcBorders>
            <w:tcMar>
              <w:top w:w="0" w:type="dxa"/>
              <w:left w:w="0" w:type="dxa"/>
              <w:bottom w:w="0" w:type="dxa"/>
              <w:right w:w="0" w:type="dxa"/>
            </w:tcMar>
          </w:tcPr>
          <w:p w:rsidR="00443C95" w:rsidRPr="00443C95" w:rsidRDefault="00443C95" w:rsidP="00443C95">
            <w:pPr>
              <w:pStyle w:val="NoSpacing"/>
              <w:rPr>
                <w:rFonts w:ascii="Calibri" w:eastAsia="Calibri" w:hAnsi="Calibri" w:cs="Times New Roman"/>
                <w:lang w:val="es-MX"/>
              </w:rPr>
            </w:pPr>
          </w:p>
        </w:tc>
      </w:tr>
      <w:tr w:rsidR="00443C95" w:rsidRPr="00443C95" w:rsidTr="00B15684">
        <w:tc>
          <w:tcPr>
            <w:tcW w:w="917" w:type="pct"/>
            <w:tcBorders>
              <w:top w:val="nil"/>
              <w:left w:val="nil"/>
              <w:bottom w:val="nil"/>
              <w:right w:val="nil"/>
            </w:tcBorders>
            <w:tcMar>
              <w:top w:w="0" w:type="dxa"/>
              <w:left w:w="0" w:type="dxa"/>
              <w:bottom w:w="0" w:type="dxa"/>
              <w:right w:w="0" w:type="dxa"/>
            </w:tcMar>
          </w:tcPr>
          <w:p w:rsidR="00443C95" w:rsidRPr="00443C95" w:rsidRDefault="00443C95" w:rsidP="00B15684">
            <w:pPr>
              <w:pStyle w:val="NoSpacing"/>
              <w:rPr>
                <w:rFonts w:ascii="Calibri" w:eastAsia="Calibri" w:hAnsi="Calibri" w:cs="Times New Roman"/>
                <w:b/>
              </w:rPr>
            </w:pPr>
            <w:r w:rsidRPr="00443C95">
              <w:rPr>
                <w:rFonts w:ascii="Calibri" w:eastAsia="Calibri" w:hAnsi="Calibri" w:cs="Times New Roman"/>
                <w:b/>
              </w:rPr>
              <w:t>Text:</w:t>
            </w:r>
          </w:p>
        </w:tc>
        <w:tc>
          <w:tcPr>
            <w:tcW w:w="4083" w:type="pct"/>
            <w:tcBorders>
              <w:top w:val="single" w:sz="12" w:space="0" w:color="auto"/>
              <w:left w:val="nil"/>
              <w:bottom w:val="single" w:sz="12" w:space="0" w:color="auto"/>
              <w:right w:val="nil"/>
            </w:tcBorders>
            <w:tcMar>
              <w:top w:w="0" w:type="dxa"/>
              <w:left w:w="0" w:type="dxa"/>
              <w:bottom w:w="0" w:type="dxa"/>
              <w:right w:w="0" w:type="dxa"/>
            </w:tcMar>
          </w:tcPr>
          <w:p w:rsidR="00443C95" w:rsidRPr="00443C95" w:rsidRDefault="00443C95" w:rsidP="00443C95">
            <w:pPr>
              <w:pStyle w:val="NoSpacing"/>
              <w:rPr>
                <w:rFonts w:ascii="Calibri" w:eastAsia="Calibri" w:hAnsi="Calibri" w:cs="Times New Roman"/>
              </w:rPr>
            </w:pPr>
          </w:p>
        </w:tc>
      </w:tr>
      <w:tr w:rsidR="00443C95" w:rsidRPr="00443C95" w:rsidTr="00B15684">
        <w:tc>
          <w:tcPr>
            <w:tcW w:w="917" w:type="pct"/>
            <w:tcBorders>
              <w:top w:val="nil"/>
              <w:left w:val="nil"/>
              <w:bottom w:val="nil"/>
              <w:right w:val="nil"/>
            </w:tcBorders>
            <w:tcMar>
              <w:top w:w="0" w:type="dxa"/>
              <w:left w:w="0" w:type="dxa"/>
              <w:bottom w:w="0" w:type="dxa"/>
              <w:right w:w="0" w:type="dxa"/>
            </w:tcMar>
          </w:tcPr>
          <w:p w:rsidR="00443C95" w:rsidRPr="00443C95" w:rsidRDefault="00443C95" w:rsidP="00B15684">
            <w:pPr>
              <w:pStyle w:val="NoSpacing"/>
              <w:rPr>
                <w:rFonts w:ascii="Calibri" w:eastAsia="Calibri" w:hAnsi="Calibri" w:cs="Times New Roman"/>
                <w:b/>
              </w:rPr>
            </w:pPr>
            <w:r w:rsidRPr="00443C95">
              <w:rPr>
                <w:rFonts w:ascii="Calibri" w:eastAsia="Calibri" w:hAnsi="Calibri" w:cs="Times New Roman"/>
                <w:b/>
              </w:rPr>
              <w:t>Standard</w:t>
            </w:r>
            <w:r>
              <w:rPr>
                <w:b/>
              </w:rPr>
              <w:t>:</w:t>
            </w:r>
          </w:p>
        </w:tc>
        <w:tc>
          <w:tcPr>
            <w:tcW w:w="4083" w:type="pct"/>
            <w:tcBorders>
              <w:top w:val="single" w:sz="12" w:space="0" w:color="auto"/>
              <w:left w:val="nil"/>
              <w:bottom w:val="single" w:sz="12" w:space="0" w:color="auto"/>
              <w:right w:val="nil"/>
            </w:tcBorders>
            <w:tcMar>
              <w:top w:w="0" w:type="dxa"/>
              <w:left w:w="0" w:type="dxa"/>
              <w:bottom w:w="0" w:type="dxa"/>
              <w:right w:w="0" w:type="dxa"/>
            </w:tcMar>
          </w:tcPr>
          <w:p w:rsidR="00443C95" w:rsidRPr="00443C95" w:rsidRDefault="00443C95" w:rsidP="00443C95">
            <w:pPr>
              <w:pStyle w:val="NoSpacing"/>
              <w:rPr>
                <w:rFonts w:ascii="Calibri" w:eastAsia="Calibri" w:hAnsi="Calibri" w:cs="Times New Roman"/>
              </w:rPr>
            </w:pPr>
          </w:p>
        </w:tc>
      </w:tr>
    </w:tbl>
    <w:p w:rsidR="00443C95" w:rsidRPr="00443C95" w:rsidRDefault="00443C95" w:rsidP="00443C95">
      <w:pPr>
        <w:spacing w:line="240" w:lineRule="auto"/>
        <w:rPr>
          <w:rFonts w:ascii="Calibri" w:eastAsia="Calibri" w:hAnsi="Calibri" w:cs="Calibri"/>
        </w:rPr>
      </w:pPr>
    </w:p>
    <w:tbl>
      <w:tblPr>
        <w:tblW w:w="5757" w:type="pct"/>
        <w:tblInd w:w="-71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000" w:firstRow="0" w:lastRow="0" w:firstColumn="0" w:lastColumn="0" w:noHBand="0" w:noVBand="0"/>
      </w:tblPr>
      <w:tblGrid>
        <w:gridCol w:w="10812"/>
      </w:tblGrid>
      <w:tr w:rsidR="00B15684" w:rsidRPr="00754E96" w:rsidTr="008813EA">
        <w:trPr>
          <w:trHeight w:val="3521"/>
        </w:trPr>
        <w:tc>
          <w:tcPr>
            <w:tcW w:w="5000" w:type="pct"/>
            <w:shd w:val="solid" w:color="FFFFFF" w:fill="FFFFFF"/>
            <w:tcMar>
              <w:top w:w="0" w:type="dxa"/>
              <w:left w:w="0" w:type="dxa"/>
              <w:bottom w:w="0" w:type="dxa"/>
              <w:right w:w="0" w:type="dxa"/>
            </w:tcMar>
            <w:vAlign w:val="center"/>
          </w:tcPr>
          <w:p w:rsidR="00B15684" w:rsidRPr="00443C95" w:rsidRDefault="00B15684" w:rsidP="00443C95">
            <w:pPr>
              <w:pStyle w:val="NoSpacing"/>
              <w:rPr>
                <w:rFonts w:ascii="Calibri" w:eastAsia="Calibri" w:hAnsi="Calibri" w:cs="Times New Roman"/>
              </w:rPr>
            </w:pPr>
            <w:r w:rsidRPr="00443C95">
              <w:rPr>
                <w:rFonts w:ascii="Calibri" w:eastAsia="Calibri" w:hAnsi="Calibri" w:cs="Times New Roman"/>
                <w:b/>
                <w:bCs/>
              </w:rPr>
              <w:t>Mini- Lesson:  (</w:t>
            </w:r>
            <w:r w:rsidRPr="00443C95">
              <w:rPr>
                <w:rFonts w:ascii="Calibri" w:eastAsia="Calibri" w:hAnsi="Calibri" w:cs="Times New Roman"/>
              </w:rPr>
              <w:t>7-10 minutes total)</w:t>
            </w:r>
          </w:p>
          <w:p w:rsidR="00B15684" w:rsidRDefault="00B15684" w:rsidP="00443C95">
            <w:pPr>
              <w:pStyle w:val="NoSpacing"/>
              <w:rPr>
                <w:rFonts w:ascii="Calibri" w:eastAsia="Calibri" w:hAnsi="Calibri" w:cs="Times New Roman"/>
                <w:b/>
                <w:bCs/>
              </w:rPr>
            </w:pPr>
            <w:r w:rsidRPr="00443C95">
              <w:rPr>
                <w:rFonts w:ascii="Calibri" w:eastAsia="Calibri" w:hAnsi="Calibri" w:cs="Times New Roman"/>
                <w:b/>
                <w:bCs/>
              </w:rPr>
              <w:t xml:space="preserve">Connection: </w:t>
            </w:r>
          </w:p>
          <w:p w:rsidR="00B15684" w:rsidRPr="00443C95" w:rsidRDefault="00B15684" w:rsidP="00443C95">
            <w:pPr>
              <w:pStyle w:val="NoSpacing"/>
            </w:pPr>
            <w:r w:rsidRPr="00443C95">
              <w:rPr>
                <w:rFonts w:ascii="Calibri" w:eastAsia="Calibri" w:hAnsi="Calibri" w:cs="Times New Roman"/>
              </w:rPr>
              <w:t>How this fits in with what we’ve been doing</w:t>
            </w:r>
            <w:r w:rsidRPr="00443C95">
              <w:rPr>
                <w:rFonts w:ascii="Calibri" w:eastAsia="Calibri" w:hAnsi="Calibri" w:cs="Times New Roman"/>
                <w:b/>
                <w:bCs/>
              </w:rPr>
              <w:t xml:space="preserve"> (</w:t>
            </w:r>
            <w:r w:rsidRPr="00443C95">
              <w:rPr>
                <w:rFonts w:ascii="Calibri" w:eastAsia="Calibri" w:hAnsi="Calibri" w:cs="Times New Roman"/>
              </w:rPr>
              <w:t>1-2 minutes)</w:t>
            </w:r>
          </w:p>
          <w:p w:rsidR="00B15684" w:rsidRPr="00443C95" w:rsidRDefault="00B15684" w:rsidP="00443C95">
            <w:pPr>
              <w:pStyle w:val="NoSpacing"/>
              <w:rPr>
                <w:rFonts w:ascii="Calibri" w:eastAsia="Calibri" w:hAnsi="Calibri" w:cs="Times New Roman"/>
              </w:rPr>
            </w:pPr>
          </w:p>
          <w:p w:rsidR="00B15684" w:rsidRPr="00443C95" w:rsidRDefault="00B15684" w:rsidP="00443C95">
            <w:pPr>
              <w:pStyle w:val="NoSpacing"/>
              <w:rPr>
                <w:rFonts w:ascii="Calibri" w:eastAsia="Calibri" w:hAnsi="Calibri" w:cs="Times New Roman"/>
                <w:lang w:val="es-MX"/>
              </w:rPr>
            </w:pPr>
            <w:r w:rsidRPr="00443C95">
              <w:rPr>
                <w:rFonts w:ascii="Calibri" w:eastAsia="Calibri" w:hAnsi="Calibri" w:cs="Times New Roman"/>
                <w:lang w:val="es-MX"/>
              </w:rPr>
              <w:t xml:space="preserve">Lectores, hemos estado aprendiendo lo que hacen los buenos lectores.  A veces, cuando lees sientes que algo </w:t>
            </w:r>
            <w:proofErr w:type="spellStart"/>
            <w:r w:rsidRPr="00443C95">
              <w:rPr>
                <w:rFonts w:ascii="Calibri" w:eastAsia="Calibri" w:hAnsi="Calibri" w:cs="Times New Roman"/>
                <w:lang w:val="es-MX"/>
              </w:rPr>
              <w:t>esta</w:t>
            </w:r>
            <w:proofErr w:type="spellEnd"/>
            <w:r w:rsidRPr="00443C95">
              <w:rPr>
                <w:rFonts w:ascii="Calibri" w:eastAsia="Calibri" w:hAnsi="Calibri" w:cs="Times New Roman"/>
                <w:lang w:val="es-MX"/>
              </w:rPr>
              <w:t xml:space="preserve"> mal.  Algo que podemos hacer si sientes que algo </w:t>
            </w:r>
            <w:proofErr w:type="spellStart"/>
            <w:r w:rsidRPr="00443C95">
              <w:rPr>
                <w:rFonts w:ascii="Calibri" w:eastAsia="Calibri" w:hAnsi="Calibri" w:cs="Times New Roman"/>
                <w:lang w:val="es-MX"/>
              </w:rPr>
              <w:t>esta</w:t>
            </w:r>
            <w:proofErr w:type="spellEnd"/>
            <w:r w:rsidRPr="00443C95">
              <w:rPr>
                <w:rFonts w:ascii="Calibri" w:eastAsia="Calibri" w:hAnsi="Calibri" w:cs="Times New Roman"/>
                <w:lang w:val="es-MX"/>
              </w:rPr>
              <w:t xml:space="preserve"> mal es hacer unas preguntas.</w:t>
            </w:r>
          </w:p>
          <w:p w:rsidR="00B15684" w:rsidRPr="00443C95" w:rsidRDefault="00B15684" w:rsidP="00443C95">
            <w:pPr>
              <w:pStyle w:val="NoSpacing"/>
              <w:rPr>
                <w:rFonts w:ascii="Calibri" w:eastAsia="Calibri" w:hAnsi="Calibri" w:cs="Times New Roman"/>
                <w:lang w:val="es-MX"/>
              </w:rPr>
            </w:pPr>
          </w:p>
          <w:p w:rsidR="00B15684" w:rsidRPr="00443C95" w:rsidRDefault="00B15684" w:rsidP="00443C95">
            <w:pPr>
              <w:pStyle w:val="NoSpacing"/>
              <w:rPr>
                <w:rFonts w:ascii="Calibri" w:eastAsia="Calibri" w:hAnsi="Calibri" w:cs="Times New Roman"/>
                <w:lang w:val="es-MX"/>
              </w:rPr>
            </w:pPr>
            <w:r w:rsidRPr="00443C95">
              <w:rPr>
                <w:rFonts w:ascii="Calibri" w:eastAsia="Calibri" w:hAnsi="Calibri" w:cs="Times New Roman"/>
                <w:lang w:val="es-MX"/>
              </w:rPr>
              <w:t>Los buenos lectores ponen atención al leer.  Si algo se siente mal, se preguntan.</w:t>
            </w:r>
          </w:p>
          <w:p w:rsidR="00B15684" w:rsidRPr="00443C95" w:rsidRDefault="00B15684" w:rsidP="00443C95">
            <w:pPr>
              <w:pStyle w:val="NoSpacing"/>
              <w:rPr>
                <w:rFonts w:ascii="Calibri" w:eastAsia="Calibri" w:hAnsi="Calibri" w:cs="Times New Roman"/>
                <w:lang w:val="es-MX"/>
              </w:rPr>
            </w:pPr>
            <w:r w:rsidRPr="00443C95">
              <w:rPr>
                <w:rFonts w:ascii="Calibri" w:eastAsia="Calibri" w:hAnsi="Calibri" w:cs="Times New Roman"/>
                <w:lang w:val="es-MX"/>
              </w:rPr>
              <w:t>¿Tiene sentido?</w:t>
            </w:r>
          </w:p>
          <w:p w:rsidR="00B15684" w:rsidRPr="00443C95" w:rsidRDefault="00B15684" w:rsidP="00443C95">
            <w:pPr>
              <w:pStyle w:val="NoSpacing"/>
              <w:rPr>
                <w:rFonts w:ascii="Calibri" w:eastAsia="Calibri" w:hAnsi="Calibri" w:cs="Times New Roman"/>
                <w:lang w:val="es-MX"/>
              </w:rPr>
            </w:pPr>
            <w:r w:rsidRPr="00443C95">
              <w:rPr>
                <w:rFonts w:ascii="Calibri" w:eastAsia="Calibri" w:hAnsi="Calibri" w:cs="Times New Roman"/>
                <w:lang w:val="es-MX"/>
              </w:rPr>
              <w:t>¿Suena bien?</w:t>
            </w:r>
          </w:p>
          <w:p w:rsidR="00B15684" w:rsidRPr="00443C95" w:rsidRDefault="00B15684" w:rsidP="00443C95">
            <w:pPr>
              <w:pStyle w:val="NoSpacing"/>
              <w:rPr>
                <w:rFonts w:ascii="Calibri" w:eastAsia="Calibri" w:hAnsi="Calibri" w:cs="Times New Roman"/>
                <w:lang w:val="es-MX"/>
              </w:rPr>
            </w:pPr>
          </w:p>
          <w:p w:rsidR="00B15684" w:rsidRPr="00443C95" w:rsidRDefault="00B15684" w:rsidP="00443C95">
            <w:pPr>
              <w:pStyle w:val="NoSpacing"/>
              <w:rPr>
                <w:rFonts w:ascii="Calibri" w:eastAsia="Calibri" w:hAnsi="Calibri" w:cs="Times New Roman"/>
                <w:lang w:val="es-MX"/>
              </w:rPr>
            </w:pPr>
            <w:r w:rsidRPr="00443C95">
              <w:rPr>
                <w:rFonts w:ascii="Calibri" w:eastAsia="Calibri" w:hAnsi="Calibri" w:cs="Times New Roman"/>
                <w:lang w:val="es-MX"/>
              </w:rPr>
              <w:t>Después de hacer esas preguntas, arreglan lo que estaba mal.</w:t>
            </w:r>
          </w:p>
          <w:p w:rsidR="00B15684" w:rsidRPr="00443C95" w:rsidRDefault="00B15684" w:rsidP="00443C95">
            <w:pPr>
              <w:pStyle w:val="NoSpacing"/>
              <w:rPr>
                <w:rFonts w:ascii="Calibri" w:eastAsia="Calibri" w:hAnsi="Calibri" w:cs="Times New Roman"/>
                <w:lang w:val="es-MX"/>
              </w:rPr>
            </w:pPr>
          </w:p>
          <w:p w:rsidR="00B15684" w:rsidRPr="00B15684" w:rsidRDefault="00B15684" w:rsidP="00443C95">
            <w:pPr>
              <w:pStyle w:val="NoSpacing"/>
              <w:rPr>
                <w:rFonts w:ascii="Calibri" w:eastAsia="Calibri" w:hAnsi="Calibri" w:cs="Times New Roman"/>
                <w:lang w:val="es-MX"/>
              </w:rPr>
            </w:pPr>
          </w:p>
        </w:tc>
      </w:tr>
      <w:tr w:rsidR="00443C95" w:rsidRPr="00443C95" w:rsidTr="00B15684">
        <w:tc>
          <w:tcPr>
            <w:tcW w:w="5000" w:type="pct"/>
            <w:shd w:val="solid" w:color="FFFFFF" w:fill="FFFFFF"/>
            <w:tcMar>
              <w:top w:w="0" w:type="dxa"/>
              <w:left w:w="0" w:type="dxa"/>
              <w:bottom w:w="0" w:type="dxa"/>
              <w:right w:w="0" w:type="dxa"/>
            </w:tcMar>
            <w:vAlign w:val="center"/>
          </w:tcPr>
          <w:p w:rsidR="00443C95" w:rsidRPr="00443C95" w:rsidRDefault="00443C95" w:rsidP="00443C95">
            <w:pPr>
              <w:pStyle w:val="NoSpacing"/>
              <w:rPr>
                <w:lang w:val="es-MX"/>
              </w:rPr>
            </w:pPr>
            <w:proofErr w:type="spellStart"/>
            <w:r w:rsidRPr="00443C95">
              <w:rPr>
                <w:rFonts w:ascii="Calibri" w:eastAsia="Calibri" w:hAnsi="Calibri" w:cs="Times New Roman"/>
                <w:b/>
                <w:bCs/>
                <w:lang w:val="es-MX"/>
              </w:rPr>
              <w:t>Teach</w:t>
            </w:r>
            <w:proofErr w:type="spellEnd"/>
            <w:r w:rsidRPr="00443C95">
              <w:rPr>
                <w:rFonts w:ascii="Calibri" w:eastAsia="Calibri" w:hAnsi="Calibri" w:cs="Times New Roman"/>
                <w:b/>
                <w:bCs/>
                <w:lang w:val="es-MX"/>
              </w:rPr>
              <w:t xml:space="preserve">: </w:t>
            </w:r>
            <w:proofErr w:type="spellStart"/>
            <w:r w:rsidRPr="00443C95">
              <w:rPr>
                <w:rFonts w:ascii="Calibri" w:eastAsia="Calibri" w:hAnsi="Calibri" w:cs="Times New Roman"/>
                <w:lang w:val="es-MX"/>
              </w:rPr>
              <w:t>Demonstration</w:t>
            </w:r>
            <w:proofErr w:type="spellEnd"/>
            <w:r w:rsidRPr="00443C95">
              <w:rPr>
                <w:rFonts w:ascii="Calibri" w:eastAsia="Calibri" w:hAnsi="Calibri" w:cs="Times New Roman"/>
                <w:lang w:val="es-MX"/>
              </w:rPr>
              <w:t>(5-6 minutes)</w:t>
            </w:r>
          </w:p>
          <w:p w:rsidR="00443C95" w:rsidRPr="00443C95" w:rsidRDefault="00443C95" w:rsidP="00443C95">
            <w:pPr>
              <w:pStyle w:val="NoSpacing"/>
              <w:rPr>
                <w:rFonts w:ascii="Calibri" w:eastAsia="Calibri" w:hAnsi="Calibri" w:cs="Times New Roman"/>
                <w:lang w:val="es-MX"/>
              </w:rPr>
            </w:pPr>
          </w:p>
          <w:p w:rsidR="00443C95" w:rsidRPr="00443C95" w:rsidRDefault="00443C95" w:rsidP="00443C95">
            <w:pPr>
              <w:pStyle w:val="NoSpacing"/>
              <w:rPr>
                <w:rFonts w:ascii="Calibri" w:eastAsia="Calibri" w:hAnsi="Calibri" w:cs="Times New Roman"/>
                <w:lang w:val="es-MX"/>
              </w:rPr>
            </w:pPr>
            <w:r w:rsidRPr="00443C95">
              <w:rPr>
                <w:rFonts w:ascii="Calibri" w:eastAsia="Calibri" w:hAnsi="Calibri" w:cs="Times New Roman"/>
                <w:lang w:val="es-MX"/>
              </w:rPr>
              <w:t xml:space="preserve">Hoy les voy a enseñar como pongo atención al leer.  Cuando leo y siento que algo </w:t>
            </w:r>
            <w:proofErr w:type="spellStart"/>
            <w:r w:rsidRPr="00443C95">
              <w:rPr>
                <w:rFonts w:ascii="Calibri" w:eastAsia="Calibri" w:hAnsi="Calibri" w:cs="Times New Roman"/>
                <w:lang w:val="es-MX"/>
              </w:rPr>
              <w:t>esta</w:t>
            </w:r>
            <w:proofErr w:type="spellEnd"/>
            <w:r w:rsidRPr="00443C95">
              <w:rPr>
                <w:rFonts w:ascii="Calibri" w:eastAsia="Calibri" w:hAnsi="Calibri" w:cs="Times New Roman"/>
                <w:lang w:val="es-MX"/>
              </w:rPr>
              <w:t xml:space="preserve"> mal, me pregunto </w:t>
            </w:r>
          </w:p>
          <w:p w:rsidR="00443C95" w:rsidRPr="00443C95" w:rsidRDefault="00443C95" w:rsidP="00443C95">
            <w:pPr>
              <w:pStyle w:val="NoSpacing"/>
              <w:rPr>
                <w:rFonts w:ascii="Calibri" w:eastAsia="Calibri" w:hAnsi="Calibri" w:cs="Times New Roman"/>
                <w:lang w:val="es-MX"/>
              </w:rPr>
            </w:pPr>
            <w:r w:rsidRPr="00443C95">
              <w:rPr>
                <w:rFonts w:ascii="Calibri" w:eastAsia="Calibri" w:hAnsi="Calibri" w:cs="Times New Roman"/>
                <w:lang w:val="es-MX"/>
              </w:rPr>
              <w:t>¿Tiene sentido?</w:t>
            </w:r>
          </w:p>
          <w:p w:rsidR="00443C95" w:rsidRPr="00443C95" w:rsidRDefault="00443C95" w:rsidP="00443C95">
            <w:pPr>
              <w:pStyle w:val="NoSpacing"/>
              <w:rPr>
                <w:rFonts w:ascii="Calibri" w:eastAsia="Calibri" w:hAnsi="Calibri" w:cs="Times New Roman"/>
                <w:lang w:val="es-MX"/>
              </w:rPr>
            </w:pPr>
            <w:r w:rsidRPr="00443C95">
              <w:rPr>
                <w:rFonts w:ascii="Calibri" w:eastAsia="Calibri" w:hAnsi="Calibri" w:cs="Times New Roman"/>
                <w:lang w:val="es-MX"/>
              </w:rPr>
              <w:t>¿Suena bien?</w:t>
            </w:r>
          </w:p>
          <w:p w:rsidR="00443C95" w:rsidRPr="00443C95" w:rsidRDefault="00443C95" w:rsidP="00443C95">
            <w:pPr>
              <w:pStyle w:val="NoSpacing"/>
              <w:rPr>
                <w:rFonts w:ascii="Calibri" w:eastAsia="Calibri" w:hAnsi="Calibri" w:cs="Times New Roman"/>
                <w:lang w:val="es-MX"/>
              </w:rPr>
            </w:pPr>
          </w:p>
          <w:p w:rsidR="00443C95" w:rsidRPr="00443C95" w:rsidRDefault="00443C95" w:rsidP="00443C95">
            <w:pPr>
              <w:pStyle w:val="NoSpacing"/>
              <w:rPr>
                <w:rFonts w:ascii="Calibri" w:eastAsia="Calibri" w:hAnsi="Calibri" w:cs="Times New Roman"/>
                <w:lang w:val="es-MX"/>
              </w:rPr>
            </w:pPr>
            <w:r w:rsidRPr="00443C95">
              <w:rPr>
                <w:rFonts w:ascii="Calibri" w:eastAsia="Calibri" w:hAnsi="Calibri" w:cs="Times New Roman"/>
                <w:lang w:val="es-MX"/>
              </w:rPr>
              <w:t>¡Miren me! (</w:t>
            </w:r>
            <w:proofErr w:type="spellStart"/>
            <w:r w:rsidRPr="00443C95">
              <w:rPr>
                <w:rFonts w:ascii="Calibri" w:eastAsia="Calibri" w:hAnsi="Calibri" w:cs="Times New Roman"/>
                <w:lang w:val="es-MX"/>
              </w:rPr>
              <w:t>model</w:t>
            </w:r>
            <w:proofErr w:type="spellEnd"/>
            <w:r w:rsidRPr="00443C95">
              <w:rPr>
                <w:rFonts w:ascii="Calibri" w:eastAsia="Calibri" w:hAnsi="Calibri" w:cs="Times New Roman"/>
                <w:lang w:val="es-MX"/>
              </w:rPr>
              <w:t>)</w:t>
            </w:r>
          </w:p>
          <w:p w:rsidR="00443C95" w:rsidRPr="00443C95" w:rsidRDefault="00443C95" w:rsidP="00443C95">
            <w:pPr>
              <w:pStyle w:val="NoSpacing"/>
              <w:rPr>
                <w:rFonts w:ascii="Calibri" w:eastAsia="Calibri" w:hAnsi="Calibri" w:cs="Times New Roman"/>
                <w:lang w:val="es-MX"/>
              </w:rPr>
            </w:pPr>
          </w:p>
          <w:p w:rsidR="00443C95" w:rsidRPr="00443C95" w:rsidRDefault="00443C95" w:rsidP="00443C95">
            <w:pPr>
              <w:pStyle w:val="NoSpacing"/>
              <w:rPr>
                <w:rFonts w:ascii="Calibri" w:eastAsia="Calibri" w:hAnsi="Calibri" w:cs="Times New Roman"/>
                <w:lang w:val="es-MX"/>
              </w:rPr>
            </w:pPr>
            <w:proofErr w:type="spellStart"/>
            <w:r w:rsidRPr="00443C95">
              <w:rPr>
                <w:rFonts w:ascii="Calibri" w:eastAsia="Calibri" w:hAnsi="Calibri" w:cs="Times New Roman"/>
                <w:lang w:val="es-MX"/>
              </w:rPr>
              <w:t>Mmm</w:t>
            </w:r>
            <w:proofErr w:type="spellEnd"/>
            <w:r w:rsidRPr="00443C95">
              <w:rPr>
                <w:rFonts w:ascii="Calibri" w:eastAsia="Calibri" w:hAnsi="Calibri" w:cs="Times New Roman"/>
                <w:lang w:val="es-MX"/>
              </w:rPr>
              <w:t>, se siente mal voy a poner atención.  Me voy a preguntar</w:t>
            </w:r>
          </w:p>
          <w:p w:rsidR="00443C95" w:rsidRPr="00443C95" w:rsidRDefault="00443C95" w:rsidP="00443C95">
            <w:pPr>
              <w:pStyle w:val="NoSpacing"/>
              <w:rPr>
                <w:rFonts w:ascii="Calibri" w:eastAsia="Calibri" w:hAnsi="Calibri" w:cs="Times New Roman"/>
                <w:lang w:val="es-MX"/>
              </w:rPr>
            </w:pPr>
            <w:r w:rsidRPr="00443C95">
              <w:rPr>
                <w:rFonts w:ascii="Calibri" w:eastAsia="Calibri" w:hAnsi="Calibri" w:cs="Times New Roman"/>
                <w:lang w:val="es-MX"/>
              </w:rPr>
              <w:t>¿Tiene sentido?</w:t>
            </w:r>
          </w:p>
          <w:p w:rsidR="00443C95" w:rsidRPr="00443C95" w:rsidRDefault="00443C95" w:rsidP="00443C95">
            <w:pPr>
              <w:pStyle w:val="NoSpacing"/>
              <w:rPr>
                <w:rFonts w:ascii="Calibri" w:eastAsia="Calibri" w:hAnsi="Calibri" w:cs="Times New Roman"/>
              </w:rPr>
            </w:pPr>
            <w:r w:rsidRPr="00443C95">
              <w:rPr>
                <w:rFonts w:ascii="Calibri" w:eastAsia="Calibri" w:hAnsi="Calibri" w:cs="Times New Roman"/>
              </w:rPr>
              <w:t>¿</w:t>
            </w:r>
            <w:proofErr w:type="spellStart"/>
            <w:r w:rsidRPr="00443C95">
              <w:rPr>
                <w:rFonts w:ascii="Calibri" w:eastAsia="Calibri" w:hAnsi="Calibri" w:cs="Times New Roman"/>
              </w:rPr>
              <w:t>Suena</w:t>
            </w:r>
            <w:proofErr w:type="spellEnd"/>
            <w:r w:rsidRPr="00443C95">
              <w:rPr>
                <w:rFonts w:ascii="Calibri" w:eastAsia="Calibri" w:hAnsi="Calibri" w:cs="Times New Roman"/>
              </w:rPr>
              <w:t xml:space="preserve"> </w:t>
            </w:r>
            <w:proofErr w:type="spellStart"/>
            <w:r w:rsidRPr="00443C95">
              <w:rPr>
                <w:rFonts w:ascii="Calibri" w:eastAsia="Calibri" w:hAnsi="Calibri" w:cs="Times New Roman"/>
              </w:rPr>
              <w:t>bien</w:t>
            </w:r>
            <w:proofErr w:type="spellEnd"/>
            <w:r w:rsidRPr="00443C95">
              <w:rPr>
                <w:rFonts w:ascii="Calibri" w:eastAsia="Calibri" w:hAnsi="Calibri" w:cs="Times New Roman"/>
              </w:rPr>
              <w:t>?</w:t>
            </w:r>
          </w:p>
          <w:p w:rsidR="00443C95" w:rsidRPr="00443C95" w:rsidRDefault="00443C95" w:rsidP="00443C95">
            <w:pPr>
              <w:pStyle w:val="NoSpacing"/>
              <w:rPr>
                <w:rFonts w:ascii="Calibri" w:eastAsia="Calibri" w:hAnsi="Calibri" w:cs="Times New Roman"/>
              </w:rPr>
            </w:pPr>
          </w:p>
          <w:p w:rsidR="00443C95" w:rsidRPr="00443C95" w:rsidRDefault="00443C95" w:rsidP="00443C95">
            <w:pPr>
              <w:pStyle w:val="NoSpacing"/>
              <w:rPr>
                <w:rFonts w:ascii="Calibri" w:eastAsia="Calibri" w:hAnsi="Calibri" w:cs="Times New Roman"/>
              </w:rPr>
            </w:pPr>
            <w:proofErr w:type="spellStart"/>
            <w:r w:rsidRPr="00443C95">
              <w:rPr>
                <w:rFonts w:ascii="Calibri" w:eastAsia="Calibri" w:hAnsi="Calibri" w:cs="Times New Roman"/>
              </w:rPr>
              <w:t>Vieron</w:t>
            </w:r>
            <w:proofErr w:type="spellEnd"/>
            <w:r w:rsidRPr="00443C95">
              <w:rPr>
                <w:rFonts w:ascii="Calibri" w:eastAsia="Calibri" w:hAnsi="Calibri" w:cs="Times New Roman"/>
              </w:rPr>
              <w:t xml:space="preserve"> </w:t>
            </w:r>
            <w:proofErr w:type="spellStart"/>
            <w:r w:rsidRPr="00443C95">
              <w:rPr>
                <w:rFonts w:ascii="Calibri" w:eastAsia="Calibri" w:hAnsi="Calibri" w:cs="Times New Roman"/>
              </w:rPr>
              <w:t>como</w:t>
            </w:r>
            <w:proofErr w:type="spellEnd"/>
            <w:r w:rsidRPr="00443C95">
              <w:rPr>
                <w:rFonts w:ascii="Calibri" w:eastAsia="Calibri" w:hAnsi="Calibri" w:cs="Times New Roman"/>
              </w:rPr>
              <w:t xml:space="preserve"> ….</w:t>
            </w:r>
          </w:p>
          <w:p w:rsidR="00443C95" w:rsidRPr="00443C95" w:rsidRDefault="00443C95" w:rsidP="00443C95">
            <w:pPr>
              <w:pStyle w:val="NoSpacing"/>
              <w:rPr>
                <w:rFonts w:ascii="Calibri" w:eastAsia="Calibri" w:hAnsi="Calibri" w:cs="Times New Roman"/>
              </w:rPr>
            </w:pPr>
          </w:p>
        </w:tc>
      </w:tr>
      <w:tr w:rsidR="00443C95" w:rsidRPr="00443C95" w:rsidTr="00B15684">
        <w:tc>
          <w:tcPr>
            <w:tcW w:w="5000" w:type="pct"/>
            <w:shd w:val="solid" w:color="FFFFFF" w:fill="FFFFFF"/>
            <w:tcMar>
              <w:top w:w="0" w:type="dxa"/>
              <w:left w:w="0" w:type="dxa"/>
              <w:bottom w:w="0" w:type="dxa"/>
              <w:right w:w="0" w:type="dxa"/>
            </w:tcMar>
            <w:vAlign w:val="center"/>
          </w:tcPr>
          <w:p w:rsidR="00B15684" w:rsidRDefault="00443C95" w:rsidP="00443C95">
            <w:pPr>
              <w:pStyle w:val="NoSpacing"/>
              <w:rPr>
                <w:rFonts w:ascii="Calibri" w:eastAsia="Calibri" w:hAnsi="Calibri" w:cs="Times New Roman"/>
                <w:b/>
                <w:bCs/>
              </w:rPr>
            </w:pPr>
            <w:r w:rsidRPr="00443C95">
              <w:rPr>
                <w:rFonts w:ascii="Calibri" w:eastAsia="Calibri" w:hAnsi="Calibri" w:cs="Times New Roman"/>
                <w:b/>
                <w:bCs/>
              </w:rPr>
              <w:t xml:space="preserve">Active Involvement: </w:t>
            </w:r>
          </w:p>
          <w:p w:rsidR="00443C95" w:rsidRPr="00443C95" w:rsidRDefault="00443C95" w:rsidP="00443C95">
            <w:pPr>
              <w:pStyle w:val="NoSpacing"/>
              <w:rPr>
                <w:lang w:val="es-MX"/>
              </w:rPr>
            </w:pPr>
            <w:r w:rsidRPr="00443C95">
              <w:rPr>
                <w:rFonts w:ascii="Calibri" w:eastAsia="Calibri" w:hAnsi="Calibri" w:cs="Times New Roman"/>
              </w:rPr>
              <w:t xml:space="preserve">Students partner share or make a plan in their minds… </w:t>
            </w:r>
            <w:r w:rsidRPr="00443C95">
              <w:rPr>
                <w:rFonts w:ascii="Calibri" w:eastAsia="Calibri" w:hAnsi="Calibri" w:cs="Times New Roman"/>
                <w:lang w:val="es-MX"/>
              </w:rPr>
              <w:t xml:space="preserve">(2-3 minutes) </w:t>
            </w:r>
          </w:p>
          <w:p w:rsidR="00443C95" w:rsidRPr="00443C95" w:rsidRDefault="00443C95" w:rsidP="00443C95">
            <w:pPr>
              <w:pStyle w:val="NoSpacing"/>
              <w:rPr>
                <w:rFonts w:ascii="Calibri" w:eastAsia="Calibri" w:hAnsi="Calibri" w:cs="Times New Roman"/>
                <w:lang w:val="es-MX"/>
              </w:rPr>
            </w:pPr>
          </w:p>
          <w:p w:rsidR="00443C95" w:rsidRPr="00443C95" w:rsidRDefault="00443C95" w:rsidP="00443C95">
            <w:pPr>
              <w:pStyle w:val="NoSpacing"/>
              <w:rPr>
                <w:rFonts w:ascii="Calibri" w:eastAsia="Calibri" w:hAnsi="Calibri" w:cs="Times New Roman"/>
                <w:lang w:val="es-MX"/>
              </w:rPr>
            </w:pPr>
            <w:r w:rsidRPr="00443C95">
              <w:rPr>
                <w:rFonts w:ascii="Calibri" w:eastAsia="Calibri" w:hAnsi="Calibri" w:cs="Times New Roman"/>
                <w:lang w:val="es-MX"/>
              </w:rPr>
              <w:t xml:space="preserve">Ahora, lectores, es su turno. Voy a leer y quiero que pongan atención cuando algo no suene bien.  Cuando no suene bien </w:t>
            </w:r>
            <w:r w:rsidRPr="00443C95">
              <w:rPr>
                <w:rFonts w:ascii="Calibri" w:eastAsia="Calibri" w:hAnsi="Calibri" w:cs="Times New Roman"/>
                <w:lang w:val="es-MX"/>
              </w:rPr>
              <w:lastRenderedPageBreak/>
              <w:t xml:space="preserve">quiero que levanten la mano y usaran las estrategias (chart) para arreglar.  Recuerden </w:t>
            </w:r>
          </w:p>
          <w:p w:rsidR="00443C95" w:rsidRPr="00443C95" w:rsidRDefault="00443C95" w:rsidP="00443C95">
            <w:pPr>
              <w:pStyle w:val="NoSpacing"/>
              <w:rPr>
                <w:rFonts w:ascii="Calibri" w:eastAsia="Calibri" w:hAnsi="Calibri" w:cs="Times New Roman"/>
                <w:lang w:val="es-MX"/>
              </w:rPr>
            </w:pPr>
          </w:p>
          <w:p w:rsidR="00443C95" w:rsidRPr="00443C95" w:rsidRDefault="00443C95" w:rsidP="00443C95">
            <w:pPr>
              <w:pStyle w:val="NoSpacing"/>
              <w:rPr>
                <w:rFonts w:ascii="Calibri" w:eastAsia="Calibri" w:hAnsi="Calibri" w:cs="Times New Roman"/>
                <w:lang w:val="es-MX"/>
              </w:rPr>
            </w:pPr>
            <w:r w:rsidRPr="00443C95">
              <w:rPr>
                <w:rFonts w:ascii="Calibri" w:eastAsia="Calibri" w:hAnsi="Calibri" w:cs="Times New Roman"/>
                <w:lang w:val="es-MX"/>
              </w:rPr>
              <w:t>Los buenos lectores ponen atención al leer.  Si algo se siente mal, se preguntan.</w:t>
            </w:r>
          </w:p>
          <w:p w:rsidR="00443C95" w:rsidRPr="00443C95" w:rsidRDefault="00443C95" w:rsidP="00443C95">
            <w:pPr>
              <w:pStyle w:val="NoSpacing"/>
              <w:rPr>
                <w:rFonts w:ascii="Calibri" w:eastAsia="Calibri" w:hAnsi="Calibri" w:cs="Times New Roman"/>
                <w:lang w:val="es-MX"/>
              </w:rPr>
            </w:pPr>
            <w:r w:rsidRPr="00443C95">
              <w:rPr>
                <w:rFonts w:ascii="Calibri" w:eastAsia="Calibri" w:hAnsi="Calibri" w:cs="Times New Roman"/>
                <w:lang w:val="es-MX"/>
              </w:rPr>
              <w:t>¿Tiene sentido?</w:t>
            </w:r>
          </w:p>
          <w:p w:rsidR="00443C95" w:rsidRPr="00443C95" w:rsidRDefault="00443C95" w:rsidP="00443C95">
            <w:pPr>
              <w:pStyle w:val="NoSpacing"/>
              <w:rPr>
                <w:rFonts w:ascii="Calibri" w:eastAsia="Calibri" w:hAnsi="Calibri" w:cs="Times New Roman"/>
                <w:lang w:val="es-MX"/>
              </w:rPr>
            </w:pPr>
            <w:r w:rsidRPr="00443C95">
              <w:rPr>
                <w:rFonts w:ascii="Calibri" w:eastAsia="Calibri" w:hAnsi="Calibri" w:cs="Times New Roman"/>
                <w:lang w:val="es-MX"/>
              </w:rPr>
              <w:t>¿Suena bien?</w:t>
            </w:r>
          </w:p>
          <w:p w:rsidR="00443C95" w:rsidRPr="00443C95" w:rsidRDefault="00443C95" w:rsidP="00443C95">
            <w:pPr>
              <w:pStyle w:val="NoSpacing"/>
              <w:rPr>
                <w:rFonts w:ascii="Calibri" w:eastAsia="Calibri" w:hAnsi="Calibri" w:cs="Times New Roman"/>
                <w:lang w:val="es-MX"/>
              </w:rPr>
            </w:pPr>
          </w:p>
          <w:p w:rsidR="00443C95" w:rsidRPr="00443C95" w:rsidRDefault="00443C95" w:rsidP="00443C95">
            <w:pPr>
              <w:pStyle w:val="NoSpacing"/>
              <w:rPr>
                <w:rFonts w:ascii="Calibri" w:eastAsia="Calibri" w:hAnsi="Calibri" w:cs="Times New Roman"/>
                <w:lang w:val="es-MX"/>
              </w:rPr>
            </w:pPr>
          </w:p>
          <w:p w:rsidR="00443C95" w:rsidRPr="00443C95" w:rsidRDefault="00443C95" w:rsidP="00443C95">
            <w:pPr>
              <w:pStyle w:val="NoSpacing"/>
              <w:rPr>
                <w:rFonts w:ascii="Calibri" w:eastAsia="Calibri" w:hAnsi="Calibri" w:cs="Times New Roman"/>
                <w:lang w:val="es-MX"/>
              </w:rPr>
            </w:pPr>
            <w:r w:rsidRPr="00443C95">
              <w:rPr>
                <w:rFonts w:ascii="Calibri" w:eastAsia="Calibri" w:hAnsi="Calibri" w:cs="Times New Roman"/>
                <w:lang w:val="es-MX"/>
              </w:rPr>
              <w:t>{</w:t>
            </w:r>
            <w:proofErr w:type="spellStart"/>
            <w:r w:rsidRPr="00443C95">
              <w:rPr>
                <w:rFonts w:ascii="Calibri" w:eastAsia="Calibri" w:hAnsi="Calibri" w:cs="Times New Roman"/>
                <w:lang w:val="es-MX"/>
              </w:rPr>
              <w:t>Read</w:t>
            </w:r>
            <w:proofErr w:type="spellEnd"/>
            <w:r w:rsidRPr="00443C95">
              <w:rPr>
                <w:rFonts w:ascii="Calibri" w:eastAsia="Calibri" w:hAnsi="Calibri" w:cs="Times New Roman"/>
                <w:lang w:val="es-MX"/>
              </w:rPr>
              <w:t xml:space="preserve"> and </w:t>
            </w:r>
            <w:proofErr w:type="spellStart"/>
            <w:r w:rsidRPr="00443C95">
              <w:rPr>
                <w:rFonts w:ascii="Calibri" w:eastAsia="Calibri" w:hAnsi="Calibri" w:cs="Times New Roman"/>
                <w:lang w:val="es-MX"/>
              </w:rPr>
              <w:t>make</w:t>
            </w:r>
            <w:proofErr w:type="spellEnd"/>
            <w:r w:rsidRPr="00443C95">
              <w:rPr>
                <w:rFonts w:ascii="Calibri" w:eastAsia="Calibri" w:hAnsi="Calibri" w:cs="Times New Roman"/>
                <w:lang w:val="es-MX"/>
              </w:rPr>
              <w:t xml:space="preserve"> </w:t>
            </w:r>
            <w:proofErr w:type="spellStart"/>
            <w:r w:rsidRPr="00443C95">
              <w:rPr>
                <w:rFonts w:ascii="Calibri" w:eastAsia="Calibri" w:hAnsi="Calibri" w:cs="Times New Roman"/>
                <w:lang w:val="es-MX"/>
              </w:rPr>
              <w:t>obvious</w:t>
            </w:r>
            <w:proofErr w:type="spellEnd"/>
            <w:r w:rsidRPr="00443C95">
              <w:rPr>
                <w:rFonts w:ascii="Calibri" w:eastAsia="Calibri" w:hAnsi="Calibri" w:cs="Times New Roman"/>
                <w:lang w:val="es-MX"/>
              </w:rPr>
              <w:t xml:space="preserve"> </w:t>
            </w:r>
            <w:proofErr w:type="spellStart"/>
            <w:r w:rsidRPr="00443C95">
              <w:rPr>
                <w:rFonts w:ascii="Calibri" w:eastAsia="Calibri" w:hAnsi="Calibri" w:cs="Times New Roman"/>
                <w:lang w:val="es-MX"/>
              </w:rPr>
              <w:t>mistake</w:t>
            </w:r>
            <w:proofErr w:type="spellEnd"/>
            <w:r w:rsidRPr="00443C95">
              <w:rPr>
                <w:rFonts w:ascii="Calibri" w:eastAsia="Calibri" w:hAnsi="Calibri" w:cs="Times New Roman"/>
                <w:lang w:val="es-MX"/>
              </w:rPr>
              <w:t>}</w:t>
            </w:r>
          </w:p>
          <w:p w:rsidR="00443C95" w:rsidRPr="00443C95" w:rsidRDefault="00443C95" w:rsidP="00443C95">
            <w:pPr>
              <w:pStyle w:val="NoSpacing"/>
              <w:rPr>
                <w:rFonts w:ascii="Calibri" w:eastAsia="Calibri" w:hAnsi="Calibri" w:cs="Times New Roman"/>
                <w:lang w:val="es-MX"/>
              </w:rPr>
            </w:pPr>
          </w:p>
          <w:p w:rsidR="00443C95" w:rsidRPr="00443C95" w:rsidRDefault="00443C95" w:rsidP="00443C95">
            <w:pPr>
              <w:pStyle w:val="NoSpacing"/>
              <w:rPr>
                <w:rFonts w:ascii="Calibri" w:eastAsia="Calibri" w:hAnsi="Calibri" w:cs="Times New Roman"/>
                <w:lang w:val="es-MX"/>
              </w:rPr>
            </w:pPr>
            <w:r w:rsidRPr="00443C95">
              <w:rPr>
                <w:rFonts w:ascii="Calibri" w:eastAsia="Calibri" w:hAnsi="Calibri" w:cs="Times New Roman"/>
                <w:lang w:val="es-MX"/>
              </w:rPr>
              <w:t xml:space="preserve">¡Excelente! Se dieron cuenta que algo no </w:t>
            </w:r>
            <w:proofErr w:type="spellStart"/>
            <w:proofErr w:type="gramStart"/>
            <w:r w:rsidRPr="00443C95">
              <w:rPr>
                <w:rFonts w:ascii="Calibri" w:eastAsia="Calibri" w:hAnsi="Calibri" w:cs="Times New Roman"/>
                <w:lang w:val="es-MX"/>
              </w:rPr>
              <w:t>esta</w:t>
            </w:r>
            <w:proofErr w:type="spellEnd"/>
            <w:proofErr w:type="gramEnd"/>
            <w:r w:rsidRPr="00443C95">
              <w:rPr>
                <w:rFonts w:ascii="Calibri" w:eastAsia="Calibri" w:hAnsi="Calibri" w:cs="Times New Roman"/>
                <w:lang w:val="es-MX"/>
              </w:rPr>
              <w:t xml:space="preserve"> bien. Ahora vamos a ver si lo podemos arreglar.</w:t>
            </w:r>
          </w:p>
          <w:p w:rsidR="00443C95" w:rsidRPr="00443C95" w:rsidRDefault="00443C95" w:rsidP="00443C95">
            <w:pPr>
              <w:pStyle w:val="NoSpacing"/>
              <w:rPr>
                <w:rFonts w:ascii="Calibri" w:eastAsia="Calibri" w:hAnsi="Calibri" w:cs="Times New Roman"/>
                <w:lang w:val="es-MX"/>
              </w:rPr>
            </w:pPr>
            <w:proofErr w:type="spellStart"/>
            <w:r w:rsidRPr="00443C95">
              <w:rPr>
                <w:rFonts w:ascii="Calibri" w:eastAsia="Calibri" w:hAnsi="Calibri" w:cs="Times New Roman"/>
                <w:lang w:val="es-MX"/>
              </w:rPr>
              <w:t>Partner</w:t>
            </w:r>
            <w:proofErr w:type="spellEnd"/>
            <w:r w:rsidRPr="00443C95">
              <w:rPr>
                <w:rFonts w:ascii="Calibri" w:eastAsia="Calibri" w:hAnsi="Calibri" w:cs="Times New Roman"/>
                <w:lang w:val="es-MX"/>
              </w:rPr>
              <w:t xml:space="preserve"> B, dile a tu compañero las dos preguntas y vas a arreglar lo que leí. </w:t>
            </w:r>
          </w:p>
          <w:p w:rsidR="00443C95" w:rsidRPr="00443C95" w:rsidRDefault="00443C95" w:rsidP="00443C95">
            <w:pPr>
              <w:pStyle w:val="NoSpacing"/>
              <w:rPr>
                <w:rFonts w:ascii="Calibri" w:eastAsia="Calibri" w:hAnsi="Calibri" w:cs="Times New Roman"/>
                <w:lang w:val="es-MX"/>
              </w:rPr>
            </w:pPr>
          </w:p>
          <w:p w:rsidR="00443C95" w:rsidRPr="00443C95" w:rsidRDefault="00443C95" w:rsidP="00443C95">
            <w:pPr>
              <w:pStyle w:val="NoSpacing"/>
              <w:rPr>
                <w:rFonts w:ascii="Calibri" w:eastAsia="Calibri" w:hAnsi="Calibri" w:cs="Times New Roman"/>
              </w:rPr>
            </w:pPr>
            <w:r w:rsidRPr="00443C95">
              <w:rPr>
                <w:rFonts w:ascii="Calibri" w:eastAsia="Calibri" w:hAnsi="Calibri" w:cs="Times New Roman"/>
                <w:lang w:val="es-MX"/>
              </w:rPr>
              <w:t xml:space="preserve">Lo voy a leer otra vez. </w:t>
            </w:r>
            <w:r w:rsidRPr="00443C95">
              <w:rPr>
                <w:rFonts w:ascii="Calibri" w:eastAsia="Calibri" w:hAnsi="Calibri" w:cs="Times New Roman"/>
              </w:rPr>
              <w:t>(Read)</w:t>
            </w:r>
          </w:p>
          <w:p w:rsidR="00443C95" w:rsidRPr="00443C95" w:rsidRDefault="00443C95" w:rsidP="00443C95">
            <w:pPr>
              <w:pStyle w:val="NoSpacing"/>
              <w:rPr>
                <w:rFonts w:ascii="Calibri" w:eastAsia="Calibri" w:hAnsi="Calibri" w:cs="Times New Roman"/>
              </w:rPr>
            </w:pPr>
          </w:p>
          <w:p w:rsidR="00443C95" w:rsidRPr="00443C95" w:rsidRDefault="00443C95" w:rsidP="00443C95">
            <w:pPr>
              <w:pStyle w:val="NoSpacing"/>
              <w:rPr>
                <w:rFonts w:ascii="Calibri" w:eastAsia="Calibri" w:hAnsi="Calibri" w:cs="Times New Roman"/>
              </w:rPr>
            </w:pPr>
            <w:r w:rsidRPr="00443C95">
              <w:rPr>
                <w:rFonts w:ascii="Calibri" w:eastAsia="Calibri" w:hAnsi="Calibri" w:cs="Times New Roman"/>
              </w:rPr>
              <w:t>{Repeat}</w:t>
            </w:r>
          </w:p>
          <w:p w:rsidR="00443C95" w:rsidRPr="00443C95" w:rsidRDefault="00443C95" w:rsidP="00443C95">
            <w:pPr>
              <w:pStyle w:val="NoSpacing"/>
              <w:rPr>
                <w:rFonts w:ascii="Calibri" w:eastAsia="Calibri" w:hAnsi="Calibri" w:cs="Times New Roman"/>
              </w:rPr>
            </w:pPr>
          </w:p>
        </w:tc>
      </w:tr>
      <w:tr w:rsidR="00443C95" w:rsidRPr="00443C95" w:rsidTr="00B15684">
        <w:tc>
          <w:tcPr>
            <w:tcW w:w="5000" w:type="pct"/>
            <w:shd w:val="solid" w:color="FFFFFF" w:fill="FFFFFF"/>
            <w:tcMar>
              <w:top w:w="0" w:type="dxa"/>
              <w:left w:w="0" w:type="dxa"/>
              <w:bottom w:w="0" w:type="dxa"/>
              <w:right w:w="0" w:type="dxa"/>
            </w:tcMar>
            <w:vAlign w:val="center"/>
          </w:tcPr>
          <w:p w:rsidR="00443C95" w:rsidRPr="00443C95" w:rsidRDefault="00443C95" w:rsidP="00443C95">
            <w:pPr>
              <w:pStyle w:val="NoSpacing"/>
              <w:rPr>
                <w:rFonts w:ascii="Calibri" w:eastAsia="Calibri" w:hAnsi="Calibri" w:cs="Times New Roman"/>
                <w:lang w:val="es-MX"/>
              </w:rPr>
            </w:pPr>
            <w:r w:rsidRPr="00443C95">
              <w:rPr>
                <w:rFonts w:ascii="Calibri" w:eastAsia="Calibri" w:hAnsi="Calibri" w:cs="Times New Roman"/>
                <w:b/>
                <w:bCs/>
              </w:rPr>
              <w:lastRenderedPageBreak/>
              <w:t xml:space="preserve">Link: </w:t>
            </w:r>
            <w:r w:rsidRPr="00443C95">
              <w:rPr>
                <w:rFonts w:ascii="Calibri" w:eastAsia="Calibri" w:hAnsi="Calibri" w:cs="Times New Roman"/>
              </w:rPr>
              <w:t xml:space="preserve">Send students off with a purpose… </w:t>
            </w:r>
            <w:r w:rsidRPr="00443C95">
              <w:rPr>
                <w:rFonts w:ascii="Calibri" w:eastAsia="Calibri" w:hAnsi="Calibri" w:cs="Times New Roman"/>
                <w:lang w:val="es-MX"/>
              </w:rPr>
              <w:t xml:space="preserve">(1-2 minutes) </w:t>
            </w:r>
          </w:p>
          <w:p w:rsidR="00443C95" w:rsidRPr="00443C95" w:rsidRDefault="00443C95" w:rsidP="00443C95">
            <w:pPr>
              <w:pStyle w:val="NoSpacing"/>
              <w:rPr>
                <w:rFonts w:ascii="Calibri" w:eastAsia="Calibri" w:hAnsi="Calibri" w:cs="Times New Roman"/>
                <w:lang w:val="es-MX"/>
              </w:rPr>
            </w:pPr>
            <w:r w:rsidRPr="00443C95">
              <w:rPr>
                <w:rFonts w:ascii="Calibri" w:eastAsia="Calibri" w:hAnsi="Calibri" w:cs="Times New Roman"/>
                <w:lang w:val="es-MX"/>
              </w:rPr>
              <w:t>Ahora es su turno de leer.  Recuerden Los buenos lectores ponen atención al leer.  Si algo se siente mal, se preguntan.</w:t>
            </w:r>
          </w:p>
          <w:p w:rsidR="00443C95" w:rsidRPr="00443C95" w:rsidRDefault="00443C95" w:rsidP="00443C95">
            <w:pPr>
              <w:pStyle w:val="NoSpacing"/>
              <w:rPr>
                <w:rFonts w:ascii="Calibri" w:eastAsia="Calibri" w:hAnsi="Calibri" w:cs="Times New Roman"/>
                <w:lang w:val="es-MX"/>
              </w:rPr>
            </w:pPr>
            <w:r w:rsidRPr="00443C95">
              <w:rPr>
                <w:rFonts w:ascii="Calibri" w:eastAsia="Calibri" w:hAnsi="Calibri" w:cs="Times New Roman"/>
                <w:lang w:val="es-MX"/>
              </w:rPr>
              <w:t>¿Tiene sentido?</w:t>
            </w:r>
          </w:p>
          <w:p w:rsidR="00443C95" w:rsidRPr="00443C95" w:rsidRDefault="00443C95" w:rsidP="00443C95">
            <w:pPr>
              <w:pStyle w:val="NoSpacing"/>
              <w:rPr>
                <w:rFonts w:ascii="Calibri" w:eastAsia="Calibri" w:hAnsi="Calibri" w:cs="Times New Roman"/>
                <w:lang w:val="es-MX"/>
              </w:rPr>
            </w:pPr>
            <w:r w:rsidRPr="00443C95">
              <w:rPr>
                <w:rFonts w:ascii="Calibri" w:eastAsia="Calibri" w:hAnsi="Calibri" w:cs="Times New Roman"/>
                <w:lang w:val="es-MX"/>
              </w:rPr>
              <w:t>¿Suena bien?</w:t>
            </w:r>
          </w:p>
          <w:p w:rsidR="00443C95" w:rsidRPr="00443C95" w:rsidRDefault="00443C95" w:rsidP="00443C95">
            <w:pPr>
              <w:pStyle w:val="NoSpacing"/>
              <w:rPr>
                <w:rFonts w:ascii="Calibri" w:eastAsia="Calibri" w:hAnsi="Calibri" w:cs="Times New Roman"/>
                <w:lang w:val="es-MX"/>
              </w:rPr>
            </w:pPr>
            <w:r w:rsidRPr="00443C95">
              <w:rPr>
                <w:rFonts w:ascii="Calibri" w:eastAsia="Calibri" w:hAnsi="Calibri" w:cs="Times New Roman"/>
                <w:lang w:val="es-MX"/>
              </w:rPr>
              <w:t>Después de hacer esas preguntas, arreglan lo que estaba mal.</w:t>
            </w:r>
          </w:p>
          <w:p w:rsidR="00443C95" w:rsidRPr="00443C95" w:rsidRDefault="00443C95" w:rsidP="00443C95">
            <w:pPr>
              <w:pStyle w:val="NoSpacing"/>
              <w:rPr>
                <w:rFonts w:ascii="Calibri" w:eastAsia="Calibri" w:hAnsi="Calibri" w:cs="Times New Roman"/>
              </w:rPr>
            </w:pPr>
            <w:r w:rsidRPr="00443C95">
              <w:rPr>
                <w:rFonts w:ascii="Calibri" w:eastAsia="Calibri" w:hAnsi="Calibri" w:cs="Times New Roman"/>
              </w:rPr>
              <w:t>¿</w:t>
            </w:r>
            <w:proofErr w:type="spellStart"/>
            <w:r w:rsidRPr="00443C95">
              <w:rPr>
                <w:rFonts w:ascii="Calibri" w:eastAsia="Calibri" w:hAnsi="Calibri" w:cs="Times New Roman"/>
              </w:rPr>
              <w:t>Estan</w:t>
            </w:r>
            <w:proofErr w:type="spellEnd"/>
            <w:r w:rsidRPr="00443C95">
              <w:rPr>
                <w:rFonts w:ascii="Calibri" w:eastAsia="Calibri" w:hAnsi="Calibri" w:cs="Times New Roman"/>
              </w:rPr>
              <w:t xml:space="preserve"> </w:t>
            </w:r>
            <w:proofErr w:type="spellStart"/>
            <w:r w:rsidRPr="00443C95">
              <w:rPr>
                <w:rFonts w:ascii="Calibri" w:eastAsia="Calibri" w:hAnsi="Calibri" w:cs="Times New Roman"/>
              </w:rPr>
              <w:t>listos</w:t>
            </w:r>
            <w:proofErr w:type="spellEnd"/>
            <w:r w:rsidRPr="00443C95">
              <w:rPr>
                <w:rFonts w:ascii="Calibri" w:eastAsia="Calibri" w:hAnsi="Calibri" w:cs="Times New Roman"/>
              </w:rPr>
              <w:t xml:space="preserve"> </w:t>
            </w:r>
            <w:proofErr w:type="spellStart"/>
            <w:r w:rsidRPr="00443C95">
              <w:rPr>
                <w:rFonts w:ascii="Calibri" w:eastAsia="Calibri" w:hAnsi="Calibri" w:cs="Times New Roman"/>
              </w:rPr>
              <w:t>para</w:t>
            </w:r>
            <w:proofErr w:type="spellEnd"/>
            <w:r w:rsidRPr="00443C95">
              <w:rPr>
                <w:rFonts w:ascii="Calibri" w:eastAsia="Calibri" w:hAnsi="Calibri" w:cs="Times New Roman"/>
              </w:rPr>
              <w:t xml:space="preserve"> </w:t>
            </w:r>
            <w:proofErr w:type="spellStart"/>
            <w:r w:rsidRPr="00443C95">
              <w:rPr>
                <w:rFonts w:ascii="Calibri" w:eastAsia="Calibri" w:hAnsi="Calibri" w:cs="Times New Roman"/>
              </w:rPr>
              <w:t>intentarlo</w:t>
            </w:r>
            <w:proofErr w:type="spellEnd"/>
            <w:r w:rsidRPr="00443C95">
              <w:rPr>
                <w:rFonts w:ascii="Calibri" w:eastAsia="Calibri" w:hAnsi="Calibri" w:cs="Times New Roman"/>
              </w:rPr>
              <w:t>? Adios</w:t>
            </w:r>
          </w:p>
          <w:p w:rsidR="00443C95" w:rsidRPr="00443C95" w:rsidRDefault="00443C95" w:rsidP="00443C95">
            <w:pPr>
              <w:pStyle w:val="NoSpacing"/>
              <w:rPr>
                <w:rFonts w:ascii="Calibri" w:eastAsia="Calibri" w:hAnsi="Calibri" w:cs="Times New Roman"/>
              </w:rPr>
            </w:pPr>
          </w:p>
        </w:tc>
      </w:tr>
      <w:tr w:rsidR="00443C95" w:rsidRPr="00443C95" w:rsidTr="00B15684">
        <w:tc>
          <w:tcPr>
            <w:tcW w:w="5000" w:type="pct"/>
            <w:shd w:val="solid" w:color="FFFFFF" w:fill="FFFFFF"/>
            <w:tcMar>
              <w:top w:w="0" w:type="dxa"/>
              <w:left w:w="0" w:type="dxa"/>
              <w:bottom w:w="0" w:type="dxa"/>
              <w:right w:w="0" w:type="dxa"/>
            </w:tcMar>
            <w:vAlign w:val="center"/>
          </w:tcPr>
          <w:p w:rsidR="00443C95" w:rsidRPr="00443C95" w:rsidRDefault="00443C95" w:rsidP="00443C95">
            <w:pPr>
              <w:pStyle w:val="NoSpacing"/>
              <w:rPr>
                <w:rFonts w:ascii="Calibri" w:eastAsia="Calibri" w:hAnsi="Calibri" w:cs="Times New Roman"/>
              </w:rPr>
            </w:pPr>
            <w:r w:rsidRPr="00443C95">
              <w:rPr>
                <w:rFonts w:ascii="Calibri" w:eastAsia="Calibri" w:hAnsi="Calibri" w:cs="Times New Roman"/>
                <w:b/>
                <w:bCs/>
              </w:rPr>
              <w:t xml:space="preserve">Mid-Workshop Teaching Point: </w:t>
            </w:r>
          </w:p>
          <w:p w:rsidR="00443C95" w:rsidRPr="00443C95" w:rsidRDefault="00443C95" w:rsidP="00443C95">
            <w:pPr>
              <w:pStyle w:val="NoSpacing"/>
              <w:rPr>
                <w:rFonts w:ascii="Calibri" w:eastAsia="Calibri" w:hAnsi="Calibri" w:cs="Times New Roman"/>
                <w:b/>
                <w:bCs/>
              </w:rPr>
            </w:pPr>
          </w:p>
        </w:tc>
      </w:tr>
      <w:tr w:rsidR="00443C95" w:rsidRPr="00443C95" w:rsidTr="00B15684">
        <w:tc>
          <w:tcPr>
            <w:tcW w:w="5000" w:type="pct"/>
            <w:tcMar>
              <w:top w:w="0" w:type="dxa"/>
              <w:left w:w="0" w:type="dxa"/>
              <w:bottom w:w="0" w:type="dxa"/>
              <w:right w:w="0" w:type="dxa"/>
            </w:tcMar>
          </w:tcPr>
          <w:p w:rsidR="00443C95" w:rsidRPr="00443C95" w:rsidRDefault="00443C95" w:rsidP="00443C95">
            <w:pPr>
              <w:pStyle w:val="NoSpacing"/>
              <w:rPr>
                <w:rFonts w:ascii="Calibri" w:eastAsia="Calibri" w:hAnsi="Calibri" w:cs="Times New Roman"/>
              </w:rPr>
            </w:pPr>
            <w:r w:rsidRPr="00443C95">
              <w:rPr>
                <w:rFonts w:ascii="Calibri" w:eastAsia="Calibri" w:hAnsi="Calibri" w:cs="Times New Roman"/>
                <w:b/>
                <w:bCs/>
              </w:rPr>
              <w:t xml:space="preserve">Share: </w:t>
            </w:r>
          </w:p>
          <w:p w:rsidR="00443C95" w:rsidRPr="00443C95" w:rsidRDefault="00443C95" w:rsidP="00443C95">
            <w:pPr>
              <w:pStyle w:val="NoSpacing"/>
              <w:rPr>
                <w:rFonts w:ascii="Calibri" w:eastAsia="Calibri" w:hAnsi="Calibri" w:cs="Times New Roman"/>
                <w:b/>
                <w:bCs/>
              </w:rPr>
            </w:pPr>
          </w:p>
        </w:tc>
      </w:tr>
      <w:tr w:rsidR="00443C95" w:rsidRPr="00443C95" w:rsidTr="00B15684">
        <w:trPr>
          <w:trHeight w:val="565"/>
        </w:trPr>
        <w:tc>
          <w:tcPr>
            <w:tcW w:w="5000" w:type="pct"/>
            <w:tcMar>
              <w:top w:w="0" w:type="dxa"/>
              <w:left w:w="0" w:type="dxa"/>
              <w:bottom w:w="0" w:type="dxa"/>
              <w:right w:w="0" w:type="dxa"/>
            </w:tcMar>
          </w:tcPr>
          <w:p w:rsidR="00443C95" w:rsidRPr="00443C95" w:rsidRDefault="00443C95" w:rsidP="00443C95">
            <w:pPr>
              <w:pStyle w:val="NoSpacing"/>
              <w:rPr>
                <w:rFonts w:ascii="Calibri" w:eastAsia="Calibri" w:hAnsi="Calibri" w:cs="Times New Roman"/>
              </w:rPr>
            </w:pPr>
            <w:r w:rsidRPr="00443C95">
              <w:rPr>
                <w:rFonts w:ascii="Calibri" w:eastAsia="Calibri" w:hAnsi="Calibri" w:cs="Times New Roman"/>
                <w:b/>
                <w:bCs/>
              </w:rPr>
              <w:t xml:space="preserve">Notes: </w:t>
            </w:r>
          </w:p>
          <w:p w:rsidR="00443C95" w:rsidRPr="00443C95" w:rsidRDefault="00443C95" w:rsidP="00443C95">
            <w:pPr>
              <w:pStyle w:val="NoSpacing"/>
              <w:rPr>
                <w:rFonts w:ascii="Calibri" w:eastAsia="Calibri" w:hAnsi="Calibri" w:cs="Times New Roman"/>
                <w:b/>
                <w:bCs/>
              </w:rPr>
            </w:pPr>
          </w:p>
        </w:tc>
      </w:tr>
      <w:tr w:rsidR="00443C95" w:rsidRPr="00443C95" w:rsidTr="00B15684">
        <w:tc>
          <w:tcPr>
            <w:tcW w:w="5000" w:type="pct"/>
            <w:tcMar>
              <w:top w:w="0" w:type="dxa"/>
              <w:left w:w="0" w:type="dxa"/>
              <w:bottom w:w="0" w:type="dxa"/>
              <w:right w:w="0" w:type="dxa"/>
            </w:tcMar>
          </w:tcPr>
          <w:p w:rsidR="00443C95" w:rsidRPr="00443C95" w:rsidRDefault="00443C95" w:rsidP="00443C95">
            <w:pPr>
              <w:pStyle w:val="NoSpacing"/>
              <w:rPr>
                <w:rFonts w:ascii="Calibri" w:eastAsia="Calibri" w:hAnsi="Calibri" w:cs="Times New Roman"/>
              </w:rPr>
            </w:pPr>
            <w:r w:rsidRPr="00443C95">
              <w:rPr>
                <w:rFonts w:ascii="Calibri" w:eastAsia="Calibri" w:hAnsi="Calibri" w:cs="Times New Roman"/>
                <w:b/>
                <w:bCs/>
              </w:rPr>
              <w:t>Materials</w:t>
            </w:r>
            <w:r w:rsidRPr="00443C95">
              <w:rPr>
                <w:rFonts w:ascii="Calibri" w:eastAsia="Calibri" w:hAnsi="Calibri" w:cs="Times New Roman"/>
              </w:rPr>
              <w:t xml:space="preserve">:   </w:t>
            </w:r>
          </w:p>
          <w:p w:rsidR="00443C95" w:rsidRPr="00443C95" w:rsidRDefault="00443C95" w:rsidP="00443C95">
            <w:pPr>
              <w:pStyle w:val="NoSpacing"/>
              <w:rPr>
                <w:rFonts w:ascii="Calibri" w:eastAsia="Calibri" w:hAnsi="Calibri" w:cs="Times New Roman"/>
              </w:rPr>
            </w:pPr>
          </w:p>
        </w:tc>
      </w:tr>
    </w:tbl>
    <w:p w:rsidR="00443C95" w:rsidRDefault="00443C95" w:rsidP="006344B4">
      <w:pPr>
        <w:pStyle w:val="NoSpacing"/>
        <w:rPr>
          <w:rFonts w:cstheme="minorHAnsi"/>
          <w:sz w:val="24"/>
          <w:szCs w:val="24"/>
        </w:rPr>
      </w:pPr>
    </w:p>
    <w:p w:rsidR="00443C95" w:rsidRDefault="00443C95">
      <w:pPr>
        <w:rPr>
          <w:rFonts w:cstheme="minorHAnsi"/>
          <w:sz w:val="24"/>
          <w:szCs w:val="24"/>
        </w:rPr>
      </w:pPr>
      <w:r>
        <w:rPr>
          <w:rFonts w:cstheme="minorHAnsi"/>
          <w:sz w:val="24"/>
          <w:szCs w:val="24"/>
        </w:rPr>
        <w:br w:type="page"/>
      </w:r>
    </w:p>
    <w:tbl>
      <w:tblPr>
        <w:tblW w:w="5000" w:type="pct"/>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443C95" w:rsidRPr="00443C95" w:rsidTr="00443C95">
        <w:trPr>
          <w:jc w:val="center"/>
        </w:trPr>
        <w:tc>
          <w:tcPr>
            <w:tcW w:w="0" w:type="auto"/>
            <w:tcBorders>
              <w:top w:val="nil"/>
              <w:left w:val="nil"/>
              <w:bottom w:val="nil"/>
              <w:right w:val="nil"/>
            </w:tcBorders>
            <w:tcMar>
              <w:top w:w="0" w:type="dxa"/>
              <w:left w:w="108" w:type="dxa"/>
              <w:bottom w:w="0" w:type="dxa"/>
              <w:right w:w="108" w:type="dxa"/>
            </w:tcMar>
          </w:tcPr>
          <w:p w:rsidR="00443C95" w:rsidRPr="008666E1" w:rsidRDefault="00443C95" w:rsidP="00443C95">
            <w:pPr>
              <w:pStyle w:val="NoSpacing"/>
              <w:jc w:val="center"/>
              <w:rPr>
                <w:b/>
                <w:sz w:val="40"/>
                <w:szCs w:val="40"/>
              </w:rPr>
            </w:pPr>
            <w:bookmarkStart w:id="22" w:name="ml15"/>
            <w:bookmarkEnd w:id="22"/>
            <w:r w:rsidRPr="008666E1">
              <w:rPr>
                <w:b/>
                <w:sz w:val="40"/>
                <w:szCs w:val="40"/>
              </w:rPr>
              <w:lastRenderedPageBreak/>
              <w:t>Unit 2 Mini Lesson 15</w:t>
            </w:r>
          </w:p>
        </w:tc>
      </w:tr>
    </w:tbl>
    <w:p w:rsidR="00443C95" w:rsidRPr="00443C95" w:rsidRDefault="00443C95" w:rsidP="00443C95">
      <w:pPr>
        <w:tabs>
          <w:tab w:val="left" w:pos="3900"/>
        </w:tabs>
        <w:rPr>
          <w:rFonts w:cstheme="minorHAnsi"/>
        </w:rPr>
      </w:pPr>
    </w:p>
    <w:tbl>
      <w:tblPr>
        <w:tblW w:w="5263" w:type="pct"/>
        <w:tblInd w:w="-522" w:type="dxa"/>
        <w:tblLook w:val="0000" w:firstRow="0" w:lastRow="0" w:firstColumn="0" w:lastColumn="0" w:noHBand="0" w:noVBand="0"/>
      </w:tblPr>
      <w:tblGrid>
        <w:gridCol w:w="1891"/>
        <w:gridCol w:w="8189"/>
      </w:tblGrid>
      <w:tr w:rsidR="00443C95" w:rsidRPr="00443C95" w:rsidTr="00B15684">
        <w:tc>
          <w:tcPr>
            <w:tcW w:w="938" w:type="pct"/>
            <w:tcMar>
              <w:top w:w="0" w:type="dxa"/>
              <w:left w:w="108" w:type="dxa"/>
              <w:bottom w:w="0" w:type="dxa"/>
              <w:right w:w="108" w:type="dxa"/>
            </w:tcMar>
          </w:tcPr>
          <w:p w:rsidR="00443C95" w:rsidRPr="00443C95" w:rsidRDefault="00443C95" w:rsidP="00B15684">
            <w:pPr>
              <w:pStyle w:val="NoSpacing"/>
              <w:rPr>
                <w:b/>
              </w:rPr>
            </w:pPr>
            <w:r w:rsidRPr="00443C95">
              <w:rPr>
                <w:b/>
              </w:rPr>
              <w:t>Unit of Study:</w:t>
            </w:r>
          </w:p>
        </w:tc>
        <w:tc>
          <w:tcPr>
            <w:tcW w:w="4063" w:type="pct"/>
            <w:tcBorders>
              <w:bottom w:val="single" w:sz="12" w:space="0" w:color="auto"/>
            </w:tcBorders>
            <w:tcMar>
              <w:top w:w="0" w:type="dxa"/>
              <w:left w:w="108" w:type="dxa"/>
              <w:bottom w:w="0" w:type="dxa"/>
              <w:right w:w="108" w:type="dxa"/>
            </w:tcMar>
          </w:tcPr>
          <w:p w:rsidR="00443C95" w:rsidRPr="00443C95" w:rsidRDefault="00443C95" w:rsidP="00443C95">
            <w:pPr>
              <w:pStyle w:val="NoSpacing"/>
            </w:pPr>
            <w:r w:rsidRPr="00443C95">
              <w:t>Tackling Trouble</w:t>
            </w:r>
          </w:p>
        </w:tc>
      </w:tr>
      <w:tr w:rsidR="00443C95" w:rsidRPr="00443C95" w:rsidTr="00B15684">
        <w:tc>
          <w:tcPr>
            <w:tcW w:w="938" w:type="pct"/>
            <w:tcMar>
              <w:top w:w="0" w:type="dxa"/>
              <w:left w:w="108" w:type="dxa"/>
              <w:bottom w:w="0" w:type="dxa"/>
              <w:right w:w="108" w:type="dxa"/>
            </w:tcMar>
          </w:tcPr>
          <w:p w:rsidR="00443C95" w:rsidRPr="00443C95" w:rsidRDefault="00443C95" w:rsidP="00B15684">
            <w:pPr>
              <w:pStyle w:val="NoSpacing"/>
              <w:rPr>
                <w:b/>
              </w:rPr>
            </w:pPr>
            <w:r w:rsidRPr="00443C95">
              <w:rPr>
                <w:b/>
              </w:rPr>
              <w:t>Goal:</w:t>
            </w:r>
          </w:p>
        </w:tc>
        <w:tc>
          <w:tcPr>
            <w:tcW w:w="4063" w:type="pct"/>
            <w:tcBorders>
              <w:top w:val="single" w:sz="12" w:space="0" w:color="auto"/>
              <w:bottom w:val="single" w:sz="12" w:space="0" w:color="auto"/>
            </w:tcBorders>
            <w:tcMar>
              <w:top w:w="0" w:type="dxa"/>
              <w:left w:w="108" w:type="dxa"/>
              <w:bottom w:w="0" w:type="dxa"/>
              <w:right w:w="108" w:type="dxa"/>
            </w:tcMar>
          </w:tcPr>
          <w:p w:rsidR="00443C95" w:rsidRPr="00443C95" w:rsidRDefault="00443C95" w:rsidP="00443C95">
            <w:pPr>
              <w:pStyle w:val="NoSpacing"/>
            </w:pPr>
            <w:r w:rsidRPr="00443C95">
              <w:t>Self correct/monitor by using the text</w:t>
            </w:r>
          </w:p>
        </w:tc>
      </w:tr>
      <w:tr w:rsidR="00443C95" w:rsidRPr="00443C95" w:rsidTr="00B15684">
        <w:tc>
          <w:tcPr>
            <w:tcW w:w="938" w:type="pct"/>
            <w:tcMar>
              <w:top w:w="0" w:type="dxa"/>
              <w:left w:w="108" w:type="dxa"/>
              <w:bottom w:w="0" w:type="dxa"/>
              <w:right w:w="108" w:type="dxa"/>
            </w:tcMar>
          </w:tcPr>
          <w:p w:rsidR="00443C95" w:rsidRPr="00443C95" w:rsidRDefault="00443C95" w:rsidP="00B15684">
            <w:pPr>
              <w:pStyle w:val="NoSpacing"/>
            </w:pPr>
            <w:r w:rsidRPr="00443C95">
              <w:rPr>
                <w:b/>
              </w:rPr>
              <w:t>Teaching point</w:t>
            </w:r>
            <w:r w:rsidRPr="00443C95">
              <w:t xml:space="preserve"> </w:t>
            </w:r>
            <w:r w:rsidRPr="00443C95">
              <w:rPr>
                <w:i/>
                <w:iCs/>
              </w:rPr>
              <w:t>(Kid language!)</w:t>
            </w:r>
            <w:r w:rsidRPr="00443C95">
              <w:t>:</w:t>
            </w:r>
          </w:p>
        </w:tc>
        <w:tc>
          <w:tcPr>
            <w:tcW w:w="4063" w:type="pct"/>
            <w:tcBorders>
              <w:top w:val="single" w:sz="12" w:space="0" w:color="auto"/>
              <w:bottom w:val="single" w:sz="12" w:space="0" w:color="auto"/>
            </w:tcBorders>
            <w:tcMar>
              <w:top w:w="0" w:type="dxa"/>
              <w:left w:w="108" w:type="dxa"/>
              <w:bottom w:w="0" w:type="dxa"/>
              <w:right w:w="108" w:type="dxa"/>
            </w:tcMar>
          </w:tcPr>
          <w:p w:rsidR="00443C95" w:rsidRPr="00443C95" w:rsidRDefault="00443C95" w:rsidP="00443C95">
            <w:pPr>
              <w:pStyle w:val="NoSpacing"/>
              <w:rPr>
                <w:b/>
              </w:rPr>
            </w:pPr>
            <w:r w:rsidRPr="00443C95">
              <w:rPr>
                <w:b/>
                <w:i/>
                <w:iCs/>
              </w:rPr>
              <w:t>***NOTE: This chart was used earlier this week.  Today, add the last question and only focus on that part of the chart.</w:t>
            </w:r>
          </w:p>
          <w:p w:rsidR="00443C95" w:rsidRPr="00443C95" w:rsidRDefault="00443C95" w:rsidP="00443C95">
            <w:pPr>
              <w:pStyle w:val="NoSpacing"/>
            </w:pPr>
            <w:r w:rsidRPr="00443C95">
              <w:t xml:space="preserve">Readers pay attention as they read. If something feels wrong, they ask </w:t>
            </w:r>
          </w:p>
          <w:p w:rsidR="00443C95" w:rsidRPr="00443C95" w:rsidRDefault="00443C95" w:rsidP="00443C95">
            <w:pPr>
              <w:pStyle w:val="NoSpacing"/>
              <w:numPr>
                <w:ilvl w:val="0"/>
                <w:numId w:val="31"/>
              </w:numPr>
            </w:pPr>
            <w:r w:rsidRPr="00443C95">
              <w:t xml:space="preserve">Does that make sense? </w:t>
            </w:r>
          </w:p>
          <w:p w:rsidR="00443C95" w:rsidRPr="00443C95" w:rsidRDefault="00443C95" w:rsidP="00443C95">
            <w:pPr>
              <w:pStyle w:val="NoSpacing"/>
              <w:numPr>
                <w:ilvl w:val="0"/>
                <w:numId w:val="31"/>
              </w:numPr>
            </w:pPr>
            <w:r w:rsidRPr="00443C95">
              <w:t>Does that sound right?</w:t>
            </w:r>
          </w:p>
          <w:p w:rsidR="00443C95" w:rsidRPr="00443C95" w:rsidRDefault="00443C95" w:rsidP="00443C95">
            <w:pPr>
              <w:pStyle w:val="NoSpacing"/>
              <w:numPr>
                <w:ilvl w:val="0"/>
                <w:numId w:val="31"/>
              </w:numPr>
            </w:pPr>
            <w:r w:rsidRPr="00443C95">
              <w:t>Does that look right?</w:t>
            </w:r>
          </w:p>
          <w:p w:rsidR="00443C95" w:rsidRPr="00443C95" w:rsidRDefault="00443C95" w:rsidP="00443C95">
            <w:pPr>
              <w:pStyle w:val="NoSpacing"/>
              <w:numPr>
                <w:ilvl w:val="0"/>
                <w:numId w:val="31"/>
              </w:numPr>
            </w:pPr>
            <w:r w:rsidRPr="00443C95">
              <w:t>Then, they fix it up!</w:t>
            </w:r>
          </w:p>
        </w:tc>
      </w:tr>
      <w:tr w:rsidR="00443C95" w:rsidRPr="00443C95" w:rsidTr="00B15684">
        <w:tc>
          <w:tcPr>
            <w:tcW w:w="938" w:type="pct"/>
            <w:tcMar>
              <w:top w:w="0" w:type="dxa"/>
              <w:left w:w="108" w:type="dxa"/>
              <w:bottom w:w="0" w:type="dxa"/>
              <w:right w:w="108" w:type="dxa"/>
            </w:tcMar>
          </w:tcPr>
          <w:p w:rsidR="00443C95" w:rsidRPr="00443C95" w:rsidRDefault="00443C95" w:rsidP="00B15684">
            <w:pPr>
              <w:pStyle w:val="NoSpacing"/>
              <w:rPr>
                <w:b/>
              </w:rPr>
            </w:pPr>
            <w:r w:rsidRPr="00443C95">
              <w:rPr>
                <w:b/>
              </w:rPr>
              <w:t>Text:</w:t>
            </w:r>
          </w:p>
        </w:tc>
        <w:tc>
          <w:tcPr>
            <w:tcW w:w="4063" w:type="pct"/>
            <w:tcBorders>
              <w:top w:val="single" w:sz="12" w:space="0" w:color="auto"/>
              <w:bottom w:val="single" w:sz="12" w:space="0" w:color="auto"/>
            </w:tcBorders>
            <w:tcMar>
              <w:top w:w="0" w:type="dxa"/>
              <w:left w:w="108" w:type="dxa"/>
              <w:bottom w:w="0" w:type="dxa"/>
              <w:right w:w="108" w:type="dxa"/>
            </w:tcMar>
          </w:tcPr>
          <w:p w:rsidR="00443C95" w:rsidRPr="00443C95" w:rsidRDefault="00443C95" w:rsidP="00443C95">
            <w:pPr>
              <w:pStyle w:val="NoSpacing"/>
            </w:pPr>
            <w:r w:rsidRPr="00443C95">
              <w:t>Familiar shared reading text.  Children DO need to see the words since this lesson IS about word work. Find 4-5 places in the text where you can make mistakes that readers will use PHONICS to fix up the problem.  You will only read a sentence or two each time- not pages!</w:t>
            </w:r>
          </w:p>
        </w:tc>
      </w:tr>
      <w:tr w:rsidR="00443C95" w:rsidRPr="00443C95" w:rsidTr="00B15684">
        <w:tc>
          <w:tcPr>
            <w:tcW w:w="938" w:type="pct"/>
            <w:tcMar>
              <w:top w:w="0" w:type="dxa"/>
              <w:left w:w="108" w:type="dxa"/>
              <w:bottom w:w="0" w:type="dxa"/>
              <w:right w:w="108" w:type="dxa"/>
            </w:tcMar>
          </w:tcPr>
          <w:p w:rsidR="00443C95" w:rsidRPr="00443C95" w:rsidRDefault="00443C95" w:rsidP="00B15684">
            <w:pPr>
              <w:pStyle w:val="NoSpacing"/>
              <w:rPr>
                <w:b/>
              </w:rPr>
            </w:pPr>
            <w:proofErr w:type="gramStart"/>
            <w:r w:rsidRPr="00443C95">
              <w:rPr>
                <w:b/>
              </w:rPr>
              <w:t>Chart(</w:t>
            </w:r>
            <w:proofErr w:type="gramEnd"/>
            <w:r w:rsidRPr="00443C95">
              <w:rPr>
                <w:b/>
              </w:rPr>
              <w:t>?):</w:t>
            </w:r>
          </w:p>
        </w:tc>
        <w:tc>
          <w:tcPr>
            <w:tcW w:w="4063" w:type="pct"/>
            <w:tcBorders>
              <w:top w:val="single" w:sz="12" w:space="0" w:color="auto"/>
              <w:bottom w:val="single" w:sz="12" w:space="0" w:color="auto"/>
            </w:tcBorders>
            <w:tcMar>
              <w:top w:w="0" w:type="dxa"/>
              <w:left w:w="108" w:type="dxa"/>
              <w:bottom w:w="0" w:type="dxa"/>
              <w:right w:w="108" w:type="dxa"/>
            </w:tcMar>
          </w:tcPr>
          <w:p w:rsidR="00443C95" w:rsidRPr="00443C95" w:rsidRDefault="00443C95" w:rsidP="00443C95">
            <w:pPr>
              <w:pStyle w:val="NoSpacing"/>
            </w:pPr>
            <w:r w:rsidRPr="00443C95">
              <w:t xml:space="preserve">Add last question to teaching point on chart.  </w:t>
            </w:r>
          </w:p>
        </w:tc>
      </w:tr>
      <w:tr w:rsidR="00443C95" w:rsidRPr="00443C95" w:rsidTr="00B15684">
        <w:tc>
          <w:tcPr>
            <w:tcW w:w="938" w:type="pct"/>
            <w:tcMar>
              <w:top w:w="0" w:type="dxa"/>
              <w:left w:w="108" w:type="dxa"/>
              <w:bottom w:w="0" w:type="dxa"/>
              <w:right w:w="108" w:type="dxa"/>
            </w:tcMar>
          </w:tcPr>
          <w:p w:rsidR="00443C95" w:rsidRPr="00443C95" w:rsidRDefault="00443C95" w:rsidP="00B15684">
            <w:pPr>
              <w:pStyle w:val="NoSpacing"/>
              <w:rPr>
                <w:b/>
              </w:rPr>
            </w:pPr>
            <w:r w:rsidRPr="00443C95">
              <w:rPr>
                <w:b/>
              </w:rPr>
              <w:t>Standard:</w:t>
            </w:r>
          </w:p>
        </w:tc>
        <w:tc>
          <w:tcPr>
            <w:tcW w:w="4063" w:type="pct"/>
            <w:tcBorders>
              <w:top w:val="single" w:sz="12" w:space="0" w:color="auto"/>
              <w:bottom w:val="single" w:sz="12" w:space="0" w:color="auto"/>
            </w:tcBorders>
            <w:tcMar>
              <w:top w:w="0" w:type="dxa"/>
              <w:left w:w="108" w:type="dxa"/>
              <w:bottom w:w="0" w:type="dxa"/>
              <w:right w:w="108" w:type="dxa"/>
            </w:tcMar>
          </w:tcPr>
          <w:p w:rsidR="00443C95" w:rsidRPr="00443C95" w:rsidRDefault="00443C95" w:rsidP="00443C95">
            <w:pPr>
              <w:pStyle w:val="NoSpacing"/>
            </w:pPr>
          </w:p>
        </w:tc>
      </w:tr>
    </w:tbl>
    <w:p w:rsidR="00443C95" w:rsidRPr="00443C95" w:rsidRDefault="00443C95" w:rsidP="00443C95">
      <w:pPr>
        <w:rPr>
          <w:rFonts w:cstheme="minorHAnsi"/>
        </w:rPr>
      </w:pPr>
    </w:p>
    <w:tbl>
      <w:tblPr>
        <w:tblW w:w="5329" w:type="pct"/>
        <w:tblInd w:w="-52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000" w:firstRow="0" w:lastRow="0" w:firstColumn="0" w:lastColumn="0" w:noHBand="0" w:noVBand="0"/>
      </w:tblPr>
      <w:tblGrid>
        <w:gridCol w:w="10206"/>
      </w:tblGrid>
      <w:tr w:rsidR="00B15684" w:rsidRPr="00443C95" w:rsidTr="008813EA">
        <w:trPr>
          <w:trHeight w:val="4093"/>
        </w:trPr>
        <w:tc>
          <w:tcPr>
            <w:tcW w:w="5000" w:type="pct"/>
            <w:tcMar>
              <w:top w:w="0" w:type="dxa"/>
              <w:left w:w="108" w:type="dxa"/>
              <w:bottom w:w="0" w:type="dxa"/>
              <w:right w:w="108" w:type="dxa"/>
            </w:tcMar>
            <w:vAlign w:val="center"/>
          </w:tcPr>
          <w:p w:rsidR="00B15684" w:rsidRPr="00443C95" w:rsidRDefault="00B15684" w:rsidP="00443C95">
            <w:pPr>
              <w:pStyle w:val="NoSpacing"/>
            </w:pPr>
            <w:r w:rsidRPr="00443C95">
              <w:rPr>
                <w:b/>
                <w:bCs/>
              </w:rPr>
              <w:t>Mini Lesson:  (</w:t>
            </w:r>
            <w:r w:rsidRPr="00443C95">
              <w:t>7-10 minutes total)</w:t>
            </w:r>
          </w:p>
          <w:p w:rsidR="00B15684" w:rsidRPr="00B15684" w:rsidRDefault="00B15684" w:rsidP="00443C95">
            <w:pPr>
              <w:pStyle w:val="NoSpacing"/>
              <w:rPr>
                <w:b/>
              </w:rPr>
            </w:pPr>
            <w:r w:rsidRPr="00B15684">
              <w:rPr>
                <w:b/>
              </w:rPr>
              <w:t xml:space="preserve">Connection: </w:t>
            </w:r>
          </w:p>
          <w:p w:rsidR="00B15684" w:rsidRPr="00443C95" w:rsidRDefault="00B15684" w:rsidP="00443C95">
            <w:pPr>
              <w:pStyle w:val="NoSpacing"/>
            </w:pPr>
            <w:r w:rsidRPr="00443C95">
              <w:t>Readers, we’ve been working hard to pay attention as we read so we can fix up the parts that feel wrong.  Today I am going to give you another strategy that will help you do this.  We already talked about how you can ask:</w:t>
            </w:r>
          </w:p>
          <w:p w:rsidR="00B15684" w:rsidRPr="00443C95" w:rsidRDefault="00B15684" w:rsidP="00443C95">
            <w:pPr>
              <w:pStyle w:val="NoSpacing"/>
              <w:numPr>
                <w:ilvl w:val="0"/>
                <w:numId w:val="32"/>
              </w:numPr>
            </w:pPr>
            <w:r w:rsidRPr="00443C95">
              <w:t xml:space="preserve">Does that make sense? </w:t>
            </w:r>
          </w:p>
          <w:p w:rsidR="00B15684" w:rsidRPr="00443C95" w:rsidRDefault="00B15684" w:rsidP="00443C95">
            <w:pPr>
              <w:pStyle w:val="NoSpacing"/>
              <w:numPr>
                <w:ilvl w:val="0"/>
                <w:numId w:val="32"/>
              </w:numPr>
            </w:pPr>
            <w:r w:rsidRPr="00443C95">
              <w:t xml:space="preserve">Does that sound right? </w:t>
            </w:r>
          </w:p>
          <w:p w:rsidR="00B15684" w:rsidRPr="00443C95" w:rsidRDefault="00B15684" w:rsidP="00443C95">
            <w:pPr>
              <w:pStyle w:val="NoSpacing"/>
            </w:pPr>
          </w:p>
          <w:p w:rsidR="00B15684" w:rsidRPr="00443C95" w:rsidRDefault="00B15684" w:rsidP="00443C95">
            <w:pPr>
              <w:pStyle w:val="NoSpacing"/>
            </w:pPr>
            <w:r w:rsidRPr="00443C95">
              <w:t>Another question they ask is:</w:t>
            </w:r>
          </w:p>
          <w:p w:rsidR="00B15684" w:rsidRPr="00443C95" w:rsidRDefault="00B15684" w:rsidP="00443C95">
            <w:pPr>
              <w:pStyle w:val="NoSpacing"/>
              <w:numPr>
                <w:ilvl w:val="0"/>
                <w:numId w:val="33"/>
              </w:numPr>
            </w:pPr>
            <w:r w:rsidRPr="00443C95">
              <w:t>Does that look right</w:t>
            </w:r>
            <w:proofErr w:type="gramStart"/>
            <w:r w:rsidRPr="00443C95">
              <w:t>?(</w:t>
            </w:r>
            <w:proofErr w:type="gramEnd"/>
            <w:r w:rsidRPr="00443C95">
              <w:t>Reference chart.)</w:t>
            </w:r>
          </w:p>
          <w:p w:rsidR="00B15684" w:rsidRPr="00443C95" w:rsidRDefault="00B15684" w:rsidP="00443C95">
            <w:pPr>
              <w:pStyle w:val="NoSpacing"/>
            </w:pPr>
          </w:p>
          <w:p w:rsidR="00B15684" w:rsidRPr="00443C95" w:rsidRDefault="00B15684" w:rsidP="00443C95">
            <w:pPr>
              <w:pStyle w:val="NoSpacing"/>
            </w:pPr>
            <w:r w:rsidRPr="00443C95">
              <w:t>That means we take a look at the words and ask if that word could be the word that we just said.</w:t>
            </w:r>
          </w:p>
          <w:p w:rsidR="00B15684" w:rsidRPr="00443C95" w:rsidRDefault="00B15684" w:rsidP="00443C95">
            <w:pPr>
              <w:pStyle w:val="NoSpacing"/>
            </w:pPr>
          </w:p>
          <w:p w:rsidR="00B15684" w:rsidRPr="00443C95" w:rsidRDefault="00B15684" w:rsidP="00443C95">
            <w:pPr>
              <w:pStyle w:val="NoSpacing"/>
            </w:pPr>
            <w:r w:rsidRPr="00443C95">
              <w:t>After they answer those questions, they figure out what was wrong and fix it up!</w:t>
            </w:r>
          </w:p>
          <w:p w:rsidR="00B15684" w:rsidRPr="00443C95" w:rsidRDefault="00B15684" w:rsidP="00443C95">
            <w:pPr>
              <w:pStyle w:val="NoSpacing"/>
            </w:pPr>
          </w:p>
        </w:tc>
      </w:tr>
      <w:tr w:rsidR="00443C95" w:rsidRPr="00443C95" w:rsidTr="00B15684">
        <w:tc>
          <w:tcPr>
            <w:tcW w:w="5000" w:type="pct"/>
            <w:tcMar>
              <w:top w:w="0" w:type="dxa"/>
              <w:left w:w="108" w:type="dxa"/>
              <w:bottom w:w="0" w:type="dxa"/>
              <w:right w:w="108" w:type="dxa"/>
            </w:tcMar>
          </w:tcPr>
          <w:p w:rsidR="00443C95" w:rsidRPr="00C66F38" w:rsidRDefault="00443C95" w:rsidP="00443C95">
            <w:pPr>
              <w:pStyle w:val="NoSpacing"/>
              <w:rPr>
                <w:b/>
                <w:i/>
              </w:rPr>
            </w:pPr>
            <w:r w:rsidRPr="00C66F38">
              <w:rPr>
                <w:b/>
                <w:i/>
              </w:rPr>
              <w:t xml:space="preserve">Teach:     Demo        </w:t>
            </w:r>
          </w:p>
          <w:p w:rsidR="00443C95" w:rsidRPr="00443C95" w:rsidRDefault="00443C95" w:rsidP="00443C95">
            <w:pPr>
              <w:pStyle w:val="NoSpacing"/>
              <w:rPr>
                <w:i/>
              </w:rPr>
            </w:pPr>
            <w:r w:rsidRPr="00443C95">
              <w:rPr>
                <w:i/>
              </w:rPr>
              <w:t>Today I am going to show you how I work hard to pay attention as I read.  When I feel something wrong, I will ask myself just that last question:</w:t>
            </w:r>
          </w:p>
          <w:p w:rsidR="00443C95" w:rsidRPr="00443C95" w:rsidRDefault="00443C95" w:rsidP="00443C95">
            <w:pPr>
              <w:pStyle w:val="NoSpacing"/>
              <w:rPr>
                <w:i/>
              </w:rPr>
            </w:pPr>
            <w:r w:rsidRPr="00443C95">
              <w:rPr>
                <w:i/>
              </w:rPr>
              <w:t>Does that look right? (Reference chart.)</w:t>
            </w:r>
          </w:p>
          <w:p w:rsidR="00443C95" w:rsidRPr="00443C95" w:rsidRDefault="00443C95" w:rsidP="00443C95">
            <w:pPr>
              <w:pStyle w:val="NoSpacing"/>
              <w:rPr>
                <w:i/>
              </w:rPr>
            </w:pPr>
          </w:p>
          <w:p w:rsidR="00443C95" w:rsidRPr="00443C95" w:rsidRDefault="00443C95" w:rsidP="00443C95">
            <w:pPr>
              <w:pStyle w:val="NoSpacing"/>
              <w:rPr>
                <w:i/>
              </w:rPr>
            </w:pPr>
            <w:r w:rsidRPr="00443C95">
              <w:rPr>
                <w:i/>
              </w:rPr>
              <w:t>Watch me!  (Teacher pulls out familiar shared reading text and starts to read. After making a mistake that does not match phonetically but does make sense- for example DOG instead of PUPPY- the teacher stops and looks confused.)  Hmmm…. That feels wrong! I better fix it up.  I am going to ask myself:</w:t>
            </w:r>
          </w:p>
          <w:p w:rsidR="00443C95" w:rsidRPr="00443C95" w:rsidRDefault="00443C95" w:rsidP="00443C95">
            <w:pPr>
              <w:pStyle w:val="NoSpacing"/>
              <w:rPr>
                <w:i/>
              </w:rPr>
            </w:pPr>
            <w:r w:rsidRPr="00443C95">
              <w:rPr>
                <w:i/>
              </w:rPr>
              <w:t>Does that look right? (Reference chart.)</w:t>
            </w:r>
          </w:p>
          <w:p w:rsidR="00443C95" w:rsidRPr="00443C95" w:rsidRDefault="00443C95" w:rsidP="00443C95">
            <w:pPr>
              <w:pStyle w:val="NoSpacing"/>
              <w:rPr>
                <w:i/>
              </w:rPr>
            </w:pPr>
          </w:p>
          <w:p w:rsidR="00443C95" w:rsidRPr="00443C95" w:rsidRDefault="00443C95" w:rsidP="00443C95">
            <w:pPr>
              <w:pStyle w:val="NoSpacing"/>
              <w:rPr>
                <w:i/>
              </w:rPr>
            </w:pPr>
            <w:r w:rsidRPr="00443C95">
              <w:rPr>
                <w:i/>
              </w:rPr>
              <w:lastRenderedPageBreak/>
              <w:t>(Teacher talks out loud about how that word couldn’t possibly be right because you would see a [LETTER] in front of the word [XXX}.  After talking out loud, the teacher fixes up the mistake. NOTE- The errors are ALL mistakes that can be fixed EASILY using phonics.)</w:t>
            </w:r>
          </w:p>
          <w:p w:rsidR="00443C95" w:rsidRPr="00443C95" w:rsidRDefault="00443C95" w:rsidP="00443C95">
            <w:pPr>
              <w:pStyle w:val="NoSpacing"/>
              <w:rPr>
                <w:i/>
              </w:rPr>
            </w:pPr>
          </w:p>
          <w:p w:rsidR="00443C95" w:rsidRPr="00443C95" w:rsidRDefault="00443C95" w:rsidP="00443C95">
            <w:pPr>
              <w:pStyle w:val="NoSpacing"/>
              <w:rPr>
                <w:i/>
              </w:rPr>
            </w:pPr>
            <w:r w:rsidRPr="00443C95">
              <w:rPr>
                <w:i/>
              </w:rPr>
              <w:t>Did you see how I… (Repeat teaching point.)</w:t>
            </w:r>
          </w:p>
          <w:p w:rsidR="00443C95" w:rsidRPr="00443C95" w:rsidRDefault="00443C95" w:rsidP="00443C95">
            <w:pPr>
              <w:pStyle w:val="NoSpacing"/>
              <w:rPr>
                <w:i/>
              </w:rPr>
            </w:pPr>
          </w:p>
          <w:p w:rsidR="00443C95" w:rsidRPr="00443C95" w:rsidRDefault="00443C95" w:rsidP="00443C95">
            <w:pPr>
              <w:pStyle w:val="NoSpacing"/>
              <w:rPr>
                <w:i/>
              </w:rPr>
            </w:pPr>
            <w:r w:rsidRPr="00443C95">
              <w:rPr>
                <w:i/>
              </w:rPr>
              <w:t>(Teacher demonstrates a second example of making a mistake and fixing it up referring to chart.)</w:t>
            </w:r>
          </w:p>
        </w:tc>
      </w:tr>
      <w:tr w:rsidR="00443C95" w:rsidRPr="00443C95" w:rsidTr="00B15684">
        <w:tc>
          <w:tcPr>
            <w:tcW w:w="5000" w:type="pct"/>
            <w:tcMar>
              <w:top w:w="0" w:type="dxa"/>
              <w:left w:w="108" w:type="dxa"/>
              <w:bottom w:w="0" w:type="dxa"/>
              <w:right w:w="108" w:type="dxa"/>
            </w:tcMar>
          </w:tcPr>
          <w:p w:rsidR="00443C95" w:rsidRPr="00C66F38" w:rsidRDefault="00443C95" w:rsidP="00C66F38">
            <w:pPr>
              <w:pStyle w:val="NoSpacing"/>
              <w:rPr>
                <w:b/>
                <w:i/>
              </w:rPr>
            </w:pPr>
            <w:r w:rsidRPr="00C66F38">
              <w:rPr>
                <w:b/>
                <w:i/>
              </w:rPr>
              <w:lastRenderedPageBreak/>
              <w:t xml:space="preserve">Active Involvement: </w:t>
            </w:r>
          </w:p>
          <w:p w:rsidR="00443C95" w:rsidRPr="00C66F38" w:rsidRDefault="00443C95" w:rsidP="00C66F38">
            <w:pPr>
              <w:pStyle w:val="NoSpacing"/>
              <w:rPr>
                <w:i/>
              </w:rPr>
            </w:pPr>
            <w:r w:rsidRPr="00C66F38">
              <w:rPr>
                <w:i/>
              </w:rPr>
              <w:t xml:space="preserve">Now, readers, it is your turn to try.  I am going to read along and I want you to pay attention to when it sounds wrong.  When I do, just raise your hand and you’ll use our strategies (Reference chart.) to fix it up. Remember: readers pay attention as they read. If something feels wrong, they ask </w:t>
            </w:r>
          </w:p>
          <w:p w:rsidR="00443C95" w:rsidRPr="00C66F38" w:rsidRDefault="00443C95" w:rsidP="00C66F38">
            <w:pPr>
              <w:pStyle w:val="NoSpacing"/>
              <w:numPr>
                <w:ilvl w:val="0"/>
                <w:numId w:val="33"/>
              </w:numPr>
              <w:rPr>
                <w:i/>
              </w:rPr>
            </w:pPr>
            <w:r w:rsidRPr="00C66F38">
              <w:rPr>
                <w:i/>
              </w:rPr>
              <w:t>Does that look right? (Reference chart.)</w:t>
            </w:r>
          </w:p>
          <w:p w:rsidR="00443C95" w:rsidRPr="00C66F38" w:rsidRDefault="00443C95" w:rsidP="00C66F38">
            <w:pPr>
              <w:pStyle w:val="NoSpacing"/>
              <w:rPr>
                <w:i/>
              </w:rPr>
            </w:pPr>
          </w:p>
          <w:p w:rsidR="00443C95" w:rsidRPr="00C66F38" w:rsidRDefault="00443C95" w:rsidP="00C66F38">
            <w:pPr>
              <w:pStyle w:val="NoSpacing"/>
              <w:rPr>
                <w:i/>
              </w:rPr>
            </w:pPr>
            <w:r w:rsidRPr="00C66F38">
              <w:rPr>
                <w:i/>
              </w:rPr>
              <w:t xml:space="preserve">(Teacher reads along and makes obvious mistake that does not look right. Readers should raise hand to indicate error.) Great!  You noticed that something was wrong when I was reading.  Now we are going to see if we can fix it up.  Partner B, turn to Partner </w:t>
            </w:r>
            <w:proofErr w:type="gramStart"/>
            <w:r w:rsidRPr="00C66F38">
              <w:rPr>
                <w:i/>
              </w:rPr>
              <w:t>A and</w:t>
            </w:r>
            <w:proofErr w:type="gramEnd"/>
            <w:r w:rsidRPr="00C66F38">
              <w:rPr>
                <w:i/>
              </w:rPr>
              <w:t xml:space="preserve"> ask the questions then you will work to fix it up.  Let me read it again.  (Read it) Okay, Partner B go ahead and ask your questions and then Partner A will fix it up.</w:t>
            </w:r>
          </w:p>
          <w:p w:rsidR="00443C95" w:rsidRPr="00C66F38" w:rsidRDefault="00443C95" w:rsidP="00C66F38">
            <w:pPr>
              <w:pStyle w:val="NoSpacing"/>
              <w:rPr>
                <w:i/>
              </w:rPr>
            </w:pPr>
          </w:p>
          <w:p w:rsidR="00443C95" w:rsidRPr="00C66F38" w:rsidRDefault="00443C95" w:rsidP="00C66F38">
            <w:pPr>
              <w:pStyle w:val="NoSpacing"/>
              <w:rPr>
                <w:i/>
              </w:rPr>
            </w:pPr>
            <w:r w:rsidRPr="00C66F38">
              <w:rPr>
                <w:i/>
              </w:rPr>
              <w:t>(Share out example of how one student used the strategy and then repeat the process, with a new mistake and Partner A doing the work.)</w:t>
            </w:r>
          </w:p>
          <w:p w:rsidR="00443C95" w:rsidRPr="00C66F38" w:rsidRDefault="00443C95" w:rsidP="00C66F38">
            <w:pPr>
              <w:pStyle w:val="NoSpacing"/>
              <w:rPr>
                <w:i/>
              </w:rPr>
            </w:pPr>
          </w:p>
        </w:tc>
      </w:tr>
      <w:tr w:rsidR="00443C95" w:rsidRPr="00443C95" w:rsidTr="00B15684">
        <w:tc>
          <w:tcPr>
            <w:tcW w:w="5000" w:type="pct"/>
            <w:tcMar>
              <w:top w:w="0" w:type="dxa"/>
              <w:left w:w="108" w:type="dxa"/>
              <w:bottom w:w="0" w:type="dxa"/>
              <w:right w:w="108" w:type="dxa"/>
            </w:tcMar>
          </w:tcPr>
          <w:p w:rsidR="00443C95" w:rsidRPr="00C66F38" w:rsidRDefault="00443C95" w:rsidP="00C66F38">
            <w:pPr>
              <w:pStyle w:val="NoSpacing"/>
              <w:rPr>
                <w:b/>
              </w:rPr>
            </w:pPr>
            <w:r w:rsidRPr="00C66F38">
              <w:rPr>
                <w:b/>
              </w:rPr>
              <w:t xml:space="preserve">Link: </w:t>
            </w:r>
          </w:p>
          <w:p w:rsidR="00443C95" w:rsidRPr="00C66F38" w:rsidRDefault="00443C95" w:rsidP="00C66F38">
            <w:pPr>
              <w:pStyle w:val="NoSpacing"/>
              <w:rPr>
                <w:i/>
              </w:rPr>
            </w:pPr>
            <w:r w:rsidRPr="00C66F38">
              <w:rPr>
                <w:i/>
              </w:rPr>
              <w:t xml:space="preserve">Readers, it’s time for you to go off and read now.  Remember that readers pay attention as they read. If something feels wrong, they ask </w:t>
            </w:r>
          </w:p>
          <w:p w:rsidR="00443C95" w:rsidRPr="00C66F38" w:rsidRDefault="00443C95" w:rsidP="00C66F38">
            <w:pPr>
              <w:pStyle w:val="NoSpacing"/>
              <w:numPr>
                <w:ilvl w:val="0"/>
                <w:numId w:val="33"/>
              </w:numPr>
              <w:rPr>
                <w:i/>
              </w:rPr>
            </w:pPr>
            <w:r w:rsidRPr="00C66F38">
              <w:rPr>
                <w:i/>
              </w:rPr>
              <w:t>Does that look right? (Reference chart.)</w:t>
            </w:r>
          </w:p>
          <w:p w:rsidR="00443C95" w:rsidRPr="00C66F38" w:rsidRDefault="00443C95" w:rsidP="00C66F38">
            <w:pPr>
              <w:pStyle w:val="NoSpacing"/>
              <w:rPr>
                <w:i/>
              </w:rPr>
            </w:pPr>
          </w:p>
          <w:p w:rsidR="00443C95" w:rsidRPr="00443C95" w:rsidRDefault="00443C95" w:rsidP="00C66F38">
            <w:pPr>
              <w:pStyle w:val="NoSpacing"/>
            </w:pPr>
            <w:r w:rsidRPr="00C66F38">
              <w:rPr>
                <w:i/>
              </w:rPr>
              <w:t>After they figure it out, they fix it up!  Are you ready to try it out?  Off you go!</w:t>
            </w:r>
          </w:p>
        </w:tc>
      </w:tr>
      <w:tr w:rsidR="00443C95" w:rsidRPr="00C66F38" w:rsidTr="00B15684">
        <w:tc>
          <w:tcPr>
            <w:tcW w:w="5000" w:type="pct"/>
            <w:tcMar>
              <w:top w:w="0" w:type="dxa"/>
              <w:left w:w="108" w:type="dxa"/>
              <w:bottom w:w="0" w:type="dxa"/>
              <w:right w:w="108" w:type="dxa"/>
            </w:tcMar>
          </w:tcPr>
          <w:p w:rsidR="00443C95" w:rsidRPr="00C66F38" w:rsidRDefault="00443C95" w:rsidP="008666E1">
            <w:pPr>
              <w:rPr>
                <w:rFonts w:cstheme="minorHAnsi"/>
              </w:rPr>
            </w:pPr>
            <w:r w:rsidRPr="00C66F38">
              <w:rPr>
                <w:rFonts w:eastAsia="Comic Sans MS" w:cstheme="minorHAnsi"/>
                <w:b/>
                <w:bCs/>
              </w:rPr>
              <w:t>Mid-Workshop Teaching Point:</w:t>
            </w:r>
          </w:p>
          <w:p w:rsidR="00443C95" w:rsidRPr="00C66F38" w:rsidRDefault="00443C95" w:rsidP="008666E1">
            <w:pPr>
              <w:rPr>
                <w:rFonts w:eastAsia="Comic Sans MS" w:cstheme="minorHAnsi"/>
                <w:b/>
                <w:bCs/>
              </w:rPr>
            </w:pPr>
          </w:p>
        </w:tc>
      </w:tr>
      <w:tr w:rsidR="00443C95" w:rsidRPr="00C66F38" w:rsidTr="00B15684">
        <w:tc>
          <w:tcPr>
            <w:tcW w:w="5000" w:type="pct"/>
            <w:tcMar>
              <w:top w:w="0" w:type="dxa"/>
              <w:left w:w="108" w:type="dxa"/>
              <w:bottom w:w="0" w:type="dxa"/>
              <w:right w:w="108" w:type="dxa"/>
            </w:tcMar>
          </w:tcPr>
          <w:p w:rsidR="00443C95" w:rsidRPr="00C66F38" w:rsidRDefault="00443C95" w:rsidP="008666E1">
            <w:pPr>
              <w:rPr>
                <w:rFonts w:cstheme="minorHAnsi"/>
              </w:rPr>
            </w:pPr>
            <w:r w:rsidRPr="00C66F38">
              <w:rPr>
                <w:rFonts w:eastAsia="Comic Sans MS" w:cstheme="minorHAnsi"/>
                <w:b/>
                <w:bCs/>
              </w:rPr>
              <w:t>Share:</w:t>
            </w:r>
          </w:p>
          <w:p w:rsidR="00443C95" w:rsidRPr="00C66F38" w:rsidRDefault="00443C95" w:rsidP="008666E1">
            <w:pPr>
              <w:rPr>
                <w:rFonts w:eastAsia="Comic Sans MS" w:cstheme="minorHAnsi"/>
                <w:b/>
                <w:bCs/>
              </w:rPr>
            </w:pPr>
          </w:p>
        </w:tc>
      </w:tr>
    </w:tbl>
    <w:p w:rsidR="00C66F38" w:rsidRDefault="00C66F38" w:rsidP="006344B4">
      <w:pPr>
        <w:pStyle w:val="NoSpacing"/>
        <w:rPr>
          <w:rFonts w:cstheme="minorHAnsi"/>
          <w:sz w:val="24"/>
          <w:szCs w:val="24"/>
        </w:rPr>
      </w:pPr>
    </w:p>
    <w:p w:rsidR="00C66F38" w:rsidRDefault="00C66F38">
      <w:pPr>
        <w:rPr>
          <w:rFonts w:cstheme="minorHAnsi"/>
          <w:sz w:val="24"/>
          <w:szCs w:val="24"/>
        </w:rPr>
      </w:pPr>
      <w:r>
        <w:rPr>
          <w:rFonts w:cstheme="minorHAnsi"/>
          <w:sz w:val="24"/>
          <w:szCs w:val="24"/>
        </w:rPr>
        <w:br w:type="page"/>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C66F38" w:rsidRPr="00C66F38" w:rsidTr="00C66F38">
        <w:tc>
          <w:tcPr>
            <w:tcW w:w="0" w:type="auto"/>
            <w:tcBorders>
              <w:top w:val="nil"/>
              <w:left w:val="nil"/>
              <w:bottom w:val="nil"/>
              <w:right w:val="nil"/>
            </w:tcBorders>
            <w:tcMar>
              <w:top w:w="0" w:type="dxa"/>
              <w:left w:w="108" w:type="dxa"/>
              <w:bottom w:w="0" w:type="dxa"/>
              <w:right w:w="108" w:type="dxa"/>
            </w:tcMar>
          </w:tcPr>
          <w:p w:rsidR="00C66F38" w:rsidRPr="008666E1" w:rsidRDefault="00C66F38" w:rsidP="00C66F38">
            <w:pPr>
              <w:pStyle w:val="NoSpacing"/>
              <w:jc w:val="center"/>
              <w:rPr>
                <w:rFonts w:eastAsia="Trebuchet MS"/>
                <w:b/>
                <w:sz w:val="40"/>
                <w:szCs w:val="40"/>
              </w:rPr>
            </w:pPr>
            <w:bookmarkStart w:id="23" w:name="ml155"/>
            <w:bookmarkEnd w:id="23"/>
            <w:r w:rsidRPr="008666E1">
              <w:rPr>
                <w:b/>
                <w:sz w:val="40"/>
                <w:szCs w:val="40"/>
              </w:rPr>
              <w:lastRenderedPageBreak/>
              <w:t>Unit 2 Mini Lesson 15.5</w:t>
            </w:r>
          </w:p>
        </w:tc>
      </w:tr>
    </w:tbl>
    <w:p w:rsidR="00C66F38" w:rsidRDefault="00C66F38" w:rsidP="00C66F38">
      <w:pPr>
        <w:tabs>
          <w:tab w:val="left" w:pos="3900"/>
        </w:tabs>
      </w:pPr>
    </w:p>
    <w:tbl>
      <w:tblPr>
        <w:tblW w:w="5451" w:type="pct"/>
        <w:tblInd w:w="-342" w:type="dxa"/>
        <w:tblLook w:val="0000" w:firstRow="0" w:lastRow="0" w:firstColumn="0" w:lastColumn="0" w:noHBand="0" w:noVBand="0"/>
      </w:tblPr>
      <w:tblGrid>
        <w:gridCol w:w="1800"/>
        <w:gridCol w:w="8640"/>
      </w:tblGrid>
      <w:tr w:rsidR="00C66F38" w:rsidRPr="00C66F38" w:rsidTr="00B15684">
        <w:tc>
          <w:tcPr>
            <w:tcW w:w="862" w:type="pct"/>
            <w:tcMar>
              <w:top w:w="0" w:type="dxa"/>
              <w:left w:w="108" w:type="dxa"/>
              <w:bottom w:w="0" w:type="dxa"/>
              <w:right w:w="108" w:type="dxa"/>
            </w:tcMar>
          </w:tcPr>
          <w:p w:rsidR="00C66F38" w:rsidRPr="00C66F38" w:rsidRDefault="00C66F38" w:rsidP="00B15684">
            <w:pPr>
              <w:pStyle w:val="NoSpacing"/>
              <w:rPr>
                <w:b/>
              </w:rPr>
            </w:pPr>
            <w:r w:rsidRPr="00C66F38">
              <w:rPr>
                <w:b/>
              </w:rPr>
              <w:t>Unit of Study:</w:t>
            </w:r>
          </w:p>
        </w:tc>
        <w:tc>
          <w:tcPr>
            <w:tcW w:w="4138" w:type="pct"/>
            <w:tcBorders>
              <w:bottom w:val="single" w:sz="12" w:space="0" w:color="auto"/>
            </w:tcBorders>
            <w:tcMar>
              <w:top w:w="0" w:type="dxa"/>
              <w:left w:w="108" w:type="dxa"/>
              <w:bottom w:w="0" w:type="dxa"/>
              <w:right w:w="108" w:type="dxa"/>
            </w:tcMar>
          </w:tcPr>
          <w:p w:rsidR="00C66F38" w:rsidRPr="00C66F38" w:rsidRDefault="00C67A08" w:rsidP="00C66F38">
            <w:pPr>
              <w:pStyle w:val="NoSpacing"/>
            </w:pPr>
            <w:r>
              <w:t>Tackling Trouble</w:t>
            </w:r>
          </w:p>
        </w:tc>
      </w:tr>
      <w:tr w:rsidR="00C66F38" w:rsidRPr="00C66F38" w:rsidTr="00B15684">
        <w:tc>
          <w:tcPr>
            <w:tcW w:w="862" w:type="pct"/>
            <w:tcMar>
              <w:top w:w="0" w:type="dxa"/>
              <w:left w:w="108" w:type="dxa"/>
              <w:bottom w:w="0" w:type="dxa"/>
              <w:right w:w="108" w:type="dxa"/>
            </w:tcMar>
          </w:tcPr>
          <w:p w:rsidR="00C66F38" w:rsidRPr="00C66F38" w:rsidRDefault="00C66F38" w:rsidP="00B15684">
            <w:pPr>
              <w:pStyle w:val="NoSpacing"/>
              <w:rPr>
                <w:b/>
              </w:rPr>
            </w:pPr>
            <w:r w:rsidRPr="00C66F38">
              <w:rPr>
                <w:b/>
              </w:rPr>
              <w:t>Teaching point:</w:t>
            </w:r>
          </w:p>
        </w:tc>
        <w:tc>
          <w:tcPr>
            <w:tcW w:w="4138" w:type="pct"/>
            <w:tcBorders>
              <w:top w:val="single" w:sz="12" w:space="0" w:color="auto"/>
              <w:bottom w:val="single" w:sz="12" w:space="0" w:color="auto"/>
            </w:tcBorders>
            <w:tcMar>
              <w:top w:w="0" w:type="dxa"/>
              <w:left w:w="108" w:type="dxa"/>
              <w:bottom w:w="0" w:type="dxa"/>
              <w:right w:w="108" w:type="dxa"/>
            </w:tcMar>
          </w:tcPr>
          <w:p w:rsidR="00C66F38" w:rsidRPr="00C66F38" w:rsidRDefault="00C66F38" w:rsidP="00C66F38">
            <w:pPr>
              <w:pStyle w:val="NoSpacing"/>
            </w:pPr>
            <w:r w:rsidRPr="00C66F38">
              <w:t>Readers look for parts of words that they know and check to see if it matches what they are saying when they find a tricky word (point to 1 finger when saying first half of teaching point and another finger when saying second half of teaching point)</w:t>
            </w:r>
          </w:p>
        </w:tc>
      </w:tr>
      <w:tr w:rsidR="00C66F38" w:rsidRPr="00C66F38" w:rsidTr="00B15684">
        <w:tc>
          <w:tcPr>
            <w:tcW w:w="862" w:type="pct"/>
            <w:tcMar>
              <w:top w:w="0" w:type="dxa"/>
              <w:left w:w="108" w:type="dxa"/>
              <w:bottom w:w="0" w:type="dxa"/>
              <w:right w:w="108" w:type="dxa"/>
            </w:tcMar>
          </w:tcPr>
          <w:p w:rsidR="00C66F38" w:rsidRPr="00C66F38" w:rsidRDefault="00C66F38" w:rsidP="00B15684">
            <w:pPr>
              <w:pStyle w:val="NoSpacing"/>
              <w:rPr>
                <w:b/>
              </w:rPr>
            </w:pPr>
            <w:r w:rsidRPr="00C66F38">
              <w:rPr>
                <w:b/>
              </w:rPr>
              <w:t xml:space="preserve">      Standard:</w:t>
            </w:r>
          </w:p>
        </w:tc>
        <w:tc>
          <w:tcPr>
            <w:tcW w:w="4138" w:type="pct"/>
            <w:tcBorders>
              <w:top w:val="single" w:sz="12" w:space="0" w:color="auto"/>
              <w:bottom w:val="single" w:sz="12" w:space="0" w:color="auto"/>
            </w:tcBorders>
            <w:tcMar>
              <w:top w:w="0" w:type="dxa"/>
              <w:left w:w="108" w:type="dxa"/>
              <w:bottom w:w="0" w:type="dxa"/>
              <w:right w:w="108" w:type="dxa"/>
            </w:tcMar>
          </w:tcPr>
          <w:p w:rsidR="00C66F38" w:rsidRPr="00C66F38" w:rsidRDefault="00C66F38" w:rsidP="00C66F38">
            <w:pPr>
              <w:pStyle w:val="NoSpacing"/>
            </w:pPr>
          </w:p>
        </w:tc>
      </w:tr>
      <w:tr w:rsidR="00C66F38" w:rsidRPr="00C66F38" w:rsidTr="00B15684">
        <w:tc>
          <w:tcPr>
            <w:tcW w:w="862" w:type="pct"/>
            <w:tcMar>
              <w:top w:w="0" w:type="dxa"/>
              <w:left w:w="108" w:type="dxa"/>
              <w:bottom w:w="0" w:type="dxa"/>
              <w:right w:w="108" w:type="dxa"/>
            </w:tcMar>
          </w:tcPr>
          <w:p w:rsidR="00C66F38" w:rsidRPr="00C66F38" w:rsidRDefault="00C66F38" w:rsidP="00B15684">
            <w:pPr>
              <w:pStyle w:val="NoSpacing"/>
              <w:rPr>
                <w:b/>
              </w:rPr>
            </w:pPr>
            <w:r w:rsidRPr="00C66F38">
              <w:rPr>
                <w:b/>
              </w:rPr>
              <w:t>Text:</w:t>
            </w:r>
          </w:p>
        </w:tc>
        <w:tc>
          <w:tcPr>
            <w:tcW w:w="4138" w:type="pct"/>
            <w:tcBorders>
              <w:top w:val="single" w:sz="12" w:space="0" w:color="auto"/>
              <w:bottom w:val="single" w:sz="12" w:space="0" w:color="auto"/>
            </w:tcBorders>
            <w:tcMar>
              <w:top w:w="0" w:type="dxa"/>
              <w:left w:w="108" w:type="dxa"/>
              <w:bottom w:w="0" w:type="dxa"/>
              <w:right w:w="108" w:type="dxa"/>
            </w:tcMar>
          </w:tcPr>
          <w:p w:rsidR="00C66F38" w:rsidRPr="00C66F38" w:rsidRDefault="00C66F38" w:rsidP="00C66F38">
            <w:pPr>
              <w:pStyle w:val="NoSpacing"/>
            </w:pPr>
            <w:r w:rsidRPr="00C66F38">
              <w:t>An unfamiliar text</w:t>
            </w:r>
          </w:p>
        </w:tc>
      </w:tr>
    </w:tbl>
    <w:p w:rsidR="00C66F38" w:rsidRDefault="00C66F38" w:rsidP="00C66F38"/>
    <w:tbl>
      <w:tblPr>
        <w:tblW w:w="5451" w:type="pct"/>
        <w:tblInd w:w="-34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000" w:firstRow="0" w:lastRow="0" w:firstColumn="0" w:lastColumn="0" w:noHBand="0" w:noVBand="0"/>
      </w:tblPr>
      <w:tblGrid>
        <w:gridCol w:w="10440"/>
      </w:tblGrid>
      <w:tr w:rsidR="00B15684" w:rsidTr="008813EA">
        <w:trPr>
          <w:trHeight w:val="2178"/>
        </w:trPr>
        <w:tc>
          <w:tcPr>
            <w:tcW w:w="5000" w:type="pct"/>
            <w:tcMar>
              <w:top w:w="0" w:type="dxa"/>
              <w:left w:w="108" w:type="dxa"/>
              <w:bottom w:w="0" w:type="dxa"/>
              <w:right w:w="108" w:type="dxa"/>
            </w:tcMar>
            <w:vAlign w:val="center"/>
          </w:tcPr>
          <w:p w:rsidR="00B15684" w:rsidRDefault="00B15684" w:rsidP="00C66F38">
            <w:pPr>
              <w:pStyle w:val="NoSpacing"/>
            </w:pPr>
            <w:r>
              <w:rPr>
                <w:b/>
                <w:bCs/>
              </w:rPr>
              <w:t>Mini-Lesson:  (</w:t>
            </w:r>
            <w:r>
              <w:t>7-10 minutes total)</w:t>
            </w:r>
          </w:p>
          <w:p w:rsidR="00B15684" w:rsidRDefault="00B15684" w:rsidP="00C66F38">
            <w:pPr>
              <w:pStyle w:val="NoSpacing"/>
            </w:pPr>
            <w:r>
              <w:rPr>
                <w:b/>
                <w:bCs/>
                <w:i/>
                <w:iCs/>
              </w:rPr>
              <w:t xml:space="preserve">Connection: </w:t>
            </w:r>
          </w:p>
          <w:p w:rsidR="00B15684" w:rsidRDefault="00B15684" w:rsidP="00C66F38">
            <w:pPr>
              <w:pStyle w:val="NoSpacing"/>
              <w:rPr>
                <w:i/>
                <w:iCs/>
              </w:rPr>
            </w:pPr>
            <w:r>
              <w:rPr>
                <w:i/>
                <w:iCs/>
              </w:rPr>
              <w:t>How this fits in with what we’ve been doing</w:t>
            </w:r>
            <w:r>
              <w:rPr>
                <w:b/>
                <w:bCs/>
                <w:i/>
                <w:iCs/>
              </w:rPr>
              <w:t xml:space="preserve"> (</w:t>
            </w:r>
            <w:r>
              <w:rPr>
                <w:i/>
                <w:iCs/>
              </w:rPr>
              <w:t>1-2 minutes)</w:t>
            </w:r>
          </w:p>
          <w:p w:rsidR="00B15684" w:rsidRDefault="00B15684" w:rsidP="00C66F38">
            <w:pPr>
              <w:pStyle w:val="NoSpacing"/>
            </w:pPr>
            <w:r>
              <w:t xml:space="preserve">Remember when we learned that readers </w:t>
            </w:r>
            <w:proofErr w:type="spellStart"/>
            <w:r>
              <w:t>self correct</w:t>
            </w:r>
            <w:proofErr w:type="spellEnd"/>
            <w:r>
              <w:t xml:space="preserve"> when it doesn’t look right.  Another way to figure out a tricky word is to look for a part of the word that you know and check to see if it matches what you are saying.  You can cover up the part of the word that you don’t know, and check that the part you do know matches what you are saying, because (restate teaching point.)</w:t>
            </w:r>
          </w:p>
          <w:p w:rsidR="00B15684" w:rsidRDefault="00B15684" w:rsidP="00C66F38">
            <w:pPr>
              <w:pStyle w:val="NoSpacing"/>
            </w:pPr>
            <w:r>
              <w:t xml:space="preserve"> </w:t>
            </w:r>
          </w:p>
        </w:tc>
      </w:tr>
      <w:tr w:rsidR="00C66F38" w:rsidTr="00B15684">
        <w:tc>
          <w:tcPr>
            <w:tcW w:w="5000" w:type="pct"/>
            <w:tcMar>
              <w:top w:w="0" w:type="dxa"/>
              <w:left w:w="108" w:type="dxa"/>
              <w:bottom w:w="0" w:type="dxa"/>
              <w:right w:w="108" w:type="dxa"/>
            </w:tcMar>
            <w:vAlign w:val="center"/>
          </w:tcPr>
          <w:p w:rsidR="00C66F38" w:rsidRDefault="00C66F38" w:rsidP="00C66F38">
            <w:pPr>
              <w:pStyle w:val="NoSpacing"/>
            </w:pPr>
            <w:r>
              <w:rPr>
                <w:b/>
                <w:bCs/>
                <w:i/>
                <w:iCs/>
              </w:rPr>
              <w:t xml:space="preserve">Teach: </w:t>
            </w:r>
          </w:p>
          <w:p w:rsidR="00C66F38" w:rsidRDefault="00C66F38" w:rsidP="00C66F38">
            <w:pPr>
              <w:pStyle w:val="NoSpacing"/>
              <w:rPr>
                <w:i/>
                <w:iCs/>
              </w:rPr>
            </w:pPr>
            <w:r>
              <w:rPr>
                <w:i/>
                <w:iCs/>
              </w:rPr>
              <w:t>Demonstration (5-6 minutes)</w:t>
            </w:r>
          </w:p>
          <w:p w:rsidR="00C66F38" w:rsidRDefault="00C66F38" w:rsidP="00C66F38">
            <w:pPr>
              <w:pStyle w:val="NoSpacing"/>
            </w:pPr>
            <w:r>
              <w:t>Teacher models think-aloud by looking at several tricky word</w:t>
            </w:r>
            <w:proofErr w:type="gramStart"/>
            <w:r>
              <w:t>,  on</w:t>
            </w:r>
            <w:proofErr w:type="gramEnd"/>
            <w:r>
              <w:t xml:space="preserve"> several pages and notices a familiar part of the word, (for example –</w:t>
            </w:r>
            <w:proofErr w:type="spellStart"/>
            <w:r>
              <w:t>ing</w:t>
            </w:r>
            <w:proofErr w:type="spellEnd"/>
            <w:r>
              <w:t>).  She covers up the unfamiliar part and focuses on the part that is known.  She says the part that is known out loud and checks to see if that matches what the letters say.  Restate teaching point.</w:t>
            </w:r>
          </w:p>
          <w:p w:rsidR="00C66F38" w:rsidRDefault="00C66F38" w:rsidP="00C66F38">
            <w:pPr>
              <w:pStyle w:val="NoSpacing"/>
            </w:pPr>
          </w:p>
        </w:tc>
      </w:tr>
      <w:tr w:rsidR="00C66F38" w:rsidTr="00B15684">
        <w:tc>
          <w:tcPr>
            <w:tcW w:w="5000" w:type="pct"/>
            <w:tcMar>
              <w:top w:w="0" w:type="dxa"/>
              <w:left w:w="108" w:type="dxa"/>
              <w:bottom w:w="0" w:type="dxa"/>
              <w:right w:w="108" w:type="dxa"/>
            </w:tcMar>
            <w:vAlign w:val="center"/>
          </w:tcPr>
          <w:p w:rsidR="00C66F38" w:rsidRDefault="00C66F38" w:rsidP="00C66F38">
            <w:pPr>
              <w:pStyle w:val="NoSpacing"/>
            </w:pPr>
            <w:r>
              <w:rPr>
                <w:b/>
                <w:bCs/>
                <w:i/>
                <w:iCs/>
              </w:rPr>
              <w:t xml:space="preserve">Active Involvement: </w:t>
            </w:r>
          </w:p>
          <w:p w:rsidR="00C66F38" w:rsidRDefault="00C66F38" w:rsidP="00C66F38">
            <w:pPr>
              <w:pStyle w:val="NoSpacing"/>
              <w:rPr>
                <w:i/>
                <w:iCs/>
              </w:rPr>
            </w:pPr>
            <w:r>
              <w:rPr>
                <w:i/>
                <w:iCs/>
              </w:rPr>
              <w:t>Students partner share or make a plan in their minds… (2-3 minutes)</w:t>
            </w:r>
          </w:p>
          <w:p w:rsidR="00C66F38" w:rsidRDefault="00C66F38" w:rsidP="00C66F38">
            <w:pPr>
              <w:pStyle w:val="NoSpacing"/>
            </w:pPr>
            <w:r>
              <w:t>Teacher opens to a new page in an unfamiliar common text.  Students partner-share choosing a tricky word where they recognize a word part, and checking to see if what they are saying matches what the word says.  Restate teaching point.</w:t>
            </w:r>
          </w:p>
          <w:p w:rsidR="00C66F38" w:rsidRDefault="00C66F38" w:rsidP="00C66F38">
            <w:pPr>
              <w:pStyle w:val="NoSpacing"/>
            </w:pPr>
          </w:p>
        </w:tc>
      </w:tr>
      <w:tr w:rsidR="00C66F38" w:rsidTr="00B15684">
        <w:tc>
          <w:tcPr>
            <w:tcW w:w="5000" w:type="pct"/>
            <w:tcMar>
              <w:top w:w="0" w:type="dxa"/>
              <w:left w:w="108" w:type="dxa"/>
              <w:bottom w:w="0" w:type="dxa"/>
              <w:right w:w="108" w:type="dxa"/>
            </w:tcMar>
            <w:vAlign w:val="center"/>
          </w:tcPr>
          <w:p w:rsidR="00C66F38" w:rsidRDefault="00C66F38" w:rsidP="00C66F38">
            <w:pPr>
              <w:pStyle w:val="NoSpacing"/>
            </w:pPr>
            <w:r>
              <w:rPr>
                <w:b/>
                <w:bCs/>
                <w:i/>
                <w:iCs/>
              </w:rPr>
              <w:t xml:space="preserve">Link: </w:t>
            </w:r>
          </w:p>
          <w:p w:rsidR="00C66F38" w:rsidRDefault="00C66F38" w:rsidP="00C66F38">
            <w:pPr>
              <w:pStyle w:val="NoSpacing"/>
              <w:rPr>
                <w:i/>
                <w:iCs/>
              </w:rPr>
            </w:pPr>
            <w:r>
              <w:rPr>
                <w:i/>
                <w:iCs/>
              </w:rPr>
              <w:t xml:space="preserve">Send students off with a purpose… (1-2 minutes)  </w:t>
            </w:r>
            <w:r>
              <w:t>Today and every day, when you come to a tricky word, look for a part of the word that you know and check to see that it matches what you are saying, because … Restate teaching point.</w:t>
            </w:r>
          </w:p>
          <w:p w:rsidR="00C66F38" w:rsidRDefault="00C66F38" w:rsidP="00C66F38">
            <w:pPr>
              <w:pStyle w:val="NoSpacing"/>
            </w:pPr>
          </w:p>
          <w:p w:rsidR="00C66F38" w:rsidRDefault="00C66F38" w:rsidP="00C66F38">
            <w:pPr>
              <w:pStyle w:val="NoSpacing"/>
            </w:pPr>
          </w:p>
        </w:tc>
      </w:tr>
    </w:tbl>
    <w:p w:rsidR="00C66F38" w:rsidRDefault="00C66F38" w:rsidP="006344B4">
      <w:pPr>
        <w:pStyle w:val="NoSpacing"/>
        <w:rPr>
          <w:rFonts w:cstheme="minorHAnsi"/>
          <w:sz w:val="24"/>
          <w:szCs w:val="24"/>
        </w:rPr>
      </w:pPr>
    </w:p>
    <w:p w:rsidR="00C66F38" w:rsidRDefault="00C66F38">
      <w:pPr>
        <w:rPr>
          <w:rFonts w:cstheme="minorHAnsi"/>
          <w:sz w:val="24"/>
          <w:szCs w:val="24"/>
        </w:rPr>
      </w:pPr>
      <w:r>
        <w:rPr>
          <w:rFonts w:cstheme="minorHAnsi"/>
          <w:sz w:val="24"/>
          <w:szCs w:val="24"/>
        </w:rPr>
        <w:br w:type="page"/>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C66F38" w:rsidRPr="00C66F38" w:rsidTr="00C66F38">
        <w:tc>
          <w:tcPr>
            <w:tcW w:w="0" w:type="auto"/>
            <w:tcBorders>
              <w:top w:val="nil"/>
              <w:left w:val="nil"/>
              <w:bottom w:val="nil"/>
              <w:right w:val="nil"/>
            </w:tcBorders>
            <w:tcMar>
              <w:top w:w="0" w:type="dxa"/>
              <w:left w:w="108" w:type="dxa"/>
              <w:bottom w:w="0" w:type="dxa"/>
              <w:right w:w="108" w:type="dxa"/>
            </w:tcMar>
          </w:tcPr>
          <w:p w:rsidR="00C66F38" w:rsidRPr="008666E1" w:rsidRDefault="00C66F38" w:rsidP="00C66F38">
            <w:pPr>
              <w:pStyle w:val="NoSpacing"/>
              <w:jc w:val="center"/>
              <w:rPr>
                <w:rFonts w:ascii="Calibri" w:eastAsia="Calibri" w:hAnsi="Calibri" w:cs="Times New Roman"/>
                <w:b/>
                <w:sz w:val="40"/>
                <w:szCs w:val="40"/>
              </w:rPr>
            </w:pPr>
            <w:bookmarkStart w:id="24" w:name="ml16"/>
            <w:bookmarkEnd w:id="24"/>
            <w:r w:rsidRPr="008666E1">
              <w:rPr>
                <w:b/>
                <w:sz w:val="40"/>
                <w:szCs w:val="40"/>
              </w:rPr>
              <w:lastRenderedPageBreak/>
              <w:t>Unit 2 Mini Lesson 16</w:t>
            </w:r>
          </w:p>
        </w:tc>
      </w:tr>
    </w:tbl>
    <w:p w:rsidR="00C66F38" w:rsidRPr="00C66F38" w:rsidRDefault="00C66F38" w:rsidP="00C66F38">
      <w:pPr>
        <w:rPr>
          <w:rFonts w:ascii="Calibri" w:eastAsia="Calibri" w:hAnsi="Calibri" w:cs="Calibri"/>
        </w:rPr>
      </w:pPr>
    </w:p>
    <w:tbl>
      <w:tblPr>
        <w:tblW w:w="5498" w:type="pct"/>
        <w:tblInd w:w="-342" w:type="dxa"/>
        <w:tblLook w:val="0000" w:firstRow="0" w:lastRow="0" w:firstColumn="0" w:lastColumn="0" w:noHBand="0" w:noVBand="0"/>
      </w:tblPr>
      <w:tblGrid>
        <w:gridCol w:w="1839"/>
        <w:gridCol w:w="8691"/>
      </w:tblGrid>
      <w:tr w:rsidR="008813EA" w:rsidRPr="008813EA" w:rsidTr="008813EA">
        <w:tc>
          <w:tcPr>
            <w:tcW w:w="873" w:type="pct"/>
            <w:tcMar>
              <w:top w:w="0" w:type="dxa"/>
              <w:left w:w="108" w:type="dxa"/>
              <w:bottom w:w="0" w:type="dxa"/>
              <w:right w:w="108" w:type="dxa"/>
            </w:tcMar>
          </w:tcPr>
          <w:p w:rsidR="008813EA" w:rsidRPr="008813EA" w:rsidRDefault="008813EA" w:rsidP="008813EA">
            <w:pPr>
              <w:rPr>
                <w:sz w:val="24"/>
                <w:szCs w:val="24"/>
              </w:rPr>
            </w:pPr>
            <w:r w:rsidRPr="008813EA">
              <w:rPr>
                <w:rFonts w:eastAsia="Comic Sans MS" w:cs="Comic Sans MS"/>
                <w:b/>
                <w:bCs/>
                <w:sz w:val="24"/>
                <w:szCs w:val="24"/>
              </w:rPr>
              <w:t>Unit of Study:</w:t>
            </w:r>
          </w:p>
        </w:tc>
        <w:tc>
          <w:tcPr>
            <w:tcW w:w="4127" w:type="pct"/>
            <w:tcBorders>
              <w:bottom w:val="single" w:sz="12" w:space="0" w:color="000000"/>
            </w:tcBorders>
            <w:tcMar>
              <w:top w:w="0" w:type="dxa"/>
              <w:left w:w="108" w:type="dxa"/>
              <w:bottom w:w="0" w:type="dxa"/>
              <w:right w:w="108" w:type="dxa"/>
            </w:tcMar>
          </w:tcPr>
          <w:p w:rsidR="008813EA" w:rsidRPr="008813EA" w:rsidRDefault="008813EA" w:rsidP="008813EA">
            <w:pPr>
              <w:rPr>
                <w:sz w:val="24"/>
                <w:szCs w:val="24"/>
              </w:rPr>
            </w:pPr>
            <w:r w:rsidRPr="008813EA">
              <w:rPr>
                <w:rFonts w:eastAsia="Comic Sans MS" w:cs="Comic Sans MS"/>
                <w:b/>
                <w:bCs/>
                <w:sz w:val="24"/>
                <w:szCs w:val="24"/>
              </w:rPr>
              <w:t>Tackling Problems</w:t>
            </w:r>
          </w:p>
        </w:tc>
      </w:tr>
      <w:tr w:rsidR="008813EA" w:rsidRPr="008813EA" w:rsidTr="008813EA">
        <w:tc>
          <w:tcPr>
            <w:tcW w:w="873" w:type="pct"/>
            <w:tcMar>
              <w:top w:w="0" w:type="dxa"/>
              <w:left w:w="108" w:type="dxa"/>
              <w:bottom w:w="0" w:type="dxa"/>
              <w:right w:w="108" w:type="dxa"/>
            </w:tcMar>
          </w:tcPr>
          <w:p w:rsidR="008813EA" w:rsidRPr="008813EA" w:rsidRDefault="008813EA" w:rsidP="008813EA">
            <w:pPr>
              <w:rPr>
                <w:sz w:val="24"/>
                <w:szCs w:val="24"/>
              </w:rPr>
            </w:pPr>
            <w:r w:rsidRPr="008813EA">
              <w:rPr>
                <w:rFonts w:eastAsia="Comic Sans MS" w:cs="Comic Sans MS"/>
                <w:b/>
                <w:bCs/>
                <w:sz w:val="24"/>
                <w:szCs w:val="24"/>
              </w:rPr>
              <w:t>Teaching point:</w:t>
            </w:r>
          </w:p>
        </w:tc>
        <w:tc>
          <w:tcPr>
            <w:tcW w:w="4127" w:type="pct"/>
            <w:tcBorders>
              <w:top w:val="single" w:sz="12" w:space="0" w:color="000000"/>
              <w:bottom w:val="single" w:sz="12" w:space="0" w:color="000000"/>
            </w:tcBorders>
            <w:tcMar>
              <w:top w:w="0" w:type="dxa"/>
              <w:left w:w="108" w:type="dxa"/>
              <w:bottom w:w="0" w:type="dxa"/>
              <w:right w:w="108" w:type="dxa"/>
            </w:tcMar>
          </w:tcPr>
          <w:p w:rsidR="008813EA" w:rsidRPr="008813EA" w:rsidRDefault="008813EA" w:rsidP="008813EA">
            <w:pPr>
              <w:rPr>
                <w:sz w:val="24"/>
                <w:szCs w:val="24"/>
              </w:rPr>
            </w:pPr>
            <w:r w:rsidRPr="008813EA">
              <w:rPr>
                <w:sz w:val="24"/>
                <w:szCs w:val="24"/>
              </w:rPr>
              <w:t xml:space="preserve">Readers figure out tricky words by looking for part of the word they already know. </w:t>
            </w:r>
            <w:r w:rsidRPr="008813EA">
              <w:rPr>
                <w:rFonts w:eastAsia="Comic Sans MS" w:cs="Comic Sans MS"/>
                <w:bCs/>
                <w:sz w:val="24"/>
                <w:szCs w:val="24"/>
              </w:rPr>
              <w:t>(point to 1 finger when saying first half of teaching point and another finger when saying second half of teaching point)</w:t>
            </w:r>
          </w:p>
        </w:tc>
      </w:tr>
      <w:tr w:rsidR="008813EA" w:rsidRPr="008813EA" w:rsidTr="008813EA">
        <w:tc>
          <w:tcPr>
            <w:tcW w:w="873" w:type="pct"/>
            <w:tcMar>
              <w:top w:w="0" w:type="dxa"/>
              <w:left w:w="108" w:type="dxa"/>
              <w:bottom w:w="0" w:type="dxa"/>
              <w:right w:w="108" w:type="dxa"/>
            </w:tcMar>
          </w:tcPr>
          <w:p w:rsidR="008813EA" w:rsidRPr="008813EA" w:rsidRDefault="008813EA" w:rsidP="008813EA">
            <w:pPr>
              <w:rPr>
                <w:sz w:val="24"/>
                <w:szCs w:val="24"/>
              </w:rPr>
            </w:pPr>
            <w:r w:rsidRPr="008813EA">
              <w:rPr>
                <w:rFonts w:eastAsia="Comic Sans MS" w:cs="Comic Sans MS"/>
                <w:b/>
                <w:bCs/>
                <w:sz w:val="24"/>
                <w:szCs w:val="24"/>
              </w:rPr>
              <w:t>Standard:</w:t>
            </w:r>
          </w:p>
        </w:tc>
        <w:tc>
          <w:tcPr>
            <w:tcW w:w="4127" w:type="pct"/>
            <w:tcBorders>
              <w:top w:val="single" w:sz="12" w:space="0" w:color="000000"/>
              <w:bottom w:val="single" w:sz="12" w:space="0" w:color="000000"/>
            </w:tcBorders>
            <w:tcMar>
              <w:top w:w="0" w:type="dxa"/>
              <w:left w:w="108" w:type="dxa"/>
              <w:bottom w:w="0" w:type="dxa"/>
              <w:right w:w="108" w:type="dxa"/>
            </w:tcMar>
          </w:tcPr>
          <w:p w:rsidR="008813EA" w:rsidRPr="008813EA" w:rsidRDefault="008813EA" w:rsidP="008813EA">
            <w:pPr>
              <w:spacing w:before="120"/>
              <w:ind w:left="1170" w:right="446" w:hanging="1170"/>
              <w:contextualSpacing/>
              <w:rPr>
                <w:rFonts w:cs="Arial"/>
                <w:sz w:val="24"/>
                <w:szCs w:val="24"/>
              </w:rPr>
            </w:pPr>
            <w:r>
              <w:rPr>
                <w:rFonts w:cs="Arial"/>
                <w:sz w:val="24"/>
                <w:szCs w:val="24"/>
              </w:rPr>
              <w:t xml:space="preserve">1.RF.3 </w:t>
            </w:r>
            <w:r w:rsidRPr="008813EA">
              <w:rPr>
                <w:rFonts w:cs="Arial"/>
                <w:sz w:val="24"/>
                <w:szCs w:val="24"/>
              </w:rPr>
              <w:t>Know and apply grade-level phonics and w</w:t>
            </w:r>
            <w:r>
              <w:rPr>
                <w:rFonts w:cs="Arial"/>
                <w:sz w:val="24"/>
                <w:szCs w:val="24"/>
              </w:rPr>
              <w:t>ord analysis skills in decoding words</w:t>
            </w:r>
          </w:p>
        </w:tc>
      </w:tr>
      <w:tr w:rsidR="008813EA" w:rsidRPr="008813EA" w:rsidTr="008813EA">
        <w:tc>
          <w:tcPr>
            <w:tcW w:w="873" w:type="pct"/>
            <w:tcMar>
              <w:top w:w="0" w:type="dxa"/>
              <w:left w:w="108" w:type="dxa"/>
              <w:bottom w:w="0" w:type="dxa"/>
              <w:right w:w="108" w:type="dxa"/>
            </w:tcMar>
          </w:tcPr>
          <w:p w:rsidR="008813EA" w:rsidRPr="008813EA" w:rsidRDefault="008813EA" w:rsidP="008813EA">
            <w:pPr>
              <w:rPr>
                <w:sz w:val="24"/>
                <w:szCs w:val="24"/>
              </w:rPr>
            </w:pPr>
            <w:r w:rsidRPr="008813EA">
              <w:rPr>
                <w:rFonts w:eastAsia="Comic Sans MS" w:cs="Comic Sans MS"/>
                <w:b/>
                <w:bCs/>
                <w:sz w:val="24"/>
                <w:szCs w:val="24"/>
              </w:rPr>
              <w:t>Text:</w:t>
            </w:r>
          </w:p>
        </w:tc>
        <w:tc>
          <w:tcPr>
            <w:tcW w:w="4127" w:type="pct"/>
            <w:tcBorders>
              <w:top w:val="single" w:sz="12" w:space="0" w:color="000000"/>
              <w:bottom w:val="single" w:sz="12" w:space="0" w:color="000000"/>
            </w:tcBorders>
            <w:tcMar>
              <w:top w:w="0" w:type="dxa"/>
              <w:left w:w="108" w:type="dxa"/>
              <w:bottom w:w="0" w:type="dxa"/>
              <w:right w:w="108" w:type="dxa"/>
            </w:tcMar>
          </w:tcPr>
          <w:p w:rsidR="008813EA" w:rsidRPr="008813EA" w:rsidRDefault="008813EA" w:rsidP="008813EA">
            <w:pPr>
              <w:rPr>
                <w:sz w:val="24"/>
                <w:szCs w:val="24"/>
              </w:rPr>
            </w:pPr>
            <w:r w:rsidRPr="008813EA">
              <w:rPr>
                <w:sz w:val="24"/>
                <w:szCs w:val="24"/>
              </w:rPr>
              <w:t>An unfamiliar text</w:t>
            </w:r>
          </w:p>
        </w:tc>
      </w:tr>
    </w:tbl>
    <w:p w:rsidR="008813EA" w:rsidRPr="008813EA" w:rsidRDefault="008813EA" w:rsidP="008813EA">
      <w:pPr>
        <w:rPr>
          <w:sz w:val="24"/>
          <w:szCs w:val="24"/>
        </w:rPr>
      </w:pPr>
    </w:p>
    <w:tbl>
      <w:tblPr>
        <w:tblW w:w="5498" w:type="pct"/>
        <w:tblInd w:w="-34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000" w:firstRow="0" w:lastRow="0" w:firstColumn="0" w:lastColumn="0" w:noHBand="0" w:noVBand="0"/>
      </w:tblPr>
      <w:tblGrid>
        <w:gridCol w:w="10530"/>
      </w:tblGrid>
      <w:tr w:rsidR="008813EA" w:rsidRPr="008813EA" w:rsidTr="008813EA">
        <w:tc>
          <w:tcPr>
            <w:tcW w:w="5000" w:type="pct"/>
            <w:tcMar>
              <w:top w:w="0" w:type="dxa"/>
              <w:left w:w="108" w:type="dxa"/>
              <w:bottom w:w="0" w:type="dxa"/>
              <w:right w:w="108" w:type="dxa"/>
            </w:tcMar>
            <w:vAlign w:val="center"/>
          </w:tcPr>
          <w:p w:rsidR="008813EA" w:rsidRPr="008813EA" w:rsidRDefault="008813EA" w:rsidP="008813EA">
            <w:pPr>
              <w:rPr>
                <w:sz w:val="24"/>
                <w:szCs w:val="24"/>
              </w:rPr>
            </w:pPr>
            <w:r w:rsidRPr="008813EA">
              <w:rPr>
                <w:rFonts w:eastAsia="Verdana" w:cs="Verdana"/>
                <w:b/>
                <w:bCs/>
                <w:sz w:val="24"/>
                <w:szCs w:val="24"/>
              </w:rPr>
              <w:t>Mini-Lesson:  (</w:t>
            </w:r>
            <w:r w:rsidRPr="008813EA">
              <w:rPr>
                <w:rFonts w:eastAsia="Verdana" w:cs="Verdana"/>
                <w:sz w:val="24"/>
                <w:szCs w:val="24"/>
              </w:rPr>
              <w:t>7-10 minutes total)</w:t>
            </w:r>
          </w:p>
        </w:tc>
      </w:tr>
      <w:tr w:rsidR="008813EA" w:rsidRPr="008813EA" w:rsidTr="008813EA">
        <w:tc>
          <w:tcPr>
            <w:tcW w:w="5000" w:type="pct"/>
            <w:tcMar>
              <w:top w:w="0" w:type="dxa"/>
              <w:left w:w="108" w:type="dxa"/>
              <w:bottom w:w="0" w:type="dxa"/>
              <w:right w:w="108" w:type="dxa"/>
            </w:tcMar>
            <w:vAlign w:val="center"/>
          </w:tcPr>
          <w:p w:rsidR="008813EA" w:rsidRPr="008813EA" w:rsidRDefault="008813EA" w:rsidP="008813EA">
            <w:pPr>
              <w:rPr>
                <w:sz w:val="24"/>
                <w:szCs w:val="24"/>
              </w:rPr>
            </w:pPr>
            <w:r w:rsidRPr="008813EA">
              <w:rPr>
                <w:rFonts w:eastAsia="Verdana" w:cs="Verdana"/>
                <w:b/>
                <w:bCs/>
                <w:i/>
                <w:iCs/>
                <w:sz w:val="24"/>
                <w:szCs w:val="24"/>
              </w:rPr>
              <w:t xml:space="preserve">Connection: </w:t>
            </w:r>
          </w:p>
          <w:p w:rsidR="008813EA" w:rsidRPr="008813EA" w:rsidRDefault="008813EA" w:rsidP="008813EA">
            <w:pPr>
              <w:rPr>
                <w:rFonts w:eastAsia="Verdana" w:cs="Verdana"/>
                <w:i/>
                <w:iCs/>
                <w:sz w:val="24"/>
                <w:szCs w:val="24"/>
              </w:rPr>
            </w:pPr>
            <w:r w:rsidRPr="008813EA">
              <w:rPr>
                <w:rFonts w:eastAsia="Verdana" w:cs="Verdana"/>
                <w:i/>
                <w:iCs/>
                <w:sz w:val="24"/>
                <w:szCs w:val="24"/>
              </w:rPr>
              <w:t>How this fits in with what we’ve been doing</w:t>
            </w:r>
            <w:r w:rsidRPr="008813EA">
              <w:rPr>
                <w:rFonts w:eastAsia="Verdana" w:cs="Verdana"/>
                <w:b/>
                <w:bCs/>
                <w:i/>
                <w:iCs/>
                <w:sz w:val="24"/>
                <w:szCs w:val="24"/>
              </w:rPr>
              <w:t xml:space="preserve"> (</w:t>
            </w:r>
            <w:r w:rsidRPr="008813EA">
              <w:rPr>
                <w:rFonts w:eastAsia="Verdana" w:cs="Verdana"/>
                <w:i/>
                <w:iCs/>
                <w:sz w:val="24"/>
                <w:szCs w:val="24"/>
              </w:rPr>
              <w:t>1-2 minutes)</w:t>
            </w:r>
          </w:p>
          <w:p w:rsidR="008813EA" w:rsidRPr="008813EA" w:rsidRDefault="008813EA" w:rsidP="008813EA">
            <w:pPr>
              <w:rPr>
                <w:rFonts w:eastAsia="Verdana" w:cs="Verdana"/>
                <w:sz w:val="24"/>
                <w:szCs w:val="24"/>
              </w:rPr>
            </w:pPr>
            <w:r w:rsidRPr="008813EA">
              <w:rPr>
                <w:rFonts w:eastAsia="Verdana" w:cs="Verdana"/>
                <w:sz w:val="24"/>
                <w:szCs w:val="24"/>
              </w:rPr>
              <w:t xml:space="preserve">Remember when we learned that readers </w:t>
            </w:r>
            <w:proofErr w:type="spellStart"/>
            <w:r w:rsidRPr="008813EA">
              <w:rPr>
                <w:rFonts w:eastAsia="Verdana" w:cs="Verdana"/>
                <w:sz w:val="24"/>
                <w:szCs w:val="24"/>
              </w:rPr>
              <w:t>self correct</w:t>
            </w:r>
            <w:proofErr w:type="spellEnd"/>
            <w:r w:rsidRPr="008813EA">
              <w:rPr>
                <w:rFonts w:eastAsia="Verdana" w:cs="Verdana"/>
                <w:sz w:val="24"/>
                <w:szCs w:val="24"/>
              </w:rPr>
              <w:t xml:space="preserve"> when it doesn’t look right.  Another way to figure out a tricky word is to look for a part of the word that you know and check to see if it matches what you are saying.  You can cover up the part of the word that you don’t know, and check that the part you do know matches what you are saying, be</w:t>
            </w:r>
            <w:r>
              <w:rPr>
                <w:rFonts w:eastAsia="Verdana" w:cs="Verdana"/>
                <w:sz w:val="24"/>
                <w:szCs w:val="24"/>
              </w:rPr>
              <w:t>cause (restate teaching point.)</w:t>
            </w:r>
          </w:p>
        </w:tc>
      </w:tr>
      <w:tr w:rsidR="008813EA" w:rsidRPr="008813EA" w:rsidTr="008813EA">
        <w:tc>
          <w:tcPr>
            <w:tcW w:w="5000" w:type="pct"/>
            <w:tcMar>
              <w:top w:w="0" w:type="dxa"/>
              <w:left w:w="108" w:type="dxa"/>
              <w:bottom w:w="0" w:type="dxa"/>
              <w:right w:w="108" w:type="dxa"/>
            </w:tcMar>
            <w:vAlign w:val="center"/>
          </w:tcPr>
          <w:p w:rsidR="008813EA" w:rsidRPr="008813EA" w:rsidRDefault="008813EA" w:rsidP="008813EA">
            <w:pPr>
              <w:rPr>
                <w:sz w:val="24"/>
                <w:szCs w:val="24"/>
              </w:rPr>
            </w:pPr>
            <w:r w:rsidRPr="008813EA">
              <w:rPr>
                <w:rFonts w:eastAsia="Verdana" w:cs="Verdana"/>
                <w:b/>
                <w:bCs/>
                <w:i/>
                <w:iCs/>
                <w:sz w:val="24"/>
                <w:szCs w:val="24"/>
              </w:rPr>
              <w:t xml:space="preserve">Teach: </w:t>
            </w:r>
          </w:p>
          <w:p w:rsidR="008813EA" w:rsidRPr="008813EA" w:rsidRDefault="008813EA" w:rsidP="008813EA">
            <w:pPr>
              <w:tabs>
                <w:tab w:val="num" w:pos="1152"/>
              </w:tabs>
              <w:spacing w:after="0" w:line="240" w:lineRule="auto"/>
              <w:rPr>
                <w:rFonts w:eastAsia="Verdana" w:cs="Verdana"/>
                <w:i/>
                <w:iCs/>
                <w:sz w:val="24"/>
                <w:szCs w:val="24"/>
              </w:rPr>
            </w:pPr>
            <w:r w:rsidRPr="008813EA">
              <w:rPr>
                <w:rFonts w:eastAsia="Verdana" w:cs="Verdana"/>
                <w:i/>
                <w:iCs/>
                <w:sz w:val="24"/>
                <w:szCs w:val="24"/>
              </w:rPr>
              <w:t>Demonstration (5-6 minutes)</w:t>
            </w:r>
          </w:p>
          <w:p w:rsidR="008813EA" w:rsidRPr="008813EA" w:rsidRDefault="008813EA" w:rsidP="008813EA">
            <w:pPr>
              <w:rPr>
                <w:rFonts w:eastAsia="Verdana" w:cs="Verdana"/>
                <w:sz w:val="24"/>
                <w:szCs w:val="24"/>
              </w:rPr>
            </w:pPr>
            <w:r w:rsidRPr="008813EA">
              <w:rPr>
                <w:rFonts w:eastAsia="Verdana" w:cs="Verdana"/>
                <w:sz w:val="24"/>
                <w:szCs w:val="24"/>
              </w:rPr>
              <w:t>Teacher models think-aloud by looking at several tricky word</w:t>
            </w:r>
            <w:proofErr w:type="gramStart"/>
            <w:r w:rsidRPr="008813EA">
              <w:rPr>
                <w:rFonts w:eastAsia="Verdana" w:cs="Verdana"/>
                <w:sz w:val="24"/>
                <w:szCs w:val="24"/>
              </w:rPr>
              <w:t>,  on</w:t>
            </w:r>
            <w:proofErr w:type="gramEnd"/>
            <w:r w:rsidRPr="008813EA">
              <w:rPr>
                <w:rFonts w:eastAsia="Verdana" w:cs="Verdana"/>
                <w:sz w:val="24"/>
                <w:szCs w:val="24"/>
              </w:rPr>
              <w:t xml:space="preserve"> several pages and notices a familiar part of the word, (for example –</w:t>
            </w:r>
            <w:proofErr w:type="spellStart"/>
            <w:r w:rsidRPr="008813EA">
              <w:rPr>
                <w:rFonts w:eastAsia="Verdana" w:cs="Verdana"/>
                <w:sz w:val="24"/>
                <w:szCs w:val="24"/>
              </w:rPr>
              <w:t>ing</w:t>
            </w:r>
            <w:proofErr w:type="spellEnd"/>
            <w:r w:rsidRPr="008813EA">
              <w:rPr>
                <w:rFonts w:eastAsia="Verdana" w:cs="Verdana"/>
                <w:sz w:val="24"/>
                <w:szCs w:val="24"/>
              </w:rPr>
              <w:t>).  She covers up the unfamiliar part and focuses on the part that is known.  She says the part that is known out loud and checks to see if that matches what the letters say.  Restat</w:t>
            </w:r>
            <w:r>
              <w:rPr>
                <w:rFonts w:eastAsia="Verdana" w:cs="Verdana"/>
                <w:sz w:val="24"/>
                <w:szCs w:val="24"/>
              </w:rPr>
              <w:t>e teaching point.</w:t>
            </w:r>
          </w:p>
        </w:tc>
      </w:tr>
      <w:tr w:rsidR="008813EA" w:rsidRPr="008813EA" w:rsidTr="008813EA">
        <w:tc>
          <w:tcPr>
            <w:tcW w:w="5000" w:type="pct"/>
            <w:tcMar>
              <w:top w:w="0" w:type="dxa"/>
              <w:left w:w="108" w:type="dxa"/>
              <w:bottom w:w="0" w:type="dxa"/>
              <w:right w:w="108" w:type="dxa"/>
            </w:tcMar>
            <w:vAlign w:val="center"/>
          </w:tcPr>
          <w:p w:rsidR="008813EA" w:rsidRPr="008813EA" w:rsidRDefault="008813EA" w:rsidP="008813EA">
            <w:pPr>
              <w:rPr>
                <w:sz w:val="24"/>
                <w:szCs w:val="24"/>
              </w:rPr>
            </w:pPr>
            <w:r w:rsidRPr="008813EA">
              <w:rPr>
                <w:rFonts w:eastAsia="Verdana" w:cs="Verdana"/>
                <w:b/>
                <w:bCs/>
                <w:i/>
                <w:iCs/>
                <w:sz w:val="24"/>
                <w:szCs w:val="24"/>
              </w:rPr>
              <w:t xml:space="preserve">Active Involvement: </w:t>
            </w:r>
          </w:p>
          <w:p w:rsidR="008813EA" w:rsidRPr="008813EA" w:rsidRDefault="008813EA" w:rsidP="008813EA">
            <w:pPr>
              <w:rPr>
                <w:rFonts w:eastAsia="Verdana" w:cs="Verdana"/>
                <w:i/>
                <w:iCs/>
                <w:sz w:val="24"/>
                <w:szCs w:val="24"/>
              </w:rPr>
            </w:pPr>
            <w:r w:rsidRPr="008813EA">
              <w:rPr>
                <w:rFonts w:eastAsia="Verdana" w:cs="Verdana"/>
                <w:i/>
                <w:iCs/>
                <w:sz w:val="24"/>
                <w:szCs w:val="24"/>
              </w:rPr>
              <w:t>Students partner share or make a plan in their minds… (2-3 minutes)</w:t>
            </w:r>
          </w:p>
          <w:p w:rsidR="008813EA" w:rsidRPr="008813EA" w:rsidRDefault="008813EA" w:rsidP="008813EA">
            <w:pPr>
              <w:rPr>
                <w:rFonts w:eastAsia="Verdana" w:cs="Verdana"/>
                <w:sz w:val="24"/>
                <w:szCs w:val="24"/>
              </w:rPr>
            </w:pPr>
            <w:r w:rsidRPr="008813EA">
              <w:rPr>
                <w:rFonts w:eastAsia="Verdana" w:cs="Verdana"/>
                <w:sz w:val="24"/>
                <w:szCs w:val="24"/>
              </w:rPr>
              <w:t>Teacher opens to a new page in an unfamiliar common text.  Students partner-share choosing a tricky word where they recognize a word part, and checking to see if what they are saying matches what the word says.  Restate teaching point.</w:t>
            </w:r>
          </w:p>
        </w:tc>
      </w:tr>
      <w:tr w:rsidR="008813EA" w:rsidRPr="008813EA" w:rsidTr="008813EA">
        <w:tc>
          <w:tcPr>
            <w:tcW w:w="5000" w:type="pct"/>
            <w:tcMar>
              <w:top w:w="0" w:type="dxa"/>
              <w:left w:w="108" w:type="dxa"/>
              <w:bottom w:w="0" w:type="dxa"/>
              <w:right w:w="108" w:type="dxa"/>
            </w:tcMar>
            <w:vAlign w:val="center"/>
          </w:tcPr>
          <w:p w:rsidR="008813EA" w:rsidRPr="008813EA" w:rsidRDefault="008813EA" w:rsidP="008813EA">
            <w:pPr>
              <w:rPr>
                <w:sz w:val="24"/>
                <w:szCs w:val="24"/>
              </w:rPr>
            </w:pPr>
            <w:r w:rsidRPr="008813EA">
              <w:rPr>
                <w:rFonts w:eastAsia="Verdana" w:cs="Verdana"/>
                <w:b/>
                <w:bCs/>
                <w:i/>
                <w:iCs/>
                <w:sz w:val="24"/>
                <w:szCs w:val="24"/>
              </w:rPr>
              <w:lastRenderedPageBreak/>
              <w:t xml:space="preserve">Link: </w:t>
            </w:r>
          </w:p>
          <w:p w:rsidR="008813EA" w:rsidRPr="008813EA" w:rsidRDefault="008813EA" w:rsidP="008813EA">
            <w:pPr>
              <w:rPr>
                <w:rFonts w:eastAsia="Verdana" w:cs="Verdana"/>
                <w:i/>
                <w:iCs/>
                <w:sz w:val="24"/>
                <w:szCs w:val="24"/>
              </w:rPr>
            </w:pPr>
            <w:r w:rsidRPr="008813EA">
              <w:rPr>
                <w:rFonts w:eastAsia="Verdana" w:cs="Verdana"/>
                <w:i/>
                <w:iCs/>
                <w:sz w:val="24"/>
                <w:szCs w:val="24"/>
              </w:rPr>
              <w:t xml:space="preserve">Send students off with a purpose… (1-2 minutes)  </w:t>
            </w:r>
            <w:r w:rsidRPr="008813EA">
              <w:rPr>
                <w:rFonts w:eastAsia="Verdana" w:cs="Verdana"/>
                <w:sz w:val="24"/>
                <w:szCs w:val="24"/>
              </w:rPr>
              <w:t>Today and every day, when you come to a tricky word, look for a part of the word that you know and check to see that it matches what you are saying, because … Restate teaching point.</w:t>
            </w:r>
          </w:p>
        </w:tc>
      </w:tr>
    </w:tbl>
    <w:p w:rsidR="00C66F38" w:rsidRPr="008813EA" w:rsidRDefault="00C66F38" w:rsidP="006344B4">
      <w:pPr>
        <w:pStyle w:val="NoSpacing"/>
        <w:rPr>
          <w:rFonts w:cstheme="minorHAnsi"/>
          <w:sz w:val="24"/>
          <w:szCs w:val="24"/>
        </w:rPr>
      </w:pPr>
    </w:p>
    <w:p w:rsidR="00C66F38" w:rsidRDefault="00C66F38">
      <w:pPr>
        <w:rPr>
          <w:rFonts w:cstheme="minorHAnsi"/>
          <w:sz w:val="24"/>
          <w:szCs w:val="24"/>
        </w:rPr>
      </w:pPr>
      <w:r>
        <w:rPr>
          <w:rFonts w:cstheme="minorHAnsi"/>
          <w:sz w:val="24"/>
          <w:szCs w:val="24"/>
        </w:rPr>
        <w:br w:type="page"/>
      </w:r>
    </w:p>
    <w:tbl>
      <w:tblPr>
        <w:tblW w:w="5000" w:type="pct"/>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C66F38" w:rsidRPr="00C66F38" w:rsidTr="001A43AA">
        <w:tc>
          <w:tcPr>
            <w:tcW w:w="5000" w:type="pct"/>
            <w:tcBorders>
              <w:top w:val="nil"/>
              <w:left w:val="nil"/>
              <w:bottom w:val="nil"/>
              <w:right w:val="nil"/>
            </w:tcBorders>
            <w:tcMar>
              <w:top w:w="0" w:type="dxa"/>
              <w:left w:w="0" w:type="dxa"/>
              <w:bottom w:w="0" w:type="dxa"/>
              <w:right w:w="0" w:type="dxa"/>
            </w:tcMar>
          </w:tcPr>
          <w:p w:rsidR="00C66F38" w:rsidRPr="008666E1" w:rsidRDefault="00C66F38" w:rsidP="00C66F38">
            <w:pPr>
              <w:pStyle w:val="NoSpacing"/>
              <w:jc w:val="center"/>
              <w:rPr>
                <w:b/>
                <w:sz w:val="40"/>
                <w:szCs w:val="40"/>
              </w:rPr>
            </w:pPr>
            <w:bookmarkStart w:id="25" w:name="ml16s"/>
            <w:bookmarkEnd w:id="25"/>
            <w:r w:rsidRPr="008666E1">
              <w:rPr>
                <w:b/>
                <w:sz w:val="40"/>
                <w:szCs w:val="40"/>
              </w:rPr>
              <w:lastRenderedPageBreak/>
              <w:t>Unit 2 Mini Lesson 16 Spanish</w:t>
            </w:r>
          </w:p>
        </w:tc>
      </w:tr>
    </w:tbl>
    <w:p w:rsidR="00C66F38" w:rsidRPr="00C66F38" w:rsidRDefault="00C66F38" w:rsidP="00C66F38">
      <w:pPr>
        <w:tabs>
          <w:tab w:val="left" w:pos="3900"/>
        </w:tabs>
        <w:rPr>
          <w:rFonts w:cstheme="minorHAnsi"/>
        </w:rPr>
      </w:pPr>
    </w:p>
    <w:tbl>
      <w:tblPr>
        <w:tblW w:w="5625" w:type="pct"/>
        <w:tblInd w:w="-540" w:type="dxa"/>
        <w:tblLook w:val="0000" w:firstRow="0" w:lastRow="0" w:firstColumn="0" w:lastColumn="0" w:noHBand="0" w:noVBand="0"/>
      </w:tblPr>
      <w:tblGrid>
        <w:gridCol w:w="1799"/>
        <w:gridCol w:w="8731"/>
      </w:tblGrid>
      <w:tr w:rsidR="00C66F38" w:rsidRPr="001A43AA" w:rsidTr="00B15684">
        <w:tc>
          <w:tcPr>
            <w:tcW w:w="854" w:type="pct"/>
            <w:tcMar>
              <w:top w:w="0" w:type="dxa"/>
              <w:left w:w="0" w:type="dxa"/>
              <w:bottom w:w="0" w:type="dxa"/>
              <w:right w:w="0" w:type="dxa"/>
            </w:tcMar>
          </w:tcPr>
          <w:p w:rsidR="00C66F38" w:rsidRPr="001A43AA" w:rsidRDefault="00C66F38" w:rsidP="00B15684">
            <w:pPr>
              <w:pStyle w:val="NoSpacing"/>
              <w:rPr>
                <w:b/>
                <w:sz w:val="24"/>
                <w:szCs w:val="24"/>
              </w:rPr>
            </w:pPr>
            <w:r w:rsidRPr="001A43AA">
              <w:rPr>
                <w:b/>
                <w:sz w:val="24"/>
                <w:szCs w:val="24"/>
              </w:rPr>
              <w:t>Unit of Study:</w:t>
            </w:r>
          </w:p>
        </w:tc>
        <w:tc>
          <w:tcPr>
            <w:tcW w:w="4146" w:type="pct"/>
            <w:tcBorders>
              <w:bottom w:val="single" w:sz="12" w:space="0" w:color="auto"/>
            </w:tcBorders>
            <w:tcMar>
              <w:top w:w="0" w:type="dxa"/>
              <w:left w:w="0" w:type="dxa"/>
              <w:bottom w:w="0" w:type="dxa"/>
              <w:right w:w="0" w:type="dxa"/>
            </w:tcMar>
          </w:tcPr>
          <w:p w:rsidR="00C66F38" w:rsidRPr="001A43AA" w:rsidRDefault="001A43AA" w:rsidP="001A43AA">
            <w:pPr>
              <w:pStyle w:val="NoSpacing"/>
              <w:rPr>
                <w:sz w:val="24"/>
                <w:szCs w:val="24"/>
              </w:rPr>
            </w:pPr>
            <w:r w:rsidRPr="001A43AA">
              <w:rPr>
                <w:sz w:val="24"/>
                <w:szCs w:val="24"/>
              </w:rPr>
              <w:t xml:space="preserve">  </w:t>
            </w:r>
            <w:r w:rsidR="00C67A08">
              <w:rPr>
                <w:sz w:val="24"/>
                <w:szCs w:val="24"/>
              </w:rPr>
              <w:t>Tackling Trouble</w:t>
            </w:r>
          </w:p>
        </w:tc>
      </w:tr>
      <w:tr w:rsidR="00C66F38" w:rsidRPr="00754E96" w:rsidTr="00B15684">
        <w:tc>
          <w:tcPr>
            <w:tcW w:w="854" w:type="pct"/>
            <w:tcMar>
              <w:top w:w="0" w:type="dxa"/>
              <w:left w:w="0" w:type="dxa"/>
              <w:bottom w:w="0" w:type="dxa"/>
              <w:right w:w="0" w:type="dxa"/>
            </w:tcMar>
          </w:tcPr>
          <w:p w:rsidR="00C66F38" w:rsidRPr="001A43AA" w:rsidRDefault="00C66F38" w:rsidP="00B15684">
            <w:pPr>
              <w:pStyle w:val="NoSpacing"/>
              <w:rPr>
                <w:b/>
                <w:sz w:val="24"/>
                <w:szCs w:val="24"/>
              </w:rPr>
            </w:pPr>
            <w:r w:rsidRPr="001A43AA">
              <w:rPr>
                <w:b/>
                <w:sz w:val="24"/>
                <w:szCs w:val="24"/>
              </w:rPr>
              <w:t>Teaching point:</w:t>
            </w:r>
          </w:p>
        </w:tc>
        <w:tc>
          <w:tcPr>
            <w:tcW w:w="4146" w:type="pct"/>
            <w:tcBorders>
              <w:top w:val="single" w:sz="12" w:space="0" w:color="auto"/>
              <w:bottom w:val="single" w:sz="12" w:space="0" w:color="auto"/>
            </w:tcBorders>
            <w:tcMar>
              <w:top w:w="0" w:type="dxa"/>
              <w:left w:w="0" w:type="dxa"/>
              <w:bottom w:w="0" w:type="dxa"/>
              <w:right w:w="0" w:type="dxa"/>
            </w:tcMar>
          </w:tcPr>
          <w:p w:rsidR="00C66F38" w:rsidRPr="001A43AA" w:rsidRDefault="001A43AA" w:rsidP="001A43AA">
            <w:pPr>
              <w:pStyle w:val="NoSpacing"/>
              <w:rPr>
                <w:sz w:val="24"/>
                <w:szCs w:val="24"/>
                <w:lang w:val="es-MX"/>
              </w:rPr>
            </w:pPr>
            <w:r w:rsidRPr="001A43AA">
              <w:rPr>
                <w:sz w:val="24"/>
                <w:szCs w:val="24"/>
                <w:lang w:val="es-MX"/>
              </w:rPr>
              <w:t xml:space="preserve">  </w:t>
            </w:r>
            <w:r w:rsidR="00C66F38" w:rsidRPr="001A43AA">
              <w:rPr>
                <w:sz w:val="24"/>
                <w:szCs w:val="24"/>
                <w:lang w:val="es-MX"/>
              </w:rPr>
              <w:t xml:space="preserve">Los buenos lectores vuelven a leer cuando arreglan una palabra. </w:t>
            </w:r>
          </w:p>
        </w:tc>
      </w:tr>
      <w:tr w:rsidR="00C66F38" w:rsidRPr="001A43AA" w:rsidTr="00B15684">
        <w:tc>
          <w:tcPr>
            <w:tcW w:w="854" w:type="pct"/>
            <w:tcMar>
              <w:top w:w="0" w:type="dxa"/>
              <w:left w:w="0" w:type="dxa"/>
              <w:bottom w:w="0" w:type="dxa"/>
              <w:right w:w="0" w:type="dxa"/>
            </w:tcMar>
          </w:tcPr>
          <w:p w:rsidR="00C66F38" w:rsidRPr="001A43AA" w:rsidRDefault="00C66F38" w:rsidP="00B15684">
            <w:pPr>
              <w:pStyle w:val="NoSpacing"/>
              <w:rPr>
                <w:b/>
                <w:sz w:val="24"/>
                <w:szCs w:val="24"/>
              </w:rPr>
            </w:pPr>
            <w:r w:rsidRPr="001A43AA">
              <w:rPr>
                <w:b/>
                <w:sz w:val="24"/>
                <w:szCs w:val="24"/>
              </w:rPr>
              <w:t>Text:</w:t>
            </w:r>
          </w:p>
        </w:tc>
        <w:tc>
          <w:tcPr>
            <w:tcW w:w="4146" w:type="pct"/>
            <w:tcBorders>
              <w:top w:val="single" w:sz="12" w:space="0" w:color="auto"/>
              <w:bottom w:val="single" w:sz="12" w:space="0" w:color="auto"/>
            </w:tcBorders>
            <w:tcMar>
              <w:top w:w="0" w:type="dxa"/>
              <w:left w:w="0" w:type="dxa"/>
              <w:bottom w:w="0" w:type="dxa"/>
              <w:right w:w="0" w:type="dxa"/>
            </w:tcMar>
          </w:tcPr>
          <w:p w:rsidR="00C66F38" w:rsidRPr="001A43AA" w:rsidRDefault="001A43AA" w:rsidP="001A43AA">
            <w:pPr>
              <w:pStyle w:val="NoSpacing"/>
              <w:rPr>
                <w:sz w:val="24"/>
                <w:szCs w:val="24"/>
              </w:rPr>
            </w:pPr>
            <w:r w:rsidRPr="001A43AA">
              <w:rPr>
                <w:sz w:val="24"/>
                <w:szCs w:val="24"/>
              </w:rPr>
              <w:t xml:space="preserve">  </w:t>
            </w:r>
            <w:r w:rsidR="00C66F38" w:rsidRPr="001A43AA">
              <w:rPr>
                <w:sz w:val="24"/>
                <w:szCs w:val="24"/>
              </w:rPr>
              <w:t xml:space="preserve">Al </w:t>
            </w:r>
            <w:proofErr w:type="spellStart"/>
            <w:r w:rsidR="00C66F38" w:rsidRPr="001A43AA">
              <w:rPr>
                <w:sz w:val="24"/>
                <w:szCs w:val="24"/>
              </w:rPr>
              <w:t>Zoológico</w:t>
            </w:r>
            <w:proofErr w:type="spellEnd"/>
            <w:r w:rsidR="00C66F38" w:rsidRPr="001A43AA">
              <w:rPr>
                <w:sz w:val="24"/>
                <w:szCs w:val="24"/>
              </w:rPr>
              <w:t xml:space="preserve"> </w:t>
            </w:r>
          </w:p>
        </w:tc>
      </w:tr>
      <w:tr w:rsidR="00C66F38" w:rsidRPr="001A43AA" w:rsidTr="00B15684">
        <w:tc>
          <w:tcPr>
            <w:tcW w:w="854" w:type="pct"/>
            <w:tcMar>
              <w:top w:w="0" w:type="dxa"/>
              <w:left w:w="0" w:type="dxa"/>
              <w:bottom w:w="0" w:type="dxa"/>
              <w:right w:w="0" w:type="dxa"/>
            </w:tcMar>
          </w:tcPr>
          <w:p w:rsidR="00C66F38" w:rsidRPr="001A43AA" w:rsidRDefault="00C66F38" w:rsidP="00B15684">
            <w:pPr>
              <w:pStyle w:val="NoSpacing"/>
              <w:rPr>
                <w:b/>
                <w:sz w:val="24"/>
                <w:szCs w:val="24"/>
              </w:rPr>
            </w:pPr>
            <w:r w:rsidRPr="001A43AA">
              <w:rPr>
                <w:b/>
                <w:sz w:val="24"/>
                <w:szCs w:val="24"/>
              </w:rPr>
              <w:t>Standard</w:t>
            </w:r>
            <w:r w:rsidR="001A43AA" w:rsidRPr="001A43AA">
              <w:rPr>
                <w:b/>
                <w:sz w:val="24"/>
                <w:szCs w:val="24"/>
              </w:rPr>
              <w:t>:</w:t>
            </w:r>
          </w:p>
        </w:tc>
        <w:tc>
          <w:tcPr>
            <w:tcW w:w="4146" w:type="pct"/>
            <w:tcBorders>
              <w:top w:val="single" w:sz="12" w:space="0" w:color="auto"/>
              <w:bottom w:val="single" w:sz="12" w:space="0" w:color="auto"/>
            </w:tcBorders>
            <w:tcMar>
              <w:top w:w="0" w:type="dxa"/>
              <w:left w:w="0" w:type="dxa"/>
              <w:bottom w:w="0" w:type="dxa"/>
              <w:right w:w="0" w:type="dxa"/>
            </w:tcMar>
          </w:tcPr>
          <w:p w:rsidR="00C66F38" w:rsidRPr="001A43AA" w:rsidRDefault="00C66F38" w:rsidP="001A43AA">
            <w:pPr>
              <w:pStyle w:val="NoSpacing"/>
              <w:rPr>
                <w:sz w:val="24"/>
                <w:szCs w:val="24"/>
              </w:rPr>
            </w:pPr>
          </w:p>
        </w:tc>
      </w:tr>
    </w:tbl>
    <w:p w:rsidR="00C66F38" w:rsidRPr="00C66F38" w:rsidRDefault="00C66F38" w:rsidP="00C66F38">
      <w:pPr>
        <w:rPr>
          <w:rFonts w:cstheme="minorHAnsi"/>
        </w:rPr>
      </w:pPr>
    </w:p>
    <w:tbl>
      <w:tblPr>
        <w:tblW w:w="5613" w:type="pct"/>
        <w:tblInd w:w="-53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000" w:firstRow="0" w:lastRow="0" w:firstColumn="0" w:lastColumn="0" w:noHBand="0" w:noVBand="0"/>
      </w:tblPr>
      <w:tblGrid>
        <w:gridCol w:w="10541"/>
      </w:tblGrid>
      <w:tr w:rsidR="00C66F38" w:rsidRPr="00C66F38" w:rsidTr="00B15684">
        <w:tc>
          <w:tcPr>
            <w:tcW w:w="5000" w:type="pct"/>
            <w:shd w:val="solid" w:color="FFFFFF" w:fill="FFFFFF"/>
            <w:tcMar>
              <w:top w:w="0" w:type="dxa"/>
              <w:left w:w="0" w:type="dxa"/>
              <w:bottom w:w="0" w:type="dxa"/>
              <w:right w:w="0" w:type="dxa"/>
            </w:tcMar>
            <w:vAlign w:val="center"/>
          </w:tcPr>
          <w:p w:rsidR="00C66F38" w:rsidRPr="00C66F38" w:rsidRDefault="00C66F38" w:rsidP="001A43AA">
            <w:pPr>
              <w:pStyle w:val="NoSpacing"/>
            </w:pPr>
            <w:r w:rsidRPr="00C66F38">
              <w:rPr>
                <w:b/>
                <w:bCs/>
              </w:rPr>
              <w:t>Mini- Lesson:  (</w:t>
            </w:r>
            <w:r w:rsidRPr="00C66F38">
              <w:t>7-10 minutes total)</w:t>
            </w:r>
          </w:p>
        </w:tc>
      </w:tr>
      <w:tr w:rsidR="00C66F38" w:rsidRPr="00754E96" w:rsidTr="00B15684">
        <w:tc>
          <w:tcPr>
            <w:tcW w:w="5000" w:type="pct"/>
            <w:shd w:val="solid" w:color="FFFFFF" w:fill="FFFFFF"/>
            <w:tcMar>
              <w:top w:w="0" w:type="dxa"/>
              <w:left w:w="0" w:type="dxa"/>
              <w:bottom w:w="0" w:type="dxa"/>
              <w:right w:w="0" w:type="dxa"/>
            </w:tcMar>
            <w:vAlign w:val="center"/>
          </w:tcPr>
          <w:p w:rsidR="00C66F38" w:rsidRPr="00B15684" w:rsidRDefault="00C66F38" w:rsidP="001A43AA">
            <w:pPr>
              <w:pStyle w:val="NoSpacing"/>
              <w:rPr>
                <w:b/>
                <w:bCs/>
                <w:i/>
                <w:iCs/>
              </w:rPr>
            </w:pPr>
            <w:r w:rsidRPr="00C66F38">
              <w:rPr>
                <w:b/>
                <w:bCs/>
                <w:i/>
                <w:iCs/>
              </w:rPr>
              <w:t xml:space="preserve">Connection: </w:t>
            </w:r>
            <w:r w:rsidRPr="00C66F38">
              <w:rPr>
                <w:i/>
                <w:iCs/>
              </w:rPr>
              <w:t>How this fits in with what we’ve been doing</w:t>
            </w:r>
            <w:r w:rsidRPr="00C66F38">
              <w:rPr>
                <w:b/>
                <w:bCs/>
                <w:i/>
                <w:iCs/>
              </w:rPr>
              <w:t xml:space="preserve"> (</w:t>
            </w:r>
            <w:r w:rsidRPr="00C66F38">
              <w:rPr>
                <w:i/>
                <w:iCs/>
              </w:rPr>
              <w:t>1-2 minutes)</w:t>
            </w:r>
          </w:p>
          <w:p w:rsidR="00C66F38" w:rsidRPr="00C66F38" w:rsidRDefault="00C66F38" w:rsidP="001A43AA">
            <w:pPr>
              <w:pStyle w:val="NoSpacing"/>
              <w:rPr>
                <w:lang w:val="es-MX"/>
              </w:rPr>
            </w:pPr>
            <w:r w:rsidRPr="00C66F38">
              <w:rPr>
                <w:lang w:val="es-MX"/>
              </w:rPr>
              <w:t xml:space="preserve">Niños, hemos estado trabajando mucho en poner atención y arreglar las partes que se sienten mal. </w:t>
            </w:r>
          </w:p>
          <w:p w:rsidR="00C66F38" w:rsidRPr="00C66F38" w:rsidRDefault="00C66F38" w:rsidP="001A43AA">
            <w:pPr>
              <w:pStyle w:val="NoSpacing"/>
              <w:rPr>
                <w:lang w:val="es-MX"/>
              </w:rPr>
            </w:pPr>
          </w:p>
          <w:p w:rsidR="00C66F38" w:rsidRPr="00C66F38" w:rsidRDefault="00C66F38" w:rsidP="001A43AA">
            <w:pPr>
              <w:pStyle w:val="NoSpacing"/>
              <w:rPr>
                <w:lang w:val="es-MX"/>
              </w:rPr>
            </w:pPr>
            <w:r w:rsidRPr="00C66F38">
              <w:rPr>
                <w:lang w:val="es-MX"/>
              </w:rPr>
              <w:t xml:space="preserve"> A veces tenemos que trabajar duro para arreglar las palabras que no leímos bien, y cuando las arreglamos ¡se nos ha olvidado lo que leímos! </w:t>
            </w:r>
          </w:p>
          <w:p w:rsidR="00C66F38" w:rsidRPr="00C66F38" w:rsidRDefault="00C66F38" w:rsidP="001A43AA">
            <w:pPr>
              <w:pStyle w:val="NoSpacing"/>
              <w:rPr>
                <w:lang w:val="es-MX"/>
              </w:rPr>
            </w:pPr>
            <w:r w:rsidRPr="00C66F38">
              <w:rPr>
                <w:lang w:val="es-MX"/>
              </w:rPr>
              <w:br/>
              <w:t>Ahora vamos a aprender que cuando arreglemos una palabra, nos regresamos y volvemos a leer la oración  para asegurarnos que tiene sentido y seguimos leyendo.</w:t>
            </w:r>
          </w:p>
          <w:p w:rsidR="00C66F38" w:rsidRPr="00C66F38" w:rsidRDefault="001A43AA" w:rsidP="001A43AA">
            <w:pPr>
              <w:pStyle w:val="NoSpacing"/>
              <w:rPr>
                <w:lang w:val="es-MX"/>
              </w:rPr>
            </w:pPr>
            <w:r>
              <w:rPr>
                <w:lang w:val="es-MX"/>
              </w:rPr>
              <w:t xml:space="preserve"> Porque -</w:t>
            </w:r>
            <w:r w:rsidR="00C66F38" w:rsidRPr="00C66F38">
              <w:rPr>
                <w:b/>
                <w:bCs/>
                <w:lang w:val="es-MX"/>
              </w:rPr>
              <w:t>Los buenos lectores vuelven a leer cuando arreglan una palabra.</w:t>
            </w:r>
          </w:p>
          <w:p w:rsidR="00C66F38" w:rsidRPr="00C66F38" w:rsidRDefault="00C66F38" w:rsidP="001A43AA">
            <w:pPr>
              <w:pStyle w:val="NoSpacing"/>
              <w:rPr>
                <w:b/>
                <w:bCs/>
                <w:lang w:val="es-MX"/>
              </w:rPr>
            </w:pPr>
          </w:p>
        </w:tc>
      </w:tr>
      <w:tr w:rsidR="00C66F38" w:rsidRPr="00754E96" w:rsidTr="00B15684">
        <w:tc>
          <w:tcPr>
            <w:tcW w:w="5000" w:type="pct"/>
            <w:shd w:val="solid" w:color="FFFFFF" w:fill="FFFFFF"/>
            <w:tcMar>
              <w:top w:w="0" w:type="dxa"/>
              <w:left w:w="0" w:type="dxa"/>
              <w:bottom w:w="0" w:type="dxa"/>
              <w:right w:w="0" w:type="dxa"/>
            </w:tcMar>
            <w:vAlign w:val="center"/>
          </w:tcPr>
          <w:p w:rsidR="00C66F38" w:rsidRPr="00B15684" w:rsidRDefault="00C66F38" w:rsidP="001A43AA">
            <w:pPr>
              <w:pStyle w:val="NoSpacing"/>
            </w:pPr>
            <w:r w:rsidRPr="00C66F38">
              <w:rPr>
                <w:b/>
                <w:bCs/>
                <w:i/>
                <w:iCs/>
              </w:rPr>
              <w:t xml:space="preserve">Teach: </w:t>
            </w:r>
            <w:r w:rsidRPr="00B15684">
              <w:rPr>
                <w:i/>
                <w:iCs/>
                <w:sz w:val="20"/>
              </w:rPr>
              <w:t>Demonstration- Guided Practice</w:t>
            </w:r>
            <w:r w:rsidRPr="00B15684">
              <w:rPr>
                <w:b/>
                <w:bCs/>
                <w:i/>
                <w:iCs/>
                <w:sz w:val="20"/>
              </w:rPr>
              <w:t>-</w:t>
            </w:r>
            <w:r w:rsidRPr="00B15684">
              <w:rPr>
                <w:i/>
                <w:iCs/>
                <w:sz w:val="20"/>
              </w:rPr>
              <w:t>Explicitly telling &amp; showing an example-</w:t>
            </w:r>
            <w:r w:rsidRPr="00B15684">
              <w:rPr>
                <w:sz w:val="20"/>
              </w:rPr>
              <w:t xml:space="preserve"> </w:t>
            </w:r>
            <w:r w:rsidRPr="00B15684">
              <w:rPr>
                <w:i/>
                <w:iCs/>
                <w:sz w:val="20"/>
              </w:rPr>
              <w:t>Inquiry (5-6 minutes)</w:t>
            </w:r>
          </w:p>
          <w:p w:rsidR="00C66F38" w:rsidRPr="00C66F38" w:rsidRDefault="00C66F38" w:rsidP="001A43AA">
            <w:pPr>
              <w:pStyle w:val="NoSpacing"/>
              <w:rPr>
                <w:lang w:val="es-MX"/>
              </w:rPr>
            </w:pPr>
            <w:r w:rsidRPr="00C66F38">
              <w:rPr>
                <w:lang w:val="es-MX"/>
              </w:rPr>
              <w:t xml:space="preserve">Ahora les voy a enseñar como después que cometo un error, me regreso y vuelvo a leer la oración  para asegurarme que tiene sentido.  Esto me ayuda a asegurarme que el cuento sigue </w:t>
            </w:r>
            <w:proofErr w:type="spellStart"/>
            <w:r w:rsidRPr="00C66F38">
              <w:rPr>
                <w:lang w:val="es-MX"/>
              </w:rPr>
              <w:t>tienendo</w:t>
            </w:r>
            <w:proofErr w:type="spellEnd"/>
            <w:r w:rsidRPr="00C66F38">
              <w:rPr>
                <w:lang w:val="es-MX"/>
              </w:rPr>
              <w:t xml:space="preserve"> sentido.</w:t>
            </w:r>
          </w:p>
          <w:p w:rsidR="00C66F38" w:rsidRPr="00C66F38" w:rsidRDefault="00C66F38" w:rsidP="001A43AA">
            <w:pPr>
              <w:pStyle w:val="NoSpacing"/>
              <w:rPr>
                <w:lang w:val="es-MX"/>
              </w:rPr>
            </w:pPr>
          </w:p>
          <w:p w:rsidR="00C66F38" w:rsidRPr="00C66F38" w:rsidRDefault="00C66F38" w:rsidP="001A43AA">
            <w:pPr>
              <w:pStyle w:val="NoSpacing"/>
              <w:rPr>
                <w:lang w:val="es-MX"/>
              </w:rPr>
            </w:pPr>
            <w:r w:rsidRPr="00C66F38">
              <w:rPr>
                <w:lang w:val="es-MX"/>
              </w:rPr>
              <w:t>Voy a leer un libro y cometer un error.  Fíjense bien por qué me van a ver usar nuestras estrategias.  (</w:t>
            </w:r>
            <w:proofErr w:type="spellStart"/>
            <w:r w:rsidRPr="00C66F38">
              <w:rPr>
                <w:lang w:val="es-MX"/>
              </w:rPr>
              <w:t>Refer</w:t>
            </w:r>
            <w:proofErr w:type="spellEnd"/>
            <w:r w:rsidRPr="00C66F38">
              <w:rPr>
                <w:lang w:val="es-MX"/>
              </w:rPr>
              <w:t xml:space="preserve"> </w:t>
            </w:r>
            <w:proofErr w:type="spellStart"/>
            <w:r w:rsidRPr="00C66F38">
              <w:rPr>
                <w:lang w:val="es-MX"/>
              </w:rPr>
              <w:t>to</w:t>
            </w:r>
            <w:proofErr w:type="spellEnd"/>
            <w:r w:rsidRPr="00C66F38">
              <w:rPr>
                <w:lang w:val="es-MX"/>
              </w:rPr>
              <w:t xml:space="preserve"> chart </w:t>
            </w:r>
            <w:proofErr w:type="spellStart"/>
            <w:r w:rsidRPr="00C66F38">
              <w:rPr>
                <w:lang w:val="es-MX"/>
              </w:rPr>
              <w:t>with</w:t>
            </w:r>
            <w:proofErr w:type="spellEnd"/>
            <w:r w:rsidRPr="00C66F38">
              <w:rPr>
                <w:lang w:val="es-MX"/>
              </w:rPr>
              <w:t xml:space="preserve"> 3 </w:t>
            </w:r>
            <w:proofErr w:type="spellStart"/>
            <w:r w:rsidRPr="00C66F38">
              <w:rPr>
                <w:lang w:val="es-MX"/>
              </w:rPr>
              <w:t>questions</w:t>
            </w:r>
            <w:proofErr w:type="spellEnd"/>
            <w:r w:rsidRPr="00C66F38">
              <w:rPr>
                <w:lang w:val="es-MX"/>
              </w:rPr>
              <w:t>) Después  que arregle la palabra verán como  vuelvo a leer toda la oración.</w:t>
            </w:r>
          </w:p>
          <w:p w:rsidR="00C66F38" w:rsidRPr="00C66F38" w:rsidRDefault="00C66F38" w:rsidP="001A43AA">
            <w:pPr>
              <w:pStyle w:val="NoSpacing"/>
              <w:rPr>
                <w:lang w:val="es-MX"/>
              </w:rPr>
            </w:pPr>
          </w:p>
          <w:p w:rsidR="00C66F38" w:rsidRPr="00C66F38" w:rsidRDefault="00C66F38" w:rsidP="001A43AA">
            <w:pPr>
              <w:pStyle w:val="NoSpacing"/>
              <w:rPr>
                <w:lang w:val="es-MX"/>
              </w:rPr>
            </w:pPr>
            <w:r w:rsidRPr="00C66F38">
              <w:rPr>
                <w:lang w:val="es-MX"/>
              </w:rPr>
              <w:t xml:space="preserve"> </w:t>
            </w:r>
            <w:proofErr w:type="spellStart"/>
            <w:r w:rsidRPr="00C66F38">
              <w:rPr>
                <w:lang w:val="es-MX"/>
              </w:rPr>
              <w:t>Por que</w:t>
            </w:r>
            <w:proofErr w:type="spellEnd"/>
            <w:r w:rsidR="001A43AA">
              <w:rPr>
                <w:lang w:val="es-MX"/>
              </w:rPr>
              <w:t xml:space="preserve"> -</w:t>
            </w:r>
            <w:r w:rsidRPr="00C66F38">
              <w:rPr>
                <w:lang w:val="es-MX"/>
              </w:rPr>
              <w:t xml:space="preserve"> </w:t>
            </w:r>
            <w:r w:rsidRPr="00C66F38">
              <w:rPr>
                <w:b/>
                <w:bCs/>
                <w:lang w:val="es-MX"/>
              </w:rPr>
              <w:t>Los buenos lectores vuelven a leer cuando arreglan una palabra.</w:t>
            </w:r>
          </w:p>
          <w:p w:rsidR="00C66F38" w:rsidRPr="00C66F38" w:rsidRDefault="00C66F38" w:rsidP="001A43AA">
            <w:pPr>
              <w:pStyle w:val="NoSpacing"/>
              <w:rPr>
                <w:b/>
                <w:bCs/>
                <w:lang w:val="es-MX"/>
              </w:rPr>
            </w:pPr>
          </w:p>
          <w:p w:rsidR="00C66F38" w:rsidRPr="00C66F38" w:rsidRDefault="00C66F38" w:rsidP="001A43AA">
            <w:pPr>
              <w:pStyle w:val="NoSpacing"/>
              <w:rPr>
                <w:lang w:val="es-MX"/>
              </w:rPr>
            </w:pPr>
            <w:r w:rsidRPr="00C66F38">
              <w:t>¡</w:t>
            </w:r>
            <w:proofErr w:type="spellStart"/>
            <w:r w:rsidRPr="00C66F38">
              <w:t>Miren</w:t>
            </w:r>
            <w:proofErr w:type="spellEnd"/>
            <w:r w:rsidRPr="00C66F38">
              <w:t xml:space="preserve"> me! ( Read and make a mistake) Hmmm… </w:t>
            </w:r>
            <w:r w:rsidRPr="00C66F38">
              <w:rPr>
                <w:lang w:val="es-MX"/>
              </w:rPr>
              <w:t>Eso se siente mal.  Lo voy a arreglar.</w:t>
            </w:r>
          </w:p>
          <w:p w:rsidR="00C66F38" w:rsidRPr="00C66F38" w:rsidRDefault="00C66F38" w:rsidP="001A43AA">
            <w:pPr>
              <w:pStyle w:val="NoSpacing"/>
              <w:rPr>
                <w:lang w:val="es-MX"/>
              </w:rPr>
            </w:pPr>
            <w:r w:rsidRPr="00C66F38">
              <w:rPr>
                <w:lang w:val="es-MX"/>
              </w:rPr>
              <w:t>Pienso</w:t>
            </w:r>
          </w:p>
          <w:p w:rsidR="00C66F38" w:rsidRPr="00C66F38" w:rsidRDefault="00C66F38" w:rsidP="001A43AA">
            <w:pPr>
              <w:pStyle w:val="NoSpacing"/>
              <w:rPr>
                <w:lang w:val="es-MX"/>
              </w:rPr>
            </w:pPr>
            <w:r w:rsidRPr="00C66F38">
              <w:rPr>
                <w:lang w:val="es-MX"/>
              </w:rPr>
              <w:t>¿Tiene sentido?</w:t>
            </w:r>
          </w:p>
          <w:p w:rsidR="00C66F38" w:rsidRPr="00C66F38" w:rsidRDefault="00C66F38" w:rsidP="001A43AA">
            <w:pPr>
              <w:pStyle w:val="NoSpacing"/>
              <w:rPr>
                <w:lang w:val="es-MX"/>
              </w:rPr>
            </w:pPr>
            <w:r w:rsidRPr="00C66F38">
              <w:rPr>
                <w:lang w:val="es-MX"/>
              </w:rPr>
              <w:t>¿Suena bien?</w:t>
            </w:r>
            <w:r w:rsidRPr="00C66F38">
              <w:rPr>
                <w:b/>
                <w:bCs/>
                <w:lang w:val="es-MX"/>
              </w:rPr>
              <w:tab/>
            </w:r>
          </w:p>
          <w:p w:rsidR="00C66F38" w:rsidRPr="00C66F38" w:rsidRDefault="00C66F38" w:rsidP="001A43AA">
            <w:pPr>
              <w:pStyle w:val="NoSpacing"/>
            </w:pPr>
            <w:r w:rsidRPr="00C66F38">
              <w:t xml:space="preserve">¿Se </w:t>
            </w:r>
            <w:proofErr w:type="spellStart"/>
            <w:r w:rsidRPr="00C66F38">
              <w:t>ve</w:t>
            </w:r>
            <w:proofErr w:type="spellEnd"/>
            <w:r w:rsidRPr="00C66F38">
              <w:t xml:space="preserve"> </w:t>
            </w:r>
            <w:proofErr w:type="spellStart"/>
            <w:r w:rsidRPr="00C66F38">
              <w:t>bien</w:t>
            </w:r>
            <w:proofErr w:type="spellEnd"/>
            <w:r w:rsidRPr="00C66F38">
              <w:t>?</w:t>
            </w:r>
          </w:p>
          <w:p w:rsidR="00C66F38" w:rsidRPr="00C66F38" w:rsidRDefault="00C66F38" w:rsidP="001A43AA">
            <w:pPr>
              <w:pStyle w:val="NoSpacing"/>
            </w:pPr>
          </w:p>
          <w:p w:rsidR="00C66F38" w:rsidRPr="00C66F38" w:rsidRDefault="00C66F38" w:rsidP="001A43AA">
            <w:pPr>
              <w:pStyle w:val="NoSpacing"/>
            </w:pPr>
            <w:r w:rsidRPr="00C66F38">
              <w:t>(fix the mistake after thinking out loud)</w:t>
            </w:r>
          </w:p>
          <w:p w:rsidR="00C66F38" w:rsidRPr="00C66F38" w:rsidRDefault="00C66F38" w:rsidP="001A43AA">
            <w:pPr>
              <w:pStyle w:val="NoSpacing"/>
            </w:pPr>
          </w:p>
          <w:p w:rsidR="00C66F38" w:rsidRPr="00C66F38" w:rsidRDefault="00C66F38" w:rsidP="001A43AA">
            <w:pPr>
              <w:pStyle w:val="NoSpacing"/>
              <w:rPr>
                <w:lang w:val="es-MX"/>
              </w:rPr>
            </w:pPr>
            <w:r w:rsidRPr="00C66F38">
              <w:rPr>
                <w:lang w:val="es-MX"/>
              </w:rPr>
              <w:t xml:space="preserve">¿Vieron como yo me pregunte (3 </w:t>
            </w:r>
            <w:proofErr w:type="spellStart"/>
            <w:r w:rsidRPr="00C66F38">
              <w:rPr>
                <w:lang w:val="es-MX"/>
              </w:rPr>
              <w:t>questions</w:t>
            </w:r>
            <w:proofErr w:type="spellEnd"/>
            <w:r w:rsidRPr="00C66F38">
              <w:rPr>
                <w:lang w:val="es-MX"/>
              </w:rPr>
              <w:t xml:space="preserve"> </w:t>
            </w:r>
            <w:proofErr w:type="spellStart"/>
            <w:r w:rsidRPr="00C66F38">
              <w:rPr>
                <w:lang w:val="es-MX"/>
              </w:rPr>
              <w:t>on</w:t>
            </w:r>
            <w:proofErr w:type="spellEnd"/>
            <w:r w:rsidRPr="00C66F38">
              <w:rPr>
                <w:lang w:val="es-MX"/>
              </w:rPr>
              <w:t xml:space="preserve"> chart)? Ahora voy a volver a leer la oración para asegurarme qu</w:t>
            </w:r>
            <w:r w:rsidR="001A43AA">
              <w:rPr>
                <w:lang w:val="es-MX"/>
              </w:rPr>
              <w:t>e tiene sentido lo que leí.  Por</w:t>
            </w:r>
            <w:r w:rsidRPr="00C66F38">
              <w:rPr>
                <w:lang w:val="es-MX"/>
              </w:rPr>
              <w:t xml:space="preserve">que </w:t>
            </w:r>
            <w:r w:rsidR="001A43AA">
              <w:rPr>
                <w:lang w:val="es-MX"/>
              </w:rPr>
              <w:t xml:space="preserve"> - </w:t>
            </w:r>
            <w:r w:rsidRPr="00C66F38">
              <w:rPr>
                <w:b/>
                <w:bCs/>
                <w:lang w:val="es-MX"/>
              </w:rPr>
              <w:t>Los buenos lectores vuelven a leer cuando arreglan una palabra.</w:t>
            </w:r>
          </w:p>
          <w:p w:rsidR="00C66F38" w:rsidRPr="00C66F38" w:rsidRDefault="00C66F38" w:rsidP="001A43AA">
            <w:pPr>
              <w:pStyle w:val="NoSpacing"/>
              <w:rPr>
                <w:b/>
                <w:bCs/>
                <w:lang w:val="es-MX"/>
              </w:rPr>
            </w:pPr>
          </w:p>
        </w:tc>
      </w:tr>
      <w:tr w:rsidR="00C66F38" w:rsidRPr="00C66F38" w:rsidTr="00B15684">
        <w:tc>
          <w:tcPr>
            <w:tcW w:w="5000" w:type="pct"/>
            <w:shd w:val="solid" w:color="FFFFFF" w:fill="FFFFFF"/>
            <w:tcMar>
              <w:top w:w="0" w:type="dxa"/>
              <w:left w:w="0" w:type="dxa"/>
              <w:bottom w:w="0" w:type="dxa"/>
              <w:right w:w="0" w:type="dxa"/>
            </w:tcMar>
            <w:vAlign w:val="center"/>
          </w:tcPr>
          <w:p w:rsidR="00C66F38" w:rsidRPr="00C66F38" w:rsidRDefault="00C66F38" w:rsidP="001A43AA">
            <w:pPr>
              <w:pStyle w:val="NoSpacing"/>
              <w:rPr>
                <w:lang w:val="es-MX"/>
              </w:rPr>
            </w:pPr>
            <w:r w:rsidRPr="00C66F38">
              <w:rPr>
                <w:b/>
                <w:bCs/>
                <w:i/>
                <w:iCs/>
              </w:rPr>
              <w:t xml:space="preserve">Active Involvement: </w:t>
            </w:r>
            <w:r w:rsidRPr="00C66F38">
              <w:rPr>
                <w:i/>
                <w:iCs/>
              </w:rPr>
              <w:t xml:space="preserve">Students partner share or make a plan in their minds… </w:t>
            </w:r>
            <w:r w:rsidRPr="00C66F38">
              <w:rPr>
                <w:i/>
                <w:iCs/>
                <w:lang w:val="es-MX"/>
              </w:rPr>
              <w:t xml:space="preserve">(2-3 minutes) </w:t>
            </w:r>
          </w:p>
          <w:p w:rsidR="00C66F38" w:rsidRPr="00C66F38" w:rsidRDefault="00C66F38" w:rsidP="001A43AA">
            <w:pPr>
              <w:pStyle w:val="NoSpacing"/>
              <w:rPr>
                <w:lang w:val="es-MX"/>
              </w:rPr>
            </w:pPr>
            <w:r w:rsidRPr="00C66F38">
              <w:rPr>
                <w:lang w:val="es-MX"/>
              </w:rPr>
              <w:t>Ahora, lectores les toca a ustedes.  Ustedes van a ser mis compañeros, ayúdenme por favor.</w:t>
            </w:r>
          </w:p>
          <w:p w:rsidR="00C66F38" w:rsidRPr="00C66F38" w:rsidRDefault="00C66F38" w:rsidP="001A43AA">
            <w:pPr>
              <w:pStyle w:val="NoSpacing"/>
              <w:rPr>
                <w:lang w:val="es-MX"/>
              </w:rPr>
            </w:pPr>
            <w:r w:rsidRPr="00C66F38">
              <w:t xml:space="preserve">( Read and make a mistake) Hmmm… </w:t>
            </w:r>
            <w:r w:rsidRPr="00C66F38">
              <w:rPr>
                <w:lang w:val="es-MX"/>
              </w:rPr>
              <w:t>Eso se siente mal.</w:t>
            </w:r>
          </w:p>
          <w:p w:rsidR="00C66F38" w:rsidRPr="00C66F38" w:rsidRDefault="00C66F38" w:rsidP="001A43AA">
            <w:pPr>
              <w:pStyle w:val="NoSpacing"/>
              <w:rPr>
                <w:lang w:val="es-MX"/>
              </w:rPr>
            </w:pPr>
          </w:p>
          <w:p w:rsidR="00C66F38" w:rsidRPr="00C66F38" w:rsidRDefault="00C66F38" w:rsidP="001A43AA">
            <w:pPr>
              <w:pStyle w:val="NoSpacing"/>
              <w:rPr>
                <w:lang w:val="es-MX"/>
              </w:rPr>
            </w:pPr>
            <w:r w:rsidRPr="00C66F38">
              <w:rPr>
                <w:lang w:val="es-MX"/>
              </w:rPr>
              <w:t>¿Qué hago?  (</w:t>
            </w:r>
            <w:proofErr w:type="spellStart"/>
            <w:proofErr w:type="gramStart"/>
            <w:r w:rsidRPr="00C66F38">
              <w:rPr>
                <w:lang w:val="es-MX"/>
              </w:rPr>
              <w:t>fix</w:t>
            </w:r>
            <w:proofErr w:type="spellEnd"/>
            <w:proofErr w:type="gramEnd"/>
            <w:r w:rsidRPr="00C66F38">
              <w:rPr>
                <w:lang w:val="es-MX"/>
              </w:rPr>
              <w:t xml:space="preserve"> </w:t>
            </w:r>
            <w:proofErr w:type="spellStart"/>
            <w:r w:rsidRPr="00C66F38">
              <w:rPr>
                <w:lang w:val="es-MX"/>
              </w:rPr>
              <w:t>it!</w:t>
            </w:r>
            <w:proofErr w:type="spellEnd"/>
            <w:r w:rsidRPr="00C66F38">
              <w:rPr>
                <w:lang w:val="es-MX"/>
              </w:rPr>
              <w:t xml:space="preserve">) Pienso ¿Tiene sentido? ¿Suena bien? ¿Se ve </w:t>
            </w:r>
            <w:r w:rsidR="001A43AA">
              <w:rPr>
                <w:lang w:val="es-MX"/>
              </w:rPr>
              <w:t>bien? Después vuelvo a leer por</w:t>
            </w:r>
            <w:r w:rsidRPr="00C66F38">
              <w:rPr>
                <w:lang w:val="es-MX"/>
              </w:rPr>
              <w:t xml:space="preserve">que </w:t>
            </w:r>
            <w:r w:rsidR="001A43AA">
              <w:rPr>
                <w:lang w:val="es-MX"/>
              </w:rPr>
              <w:t>-</w:t>
            </w:r>
            <w:r w:rsidRPr="00C66F38">
              <w:rPr>
                <w:b/>
                <w:bCs/>
                <w:lang w:val="es-MX"/>
              </w:rPr>
              <w:t xml:space="preserve">Los buenos </w:t>
            </w:r>
            <w:r w:rsidRPr="00C66F38">
              <w:rPr>
                <w:b/>
                <w:bCs/>
                <w:lang w:val="es-MX"/>
              </w:rPr>
              <w:lastRenderedPageBreak/>
              <w:t>lectores vuelven a leer cuando arreglan una palabra.</w:t>
            </w:r>
          </w:p>
          <w:p w:rsidR="00C66F38" w:rsidRPr="00C66F38" w:rsidRDefault="00C66F38" w:rsidP="001A43AA">
            <w:pPr>
              <w:pStyle w:val="NoSpacing"/>
              <w:rPr>
                <w:b/>
                <w:bCs/>
                <w:lang w:val="es-MX"/>
              </w:rPr>
            </w:pPr>
          </w:p>
          <w:p w:rsidR="00C66F38" w:rsidRPr="00C66F38" w:rsidRDefault="00C66F38" w:rsidP="001A43AA">
            <w:pPr>
              <w:pStyle w:val="NoSpacing"/>
            </w:pPr>
            <w:r w:rsidRPr="00C66F38">
              <w:t>Repeat</w:t>
            </w:r>
          </w:p>
        </w:tc>
      </w:tr>
      <w:tr w:rsidR="00C66F38" w:rsidRPr="00754E96" w:rsidTr="00B15684">
        <w:tc>
          <w:tcPr>
            <w:tcW w:w="5000" w:type="pct"/>
            <w:shd w:val="solid" w:color="FFFFFF" w:fill="FFFFFF"/>
            <w:tcMar>
              <w:top w:w="0" w:type="dxa"/>
              <w:left w:w="0" w:type="dxa"/>
              <w:bottom w:w="0" w:type="dxa"/>
              <w:right w:w="0" w:type="dxa"/>
            </w:tcMar>
            <w:vAlign w:val="center"/>
          </w:tcPr>
          <w:p w:rsidR="00C66F38" w:rsidRPr="00C66F38" w:rsidRDefault="00C66F38" w:rsidP="001A43AA">
            <w:pPr>
              <w:pStyle w:val="NoSpacing"/>
              <w:rPr>
                <w:lang w:val="es-MX"/>
              </w:rPr>
            </w:pPr>
            <w:r w:rsidRPr="00C66F38">
              <w:rPr>
                <w:b/>
                <w:bCs/>
                <w:i/>
                <w:iCs/>
              </w:rPr>
              <w:lastRenderedPageBreak/>
              <w:t xml:space="preserve">Link: </w:t>
            </w:r>
            <w:r w:rsidRPr="00C66F38">
              <w:rPr>
                <w:i/>
                <w:iCs/>
              </w:rPr>
              <w:t xml:space="preserve">Send students off with a purpose… </w:t>
            </w:r>
            <w:r w:rsidRPr="00C66F38">
              <w:rPr>
                <w:i/>
                <w:iCs/>
                <w:lang w:val="es-MX"/>
              </w:rPr>
              <w:t>(1-2 minutes)</w:t>
            </w:r>
            <w:r w:rsidRPr="00C66F38">
              <w:rPr>
                <w:sz w:val="20"/>
                <w:szCs w:val="20"/>
                <w:lang w:val="es-MX"/>
              </w:rPr>
              <w:t xml:space="preserve"> </w:t>
            </w:r>
          </w:p>
          <w:p w:rsidR="00C66F38" w:rsidRPr="00C66F38" w:rsidRDefault="00C66F38" w:rsidP="001A43AA">
            <w:pPr>
              <w:pStyle w:val="NoSpacing"/>
              <w:rPr>
                <w:lang w:val="es-MX"/>
              </w:rPr>
            </w:pPr>
            <w:r w:rsidRPr="00C66F38">
              <w:rPr>
                <w:lang w:val="es-MX"/>
              </w:rPr>
              <w:t xml:space="preserve">Ahora, les toca a ustedes leer.  Recuerden que podemos usar muchas estrategias cuando algo se siente mal.  Después de arreglar el error, nos regresamos y leemos toda la oración para asegurarnos que tiene sentido. </w:t>
            </w:r>
          </w:p>
          <w:p w:rsidR="00C66F38" w:rsidRPr="00C66F38" w:rsidRDefault="001A43AA" w:rsidP="001A43AA">
            <w:pPr>
              <w:pStyle w:val="NoSpacing"/>
              <w:rPr>
                <w:lang w:val="es-MX"/>
              </w:rPr>
            </w:pPr>
            <w:r>
              <w:rPr>
                <w:lang w:val="es-MX"/>
              </w:rPr>
              <w:t xml:space="preserve">Porque - </w:t>
            </w:r>
            <w:r w:rsidR="00C66F38" w:rsidRPr="00C66F38">
              <w:rPr>
                <w:lang w:val="es-MX"/>
              </w:rPr>
              <w:t xml:space="preserve"> </w:t>
            </w:r>
            <w:r w:rsidR="00C66F38" w:rsidRPr="00C66F38">
              <w:rPr>
                <w:b/>
                <w:bCs/>
                <w:lang w:val="es-MX"/>
              </w:rPr>
              <w:t>Los buenos lectores vuelven a leer cuando arreglan una palabra.</w:t>
            </w:r>
          </w:p>
          <w:p w:rsidR="00C66F38" w:rsidRPr="00C66F38" w:rsidRDefault="00C66F38" w:rsidP="001A43AA">
            <w:pPr>
              <w:pStyle w:val="NoSpacing"/>
              <w:rPr>
                <w:lang w:val="es-MX"/>
              </w:rPr>
            </w:pPr>
            <w:r w:rsidRPr="00C66F38">
              <w:rPr>
                <w:lang w:val="es-MX"/>
              </w:rPr>
              <w:t>¿Qué van hacer?  ¿Por qué?</w:t>
            </w:r>
          </w:p>
        </w:tc>
      </w:tr>
      <w:tr w:rsidR="00C66F38" w:rsidRPr="00C66F38" w:rsidTr="00B15684">
        <w:tc>
          <w:tcPr>
            <w:tcW w:w="5000" w:type="pct"/>
            <w:shd w:val="solid" w:color="FFFFFF" w:fill="FFFFFF"/>
            <w:tcMar>
              <w:top w:w="0" w:type="dxa"/>
              <w:left w:w="0" w:type="dxa"/>
              <w:bottom w:w="0" w:type="dxa"/>
              <w:right w:w="0" w:type="dxa"/>
            </w:tcMar>
            <w:vAlign w:val="center"/>
          </w:tcPr>
          <w:p w:rsidR="00C66F38" w:rsidRPr="001A43AA" w:rsidRDefault="00C66F38" w:rsidP="001A43AA">
            <w:pPr>
              <w:pStyle w:val="NoSpacing"/>
            </w:pPr>
            <w:r w:rsidRPr="00C66F38">
              <w:rPr>
                <w:b/>
                <w:bCs/>
              </w:rPr>
              <w:t xml:space="preserve">Mid-Workshop Teaching Point: </w:t>
            </w:r>
          </w:p>
        </w:tc>
      </w:tr>
      <w:tr w:rsidR="00C66F38" w:rsidRPr="00C66F38" w:rsidTr="00B15684">
        <w:tc>
          <w:tcPr>
            <w:tcW w:w="5000" w:type="pct"/>
            <w:tcMar>
              <w:top w:w="0" w:type="dxa"/>
              <w:left w:w="0" w:type="dxa"/>
              <w:bottom w:w="0" w:type="dxa"/>
              <w:right w:w="0" w:type="dxa"/>
            </w:tcMar>
          </w:tcPr>
          <w:p w:rsidR="00C66F38" w:rsidRPr="001A43AA" w:rsidRDefault="00C66F38" w:rsidP="001A43AA">
            <w:pPr>
              <w:pStyle w:val="NoSpacing"/>
            </w:pPr>
            <w:r w:rsidRPr="00C66F38">
              <w:rPr>
                <w:b/>
                <w:bCs/>
              </w:rPr>
              <w:t xml:space="preserve">Share: </w:t>
            </w:r>
          </w:p>
        </w:tc>
      </w:tr>
      <w:tr w:rsidR="00C66F38" w:rsidRPr="00C66F38" w:rsidTr="00B15684">
        <w:tc>
          <w:tcPr>
            <w:tcW w:w="5000" w:type="pct"/>
            <w:tcMar>
              <w:top w:w="0" w:type="dxa"/>
              <w:left w:w="0" w:type="dxa"/>
              <w:bottom w:w="0" w:type="dxa"/>
              <w:right w:w="0" w:type="dxa"/>
            </w:tcMar>
          </w:tcPr>
          <w:p w:rsidR="00C66F38" w:rsidRPr="001A43AA" w:rsidRDefault="00C66F38" w:rsidP="001A43AA">
            <w:pPr>
              <w:pStyle w:val="NoSpacing"/>
            </w:pPr>
            <w:r w:rsidRPr="00C66F38">
              <w:rPr>
                <w:b/>
                <w:bCs/>
              </w:rPr>
              <w:t xml:space="preserve">Notes: </w:t>
            </w:r>
          </w:p>
        </w:tc>
      </w:tr>
      <w:tr w:rsidR="00C66F38" w:rsidRPr="00C66F38" w:rsidTr="00B15684">
        <w:tc>
          <w:tcPr>
            <w:tcW w:w="5000" w:type="pct"/>
            <w:tcMar>
              <w:top w:w="0" w:type="dxa"/>
              <w:left w:w="0" w:type="dxa"/>
              <w:bottom w:w="0" w:type="dxa"/>
              <w:right w:w="0" w:type="dxa"/>
            </w:tcMar>
          </w:tcPr>
          <w:p w:rsidR="00C66F38" w:rsidRPr="001A43AA" w:rsidRDefault="00C66F38" w:rsidP="001A43AA">
            <w:pPr>
              <w:pStyle w:val="NoSpacing"/>
            </w:pPr>
            <w:r w:rsidRPr="00C66F38">
              <w:rPr>
                <w:b/>
                <w:bCs/>
              </w:rPr>
              <w:t>Materials</w:t>
            </w:r>
            <w:r w:rsidRPr="00C66F38">
              <w:rPr>
                <w:sz w:val="20"/>
                <w:szCs w:val="20"/>
              </w:rPr>
              <w:t xml:space="preserve">:   </w:t>
            </w:r>
          </w:p>
        </w:tc>
      </w:tr>
    </w:tbl>
    <w:p w:rsidR="001A43AA" w:rsidRDefault="001A43AA" w:rsidP="006344B4">
      <w:pPr>
        <w:pStyle w:val="NoSpacing"/>
        <w:rPr>
          <w:rFonts w:cstheme="minorHAnsi"/>
          <w:sz w:val="24"/>
          <w:szCs w:val="24"/>
        </w:rPr>
      </w:pPr>
    </w:p>
    <w:p w:rsidR="001A43AA" w:rsidRDefault="001A43AA">
      <w:pPr>
        <w:rPr>
          <w:rFonts w:cstheme="minorHAnsi"/>
          <w:sz w:val="24"/>
          <w:szCs w:val="24"/>
        </w:rPr>
      </w:pPr>
      <w:r>
        <w:rPr>
          <w:rFonts w:cstheme="minorHAnsi"/>
          <w:sz w:val="24"/>
          <w:szCs w:val="24"/>
        </w:rPr>
        <w:br w:type="page"/>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1A43AA" w:rsidRPr="008666E1" w:rsidTr="001A43AA">
        <w:tc>
          <w:tcPr>
            <w:tcW w:w="0" w:type="auto"/>
            <w:tcBorders>
              <w:top w:val="nil"/>
              <w:left w:val="nil"/>
              <w:bottom w:val="nil"/>
              <w:right w:val="nil"/>
            </w:tcBorders>
            <w:tcMar>
              <w:top w:w="0" w:type="dxa"/>
              <w:left w:w="108" w:type="dxa"/>
              <w:bottom w:w="0" w:type="dxa"/>
              <w:right w:w="108" w:type="dxa"/>
            </w:tcMar>
          </w:tcPr>
          <w:p w:rsidR="001A43AA" w:rsidRPr="008666E1" w:rsidRDefault="001A43AA" w:rsidP="001A43AA">
            <w:pPr>
              <w:pStyle w:val="NoSpacing"/>
              <w:jc w:val="center"/>
              <w:rPr>
                <w:rFonts w:eastAsia="Trebuchet MS"/>
                <w:b/>
                <w:sz w:val="40"/>
                <w:szCs w:val="40"/>
              </w:rPr>
            </w:pPr>
            <w:bookmarkStart w:id="26" w:name="ml17"/>
            <w:bookmarkEnd w:id="26"/>
            <w:r w:rsidRPr="008666E1">
              <w:rPr>
                <w:b/>
                <w:sz w:val="40"/>
                <w:szCs w:val="40"/>
              </w:rPr>
              <w:lastRenderedPageBreak/>
              <w:t>Unit 2 Mini Lesson 17</w:t>
            </w:r>
          </w:p>
        </w:tc>
      </w:tr>
    </w:tbl>
    <w:p w:rsidR="001A43AA" w:rsidRPr="008666E1" w:rsidRDefault="001A43AA" w:rsidP="001A43AA">
      <w:pPr>
        <w:pStyle w:val="NoSpacing"/>
        <w:rPr>
          <w:b/>
        </w:rPr>
      </w:pPr>
    </w:p>
    <w:tbl>
      <w:tblPr>
        <w:tblW w:w="5498" w:type="pct"/>
        <w:tblInd w:w="-432" w:type="dxa"/>
        <w:tblLook w:val="0000" w:firstRow="0" w:lastRow="0" w:firstColumn="0" w:lastColumn="0" w:noHBand="0" w:noVBand="0"/>
      </w:tblPr>
      <w:tblGrid>
        <w:gridCol w:w="1980"/>
        <w:gridCol w:w="8550"/>
      </w:tblGrid>
      <w:tr w:rsidR="008813EA" w:rsidRPr="008813EA" w:rsidTr="008813EA">
        <w:tc>
          <w:tcPr>
            <w:tcW w:w="940" w:type="pct"/>
            <w:tcMar>
              <w:top w:w="0" w:type="dxa"/>
              <w:left w:w="108" w:type="dxa"/>
              <w:bottom w:w="0" w:type="dxa"/>
              <w:right w:w="108" w:type="dxa"/>
            </w:tcMar>
          </w:tcPr>
          <w:p w:rsidR="008813EA" w:rsidRPr="008813EA" w:rsidRDefault="008813EA" w:rsidP="008813EA">
            <w:pPr>
              <w:spacing w:after="0"/>
              <w:rPr>
                <w:sz w:val="24"/>
                <w:szCs w:val="24"/>
              </w:rPr>
            </w:pPr>
            <w:r w:rsidRPr="008813EA">
              <w:rPr>
                <w:rFonts w:eastAsia="Comic Sans MS" w:cs="Comic Sans MS"/>
                <w:b/>
                <w:bCs/>
                <w:sz w:val="24"/>
                <w:szCs w:val="24"/>
              </w:rPr>
              <w:t>Unit of Study:</w:t>
            </w:r>
          </w:p>
        </w:tc>
        <w:tc>
          <w:tcPr>
            <w:tcW w:w="4060" w:type="pct"/>
            <w:tcBorders>
              <w:bottom w:val="single" w:sz="12" w:space="0" w:color="000000"/>
            </w:tcBorders>
            <w:tcMar>
              <w:top w:w="0" w:type="dxa"/>
              <w:left w:w="108" w:type="dxa"/>
              <w:bottom w:w="0" w:type="dxa"/>
              <w:right w:w="108" w:type="dxa"/>
            </w:tcMar>
          </w:tcPr>
          <w:p w:rsidR="008813EA" w:rsidRPr="008813EA" w:rsidRDefault="008813EA" w:rsidP="008813EA">
            <w:pPr>
              <w:spacing w:after="0"/>
              <w:rPr>
                <w:sz w:val="24"/>
                <w:szCs w:val="24"/>
              </w:rPr>
            </w:pPr>
            <w:r w:rsidRPr="008813EA">
              <w:rPr>
                <w:rFonts w:eastAsia="Comic Sans MS" w:cs="Comic Sans MS"/>
                <w:sz w:val="24"/>
                <w:szCs w:val="24"/>
              </w:rPr>
              <w:t>Tackling Trouble</w:t>
            </w:r>
          </w:p>
        </w:tc>
      </w:tr>
      <w:tr w:rsidR="008813EA" w:rsidRPr="008813EA" w:rsidTr="008813EA">
        <w:tc>
          <w:tcPr>
            <w:tcW w:w="940" w:type="pct"/>
            <w:tcMar>
              <w:top w:w="0" w:type="dxa"/>
              <w:left w:w="108" w:type="dxa"/>
              <w:bottom w:w="0" w:type="dxa"/>
              <w:right w:w="108" w:type="dxa"/>
            </w:tcMar>
          </w:tcPr>
          <w:p w:rsidR="008813EA" w:rsidRPr="008813EA" w:rsidRDefault="008813EA" w:rsidP="008813EA">
            <w:pPr>
              <w:spacing w:after="0"/>
              <w:rPr>
                <w:sz w:val="24"/>
                <w:szCs w:val="24"/>
              </w:rPr>
            </w:pPr>
            <w:r w:rsidRPr="008813EA">
              <w:rPr>
                <w:rFonts w:eastAsia="Comic Sans MS" w:cs="Comic Sans MS"/>
                <w:b/>
                <w:bCs/>
                <w:sz w:val="24"/>
                <w:szCs w:val="24"/>
              </w:rPr>
              <w:t>Goal:</w:t>
            </w:r>
          </w:p>
        </w:tc>
        <w:tc>
          <w:tcPr>
            <w:tcW w:w="4060" w:type="pct"/>
            <w:tcBorders>
              <w:top w:val="single" w:sz="12" w:space="0" w:color="000000"/>
              <w:bottom w:val="single" w:sz="12" w:space="0" w:color="000000"/>
            </w:tcBorders>
            <w:tcMar>
              <w:top w:w="0" w:type="dxa"/>
              <w:left w:w="108" w:type="dxa"/>
              <w:bottom w:w="0" w:type="dxa"/>
              <w:right w:w="108" w:type="dxa"/>
            </w:tcMar>
          </w:tcPr>
          <w:p w:rsidR="008813EA" w:rsidRPr="008813EA" w:rsidRDefault="008813EA" w:rsidP="008813EA">
            <w:pPr>
              <w:spacing w:after="0"/>
              <w:rPr>
                <w:sz w:val="24"/>
                <w:szCs w:val="24"/>
              </w:rPr>
            </w:pPr>
            <w:r w:rsidRPr="008813EA">
              <w:rPr>
                <w:rFonts w:eastAsia="Comic Sans MS" w:cs="Comic Sans MS"/>
                <w:sz w:val="24"/>
                <w:szCs w:val="24"/>
              </w:rPr>
              <w:t>Fix and reread</w:t>
            </w:r>
          </w:p>
        </w:tc>
      </w:tr>
      <w:tr w:rsidR="008813EA" w:rsidRPr="008813EA" w:rsidTr="008813EA">
        <w:tc>
          <w:tcPr>
            <w:tcW w:w="940" w:type="pct"/>
            <w:tcMar>
              <w:top w:w="0" w:type="dxa"/>
              <w:left w:w="108" w:type="dxa"/>
              <w:bottom w:w="0" w:type="dxa"/>
              <w:right w:w="108" w:type="dxa"/>
            </w:tcMar>
          </w:tcPr>
          <w:p w:rsidR="008813EA" w:rsidRPr="008813EA" w:rsidRDefault="008813EA" w:rsidP="008813EA">
            <w:pPr>
              <w:spacing w:after="0"/>
              <w:rPr>
                <w:sz w:val="24"/>
                <w:szCs w:val="24"/>
              </w:rPr>
            </w:pPr>
            <w:r w:rsidRPr="008813EA">
              <w:rPr>
                <w:rFonts w:eastAsia="Comic Sans MS" w:cs="Comic Sans MS"/>
                <w:b/>
                <w:bCs/>
                <w:sz w:val="24"/>
                <w:szCs w:val="24"/>
              </w:rPr>
              <w:t xml:space="preserve">Teaching point </w:t>
            </w:r>
            <w:r w:rsidRPr="008813EA">
              <w:rPr>
                <w:rFonts w:eastAsia="Comic Sans MS" w:cs="Comic Sans MS"/>
                <w:i/>
                <w:iCs/>
                <w:sz w:val="24"/>
                <w:szCs w:val="24"/>
              </w:rPr>
              <w:t>(Kid language!)</w:t>
            </w:r>
            <w:r w:rsidRPr="008813EA">
              <w:rPr>
                <w:rFonts w:eastAsia="Comic Sans MS" w:cs="Comic Sans MS"/>
                <w:b/>
                <w:bCs/>
                <w:sz w:val="24"/>
                <w:szCs w:val="24"/>
              </w:rPr>
              <w:t>:</w:t>
            </w:r>
          </w:p>
        </w:tc>
        <w:tc>
          <w:tcPr>
            <w:tcW w:w="4060" w:type="pct"/>
            <w:tcBorders>
              <w:top w:val="single" w:sz="12" w:space="0" w:color="000000"/>
              <w:bottom w:val="single" w:sz="12" w:space="0" w:color="000000"/>
            </w:tcBorders>
            <w:tcMar>
              <w:top w:w="0" w:type="dxa"/>
              <w:left w:w="108" w:type="dxa"/>
              <w:bottom w:w="0" w:type="dxa"/>
              <w:right w:w="108" w:type="dxa"/>
            </w:tcMar>
          </w:tcPr>
          <w:p w:rsidR="008813EA" w:rsidRPr="008813EA" w:rsidRDefault="008813EA" w:rsidP="008813EA">
            <w:pPr>
              <w:spacing w:after="0"/>
              <w:rPr>
                <w:rFonts w:eastAsia="Comic Sans MS" w:cs="Comic Sans MS"/>
                <w:sz w:val="24"/>
                <w:szCs w:val="24"/>
              </w:rPr>
            </w:pPr>
            <w:r w:rsidRPr="008813EA">
              <w:rPr>
                <w:rFonts w:eastAsia="Comic Sans MS" w:cs="Comic Sans MS"/>
                <w:sz w:val="24"/>
                <w:szCs w:val="24"/>
              </w:rPr>
              <w:t xml:space="preserve">Readers make sure what they read makes sense by going back and re-reading after they fix their mistakes.  </w:t>
            </w:r>
          </w:p>
        </w:tc>
      </w:tr>
      <w:tr w:rsidR="008813EA" w:rsidRPr="008813EA" w:rsidTr="008813EA">
        <w:tc>
          <w:tcPr>
            <w:tcW w:w="940" w:type="pct"/>
            <w:tcMar>
              <w:top w:w="0" w:type="dxa"/>
              <w:left w:w="108" w:type="dxa"/>
              <w:bottom w:w="0" w:type="dxa"/>
              <w:right w:w="108" w:type="dxa"/>
            </w:tcMar>
          </w:tcPr>
          <w:p w:rsidR="008813EA" w:rsidRPr="008813EA" w:rsidRDefault="008813EA" w:rsidP="008813EA">
            <w:pPr>
              <w:spacing w:after="0"/>
              <w:rPr>
                <w:sz w:val="24"/>
                <w:szCs w:val="24"/>
              </w:rPr>
            </w:pPr>
            <w:r w:rsidRPr="008813EA">
              <w:rPr>
                <w:rFonts w:eastAsia="Comic Sans MS" w:cs="Comic Sans MS"/>
                <w:b/>
                <w:bCs/>
                <w:sz w:val="24"/>
                <w:szCs w:val="24"/>
              </w:rPr>
              <w:t>Text:</w:t>
            </w:r>
          </w:p>
        </w:tc>
        <w:tc>
          <w:tcPr>
            <w:tcW w:w="4060" w:type="pct"/>
            <w:tcBorders>
              <w:top w:val="single" w:sz="12" w:space="0" w:color="000000"/>
              <w:bottom w:val="single" w:sz="12" w:space="0" w:color="000000"/>
            </w:tcBorders>
            <w:tcMar>
              <w:top w:w="0" w:type="dxa"/>
              <w:left w:w="108" w:type="dxa"/>
              <w:bottom w:w="0" w:type="dxa"/>
              <w:right w:w="108" w:type="dxa"/>
            </w:tcMar>
          </w:tcPr>
          <w:p w:rsidR="008813EA" w:rsidRPr="008813EA" w:rsidRDefault="008813EA" w:rsidP="008813EA">
            <w:pPr>
              <w:spacing w:after="0"/>
              <w:rPr>
                <w:sz w:val="24"/>
                <w:szCs w:val="24"/>
              </w:rPr>
            </w:pPr>
            <w:r w:rsidRPr="008813EA">
              <w:rPr>
                <w:rFonts w:eastAsia="Comic Sans MS" w:cs="Comic Sans MS"/>
                <w:sz w:val="24"/>
                <w:szCs w:val="24"/>
              </w:rPr>
              <w:t>Familiar shared reading text. Find 4-5 places i</w:t>
            </w:r>
            <w:r w:rsidR="005F579C">
              <w:rPr>
                <w:rFonts w:eastAsia="Comic Sans MS" w:cs="Comic Sans MS"/>
                <w:sz w:val="24"/>
                <w:szCs w:val="24"/>
              </w:rPr>
              <w:t xml:space="preserve">n the text where you can cover </w:t>
            </w:r>
            <w:r w:rsidRPr="008813EA">
              <w:rPr>
                <w:rFonts w:eastAsia="Comic Sans MS" w:cs="Comic Sans MS"/>
                <w:sz w:val="24"/>
                <w:szCs w:val="24"/>
              </w:rPr>
              <w:t>mistakes that readers will use multiple strategies to fix up the problem.  You will only read a sentence or two each time- not pages!; Readers bring book baggies to floor</w:t>
            </w:r>
          </w:p>
        </w:tc>
      </w:tr>
      <w:tr w:rsidR="008813EA" w:rsidRPr="008813EA" w:rsidTr="008813EA">
        <w:tc>
          <w:tcPr>
            <w:tcW w:w="940" w:type="pct"/>
            <w:tcMar>
              <w:top w:w="0" w:type="dxa"/>
              <w:left w:w="108" w:type="dxa"/>
              <w:bottom w:w="0" w:type="dxa"/>
              <w:right w:w="108" w:type="dxa"/>
            </w:tcMar>
          </w:tcPr>
          <w:p w:rsidR="008813EA" w:rsidRPr="008813EA" w:rsidRDefault="008813EA" w:rsidP="008813EA">
            <w:pPr>
              <w:spacing w:after="0"/>
              <w:rPr>
                <w:sz w:val="24"/>
                <w:szCs w:val="24"/>
              </w:rPr>
            </w:pPr>
            <w:proofErr w:type="gramStart"/>
            <w:r w:rsidRPr="008813EA">
              <w:rPr>
                <w:rFonts w:eastAsia="Comic Sans MS" w:cs="Comic Sans MS"/>
                <w:b/>
                <w:bCs/>
                <w:sz w:val="24"/>
                <w:szCs w:val="24"/>
              </w:rPr>
              <w:t>Chart(</w:t>
            </w:r>
            <w:proofErr w:type="gramEnd"/>
            <w:r w:rsidRPr="008813EA">
              <w:rPr>
                <w:rFonts w:eastAsia="Comic Sans MS" w:cs="Comic Sans MS"/>
                <w:b/>
                <w:bCs/>
                <w:sz w:val="24"/>
                <w:szCs w:val="24"/>
              </w:rPr>
              <w:t>?):</w:t>
            </w:r>
          </w:p>
        </w:tc>
        <w:tc>
          <w:tcPr>
            <w:tcW w:w="4060" w:type="pct"/>
            <w:tcBorders>
              <w:top w:val="single" w:sz="12" w:space="0" w:color="000000"/>
              <w:bottom w:val="single" w:sz="12" w:space="0" w:color="000000"/>
            </w:tcBorders>
            <w:tcMar>
              <w:top w:w="0" w:type="dxa"/>
              <w:left w:w="108" w:type="dxa"/>
              <w:bottom w:w="0" w:type="dxa"/>
              <w:right w:w="108" w:type="dxa"/>
            </w:tcMar>
          </w:tcPr>
          <w:p w:rsidR="008813EA" w:rsidRPr="008813EA" w:rsidRDefault="008813EA" w:rsidP="008813EA">
            <w:pPr>
              <w:spacing w:after="0"/>
              <w:rPr>
                <w:sz w:val="24"/>
                <w:szCs w:val="24"/>
              </w:rPr>
            </w:pPr>
            <w:r w:rsidRPr="008813EA">
              <w:rPr>
                <w:rFonts w:eastAsia="Comic Sans MS" w:cs="Comic Sans MS"/>
                <w:sz w:val="24"/>
                <w:szCs w:val="24"/>
              </w:rPr>
              <w:t>Use chart with make sense/look right/sound right.</w:t>
            </w:r>
          </w:p>
        </w:tc>
      </w:tr>
      <w:tr w:rsidR="008813EA" w:rsidRPr="008813EA" w:rsidTr="008813EA">
        <w:tc>
          <w:tcPr>
            <w:tcW w:w="940" w:type="pct"/>
            <w:tcMar>
              <w:top w:w="0" w:type="dxa"/>
              <w:left w:w="108" w:type="dxa"/>
              <w:bottom w:w="0" w:type="dxa"/>
              <w:right w:w="108" w:type="dxa"/>
            </w:tcMar>
          </w:tcPr>
          <w:p w:rsidR="008813EA" w:rsidRPr="008813EA" w:rsidRDefault="008813EA" w:rsidP="008813EA">
            <w:pPr>
              <w:spacing w:after="0"/>
              <w:rPr>
                <w:sz w:val="24"/>
                <w:szCs w:val="24"/>
              </w:rPr>
            </w:pPr>
            <w:r w:rsidRPr="008813EA">
              <w:rPr>
                <w:rFonts w:eastAsia="Comic Sans MS" w:cs="Comic Sans MS"/>
                <w:b/>
                <w:bCs/>
                <w:sz w:val="24"/>
                <w:szCs w:val="24"/>
              </w:rPr>
              <w:t>Standard:</w:t>
            </w:r>
          </w:p>
        </w:tc>
        <w:tc>
          <w:tcPr>
            <w:tcW w:w="4060" w:type="pct"/>
            <w:tcBorders>
              <w:top w:val="single" w:sz="12" w:space="0" w:color="000000"/>
              <w:bottom w:val="single" w:sz="12" w:space="0" w:color="000000"/>
            </w:tcBorders>
            <w:tcMar>
              <w:top w:w="0" w:type="dxa"/>
              <w:left w:w="108" w:type="dxa"/>
              <w:bottom w:w="0" w:type="dxa"/>
              <w:right w:w="108" w:type="dxa"/>
            </w:tcMar>
          </w:tcPr>
          <w:p w:rsidR="008813EA" w:rsidRPr="008813EA" w:rsidRDefault="008813EA" w:rsidP="008813EA">
            <w:pPr>
              <w:spacing w:before="120" w:after="0"/>
              <w:ind w:left="1170" w:right="446" w:hanging="1170"/>
              <w:contextualSpacing/>
              <w:rPr>
                <w:rFonts w:cs="Arial"/>
                <w:sz w:val="24"/>
                <w:szCs w:val="24"/>
              </w:rPr>
            </w:pPr>
            <w:proofErr w:type="gramStart"/>
            <w:r w:rsidRPr="008813EA">
              <w:rPr>
                <w:rFonts w:cs="Arial"/>
                <w:sz w:val="24"/>
                <w:szCs w:val="24"/>
              </w:rPr>
              <w:t>1.RF.4</w:t>
            </w:r>
            <w:proofErr w:type="gramEnd"/>
            <w:r w:rsidRPr="008813EA">
              <w:rPr>
                <w:rFonts w:cs="Arial"/>
                <w:sz w:val="24"/>
                <w:szCs w:val="24"/>
              </w:rPr>
              <w:tab/>
              <w:t>Read with sufficient accuracy and fluency to support comprehension.</w:t>
            </w:r>
          </w:p>
          <w:p w:rsidR="008813EA" w:rsidRPr="008813EA" w:rsidRDefault="008813EA" w:rsidP="008813EA">
            <w:pPr>
              <w:numPr>
                <w:ilvl w:val="0"/>
                <w:numId w:val="36"/>
              </w:numPr>
              <w:tabs>
                <w:tab w:val="left" w:pos="1440"/>
              </w:tabs>
              <w:spacing w:before="120" w:after="0" w:line="240" w:lineRule="auto"/>
              <w:ind w:left="1440" w:right="446" w:hanging="270"/>
              <w:contextualSpacing/>
              <w:rPr>
                <w:rFonts w:cs="Arial"/>
                <w:sz w:val="24"/>
                <w:szCs w:val="24"/>
              </w:rPr>
            </w:pPr>
            <w:r w:rsidRPr="008813EA">
              <w:rPr>
                <w:rFonts w:cs="Arial"/>
                <w:sz w:val="24"/>
                <w:szCs w:val="24"/>
              </w:rPr>
              <w:t>Read grade-level text with purpose and understanding.</w:t>
            </w:r>
          </w:p>
          <w:p w:rsidR="008813EA" w:rsidRPr="008813EA" w:rsidRDefault="008813EA" w:rsidP="008813EA">
            <w:pPr>
              <w:numPr>
                <w:ilvl w:val="0"/>
                <w:numId w:val="36"/>
              </w:numPr>
              <w:tabs>
                <w:tab w:val="left" w:pos="1440"/>
              </w:tabs>
              <w:spacing w:before="120" w:after="0" w:line="240" w:lineRule="auto"/>
              <w:ind w:left="1440" w:right="446" w:hanging="270"/>
              <w:contextualSpacing/>
              <w:rPr>
                <w:rFonts w:cs="Arial"/>
                <w:sz w:val="24"/>
                <w:szCs w:val="24"/>
              </w:rPr>
            </w:pPr>
            <w:r w:rsidRPr="008813EA">
              <w:rPr>
                <w:rFonts w:cs="Arial"/>
                <w:sz w:val="24"/>
                <w:szCs w:val="24"/>
              </w:rPr>
              <w:t>Read grade-level text orally with accuracy, appropriate rate, and expression on successive readings.</w:t>
            </w:r>
          </w:p>
          <w:p w:rsidR="008813EA" w:rsidRPr="008813EA" w:rsidRDefault="008813EA" w:rsidP="008813EA">
            <w:pPr>
              <w:numPr>
                <w:ilvl w:val="0"/>
                <w:numId w:val="36"/>
              </w:numPr>
              <w:tabs>
                <w:tab w:val="left" w:pos="1440"/>
              </w:tabs>
              <w:spacing w:before="120" w:after="0" w:line="240" w:lineRule="auto"/>
              <w:ind w:left="1440" w:right="446" w:hanging="270"/>
              <w:contextualSpacing/>
              <w:rPr>
                <w:rFonts w:cs="Arial"/>
                <w:sz w:val="24"/>
                <w:szCs w:val="24"/>
              </w:rPr>
            </w:pPr>
            <w:r w:rsidRPr="008813EA">
              <w:rPr>
                <w:rFonts w:cs="Arial"/>
                <w:sz w:val="24"/>
                <w:szCs w:val="24"/>
              </w:rPr>
              <w:t>Use context to confirm or self-correct word recognition and understanding, rereading as necessary.</w:t>
            </w:r>
          </w:p>
        </w:tc>
      </w:tr>
    </w:tbl>
    <w:p w:rsidR="008813EA" w:rsidRPr="008813EA" w:rsidRDefault="008813EA" w:rsidP="008813EA">
      <w:pPr>
        <w:rPr>
          <w:sz w:val="24"/>
          <w:szCs w:val="24"/>
        </w:rPr>
      </w:pPr>
    </w:p>
    <w:tbl>
      <w:tblPr>
        <w:tblW w:w="5498" w:type="pct"/>
        <w:tblInd w:w="-4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000" w:firstRow="0" w:lastRow="0" w:firstColumn="0" w:lastColumn="0" w:noHBand="0" w:noVBand="0"/>
      </w:tblPr>
      <w:tblGrid>
        <w:gridCol w:w="10530"/>
      </w:tblGrid>
      <w:tr w:rsidR="008813EA" w:rsidRPr="008813EA" w:rsidTr="008813EA">
        <w:trPr>
          <w:trHeight w:val="3188"/>
        </w:trPr>
        <w:tc>
          <w:tcPr>
            <w:tcW w:w="5000" w:type="pct"/>
            <w:tcMar>
              <w:top w:w="0" w:type="dxa"/>
              <w:left w:w="108" w:type="dxa"/>
              <w:bottom w:w="0" w:type="dxa"/>
              <w:right w:w="108" w:type="dxa"/>
            </w:tcMar>
          </w:tcPr>
          <w:p w:rsidR="008813EA" w:rsidRPr="008813EA" w:rsidRDefault="008813EA" w:rsidP="008813EA">
            <w:pPr>
              <w:rPr>
                <w:sz w:val="24"/>
                <w:szCs w:val="24"/>
              </w:rPr>
            </w:pPr>
            <w:r w:rsidRPr="008813EA">
              <w:rPr>
                <w:rFonts w:eastAsia="Comic Sans MS" w:cs="Comic Sans MS"/>
                <w:b/>
                <w:bCs/>
                <w:sz w:val="24"/>
                <w:szCs w:val="24"/>
              </w:rPr>
              <w:t>Mini Lesson:  (</w:t>
            </w:r>
            <w:r w:rsidRPr="008813EA">
              <w:rPr>
                <w:rFonts w:eastAsia="Comic Sans MS" w:cs="Comic Sans MS"/>
                <w:sz w:val="24"/>
                <w:szCs w:val="24"/>
              </w:rPr>
              <w:t>7-10 minutes total)</w:t>
            </w:r>
          </w:p>
          <w:p w:rsidR="008813EA" w:rsidRPr="008813EA" w:rsidRDefault="008813EA" w:rsidP="008813EA">
            <w:pPr>
              <w:rPr>
                <w:sz w:val="24"/>
                <w:szCs w:val="24"/>
              </w:rPr>
            </w:pPr>
            <w:r w:rsidRPr="008813EA">
              <w:rPr>
                <w:rFonts w:eastAsia="Comic Sans MS" w:cs="Comic Sans MS"/>
                <w:b/>
                <w:bCs/>
                <w:i/>
                <w:iCs/>
                <w:sz w:val="24"/>
                <w:szCs w:val="24"/>
              </w:rPr>
              <w:t xml:space="preserve">Connection: </w:t>
            </w:r>
          </w:p>
          <w:p w:rsidR="008813EA" w:rsidRPr="008813EA" w:rsidRDefault="008813EA" w:rsidP="008813EA">
            <w:pPr>
              <w:rPr>
                <w:rFonts w:eastAsia="Comic Sans MS" w:cs="Comic Sans MS"/>
                <w:i/>
                <w:iCs/>
                <w:sz w:val="24"/>
                <w:szCs w:val="24"/>
              </w:rPr>
            </w:pPr>
            <w:r w:rsidRPr="008813EA">
              <w:rPr>
                <w:rFonts w:eastAsia="Comic Sans MS" w:cs="Comic Sans MS"/>
                <w:i/>
                <w:iCs/>
                <w:sz w:val="24"/>
                <w:szCs w:val="24"/>
              </w:rPr>
              <w:t xml:space="preserve">Readers, we’ve been working hard to pay attention as we read so we can fix up the parts that feel wrong.  Sometimes we have to work hard to fix up what went wrong and by the time we fix it, we have forgotten what we read! Today we are going to learn that after we fix up the mistake, we go back and reread the sentence to make sure it still makes </w:t>
            </w:r>
            <w:r>
              <w:rPr>
                <w:rFonts w:eastAsia="Comic Sans MS" w:cs="Comic Sans MS"/>
                <w:i/>
                <w:iCs/>
                <w:sz w:val="24"/>
                <w:szCs w:val="24"/>
              </w:rPr>
              <w:t>sense and then we keep reading!</w:t>
            </w:r>
          </w:p>
        </w:tc>
      </w:tr>
      <w:tr w:rsidR="008813EA" w:rsidRPr="008813EA" w:rsidTr="008813EA">
        <w:tc>
          <w:tcPr>
            <w:tcW w:w="5000" w:type="pct"/>
            <w:tcMar>
              <w:top w:w="0" w:type="dxa"/>
              <w:left w:w="108" w:type="dxa"/>
              <w:bottom w:w="0" w:type="dxa"/>
              <w:right w:w="108" w:type="dxa"/>
            </w:tcMar>
          </w:tcPr>
          <w:p w:rsidR="008813EA" w:rsidRPr="008813EA" w:rsidRDefault="008813EA" w:rsidP="008813EA">
            <w:pPr>
              <w:rPr>
                <w:sz w:val="24"/>
                <w:szCs w:val="24"/>
              </w:rPr>
            </w:pPr>
            <w:r w:rsidRPr="008813EA">
              <w:rPr>
                <w:rFonts w:eastAsia="Comic Sans MS" w:cs="Comic Sans MS"/>
                <w:b/>
                <w:bCs/>
                <w:i/>
                <w:iCs/>
                <w:sz w:val="24"/>
                <w:szCs w:val="24"/>
              </w:rPr>
              <w:t xml:space="preserve">Teach:     </w:t>
            </w:r>
            <w:r w:rsidRPr="008813EA">
              <w:rPr>
                <w:rFonts w:eastAsia="Comic Sans MS" w:cs="Comic Sans MS"/>
                <w:i/>
                <w:iCs/>
                <w:sz w:val="24"/>
                <w:szCs w:val="24"/>
              </w:rPr>
              <w:t>Demo</w:t>
            </w:r>
            <w:r w:rsidRPr="008813EA">
              <w:rPr>
                <w:rFonts w:eastAsia="Comic Sans MS" w:cs="Comic Sans MS"/>
                <w:b/>
                <w:bCs/>
                <w:i/>
                <w:iCs/>
                <w:sz w:val="24"/>
                <w:szCs w:val="24"/>
              </w:rPr>
              <w:t xml:space="preserve">        </w:t>
            </w:r>
          </w:p>
          <w:p w:rsidR="008813EA" w:rsidRPr="008813EA" w:rsidRDefault="008813EA" w:rsidP="008813EA">
            <w:pPr>
              <w:rPr>
                <w:rFonts w:eastAsia="Comic Sans MS" w:cs="Comic Sans MS"/>
                <w:i/>
                <w:iCs/>
                <w:sz w:val="24"/>
                <w:szCs w:val="24"/>
              </w:rPr>
            </w:pPr>
            <w:r w:rsidRPr="008813EA">
              <w:rPr>
                <w:rFonts w:eastAsia="Comic Sans MS" w:cs="Comic Sans MS"/>
                <w:i/>
                <w:iCs/>
                <w:sz w:val="24"/>
                <w:szCs w:val="24"/>
              </w:rPr>
              <w:t xml:space="preserve">Today I am going to show you how I after I fix up a mistake, I go back and reread the sentence to make sure it still makes sense and then I keep reading! This helps me make sure that the story </w:t>
            </w:r>
            <w:r>
              <w:rPr>
                <w:rFonts w:eastAsia="Comic Sans MS" w:cs="Comic Sans MS"/>
                <w:i/>
                <w:iCs/>
                <w:sz w:val="24"/>
                <w:szCs w:val="24"/>
              </w:rPr>
              <w:t>still makes sense.</w:t>
            </w:r>
          </w:p>
          <w:p w:rsidR="008813EA" w:rsidRPr="008813EA" w:rsidRDefault="008813EA" w:rsidP="008813EA">
            <w:pPr>
              <w:rPr>
                <w:rFonts w:eastAsia="Comic Sans MS" w:cs="Comic Sans MS"/>
                <w:i/>
                <w:iCs/>
                <w:sz w:val="24"/>
                <w:szCs w:val="24"/>
              </w:rPr>
            </w:pPr>
            <w:r w:rsidRPr="008813EA">
              <w:rPr>
                <w:rFonts w:eastAsia="Comic Sans MS" w:cs="Comic Sans MS"/>
                <w:i/>
                <w:iCs/>
                <w:sz w:val="24"/>
                <w:szCs w:val="24"/>
              </w:rPr>
              <w:t>I am going to read our book and I’ll make a mistake.  Watch closely because you will see me use our strategies (Refer to chart with three questions.) and then after I fix it up, you’ll see me reread the whole sentence and then keep goin</w:t>
            </w:r>
            <w:r>
              <w:rPr>
                <w:rFonts w:eastAsia="Comic Sans MS" w:cs="Comic Sans MS"/>
                <w:i/>
                <w:iCs/>
                <w:sz w:val="24"/>
                <w:szCs w:val="24"/>
              </w:rPr>
              <w:t>g.</w:t>
            </w:r>
          </w:p>
          <w:p w:rsidR="008813EA" w:rsidRPr="008813EA" w:rsidRDefault="008813EA" w:rsidP="008813EA">
            <w:pPr>
              <w:rPr>
                <w:rFonts w:eastAsia="Comic Sans MS" w:cs="Comic Sans MS"/>
                <w:i/>
                <w:iCs/>
                <w:sz w:val="24"/>
                <w:szCs w:val="24"/>
              </w:rPr>
            </w:pPr>
            <w:r w:rsidRPr="008813EA">
              <w:rPr>
                <w:rFonts w:eastAsia="Comic Sans MS" w:cs="Comic Sans MS"/>
                <w:i/>
                <w:iCs/>
                <w:sz w:val="24"/>
                <w:szCs w:val="24"/>
              </w:rPr>
              <w:t xml:space="preserve">Watch me!  (Teacher pulls out familiar shared reading text and starts to read. After making a mistake, the </w:t>
            </w:r>
            <w:r w:rsidRPr="008813EA">
              <w:rPr>
                <w:rFonts w:eastAsia="Comic Sans MS" w:cs="Comic Sans MS"/>
                <w:i/>
                <w:iCs/>
                <w:sz w:val="24"/>
                <w:szCs w:val="24"/>
              </w:rPr>
              <w:lastRenderedPageBreak/>
              <w:t>teacher stops and looks confused.)  Hmmm…. That feels wrong! I better fix it up.  I am going to ask myself:</w:t>
            </w:r>
          </w:p>
          <w:p w:rsidR="008813EA" w:rsidRPr="008813EA" w:rsidRDefault="008813EA" w:rsidP="008813EA">
            <w:pPr>
              <w:numPr>
                <w:ilvl w:val="0"/>
                <w:numId w:val="26"/>
              </w:numPr>
              <w:tabs>
                <w:tab w:val="num" w:pos="720"/>
              </w:tabs>
              <w:spacing w:after="0" w:line="240" w:lineRule="auto"/>
              <w:rPr>
                <w:rFonts w:eastAsia="Comic Sans MS" w:cs="Comic Sans MS"/>
                <w:i/>
                <w:iCs/>
                <w:sz w:val="24"/>
                <w:szCs w:val="24"/>
              </w:rPr>
            </w:pPr>
            <w:r w:rsidRPr="008813EA">
              <w:rPr>
                <w:rFonts w:eastAsia="Comic Sans MS" w:cs="Comic Sans MS"/>
                <w:i/>
                <w:iCs/>
                <w:sz w:val="24"/>
                <w:szCs w:val="24"/>
              </w:rPr>
              <w:t xml:space="preserve">Does that make sense? </w:t>
            </w:r>
          </w:p>
          <w:p w:rsidR="008813EA" w:rsidRPr="008813EA" w:rsidRDefault="008813EA" w:rsidP="008813EA">
            <w:pPr>
              <w:numPr>
                <w:ilvl w:val="0"/>
                <w:numId w:val="26"/>
              </w:numPr>
              <w:tabs>
                <w:tab w:val="num" w:pos="720"/>
              </w:tabs>
              <w:spacing w:after="0" w:line="240" w:lineRule="auto"/>
              <w:rPr>
                <w:rFonts w:eastAsia="Comic Sans MS" w:cs="Comic Sans MS"/>
                <w:i/>
                <w:iCs/>
                <w:sz w:val="24"/>
                <w:szCs w:val="24"/>
              </w:rPr>
            </w:pPr>
            <w:r w:rsidRPr="008813EA">
              <w:rPr>
                <w:rFonts w:eastAsia="Comic Sans MS" w:cs="Comic Sans MS"/>
                <w:i/>
                <w:iCs/>
                <w:sz w:val="24"/>
                <w:szCs w:val="24"/>
              </w:rPr>
              <w:t>Does that sound right?</w:t>
            </w:r>
          </w:p>
          <w:p w:rsidR="008813EA" w:rsidRPr="008813EA" w:rsidRDefault="008813EA" w:rsidP="008813EA">
            <w:pPr>
              <w:numPr>
                <w:ilvl w:val="0"/>
                <w:numId w:val="26"/>
              </w:numPr>
              <w:tabs>
                <w:tab w:val="num" w:pos="720"/>
              </w:tabs>
              <w:spacing w:after="0" w:line="240" w:lineRule="auto"/>
              <w:rPr>
                <w:rFonts w:eastAsia="Comic Sans MS" w:cs="Comic Sans MS"/>
                <w:i/>
                <w:iCs/>
                <w:sz w:val="24"/>
                <w:szCs w:val="24"/>
              </w:rPr>
            </w:pPr>
            <w:r w:rsidRPr="008813EA">
              <w:rPr>
                <w:rFonts w:eastAsia="Comic Sans MS" w:cs="Comic Sans MS"/>
                <w:i/>
                <w:iCs/>
                <w:sz w:val="24"/>
                <w:szCs w:val="24"/>
              </w:rPr>
              <w:t>Does that look right? (Reference chart.)</w:t>
            </w:r>
          </w:p>
          <w:p w:rsidR="008813EA" w:rsidRPr="008813EA" w:rsidRDefault="008813EA" w:rsidP="008813EA">
            <w:pPr>
              <w:rPr>
                <w:rFonts w:eastAsia="Comic Sans MS" w:cs="Comic Sans MS"/>
                <w:i/>
                <w:iCs/>
                <w:sz w:val="24"/>
                <w:szCs w:val="24"/>
              </w:rPr>
            </w:pPr>
            <w:r w:rsidRPr="008813EA">
              <w:rPr>
                <w:rFonts w:eastAsia="Comic Sans MS" w:cs="Comic Sans MS"/>
                <w:i/>
                <w:iCs/>
                <w:sz w:val="24"/>
                <w:szCs w:val="24"/>
              </w:rPr>
              <w:t>(Teacher talks out loud about how that word can’t be right.  After talking out loud, the teacher fixes up the mistake.)</w:t>
            </w:r>
          </w:p>
          <w:p w:rsidR="008813EA" w:rsidRPr="008813EA" w:rsidRDefault="008813EA" w:rsidP="008813EA">
            <w:pPr>
              <w:rPr>
                <w:rFonts w:eastAsia="Comic Sans MS" w:cs="Comic Sans MS"/>
                <w:i/>
                <w:iCs/>
                <w:sz w:val="24"/>
                <w:szCs w:val="24"/>
              </w:rPr>
            </w:pPr>
            <w:r w:rsidRPr="008813EA">
              <w:rPr>
                <w:rFonts w:eastAsia="Comic Sans MS" w:cs="Comic Sans MS"/>
                <w:i/>
                <w:iCs/>
                <w:sz w:val="24"/>
                <w:szCs w:val="24"/>
              </w:rPr>
              <w:t>Did you see how I… (Repeat three questions.) Now, I am going to reread that sentence to make sure it makes sense and then I’ll keep reading. (Reread sentence and then keep reading after confirming that it makes sense.)</w:t>
            </w:r>
          </w:p>
          <w:p w:rsidR="008813EA" w:rsidRPr="008813EA" w:rsidRDefault="008813EA" w:rsidP="008813EA">
            <w:pPr>
              <w:rPr>
                <w:rFonts w:eastAsia="Comic Sans MS" w:cs="Comic Sans MS"/>
                <w:i/>
                <w:iCs/>
                <w:sz w:val="24"/>
                <w:szCs w:val="24"/>
              </w:rPr>
            </w:pPr>
            <w:r w:rsidRPr="008813EA">
              <w:rPr>
                <w:rFonts w:eastAsia="Comic Sans MS" w:cs="Comic Sans MS"/>
                <w:i/>
                <w:iCs/>
                <w:sz w:val="24"/>
                <w:szCs w:val="24"/>
              </w:rPr>
              <w:t>(Teacher demonstrates a second example of making a mistake and fixing it up referring to chart.)</w:t>
            </w:r>
          </w:p>
        </w:tc>
      </w:tr>
      <w:tr w:rsidR="008813EA" w:rsidRPr="008813EA" w:rsidTr="008813EA">
        <w:tc>
          <w:tcPr>
            <w:tcW w:w="5000" w:type="pct"/>
            <w:tcMar>
              <w:top w:w="0" w:type="dxa"/>
              <w:left w:w="108" w:type="dxa"/>
              <w:bottom w:w="0" w:type="dxa"/>
              <w:right w:w="108" w:type="dxa"/>
            </w:tcMar>
          </w:tcPr>
          <w:p w:rsidR="008813EA" w:rsidRPr="008813EA" w:rsidRDefault="008813EA" w:rsidP="008813EA">
            <w:pPr>
              <w:rPr>
                <w:sz w:val="24"/>
                <w:szCs w:val="24"/>
              </w:rPr>
            </w:pPr>
            <w:r w:rsidRPr="008813EA">
              <w:rPr>
                <w:rFonts w:eastAsia="Comic Sans MS" w:cs="Comic Sans MS"/>
                <w:b/>
                <w:bCs/>
                <w:i/>
                <w:iCs/>
                <w:sz w:val="24"/>
                <w:szCs w:val="24"/>
              </w:rPr>
              <w:lastRenderedPageBreak/>
              <w:t xml:space="preserve">Active Involvement: </w:t>
            </w:r>
          </w:p>
          <w:p w:rsidR="008813EA" w:rsidRPr="008813EA" w:rsidRDefault="008813EA" w:rsidP="008813EA">
            <w:pPr>
              <w:rPr>
                <w:rFonts w:eastAsia="Comic Sans MS" w:cs="Comic Sans MS"/>
                <w:i/>
                <w:iCs/>
                <w:sz w:val="24"/>
                <w:szCs w:val="24"/>
              </w:rPr>
            </w:pPr>
            <w:r w:rsidRPr="008813EA">
              <w:rPr>
                <w:rFonts w:eastAsia="Comic Sans MS" w:cs="Comic Sans MS"/>
                <w:i/>
                <w:iCs/>
                <w:sz w:val="24"/>
                <w:szCs w:val="24"/>
              </w:rPr>
              <w:t>Now, readers, it is your turn to try.  I am going to ask Partner B to read to Partner A.  Read along and if you get to a spot where something feels wrong, use our questions to fix it up and then reread that sentence! Are you ready to try it?  Take out one o</w:t>
            </w:r>
            <w:r>
              <w:rPr>
                <w:rFonts w:eastAsia="Comic Sans MS" w:cs="Comic Sans MS"/>
                <w:i/>
                <w:iCs/>
                <w:sz w:val="24"/>
                <w:szCs w:val="24"/>
              </w:rPr>
              <w:t>f your books and get started.</w:t>
            </w:r>
          </w:p>
          <w:p w:rsidR="008813EA" w:rsidRPr="008813EA" w:rsidRDefault="008813EA" w:rsidP="008813EA">
            <w:pPr>
              <w:rPr>
                <w:rFonts w:eastAsia="Comic Sans MS" w:cs="Comic Sans MS"/>
                <w:i/>
                <w:iCs/>
                <w:sz w:val="24"/>
                <w:szCs w:val="24"/>
              </w:rPr>
            </w:pPr>
            <w:r w:rsidRPr="008813EA">
              <w:rPr>
                <w:rFonts w:eastAsia="Comic Sans MS" w:cs="Comic Sans MS"/>
                <w:i/>
                <w:iCs/>
                <w:sz w:val="24"/>
                <w:szCs w:val="24"/>
              </w:rPr>
              <w:t>(After a few minutes, have partne</w:t>
            </w:r>
            <w:r>
              <w:rPr>
                <w:rFonts w:eastAsia="Comic Sans MS" w:cs="Comic Sans MS"/>
                <w:i/>
                <w:iCs/>
                <w:sz w:val="24"/>
                <w:szCs w:val="24"/>
              </w:rPr>
              <w:t xml:space="preserve">rs </w:t>
            </w:r>
            <w:proofErr w:type="gramStart"/>
            <w:r>
              <w:rPr>
                <w:rFonts w:eastAsia="Comic Sans MS" w:cs="Comic Sans MS"/>
                <w:i/>
                <w:iCs/>
                <w:sz w:val="24"/>
                <w:szCs w:val="24"/>
              </w:rPr>
              <w:t>switch</w:t>
            </w:r>
            <w:proofErr w:type="gramEnd"/>
            <w:r>
              <w:rPr>
                <w:rFonts w:eastAsia="Comic Sans MS" w:cs="Comic Sans MS"/>
                <w:i/>
                <w:iCs/>
                <w:sz w:val="24"/>
                <w:szCs w:val="24"/>
              </w:rPr>
              <w:t xml:space="preserve"> and Partner A reads.)</w:t>
            </w:r>
          </w:p>
          <w:p w:rsidR="008813EA" w:rsidRPr="008813EA" w:rsidRDefault="008813EA" w:rsidP="008813EA">
            <w:pPr>
              <w:rPr>
                <w:rFonts w:eastAsia="Comic Sans MS" w:cs="Comic Sans MS"/>
                <w:i/>
                <w:iCs/>
                <w:sz w:val="24"/>
                <w:szCs w:val="24"/>
              </w:rPr>
            </w:pPr>
            <w:r w:rsidRPr="008813EA">
              <w:rPr>
                <w:rFonts w:eastAsia="Comic Sans MS" w:cs="Comic Sans MS"/>
                <w:i/>
                <w:iCs/>
                <w:sz w:val="24"/>
                <w:szCs w:val="24"/>
              </w:rPr>
              <w:t xml:space="preserve">(Share out example of how </w:t>
            </w:r>
            <w:r>
              <w:rPr>
                <w:rFonts w:eastAsia="Comic Sans MS" w:cs="Comic Sans MS"/>
                <w:i/>
                <w:iCs/>
                <w:sz w:val="24"/>
                <w:szCs w:val="24"/>
              </w:rPr>
              <w:t>one student used the strategy.)</w:t>
            </w:r>
          </w:p>
        </w:tc>
      </w:tr>
      <w:tr w:rsidR="008813EA" w:rsidRPr="008813EA" w:rsidTr="008813EA">
        <w:tc>
          <w:tcPr>
            <w:tcW w:w="5000" w:type="pct"/>
            <w:tcMar>
              <w:top w:w="0" w:type="dxa"/>
              <w:left w:w="108" w:type="dxa"/>
              <w:bottom w:w="0" w:type="dxa"/>
              <w:right w:w="108" w:type="dxa"/>
            </w:tcMar>
          </w:tcPr>
          <w:p w:rsidR="008813EA" w:rsidRPr="008813EA" w:rsidRDefault="008813EA" w:rsidP="008813EA">
            <w:pPr>
              <w:rPr>
                <w:sz w:val="24"/>
                <w:szCs w:val="24"/>
              </w:rPr>
            </w:pPr>
            <w:r w:rsidRPr="008813EA">
              <w:rPr>
                <w:rFonts w:eastAsia="Comic Sans MS" w:cs="Comic Sans MS"/>
                <w:b/>
                <w:bCs/>
                <w:i/>
                <w:iCs/>
                <w:sz w:val="24"/>
                <w:szCs w:val="24"/>
              </w:rPr>
              <w:t xml:space="preserve">Link: </w:t>
            </w:r>
          </w:p>
          <w:p w:rsidR="008813EA" w:rsidRPr="008813EA" w:rsidRDefault="008813EA" w:rsidP="008813EA">
            <w:pPr>
              <w:rPr>
                <w:rFonts w:eastAsia="Comic Sans MS" w:cs="Comic Sans MS"/>
                <w:i/>
                <w:iCs/>
                <w:sz w:val="24"/>
                <w:szCs w:val="24"/>
              </w:rPr>
            </w:pPr>
            <w:r w:rsidRPr="008813EA">
              <w:rPr>
                <w:rFonts w:eastAsia="Comic Sans MS" w:cs="Comic Sans MS"/>
                <w:i/>
                <w:iCs/>
                <w:sz w:val="24"/>
                <w:szCs w:val="24"/>
              </w:rPr>
              <w:t>Readers, it’s time for you to go off and read now.  Remember that we can use our strategies to help us fix up parts that feel wrong.  Then, after we fix up the mistake, we go back and reread the sentence to make sure it still makes sense and then we keep reading!</w:t>
            </w:r>
          </w:p>
          <w:p w:rsidR="008813EA" w:rsidRPr="008813EA" w:rsidRDefault="008813EA" w:rsidP="008813EA">
            <w:pPr>
              <w:rPr>
                <w:rFonts w:eastAsia="Comic Sans MS" w:cs="Comic Sans MS"/>
                <w:i/>
                <w:iCs/>
                <w:sz w:val="24"/>
                <w:szCs w:val="24"/>
              </w:rPr>
            </w:pPr>
            <w:bookmarkStart w:id="27" w:name="id.0b7725be58bc"/>
            <w:bookmarkEnd w:id="27"/>
            <w:r w:rsidRPr="008813EA">
              <w:rPr>
                <w:rFonts w:eastAsia="Comic Sans MS" w:cs="Comic Sans MS"/>
                <w:i/>
                <w:iCs/>
                <w:sz w:val="24"/>
                <w:szCs w:val="24"/>
              </w:rPr>
              <w:t>Are you ready to try it out?  Off you go!</w:t>
            </w:r>
          </w:p>
        </w:tc>
      </w:tr>
      <w:tr w:rsidR="008813EA" w:rsidRPr="008813EA" w:rsidTr="008813EA">
        <w:tc>
          <w:tcPr>
            <w:tcW w:w="5000" w:type="pct"/>
            <w:tcMar>
              <w:top w:w="0" w:type="dxa"/>
              <w:left w:w="108" w:type="dxa"/>
              <w:bottom w:w="0" w:type="dxa"/>
              <w:right w:w="108" w:type="dxa"/>
            </w:tcMar>
          </w:tcPr>
          <w:p w:rsidR="008813EA" w:rsidRPr="008813EA" w:rsidRDefault="008813EA" w:rsidP="008813EA">
            <w:pPr>
              <w:rPr>
                <w:sz w:val="24"/>
                <w:szCs w:val="24"/>
              </w:rPr>
            </w:pPr>
            <w:r w:rsidRPr="008813EA">
              <w:rPr>
                <w:rFonts w:eastAsia="Comic Sans MS" w:cs="Comic Sans MS"/>
                <w:b/>
                <w:bCs/>
                <w:sz w:val="24"/>
                <w:szCs w:val="24"/>
              </w:rPr>
              <w:t>Mid-Workshop Teaching Point:</w:t>
            </w:r>
          </w:p>
          <w:p w:rsidR="008813EA" w:rsidRPr="008813EA" w:rsidRDefault="008813EA" w:rsidP="008813EA">
            <w:pPr>
              <w:rPr>
                <w:rFonts w:eastAsia="Comic Sans MS" w:cs="Comic Sans MS"/>
                <w:b/>
                <w:bCs/>
                <w:sz w:val="24"/>
                <w:szCs w:val="24"/>
              </w:rPr>
            </w:pPr>
          </w:p>
        </w:tc>
      </w:tr>
      <w:tr w:rsidR="008813EA" w:rsidRPr="008813EA" w:rsidTr="008813EA">
        <w:tc>
          <w:tcPr>
            <w:tcW w:w="5000" w:type="pct"/>
            <w:tcMar>
              <w:top w:w="0" w:type="dxa"/>
              <w:left w:w="108" w:type="dxa"/>
              <w:bottom w:w="0" w:type="dxa"/>
              <w:right w:w="108" w:type="dxa"/>
            </w:tcMar>
          </w:tcPr>
          <w:p w:rsidR="008813EA" w:rsidRPr="008813EA" w:rsidRDefault="008813EA" w:rsidP="008813EA">
            <w:pPr>
              <w:rPr>
                <w:sz w:val="24"/>
                <w:szCs w:val="24"/>
              </w:rPr>
            </w:pPr>
            <w:r w:rsidRPr="008813EA">
              <w:rPr>
                <w:rFonts w:eastAsia="Comic Sans MS" w:cs="Comic Sans MS"/>
                <w:b/>
                <w:bCs/>
                <w:sz w:val="24"/>
                <w:szCs w:val="24"/>
              </w:rPr>
              <w:t>Share:</w:t>
            </w:r>
          </w:p>
          <w:p w:rsidR="008813EA" w:rsidRPr="008813EA" w:rsidRDefault="008813EA" w:rsidP="008813EA">
            <w:pPr>
              <w:rPr>
                <w:rFonts w:eastAsia="Comic Sans MS" w:cs="Comic Sans MS"/>
                <w:b/>
                <w:bCs/>
                <w:sz w:val="24"/>
                <w:szCs w:val="24"/>
              </w:rPr>
            </w:pPr>
          </w:p>
        </w:tc>
      </w:tr>
    </w:tbl>
    <w:p w:rsidR="001A43AA" w:rsidRDefault="001A43AA" w:rsidP="006344B4">
      <w:pPr>
        <w:pStyle w:val="NoSpacing"/>
        <w:rPr>
          <w:rFonts w:cstheme="minorHAnsi"/>
          <w:sz w:val="24"/>
          <w:szCs w:val="24"/>
        </w:rPr>
      </w:pPr>
    </w:p>
    <w:p w:rsidR="008813EA" w:rsidRDefault="008813EA" w:rsidP="006344B4">
      <w:pPr>
        <w:pStyle w:val="NoSpacing"/>
        <w:rPr>
          <w:rFonts w:cstheme="minorHAnsi"/>
          <w:sz w:val="24"/>
          <w:szCs w:val="24"/>
        </w:rPr>
      </w:pPr>
    </w:p>
    <w:p w:rsidR="008813EA" w:rsidRDefault="008813EA" w:rsidP="006344B4">
      <w:pPr>
        <w:pStyle w:val="NoSpacing"/>
        <w:rPr>
          <w:rFonts w:cstheme="minorHAnsi"/>
          <w:sz w:val="24"/>
          <w:szCs w:val="24"/>
        </w:rPr>
      </w:pPr>
    </w:p>
    <w:p w:rsidR="008813EA" w:rsidRDefault="008813EA" w:rsidP="006344B4">
      <w:pPr>
        <w:pStyle w:val="NoSpacing"/>
        <w:rPr>
          <w:rFonts w:cstheme="minorHAnsi"/>
          <w:sz w:val="24"/>
          <w:szCs w:val="24"/>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BF515E" w:rsidRPr="00BF515E" w:rsidTr="00BF515E">
        <w:tc>
          <w:tcPr>
            <w:tcW w:w="0" w:type="auto"/>
            <w:tcBorders>
              <w:top w:val="nil"/>
              <w:left w:val="nil"/>
              <w:bottom w:val="nil"/>
              <w:right w:val="nil"/>
            </w:tcBorders>
            <w:tcMar>
              <w:top w:w="0" w:type="dxa"/>
              <w:left w:w="108" w:type="dxa"/>
              <w:bottom w:w="0" w:type="dxa"/>
              <w:right w:w="108" w:type="dxa"/>
            </w:tcMar>
          </w:tcPr>
          <w:p w:rsidR="00BF515E" w:rsidRPr="008666E1" w:rsidRDefault="00BF515E" w:rsidP="008666E1">
            <w:pPr>
              <w:spacing w:after="0" w:line="240" w:lineRule="auto"/>
              <w:jc w:val="center"/>
              <w:rPr>
                <w:rFonts w:eastAsia="Trebuchet MS" w:cstheme="minorHAnsi"/>
                <w:b/>
                <w:bCs/>
                <w:sz w:val="40"/>
                <w:szCs w:val="40"/>
              </w:rPr>
            </w:pPr>
            <w:bookmarkStart w:id="28" w:name="ml18"/>
            <w:bookmarkEnd w:id="28"/>
            <w:r w:rsidRPr="008666E1">
              <w:rPr>
                <w:rFonts w:eastAsia="Verdana" w:cstheme="minorHAnsi"/>
                <w:b/>
                <w:bCs/>
                <w:color w:val="000000"/>
                <w:sz w:val="40"/>
                <w:szCs w:val="40"/>
              </w:rPr>
              <w:lastRenderedPageBreak/>
              <w:t>Unit 2 Mini Lesson 18</w:t>
            </w:r>
          </w:p>
        </w:tc>
      </w:tr>
    </w:tbl>
    <w:p w:rsidR="001A43AA" w:rsidRPr="00BF515E" w:rsidRDefault="001A43AA" w:rsidP="001A43AA">
      <w:pPr>
        <w:tabs>
          <w:tab w:val="left" w:pos="3900"/>
        </w:tabs>
        <w:spacing w:after="0" w:line="240" w:lineRule="auto"/>
        <w:rPr>
          <w:rFonts w:cstheme="minorHAnsi"/>
        </w:rPr>
      </w:pPr>
    </w:p>
    <w:tbl>
      <w:tblPr>
        <w:tblW w:w="5498" w:type="pct"/>
        <w:tblInd w:w="-432" w:type="dxa"/>
        <w:tblLook w:val="0000" w:firstRow="0" w:lastRow="0" w:firstColumn="0" w:lastColumn="0" w:noHBand="0" w:noVBand="0"/>
      </w:tblPr>
      <w:tblGrid>
        <w:gridCol w:w="2161"/>
        <w:gridCol w:w="8369"/>
      </w:tblGrid>
      <w:tr w:rsidR="005F579C" w:rsidRPr="005F579C" w:rsidTr="005F579C">
        <w:tc>
          <w:tcPr>
            <w:tcW w:w="1026" w:type="pct"/>
            <w:tcMar>
              <w:top w:w="0" w:type="dxa"/>
              <w:left w:w="108" w:type="dxa"/>
              <w:bottom w:w="0" w:type="dxa"/>
              <w:right w:w="108" w:type="dxa"/>
            </w:tcMar>
          </w:tcPr>
          <w:p w:rsidR="005F579C" w:rsidRPr="005F579C" w:rsidRDefault="005F579C" w:rsidP="005F579C">
            <w:pPr>
              <w:spacing w:after="0"/>
              <w:rPr>
                <w:sz w:val="24"/>
                <w:szCs w:val="24"/>
              </w:rPr>
            </w:pPr>
            <w:r w:rsidRPr="005F579C">
              <w:rPr>
                <w:rFonts w:eastAsia="Comic Sans MS" w:cs="Comic Sans MS"/>
                <w:b/>
                <w:bCs/>
                <w:sz w:val="24"/>
                <w:szCs w:val="24"/>
              </w:rPr>
              <w:t>Unit of Study:</w:t>
            </w:r>
          </w:p>
        </w:tc>
        <w:tc>
          <w:tcPr>
            <w:tcW w:w="3974" w:type="pct"/>
            <w:tcBorders>
              <w:bottom w:val="single" w:sz="12" w:space="0" w:color="000000"/>
            </w:tcBorders>
            <w:tcMar>
              <w:top w:w="0" w:type="dxa"/>
              <w:left w:w="108" w:type="dxa"/>
              <w:bottom w:w="0" w:type="dxa"/>
              <w:right w:w="108" w:type="dxa"/>
            </w:tcMar>
          </w:tcPr>
          <w:p w:rsidR="005F579C" w:rsidRPr="005F579C" w:rsidRDefault="005F579C" w:rsidP="005F579C">
            <w:pPr>
              <w:spacing w:after="0"/>
              <w:rPr>
                <w:sz w:val="24"/>
                <w:szCs w:val="24"/>
              </w:rPr>
            </w:pPr>
            <w:r w:rsidRPr="005F579C">
              <w:rPr>
                <w:rFonts w:eastAsia="Comic Sans MS" w:cs="Comic Sans MS"/>
                <w:bCs/>
                <w:sz w:val="24"/>
                <w:szCs w:val="24"/>
              </w:rPr>
              <w:t>Tackling trouble</w:t>
            </w:r>
          </w:p>
        </w:tc>
      </w:tr>
      <w:tr w:rsidR="005F579C" w:rsidRPr="005F579C" w:rsidTr="005F579C">
        <w:tc>
          <w:tcPr>
            <w:tcW w:w="1026" w:type="pct"/>
            <w:tcMar>
              <w:top w:w="0" w:type="dxa"/>
              <w:left w:w="108" w:type="dxa"/>
              <w:bottom w:w="0" w:type="dxa"/>
              <w:right w:w="108" w:type="dxa"/>
            </w:tcMar>
          </w:tcPr>
          <w:p w:rsidR="005F579C" w:rsidRPr="005F579C" w:rsidRDefault="005F579C" w:rsidP="005F579C">
            <w:pPr>
              <w:spacing w:after="0"/>
              <w:rPr>
                <w:sz w:val="24"/>
                <w:szCs w:val="24"/>
              </w:rPr>
            </w:pPr>
            <w:r w:rsidRPr="005F579C">
              <w:rPr>
                <w:rFonts w:eastAsia="Comic Sans MS" w:cs="Comic Sans MS"/>
                <w:b/>
                <w:bCs/>
                <w:sz w:val="24"/>
                <w:szCs w:val="24"/>
              </w:rPr>
              <w:t>Teaching point:</w:t>
            </w:r>
          </w:p>
        </w:tc>
        <w:tc>
          <w:tcPr>
            <w:tcW w:w="3974" w:type="pct"/>
            <w:tcBorders>
              <w:top w:val="single" w:sz="12" w:space="0" w:color="000000"/>
              <w:bottom w:val="single" w:sz="12" w:space="0" w:color="000000"/>
            </w:tcBorders>
            <w:tcMar>
              <w:top w:w="0" w:type="dxa"/>
              <w:left w:w="108" w:type="dxa"/>
              <w:bottom w:w="0" w:type="dxa"/>
              <w:right w:w="108" w:type="dxa"/>
            </w:tcMar>
          </w:tcPr>
          <w:p w:rsidR="005F579C" w:rsidRPr="005F579C" w:rsidRDefault="005F579C" w:rsidP="005F579C">
            <w:pPr>
              <w:spacing w:after="0"/>
              <w:rPr>
                <w:sz w:val="24"/>
                <w:szCs w:val="24"/>
              </w:rPr>
            </w:pPr>
            <w:r w:rsidRPr="005F579C">
              <w:rPr>
                <w:rFonts w:eastAsia="Comic Sans MS" w:cs="Comic Sans MS"/>
                <w:bCs/>
                <w:sz w:val="24"/>
                <w:szCs w:val="24"/>
              </w:rPr>
              <w:t xml:space="preserve">Readers help their partners by pointing out their mistakes.   </w:t>
            </w:r>
          </w:p>
        </w:tc>
      </w:tr>
      <w:tr w:rsidR="005F579C" w:rsidRPr="005F579C" w:rsidTr="005F579C">
        <w:tc>
          <w:tcPr>
            <w:tcW w:w="1026" w:type="pct"/>
            <w:tcMar>
              <w:top w:w="0" w:type="dxa"/>
              <w:left w:w="108" w:type="dxa"/>
              <w:bottom w:w="0" w:type="dxa"/>
              <w:right w:w="108" w:type="dxa"/>
            </w:tcMar>
          </w:tcPr>
          <w:p w:rsidR="005F579C" w:rsidRPr="005F579C" w:rsidRDefault="005F579C" w:rsidP="005F579C">
            <w:pPr>
              <w:spacing w:after="0"/>
              <w:rPr>
                <w:sz w:val="24"/>
                <w:szCs w:val="24"/>
              </w:rPr>
            </w:pPr>
            <w:r w:rsidRPr="005F579C">
              <w:rPr>
                <w:rFonts w:eastAsia="Comic Sans MS" w:cs="Comic Sans MS"/>
                <w:b/>
                <w:bCs/>
                <w:sz w:val="24"/>
                <w:szCs w:val="24"/>
              </w:rPr>
              <w:t>Standard:</w:t>
            </w:r>
          </w:p>
        </w:tc>
        <w:tc>
          <w:tcPr>
            <w:tcW w:w="3974" w:type="pct"/>
            <w:tcBorders>
              <w:top w:val="single" w:sz="12" w:space="0" w:color="000000"/>
              <w:bottom w:val="single" w:sz="12" w:space="0" w:color="000000"/>
            </w:tcBorders>
            <w:tcMar>
              <w:top w:w="0" w:type="dxa"/>
              <w:left w:w="108" w:type="dxa"/>
              <w:bottom w:w="0" w:type="dxa"/>
              <w:right w:w="108" w:type="dxa"/>
            </w:tcMar>
          </w:tcPr>
          <w:p w:rsidR="005F579C" w:rsidRPr="005F579C" w:rsidRDefault="005F579C" w:rsidP="005F579C">
            <w:pPr>
              <w:spacing w:after="0"/>
              <w:rPr>
                <w:sz w:val="24"/>
                <w:szCs w:val="24"/>
              </w:rPr>
            </w:pPr>
          </w:p>
        </w:tc>
      </w:tr>
      <w:tr w:rsidR="005F579C" w:rsidRPr="005F579C" w:rsidTr="005F579C">
        <w:tc>
          <w:tcPr>
            <w:tcW w:w="1026" w:type="pct"/>
            <w:tcMar>
              <w:top w:w="0" w:type="dxa"/>
              <w:left w:w="108" w:type="dxa"/>
              <w:bottom w:w="0" w:type="dxa"/>
              <w:right w:w="108" w:type="dxa"/>
            </w:tcMar>
          </w:tcPr>
          <w:p w:rsidR="005F579C" w:rsidRPr="005F579C" w:rsidRDefault="005F579C" w:rsidP="005F579C">
            <w:pPr>
              <w:spacing w:after="0"/>
              <w:rPr>
                <w:sz w:val="24"/>
                <w:szCs w:val="24"/>
              </w:rPr>
            </w:pPr>
            <w:r w:rsidRPr="005F579C">
              <w:rPr>
                <w:rFonts w:eastAsia="Comic Sans MS" w:cs="Comic Sans MS"/>
                <w:b/>
                <w:bCs/>
                <w:sz w:val="24"/>
                <w:szCs w:val="24"/>
              </w:rPr>
              <w:t>Text:</w:t>
            </w:r>
          </w:p>
        </w:tc>
        <w:tc>
          <w:tcPr>
            <w:tcW w:w="3974" w:type="pct"/>
            <w:tcBorders>
              <w:top w:val="single" w:sz="12" w:space="0" w:color="000000"/>
              <w:bottom w:val="single" w:sz="12" w:space="0" w:color="000000"/>
            </w:tcBorders>
            <w:tcMar>
              <w:top w:w="0" w:type="dxa"/>
              <w:left w:w="108" w:type="dxa"/>
              <w:bottom w:w="0" w:type="dxa"/>
              <w:right w:w="108" w:type="dxa"/>
            </w:tcMar>
          </w:tcPr>
          <w:p w:rsidR="005F579C" w:rsidRPr="005F579C" w:rsidRDefault="005F579C" w:rsidP="005F579C">
            <w:pPr>
              <w:spacing w:after="0"/>
              <w:rPr>
                <w:sz w:val="24"/>
                <w:szCs w:val="24"/>
              </w:rPr>
            </w:pPr>
          </w:p>
        </w:tc>
      </w:tr>
    </w:tbl>
    <w:p w:rsidR="005F579C" w:rsidRPr="005F579C" w:rsidRDefault="005F579C" w:rsidP="005F579C">
      <w:pPr>
        <w:spacing w:after="0"/>
        <w:rPr>
          <w:sz w:val="24"/>
          <w:szCs w:val="24"/>
        </w:rPr>
      </w:pPr>
    </w:p>
    <w:tbl>
      <w:tblPr>
        <w:tblW w:w="5498" w:type="pct"/>
        <w:tblInd w:w="-4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000" w:firstRow="0" w:lastRow="0" w:firstColumn="0" w:lastColumn="0" w:noHBand="0" w:noVBand="0"/>
      </w:tblPr>
      <w:tblGrid>
        <w:gridCol w:w="10530"/>
      </w:tblGrid>
      <w:tr w:rsidR="005F579C" w:rsidRPr="005F579C" w:rsidTr="00FD3F9B">
        <w:trPr>
          <w:trHeight w:val="3388"/>
        </w:trPr>
        <w:tc>
          <w:tcPr>
            <w:tcW w:w="5000" w:type="pct"/>
            <w:tcMar>
              <w:top w:w="0" w:type="dxa"/>
              <w:left w:w="108" w:type="dxa"/>
              <w:bottom w:w="0" w:type="dxa"/>
              <w:right w:w="108" w:type="dxa"/>
            </w:tcMar>
            <w:vAlign w:val="center"/>
          </w:tcPr>
          <w:p w:rsidR="005F579C" w:rsidRPr="005F579C" w:rsidRDefault="005F579C" w:rsidP="008B0506">
            <w:pPr>
              <w:rPr>
                <w:sz w:val="24"/>
                <w:szCs w:val="24"/>
              </w:rPr>
            </w:pPr>
            <w:r w:rsidRPr="005F579C">
              <w:rPr>
                <w:rFonts w:eastAsia="Verdana" w:cs="Verdana"/>
                <w:b/>
                <w:bCs/>
                <w:sz w:val="24"/>
                <w:szCs w:val="24"/>
              </w:rPr>
              <w:t>Mini-Lesson:  (</w:t>
            </w:r>
            <w:r w:rsidRPr="005F579C">
              <w:rPr>
                <w:rFonts w:eastAsia="Verdana" w:cs="Verdana"/>
                <w:sz w:val="24"/>
                <w:szCs w:val="24"/>
              </w:rPr>
              <w:t>7-10 minutes total)</w:t>
            </w:r>
          </w:p>
          <w:p w:rsidR="005F579C" w:rsidRPr="005F579C" w:rsidRDefault="005F579C" w:rsidP="005F579C">
            <w:pPr>
              <w:rPr>
                <w:sz w:val="24"/>
                <w:szCs w:val="24"/>
              </w:rPr>
            </w:pPr>
            <w:r w:rsidRPr="005F579C">
              <w:rPr>
                <w:rFonts w:eastAsia="Verdana" w:cs="Verdana"/>
                <w:b/>
                <w:bCs/>
                <w:i/>
                <w:iCs/>
                <w:sz w:val="24"/>
                <w:szCs w:val="24"/>
              </w:rPr>
              <w:t xml:space="preserve">Connection: </w:t>
            </w:r>
          </w:p>
          <w:p w:rsidR="005F579C" w:rsidRPr="005F579C" w:rsidRDefault="005F579C" w:rsidP="005F579C">
            <w:pPr>
              <w:rPr>
                <w:rFonts w:eastAsia="Verdana" w:cs="Verdana"/>
                <w:i/>
                <w:iCs/>
                <w:sz w:val="24"/>
                <w:szCs w:val="24"/>
              </w:rPr>
            </w:pPr>
            <w:r w:rsidRPr="005F579C">
              <w:rPr>
                <w:rFonts w:eastAsia="Verdana" w:cs="Verdana"/>
                <w:i/>
                <w:iCs/>
                <w:sz w:val="24"/>
                <w:szCs w:val="24"/>
              </w:rPr>
              <w:t>How this fits in with what we’ve been doing</w:t>
            </w:r>
            <w:r w:rsidRPr="005F579C">
              <w:rPr>
                <w:rFonts w:eastAsia="Verdana" w:cs="Verdana"/>
                <w:b/>
                <w:bCs/>
                <w:i/>
                <w:iCs/>
                <w:sz w:val="24"/>
                <w:szCs w:val="24"/>
              </w:rPr>
              <w:t xml:space="preserve"> </w:t>
            </w:r>
          </w:p>
          <w:p w:rsidR="005F579C" w:rsidRPr="005F579C" w:rsidRDefault="005F579C" w:rsidP="005F579C">
            <w:pPr>
              <w:rPr>
                <w:rFonts w:eastAsia="Verdana" w:cs="Verdana"/>
                <w:b/>
                <w:bCs/>
                <w:i/>
                <w:iCs/>
                <w:sz w:val="24"/>
                <w:szCs w:val="24"/>
              </w:rPr>
            </w:pPr>
            <w:r w:rsidRPr="005F579C">
              <w:rPr>
                <w:rFonts w:eastAsia="Verdana" w:cs="Verdana"/>
                <w:b/>
                <w:bCs/>
                <w:i/>
                <w:iCs/>
                <w:sz w:val="24"/>
                <w:szCs w:val="24"/>
              </w:rPr>
              <w:t>(</w:t>
            </w:r>
            <w:r w:rsidRPr="005F579C">
              <w:rPr>
                <w:rFonts w:eastAsia="Verdana" w:cs="Verdana"/>
                <w:i/>
                <w:iCs/>
                <w:sz w:val="24"/>
                <w:szCs w:val="24"/>
              </w:rPr>
              <w:t>1-2 minutes)</w:t>
            </w:r>
          </w:p>
          <w:p w:rsidR="005F579C" w:rsidRPr="005F579C" w:rsidRDefault="005F579C" w:rsidP="005F579C">
            <w:pPr>
              <w:rPr>
                <w:sz w:val="24"/>
                <w:szCs w:val="24"/>
              </w:rPr>
            </w:pPr>
            <w:r w:rsidRPr="005F579C">
              <w:rPr>
                <w:rFonts w:eastAsia="Verdana" w:cs="Verdana"/>
                <w:i/>
                <w:iCs/>
                <w:sz w:val="24"/>
                <w:szCs w:val="24"/>
              </w:rPr>
              <w:t xml:space="preserve">We’ve been learning about how to fix our mistakes and reread when we don’t understand.  Today we’re going to learn how to be coaches for our partners.  Coaches use a nice voice to say “check that” when they hear their partner make a mistake.  </w:t>
            </w:r>
          </w:p>
        </w:tc>
      </w:tr>
      <w:tr w:rsidR="005F579C" w:rsidRPr="005F579C" w:rsidTr="005F579C">
        <w:tc>
          <w:tcPr>
            <w:tcW w:w="5000" w:type="pct"/>
            <w:tcMar>
              <w:top w:w="0" w:type="dxa"/>
              <w:left w:w="108" w:type="dxa"/>
              <w:bottom w:w="0" w:type="dxa"/>
              <w:right w:w="108" w:type="dxa"/>
            </w:tcMar>
            <w:vAlign w:val="center"/>
          </w:tcPr>
          <w:p w:rsidR="005F579C" w:rsidRPr="005F579C" w:rsidRDefault="005F579C" w:rsidP="005F579C">
            <w:pPr>
              <w:rPr>
                <w:sz w:val="24"/>
                <w:szCs w:val="24"/>
              </w:rPr>
            </w:pPr>
            <w:r w:rsidRPr="005F579C">
              <w:rPr>
                <w:rFonts w:eastAsia="Verdana" w:cs="Verdana"/>
                <w:b/>
                <w:bCs/>
                <w:i/>
                <w:iCs/>
                <w:sz w:val="24"/>
                <w:szCs w:val="24"/>
              </w:rPr>
              <w:t xml:space="preserve">Teach: </w:t>
            </w:r>
          </w:p>
          <w:p w:rsidR="005F579C" w:rsidRPr="005F579C" w:rsidRDefault="005F579C" w:rsidP="005F579C">
            <w:pPr>
              <w:numPr>
                <w:ilvl w:val="0"/>
                <w:numId w:val="26"/>
              </w:numPr>
              <w:tabs>
                <w:tab w:val="clear" w:pos="0"/>
                <w:tab w:val="num" w:pos="1080"/>
                <w:tab w:val="num" w:pos="1152"/>
              </w:tabs>
              <w:spacing w:after="0" w:line="240" w:lineRule="auto"/>
              <w:ind w:left="1080" w:hanging="144"/>
              <w:rPr>
                <w:rFonts w:eastAsia="Verdana" w:cs="Verdana"/>
                <w:i/>
                <w:iCs/>
                <w:sz w:val="24"/>
                <w:szCs w:val="24"/>
              </w:rPr>
            </w:pPr>
            <w:r w:rsidRPr="005F579C">
              <w:rPr>
                <w:rFonts w:eastAsia="Verdana" w:cs="Verdana"/>
                <w:i/>
                <w:iCs/>
                <w:sz w:val="24"/>
                <w:szCs w:val="24"/>
              </w:rPr>
              <w:t>Demonstration</w:t>
            </w:r>
          </w:p>
          <w:p w:rsidR="005F579C" w:rsidRPr="005F579C" w:rsidRDefault="005F579C" w:rsidP="008B0506">
            <w:pPr>
              <w:rPr>
                <w:rFonts w:eastAsia="Verdana" w:cs="Verdana"/>
                <w:i/>
                <w:iCs/>
                <w:sz w:val="24"/>
                <w:szCs w:val="24"/>
              </w:rPr>
            </w:pPr>
            <w:r w:rsidRPr="005F579C">
              <w:rPr>
                <w:rFonts w:eastAsia="Verdana" w:cs="Verdana"/>
                <w:i/>
                <w:iCs/>
                <w:sz w:val="24"/>
                <w:szCs w:val="24"/>
              </w:rPr>
              <w:t xml:space="preserve">With a big book use another student to help model.  Teacher reads and makes an explicit mistake.  The student nicely taps the page and says “check that.”  </w:t>
            </w:r>
            <w:proofErr w:type="gramStart"/>
            <w:r w:rsidRPr="005F579C">
              <w:rPr>
                <w:rFonts w:eastAsia="Verdana" w:cs="Verdana"/>
                <w:i/>
                <w:iCs/>
                <w:sz w:val="24"/>
                <w:szCs w:val="24"/>
              </w:rPr>
              <w:t>Teacher  stops</w:t>
            </w:r>
            <w:proofErr w:type="gramEnd"/>
            <w:r w:rsidRPr="005F579C">
              <w:rPr>
                <w:rFonts w:eastAsia="Verdana" w:cs="Verdana"/>
                <w:i/>
                <w:iCs/>
                <w:sz w:val="24"/>
                <w:szCs w:val="24"/>
              </w:rPr>
              <w:t xml:space="preserve">, briefly uses a picture cue to think aloud and correct the error.  She rereads and goes on.  Do this again on the next page.   Then turns to class, calls attention to what just happened: “So, I made a mistake and _____nicely tapped the page and said “Check that.”  She was being a good coach because good coaches nicely </w:t>
            </w:r>
            <w:r w:rsidRPr="005F579C">
              <w:rPr>
                <w:rFonts w:eastAsia="Comic Sans MS" w:cs="Comic Sans MS"/>
                <w:sz w:val="24"/>
                <w:szCs w:val="24"/>
              </w:rPr>
              <w:t>help their partners find mistakes when they read.”</w:t>
            </w:r>
          </w:p>
          <w:p w:rsidR="005F579C" w:rsidRPr="005F579C" w:rsidRDefault="005F579C" w:rsidP="008B0506">
            <w:pPr>
              <w:rPr>
                <w:rFonts w:eastAsia="Comic Sans MS" w:cs="Comic Sans MS"/>
                <w:sz w:val="24"/>
                <w:szCs w:val="24"/>
              </w:rPr>
            </w:pPr>
          </w:p>
          <w:p w:rsidR="005F579C" w:rsidRPr="005F579C" w:rsidRDefault="005F579C" w:rsidP="005F579C">
            <w:pPr>
              <w:numPr>
                <w:ilvl w:val="0"/>
                <w:numId w:val="26"/>
              </w:numPr>
              <w:tabs>
                <w:tab w:val="clear" w:pos="0"/>
                <w:tab w:val="num" w:pos="1080"/>
                <w:tab w:val="num" w:pos="1152"/>
              </w:tabs>
              <w:spacing w:after="0" w:line="240" w:lineRule="auto"/>
              <w:ind w:left="1080" w:hanging="144"/>
              <w:rPr>
                <w:rFonts w:eastAsia="Verdana" w:cs="Verdana"/>
                <w:i/>
                <w:iCs/>
                <w:sz w:val="24"/>
                <w:szCs w:val="24"/>
              </w:rPr>
            </w:pPr>
            <w:r w:rsidRPr="005F579C">
              <w:rPr>
                <w:rFonts w:eastAsia="Verdana" w:cs="Verdana"/>
                <w:i/>
                <w:iCs/>
                <w:sz w:val="24"/>
                <w:szCs w:val="24"/>
              </w:rPr>
              <w:t>Guided Practice</w:t>
            </w:r>
          </w:p>
          <w:p w:rsidR="005F579C" w:rsidRPr="005F579C" w:rsidRDefault="005F579C" w:rsidP="005F579C">
            <w:pPr>
              <w:numPr>
                <w:ilvl w:val="0"/>
                <w:numId w:val="26"/>
              </w:numPr>
              <w:tabs>
                <w:tab w:val="clear" w:pos="0"/>
                <w:tab w:val="num" w:pos="1080"/>
                <w:tab w:val="num" w:pos="1152"/>
              </w:tabs>
              <w:spacing w:after="0" w:line="240" w:lineRule="auto"/>
              <w:ind w:left="1080" w:hanging="144"/>
              <w:rPr>
                <w:rFonts w:eastAsia="Verdana" w:cs="Verdana"/>
                <w:i/>
                <w:iCs/>
                <w:sz w:val="24"/>
                <w:szCs w:val="24"/>
              </w:rPr>
            </w:pPr>
            <w:r w:rsidRPr="005F579C">
              <w:rPr>
                <w:rFonts w:eastAsia="Verdana" w:cs="Verdana"/>
                <w:i/>
                <w:iCs/>
                <w:sz w:val="24"/>
                <w:szCs w:val="24"/>
              </w:rPr>
              <w:t>Explicitly telling &amp; showing an example</w:t>
            </w:r>
          </w:p>
          <w:p w:rsidR="005F579C" w:rsidRPr="005F579C" w:rsidRDefault="005F579C" w:rsidP="005F579C">
            <w:pPr>
              <w:numPr>
                <w:ilvl w:val="0"/>
                <w:numId w:val="26"/>
              </w:numPr>
              <w:tabs>
                <w:tab w:val="clear" w:pos="0"/>
                <w:tab w:val="num" w:pos="1080"/>
                <w:tab w:val="num" w:pos="1152"/>
              </w:tabs>
              <w:spacing w:after="0" w:line="240" w:lineRule="auto"/>
              <w:ind w:left="1080" w:hanging="144"/>
              <w:rPr>
                <w:rFonts w:eastAsia="Verdana" w:cs="Verdana"/>
                <w:i/>
                <w:iCs/>
                <w:sz w:val="24"/>
                <w:szCs w:val="24"/>
              </w:rPr>
            </w:pPr>
            <w:r w:rsidRPr="005F579C">
              <w:rPr>
                <w:rFonts w:eastAsia="Verdana" w:cs="Verdana"/>
                <w:i/>
                <w:iCs/>
                <w:sz w:val="24"/>
                <w:szCs w:val="24"/>
              </w:rPr>
              <w:t>Inquiry</w:t>
            </w:r>
          </w:p>
          <w:p w:rsidR="005F579C" w:rsidRPr="005F579C" w:rsidRDefault="005F579C" w:rsidP="005F579C">
            <w:pPr>
              <w:ind w:left="1080"/>
              <w:rPr>
                <w:rFonts w:eastAsia="Verdana" w:cs="Verdana"/>
                <w:i/>
                <w:iCs/>
                <w:sz w:val="24"/>
                <w:szCs w:val="24"/>
              </w:rPr>
            </w:pPr>
            <w:r>
              <w:rPr>
                <w:rFonts w:eastAsia="Verdana" w:cs="Verdana"/>
                <w:i/>
                <w:iCs/>
                <w:sz w:val="24"/>
                <w:szCs w:val="24"/>
              </w:rPr>
              <w:t xml:space="preserve"> (5-6 minutes)</w:t>
            </w:r>
          </w:p>
        </w:tc>
      </w:tr>
      <w:tr w:rsidR="005F579C" w:rsidRPr="005F579C" w:rsidTr="005F579C">
        <w:tc>
          <w:tcPr>
            <w:tcW w:w="5000" w:type="pct"/>
            <w:tcMar>
              <w:top w:w="0" w:type="dxa"/>
              <w:left w:w="108" w:type="dxa"/>
              <w:bottom w:w="0" w:type="dxa"/>
              <w:right w:w="108" w:type="dxa"/>
            </w:tcMar>
            <w:vAlign w:val="center"/>
          </w:tcPr>
          <w:p w:rsidR="005F579C" w:rsidRPr="005F579C" w:rsidRDefault="005F579C" w:rsidP="005F579C">
            <w:pPr>
              <w:rPr>
                <w:sz w:val="24"/>
                <w:szCs w:val="24"/>
              </w:rPr>
            </w:pPr>
            <w:r w:rsidRPr="005F579C">
              <w:rPr>
                <w:rFonts w:eastAsia="Verdana" w:cs="Verdana"/>
                <w:b/>
                <w:bCs/>
                <w:i/>
                <w:iCs/>
                <w:sz w:val="24"/>
                <w:szCs w:val="24"/>
              </w:rPr>
              <w:t xml:space="preserve">Active Involvement: </w:t>
            </w:r>
          </w:p>
          <w:p w:rsidR="005F579C" w:rsidRPr="005F579C" w:rsidRDefault="005F579C" w:rsidP="005F579C">
            <w:pPr>
              <w:rPr>
                <w:rFonts w:eastAsia="Verdana" w:cs="Verdana"/>
                <w:i/>
                <w:iCs/>
                <w:sz w:val="24"/>
                <w:szCs w:val="24"/>
              </w:rPr>
            </w:pPr>
            <w:r w:rsidRPr="005F579C">
              <w:rPr>
                <w:rFonts w:eastAsia="Verdana" w:cs="Verdana"/>
                <w:i/>
                <w:iCs/>
                <w:sz w:val="24"/>
                <w:szCs w:val="24"/>
              </w:rPr>
              <w:t xml:space="preserve">Students partner share or make a plan in their minds… (2-3 minutes)r </w:t>
            </w:r>
          </w:p>
          <w:p w:rsidR="005F579C" w:rsidRPr="005F579C" w:rsidRDefault="005F579C" w:rsidP="008B0506">
            <w:pPr>
              <w:rPr>
                <w:rFonts w:eastAsia="Verdana" w:cs="Verdana"/>
                <w:i/>
                <w:iCs/>
                <w:sz w:val="24"/>
                <w:szCs w:val="24"/>
              </w:rPr>
            </w:pPr>
            <w:r w:rsidRPr="005F579C">
              <w:rPr>
                <w:rFonts w:eastAsia="Verdana" w:cs="Verdana"/>
                <w:i/>
                <w:iCs/>
                <w:sz w:val="24"/>
                <w:szCs w:val="24"/>
              </w:rPr>
              <w:t xml:space="preserve">Turn to your partner, use your hand as a “book” and take turns tapping your partner’s “book” and saying “check that” in a nice voice.  Call attention back to the big book.  Make one more obvious mistake and </w:t>
            </w:r>
            <w:r w:rsidRPr="005F579C">
              <w:rPr>
                <w:rFonts w:eastAsia="Verdana" w:cs="Verdana"/>
                <w:i/>
                <w:iCs/>
                <w:sz w:val="24"/>
                <w:szCs w:val="24"/>
              </w:rPr>
              <w:lastRenderedPageBreak/>
              <w:t xml:space="preserve">have kids tap the air and say “check that” in a nice voice. </w:t>
            </w:r>
            <w:r>
              <w:rPr>
                <w:rFonts w:eastAsia="Verdana" w:cs="Verdana"/>
                <w:i/>
                <w:iCs/>
                <w:sz w:val="24"/>
                <w:szCs w:val="24"/>
              </w:rPr>
              <w:t xml:space="preserve"> </w:t>
            </w:r>
          </w:p>
        </w:tc>
      </w:tr>
      <w:tr w:rsidR="005F579C" w:rsidRPr="005F579C" w:rsidTr="005F579C">
        <w:tc>
          <w:tcPr>
            <w:tcW w:w="5000" w:type="pct"/>
            <w:tcMar>
              <w:top w:w="0" w:type="dxa"/>
              <w:left w:w="108" w:type="dxa"/>
              <w:bottom w:w="0" w:type="dxa"/>
              <w:right w:w="108" w:type="dxa"/>
            </w:tcMar>
            <w:vAlign w:val="center"/>
          </w:tcPr>
          <w:p w:rsidR="005F579C" w:rsidRPr="005F579C" w:rsidRDefault="005F579C" w:rsidP="005F579C">
            <w:pPr>
              <w:rPr>
                <w:sz w:val="24"/>
                <w:szCs w:val="24"/>
              </w:rPr>
            </w:pPr>
            <w:r w:rsidRPr="005F579C">
              <w:rPr>
                <w:rFonts w:eastAsia="Verdana" w:cs="Verdana"/>
                <w:b/>
                <w:bCs/>
                <w:i/>
                <w:iCs/>
                <w:sz w:val="24"/>
                <w:szCs w:val="24"/>
              </w:rPr>
              <w:lastRenderedPageBreak/>
              <w:t xml:space="preserve">Link: </w:t>
            </w:r>
          </w:p>
          <w:p w:rsidR="005F579C" w:rsidRPr="005F579C" w:rsidRDefault="005F579C" w:rsidP="005F579C">
            <w:pPr>
              <w:rPr>
                <w:rFonts w:eastAsia="Verdana" w:cs="Verdana"/>
                <w:i/>
                <w:iCs/>
                <w:sz w:val="24"/>
                <w:szCs w:val="24"/>
              </w:rPr>
            </w:pPr>
            <w:r w:rsidRPr="005F579C">
              <w:rPr>
                <w:rFonts w:eastAsia="Verdana" w:cs="Verdana"/>
                <w:i/>
                <w:iCs/>
                <w:sz w:val="24"/>
                <w:szCs w:val="24"/>
              </w:rPr>
              <w:t>Send students off with a purpose… (1-2 minutes)</w:t>
            </w:r>
          </w:p>
          <w:p w:rsidR="005F579C" w:rsidRPr="005F579C" w:rsidRDefault="005F579C" w:rsidP="005F579C">
            <w:pPr>
              <w:rPr>
                <w:rFonts w:eastAsia="Verdana" w:cs="Verdana"/>
                <w:i/>
                <w:iCs/>
                <w:sz w:val="24"/>
                <w:szCs w:val="24"/>
              </w:rPr>
            </w:pPr>
            <w:r w:rsidRPr="005F579C">
              <w:rPr>
                <w:rFonts w:eastAsia="Verdana" w:cs="Verdana"/>
                <w:i/>
                <w:iCs/>
                <w:sz w:val="24"/>
                <w:szCs w:val="24"/>
              </w:rPr>
              <w:t>Send kids off with a partner to practice catching each other’s mistakes and saying “check that” with a tap on the bo</w:t>
            </w:r>
            <w:r>
              <w:rPr>
                <w:rFonts w:eastAsia="Verdana" w:cs="Verdana"/>
                <w:i/>
                <w:iCs/>
                <w:sz w:val="24"/>
                <w:szCs w:val="24"/>
              </w:rPr>
              <w:t xml:space="preserve">ok.  (5 min. practice or so).  </w:t>
            </w:r>
          </w:p>
        </w:tc>
      </w:tr>
      <w:tr w:rsidR="005F579C" w:rsidRPr="005F579C" w:rsidTr="005F579C">
        <w:tc>
          <w:tcPr>
            <w:tcW w:w="5000" w:type="pct"/>
            <w:tcMar>
              <w:top w:w="0" w:type="dxa"/>
              <w:left w:w="108" w:type="dxa"/>
              <w:bottom w:w="0" w:type="dxa"/>
              <w:right w:w="108" w:type="dxa"/>
            </w:tcMar>
            <w:vAlign w:val="center"/>
          </w:tcPr>
          <w:p w:rsidR="005F579C" w:rsidRDefault="005F579C" w:rsidP="008B0506">
            <w:pPr>
              <w:rPr>
                <w:rFonts w:eastAsia="Verdana" w:cs="Verdana"/>
                <w:b/>
                <w:bCs/>
                <w:sz w:val="24"/>
                <w:szCs w:val="24"/>
              </w:rPr>
            </w:pPr>
            <w:r w:rsidRPr="005F579C">
              <w:rPr>
                <w:rFonts w:eastAsia="Verdana" w:cs="Verdana"/>
                <w:b/>
                <w:bCs/>
                <w:sz w:val="24"/>
                <w:szCs w:val="24"/>
              </w:rPr>
              <w:t xml:space="preserve">Mid-Workshop Teaching Point:  </w:t>
            </w:r>
          </w:p>
          <w:p w:rsidR="005F579C" w:rsidRPr="005F579C" w:rsidRDefault="005F579C" w:rsidP="008B0506">
            <w:pPr>
              <w:rPr>
                <w:sz w:val="24"/>
                <w:szCs w:val="24"/>
              </w:rPr>
            </w:pPr>
            <w:r w:rsidRPr="005F579C">
              <w:rPr>
                <w:rFonts w:eastAsia="Verdana" w:cs="Verdana"/>
                <w:b/>
                <w:bCs/>
                <w:sz w:val="24"/>
                <w:szCs w:val="24"/>
              </w:rPr>
              <w:t xml:space="preserve">Remember, you need to listen to your partner and be looking at their book to catch any mistakes that they make.  Then, tap their book and nicely say “check that.” </w:t>
            </w:r>
          </w:p>
          <w:p w:rsidR="005F579C" w:rsidRPr="005F579C" w:rsidRDefault="005F579C" w:rsidP="008B0506">
            <w:pPr>
              <w:rPr>
                <w:rFonts w:eastAsia="Verdana" w:cs="Verdana"/>
                <w:b/>
                <w:bCs/>
                <w:sz w:val="24"/>
                <w:szCs w:val="24"/>
              </w:rPr>
            </w:pPr>
          </w:p>
        </w:tc>
      </w:tr>
      <w:tr w:rsidR="005F579C" w:rsidRPr="005F579C" w:rsidTr="005F579C">
        <w:tc>
          <w:tcPr>
            <w:tcW w:w="5000" w:type="pct"/>
            <w:tcMar>
              <w:top w:w="0" w:type="dxa"/>
              <w:left w:w="108" w:type="dxa"/>
              <w:bottom w:w="0" w:type="dxa"/>
              <w:right w:w="108" w:type="dxa"/>
            </w:tcMar>
          </w:tcPr>
          <w:p w:rsidR="005F579C" w:rsidRPr="005F579C" w:rsidRDefault="005F579C" w:rsidP="008B0506">
            <w:pPr>
              <w:rPr>
                <w:sz w:val="24"/>
                <w:szCs w:val="24"/>
              </w:rPr>
            </w:pPr>
            <w:r w:rsidRPr="005F579C">
              <w:rPr>
                <w:rFonts w:eastAsia="Verdana" w:cs="Verdana"/>
                <w:b/>
                <w:bCs/>
                <w:sz w:val="24"/>
                <w:szCs w:val="24"/>
              </w:rPr>
              <w:t>Share:</w:t>
            </w:r>
          </w:p>
          <w:p w:rsidR="005F579C" w:rsidRPr="005F579C" w:rsidRDefault="005F579C" w:rsidP="008B0506">
            <w:pPr>
              <w:rPr>
                <w:rFonts w:eastAsia="Verdana" w:cs="Verdana"/>
                <w:b/>
                <w:bCs/>
                <w:sz w:val="24"/>
                <w:szCs w:val="24"/>
              </w:rPr>
            </w:pPr>
            <w:r w:rsidRPr="005F579C">
              <w:rPr>
                <w:rFonts w:eastAsia="Verdana" w:cs="Verdana"/>
                <w:b/>
                <w:bCs/>
                <w:sz w:val="24"/>
                <w:szCs w:val="24"/>
              </w:rPr>
              <w:t xml:space="preserve">Pick 2 partners that did a nice job and demonstrate it.  </w:t>
            </w:r>
          </w:p>
        </w:tc>
      </w:tr>
    </w:tbl>
    <w:p w:rsidR="001A43AA" w:rsidRDefault="001A43AA">
      <w:pPr>
        <w:rPr>
          <w:rFonts w:cstheme="minorHAnsi"/>
          <w:sz w:val="24"/>
          <w:szCs w:val="24"/>
        </w:rPr>
      </w:pPr>
    </w:p>
    <w:p w:rsidR="00DF102F" w:rsidRDefault="00DF102F">
      <w:pPr>
        <w:rPr>
          <w:rFonts w:cstheme="minorHAnsi"/>
          <w:sz w:val="24"/>
          <w:szCs w:val="24"/>
        </w:rPr>
      </w:pPr>
      <w:r>
        <w:rPr>
          <w:rFonts w:cstheme="minorHAnsi"/>
          <w:sz w:val="24"/>
          <w:szCs w:val="24"/>
        </w:rPr>
        <w:br w:type="page"/>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DF102F" w:rsidRPr="00DF102F" w:rsidTr="00DF102F">
        <w:tc>
          <w:tcPr>
            <w:tcW w:w="0" w:type="auto"/>
            <w:tcBorders>
              <w:top w:val="nil"/>
              <w:left w:val="nil"/>
              <w:bottom w:val="nil"/>
              <w:right w:val="nil"/>
            </w:tcBorders>
            <w:tcMar>
              <w:top w:w="0" w:type="dxa"/>
              <w:left w:w="108" w:type="dxa"/>
              <w:bottom w:w="0" w:type="dxa"/>
              <w:right w:w="108" w:type="dxa"/>
            </w:tcMar>
          </w:tcPr>
          <w:p w:rsidR="00DF102F" w:rsidRPr="008666E1" w:rsidRDefault="00DF102F" w:rsidP="00DF102F">
            <w:pPr>
              <w:pStyle w:val="NoSpacing"/>
              <w:jc w:val="center"/>
              <w:rPr>
                <w:rFonts w:ascii="Calibri" w:eastAsia="Trebuchet MS" w:hAnsi="Calibri" w:cs="Times New Roman"/>
                <w:b/>
                <w:sz w:val="40"/>
                <w:szCs w:val="40"/>
              </w:rPr>
            </w:pPr>
            <w:bookmarkStart w:id="29" w:name="ml19"/>
            <w:bookmarkEnd w:id="29"/>
            <w:r w:rsidRPr="008666E1">
              <w:rPr>
                <w:b/>
                <w:sz w:val="40"/>
                <w:szCs w:val="40"/>
              </w:rPr>
              <w:lastRenderedPageBreak/>
              <w:t>Unit 2 Mini Lesson 19</w:t>
            </w:r>
          </w:p>
        </w:tc>
      </w:tr>
    </w:tbl>
    <w:p w:rsidR="00DF102F" w:rsidRPr="00DF102F" w:rsidRDefault="00DF102F" w:rsidP="00DF102F">
      <w:pPr>
        <w:tabs>
          <w:tab w:val="left" w:pos="3900"/>
        </w:tabs>
        <w:spacing w:after="0" w:line="240" w:lineRule="auto"/>
        <w:rPr>
          <w:rFonts w:ascii="Calibri" w:eastAsia="Calibri" w:hAnsi="Calibri" w:cs="Calibri"/>
        </w:rPr>
      </w:pPr>
    </w:p>
    <w:tbl>
      <w:tblPr>
        <w:tblW w:w="5592" w:type="pct"/>
        <w:tblInd w:w="-522" w:type="dxa"/>
        <w:tblBorders>
          <w:bottom w:val="single" w:sz="12" w:space="0" w:color="000000"/>
          <w:insideH w:val="single" w:sz="12" w:space="0" w:color="000000"/>
        </w:tblBorders>
        <w:tblLook w:val="0000" w:firstRow="0" w:lastRow="0" w:firstColumn="0" w:lastColumn="0" w:noHBand="0" w:noVBand="0"/>
      </w:tblPr>
      <w:tblGrid>
        <w:gridCol w:w="2161"/>
        <w:gridCol w:w="8549"/>
      </w:tblGrid>
      <w:tr w:rsidR="005F579C" w:rsidRPr="005F579C" w:rsidTr="005F579C">
        <w:tc>
          <w:tcPr>
            <w:tcW w:w="1009" w:type="pct"/>
            <w:tcBorders>
              <w:top w:val="nil"/>
              <w:bottom w:val="nil"/>
            </w:tcBorders>
            <w:tcMar>
              <w:top w:w="0" w:type="dxa"/>
              <w:left w:w="108" w:type="dxa"/>
              <w:bottom w:w="0" w:type="dxa"/>
              <w:right w:w="108" w:type="dxa"/>
            </w:tcMar>
          </w:tcPr>
          <w:p w:rsidR="005F579C" w:rsidRPr="005F579C" w:rsidRDefault="005F579C" w:rsidP="005F579C">
            <w:pPr>
              <w:spacing w:after="0"/>
              <w:rPr>
                <w:sz w:val="24"/>
                <w:szCs w:val="24"/>
              </w:rPr>
            </w:pPr>
            <w:r w:rsidRPr="005F579C">
              <w:rPr>
                <w:rFonts w:eastAsia="Comic Sans MS" w:cs="Comic Sans MS"/>
                <w:b/>
                <w:bCs/>
                <w:sz w:val="24"/>
                <w:szCs w:val="24"/>
              </w:rPr>
              <w:t>Unit of Study:</w:t>
            </w:r>
          </w:p>
        </w:tc>
        <w:tc>
          <w:tcPr>
            <w:tcW w:w="3991" w:type="pct"/>
            <w:tcMar>
              <w:top w:w="0" w:type="dxa"/>
              <w:left w:w="108" w:type="dxa"/>
              <w:bottom w:w="0" w:type="dxa"/>
              <w:right w:w="108" w:type="dxa"/>
            </w:tcMar>
          </w:tcPr>
          <w:p w:rsidR="005F579C" w:rsidRPr="005F579C" w:rsidRDefault="005F579C" w:rsidP="005F579C">
            <w:pPr>
              <w:spacing w:after="0"/>
              <w:rPr>
                <w:sz w:val="24"/>
                <w:szCs w:val="24"/>
              </w:rPr>
            </w:pPr>
            <w:r w:rsidRPr="005F579C">
              <w:rPr>
                <w:rFonts w:eastAsia="Comic Sans MS" w:cs="Comic Sans MS"/>
                <w:b/>
                <w:bCs/>
                <w:sz w:val="24"/>
                <w:szCs w:val="24"/>
              </w:rPr>
              <w:t>Tackling trouble</w:t>
            </w:r>
          </w:p>
        </w:tc>
      </w:tr>
      <w:tr w:rsidR="005F579C" w:rsidRPr="005F579C" w:rsidTr="005F579C">
        <w:tc>
          <w:tcPr>
            <w:tcW w:w="1009" w:type="pct"/>
            <w:tcBorders>
              <w:top w:val="nil"/>
              <w:bottom w:val="nil"/>
            </w:tcBorders>
            <w:tcMar>
              <w:top w:w="0" w:type="dxa"/>
              <w:left w:w="108" w:type="dxa"/>
              <w:bottom w:w="0" w:type="dxa"/>
              <w:right w:w="108" w:type="dxa"/>
            </w:tcMar>
          </w:tcPr>
          <w:p w:rsidR="005F579C" w:rsidRPr="005F579C" w:rsidRDefault="005F579C" w:rsidP="005F579C">
            <w:pPr>
              <w:spacing w:after="0"/>
              <w:rPr>
                <w:sz w:val="24"/>
                <w:szCs w:val="24"/>
              </w:rPr>
            </w:pPr>
            <w:r w:rsidRPr="005F579C">
              <w:rPr>
                <w:rFonts w:eastAsia="Comic Sans MS" w:cs="Comic Sans MS"/>
                <w:b/>
                <w:bCs/>
                <w:sz w:val="24"/>
                <w:szCs w:val="24"/>
              </w:rPr>
              <w:t>Teaching point:</w:t>
            </w:r>
          </w:p>
        </w:tc>
        <w:tc>
          <w:tcPr>
            <w:tcW w:w="3991" w:type="pct"/>
            <w:tcMar>
              <w:top w:w="0" w:type="dxa"/>
              <w:left w:w="108" w:type="dxa"/>
              <w:bottom w:w="0" w:type="dxa"/>
              <w:right w:w="108" w:type="dxa"/>
            </w:tcMar>
          </w:tcPr>
          <w:p w:rsidR="005F579C" w:rsidRPr="005F579C" w:rsidRDefault="005F579C" w:rsidP="005F579C">
            <w:pPr>
              <w:spacing w:after="0"/>
              <w:rPr>
                <w:sz w:val="24"/>
                <w:szCs w:val="24"/>
              </w:rPr>
            </w:pPr>
            <w:r w:rsidRPr="005F579C">
              <w:rPr>
                <w:rFonts w:eastAsia="Comic Sans MS" w:cs="Comic Sans MS"/>
                <w:b/>
                <w:bCs/>
                <w:sz w:val="24"/>
                <w:szCs w:val="24"/>
              </w:rPr>
              <w:t xml:space="preserve">Readers understand what they read about by retelling the story with their partner.  </w:t>
            </w:r>
          </w:p>
        </w:tc>
      </w:tr>
      <w:tr w:rsidR="005F579C" w:rsidRPr="005F579C" w:rsidTr="005F579C">
        <w:tc>
          <w:tcPr>
            <w:tcW w:w="1009" w:type="pct"/>
            <w:tcBorders>
              <w:top w:val="nil"/>
              <w:bottom w:val="nil"/>
            </w:tcBorders>
            <w:tcMar>
              <w:top w:w="0" w:type="dxa"/>
              <w:left w:w="108" w:type="dxa"/>
              <w:bottom w:w="0" w:type="dxa"/>
              <w:right w:w="108" w:type="dxa"/>
            </w:tcMar>
          </w:tcPr>
          <w:p w:rsidR="005F579C" w:rsidRPr="005F579C" w:rsidRDefault="005F579C" w:rsidP="005F579C">
            <w:pPr>
              <w:spacing w:after="0"/>
              <w:rPr>
                <w:sz w:val="24"/>
                <w:szCs w:val="24"/>
              </w:rPr>
            </w:pPr>
            <w:r w:rsidRPr="005F579C">
              <w:rPr>
                <w:rFonts w:eastAsia="Comic Sans MS" w:cs="Comic Sans MS"/>
                <w:b/>
                <w:bCs/>
                <w:sz w:val="24"/>
                <w:szCs w:val="24"/>
              </w:rPr>
              <w:t>Standard:</w:t>
            </w:r>
          </w:p>
        </w:tc>
        <w:tc>
          <w:tcPr>
            <w:tcW w:w="3991" w:type="pct"/>
            <w:tcMar>
              <w:top w:w="0" w:type="dxa"/>
              <w:left w:w="108" w:type="dxa"/>
              <w:bottom w:w="0" w:type="dxa"/>
              <w:right w:w="108" w:type="dxa"/>
            </w:tcMar>
          </w:tcPr>
          <w:p w:rsidR="005F579C" w:rsidRPr="005F579C" w:rsidRDefault="005F579C" w:rsidP="005F579C">
            <w:pPr>
              <w:tabs>
                <w:tab w:val="left" w:pos="1170"/>
              </w:tabs>
              <w:autoSpaceDE w:val="0"/>
              <w:autoSpaceDN w:val="0"/>
              <w:adjustRightInd w:val="0"/>
              <w:spacing w:before="120" w:after="0"/>
              <w:ind w:right="450"/>
              <w:rPr>
                <w:rFonts w:cs="Arial"/>
                <w:sz w:val="24"/>
                <w:szCs w:val="24"/>
              </w:rPr>
            </w:pPr>
            <w:proofErr w:type="gramStart"/>
            <w:r w:rsidRPr="005F579C">
              <w:rPr>
                <w:rFonts w:cs="Arial"/>
                <w:sz w:val="24"/>
                <w:szCs w:val="24"/>
              </w:rPr>
              <w:t>1.RL.2</w:t>
            </w:r>
            <w:proofErr w:type="gramEnd"/>
            <w:r w:rsidRPr="005F579C">
              <w:rPr>
                <w:rFonts w:cs="Arial"/>
                <w:sz w:val="24"/>
                <w:szCs w:val="24"/>
              </w:rPr>
              <w:tab/>
              <w:t>Retell stories, including key details, and demonstrate understanding of t</w:t>
            </w:r>
            <w:r>
              <w:rPr>
                <w:rFonts w:cs="Arial"/>
                <w:sz w:val="24"/>
                <w:szCs w:val="24"/>
              </w:rPr>
              <w:t>heir central message or lesson.</w:t>
            </w:r>
          </w:p>
        </w:tc>
      </w:tr>
      <w:tr w:rsidR="005F579C" w:rsidRPr="005F579C" w:rsidTr="005F579C">
        <w:tc>
          <w:tcPr>
            <w:tcW w:w="1009" w:type="pct"/>
            <w:tcBorders>
              <w:top w:val="nil"/>
              <w:bottom w:val="nil"/>
            </w:tcBorders>
            <w:tcMar>
              <w:top w:w="0" w:type="dxa"/>
              <w:left w:w="108" w:type="dxa"/>
              <w:bottom w:w="0" w:type="dxa"/>
              <w:right w:w="108" w:type="dxa"/>
            </w:tcMar>
          </w:tcPr>
          <w:p w:rsidR="005F579C" w:rsidRPr="005F579C" w:rsidRDefault="005F579C" w:rsidP="005F579C">
            <w:pPr>
              <w:spacing w:after="0"/>
              <w:rPr>
                <w:sz w:val="24"/>
                <w:szCs w:val="24"/>
              </w:rPr>
            </w:pPr>
            <w:r w:rsidRPr="005F579C">
              <w:rPr>
                <w:rFonts w:eastAsia="Comic Sans MS" w:cs="Comic Sans MS"/>
                <w:b/>
                <w:bCs/>
                <w:sz w:val="24"/>
                <w:szCs w:val="24"/>
              </w:rPr>
              <w:t>Text:</w:t>
            </w:r>
          </w:p>
        </w:tc>
        <w:tc>
          <w:tcPr>
            <w:tcW w:w="3991" w:type="pct"/>
            <w:tcMar>
              <w:top w:w="0" w:type="dxa"/>
              <w:left w:w="108" w:type="dxa"/>
              <w:bottom w:w="0" w:type="dxa"/>
              <w:right w:w="108" w:type="dxa"/>
            </w:tcMar>
          </w:tcPr>
          <w:p w:rsidR="005F579C" w:rsidRPr="005F579C" w:rsidRDefault="005F579C" w:rsidP="005F579C">
            <w:pPr>
              <w:spacing w:after="0"/>
              <w:rPr>
                <w:sz w:val="24"/>
                <w:szCs w:val="24"/>
              </w:rPr>
            </w:pPr>
            <w:r w:rsidRPr="005F579C">
              <w:rPr>
                <w:rFonts w:eastAsia="Comic Sans MS" w:cs="Comic Sans MS"/>
                <w:b/>
                <w:bCs/>
                <w:sz w:val="24"/>
                <w:szCs w:val="24"/>
              </w:rPr>
              <w:t xml:space="preserve">Previously we’ve taught ML’s on retelling by touching each page and retelling the big idea from each page.    </w:t>
            </w:r>
          </w:p>
        </w:tc>
      </w:tr>
    </w:tbl>
    <w:p w:rsidR="005F579C" w:rsidRPr="005F579C" w:rsidRDefault="005F579C" w:rsidP="005F579C">
      <w:pPr>
        <w:rPr>
          <w:sz w:val="24"/>
          <w:szCs w:val="24"/>
        </w:rPr>
      </w:pPr>
    </w:p>
    <w:tbl>
      <w:tblPr>
        <w:tblW w:w="5592" w:type="pct"/>
        <w:tblInd w:w="-52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000" w:firstRow="0" w:lastRow="0" w:firstColumn="0" w:lastColumn="0" w:noHBand="0" w:noVBand="0"/>
      </w:tblPr>
      <w:tblGrid>
        <w:gridCol w:w="10710"/>
      </w:tblGrid>
      <w:tr w:rsidR="005F579C" w:rsidRPr="005F579C" w:rsidTr="00801F78">
        <w:trPr>
          <w:trHeight w:val="3388"/>
        </w:trPr>
        <w:tc>
          <w:tcPr>
            <w:tcW w:w="5000" w:type="pct"/>
            <w:tcMar>
              <w:top w:w="0" w:type="dxa"/>
              <w:left w:w="108" w:type="dxa"/>
              <w:bottom w:w="0" w:type="dxa"/>
              <w:right w:w="108" w:type="dxa"/>
            </w:tcMar>
            <w:vAlign w:val="center"/>
          </w:tcPr>
          <w:p w:rsidR="005F579C" w:rsidRPr="005F579C" w:rsidRDefault="005F579C" w:rsidP="008B0506">
            <w:pPr>
              <w:rPr>
                <w:sz w:val="24"/>
                <w:szCs w:val="24"/>
              </w:rPr>
            </w:pPr>
            <w:r w:rsidRPr="005F579C">
              <w:rPr>
                <w:rFonts w:eastAsia="Verdana" w:cs="Verdana"/>
                <w:b/>
                <w:bCs/>
                <w:sz w:val="24"/>
                <w:szCs w:val="24"/>
              </w:rPr>
              <w:t>Mini-Lesson:  (</w:t>
            </w:r>
            <w:r w:rsidRPr="005F579C">
              <w:rPr>
                <w:rFonts w:eastAsia="Verdana" w:cs="Verdana"/>
                <w:sz w:val="24"/>
                <w:szCs w:val="24"/>
              </w:rPr>
              <w:t>7-10 minutes total)</w:t>
            </w:r>
          </w:p>
          <w:p w:rsidR="005F579C" w:rsidRPr="005F579C" w:rsidRDefault="005F579C" w:rsidP="005F579C">
            <w:pPr>
              <w:rPr>
                <w:sz w:val="24"/>
                <w:szCs w:val="24"/>
              </w:rPr>
            </w:pPr>
            <w:r w:rsidRPr="005F579C">
              <w:rPr>
                <w:rFonts w:eastAsia="Verdana" w:cs="Verdana"/>
                <w:b/>
                <w:bCs/>
                <w:i/>
                <w:iCs/>
                <w:sz w:val="24"/>
                <w:szCs w:val="24"/>
              </w:rPr>
              <w:t xml:space="preserve">Connection: </w:t>
            </w:r>
          </w:p>
          <w:p w:rsidR="005F579C" w:rsidRPr="005F579C" w:rsidRDefault="005F579C" w:rsidP="005F579C">
            <w:pPr>
              <w:rPr>
                <w:rFonts w:eastAsia="Verdana" w:cs="Verdana"/>
                <w:i/>
                <w:iCs/>
                <w:sz w:val="24"/>
                <w:szCs w:val="24"/>
              </w:rPr>
            </w:pPr>
            <w:r w:rsidRPr="005F579C">
              <w:rPr>
                <w:rFonts w:eastAsia="Verdana" w:cs="Verdana"/>
                <w:i/>
                <w:iCs/>
                <w:sz w:val="24"/>
                <w:szCs w:val="24"/>
              </w:rPr>
              <w:t>How this fits in with what we’ve been doing</w:t>
            </w:r>
            <w:r w:rsidRPr="005F579C">
              <w:rPr>
                <w:rFonts w:eastAsia="Verdana" w:cs="Verdana"/>
                <w:b/>
                <w:bCs/>
                <w:i/>
                <w:iCs/>
                <w:sz w:val="24"/>
                <w:szCs w:val="24"/>
              </w:rPr>
              <w:t xml:space="preserve"> </w:t>
            </w:r>
          </w:p>
          <w:p w:rsidR="005F579C" w:rsidRPr="005F579C" w:rsidRDefault="005F579C" w:rsidP="005F579C">
            <w:pPr>
              <w:rPr>
                <w:rFonts w:eastAsia="Verdana" w:cs="Verdana"/>
                <w:b/>
                <w:bCs/>
                <w:i/>
                <w:iCs/>
                <w:sz w:val="24"/>
                <w:szCs w:val="24"/>
              </w:rPr>
            </w:pPr>
            <w:r w:rsidRPr="005F579C">
              <w:rPr>
                <w:rFonts w:eastAsia="Verdana" w:cs="Verdana"/>
                <w:b/>
                <w:bCs/>
                <w:i/>
                <w:iCs/>
                <w:sz w:val="24"/>
                <w:szCs w:val="24"/>
              </w:rPr>
              <w:t>(</w:t>
            </w:r>
            <w:r w:rsidRPr="005F579C">
              <w:rPr>
                <w:rFonts w:eastAsia="Verdana" w:cs="Verdana"/>
                <w:i/>
                <w:iCs/>
                <w:sz w:val="24"/>
                <w:szCs w:val="24"/>
              </w:rPr>
              <w:t>1-2 minutes)</w:t>
            </w:r>
          </w:p>
          <w:p w:rsidR="005F579C" w:rsidRPr="005F579C" w:rsidRDefault="005F579C" w:rsidP="005F579C">
            <w:pPr>
              <w:rPr>
                <w:sz w:val="24"/>
                <w:szCs w:val="24"/>
              </w:rPr>
            </w:pPr>
            <w:r w:rsidRPr="005F579C">
              <w:rPr>
                <w:rFonts w:eastAsia="Verdana" w:cs="Verdana"/>
                <w:i/>
                <w:iCs/>
                <w:sz w:val="24"/>
                <w:szCs w:val="24"/>
              </w:rPr>
              <w:t xml:space="preserve">We’ve already learned how to retell a story as we go by touching each page and saying a sentence about what that page was about.  Today we’re going to practice retelling stories this way with a partner.  Partners retell what they’ve read to make sure they BOTH understand the story.  </w:t>
            </w:r>
          </w:p>
        </w:tc>
      </w:tr>
      <w:tr w:rsidR="005F579C" w:rsidRPr="005F579C" w:rsidTr="005F579C">
        <w:tc>
          <w:tcPr>
            <w:tcW w:w="5000" w:type="pct"/>
            <w:tcMar>
              <w:top w:w="0" w:type="dxa"/>
              <w:left w:w="108" w:type="dxa"/>
              <w:bottom w:w="0" w:type="dxa"/>
              <w:right w:w="108" w:type="dxa"/>
            </w:tcMar>
            <w:vAlign w:val="center"/>
          </w:tcPr>
          <w:p w:rsidR="005F579C" w:rsidRPr="005F579C" w:rsidRDefault="005F579C" w:rsidP="005F579C">
            <w:pPr>
              <w:rPr>
                <w:sz w:val="24"/>
                <w:szCs w:val="24"/>
              </w:rPr>
            </w:pPr>
            <w:r w:rsidRPr="005F579C">
              <w:rPr>
                <w:rFonts w:eastAsia="Verdana" w:cs="Verdana"/>
                <w:b/>
                <w:bCs/>
                <w:i/>
                <w:iCs/>
                <w:sz w:val="24"/>
                <w:szCs w:val="24"/>
              </w:rPr>
              <w:t xml:space="preserve">Teach: </w:t>
            </w:r>
          </w:p>
          <w:p w:rsidR="005F579C" w:rsidRPr="005F579C" w:rsidRDefault="005F579C" w:rsidP="005F579C">
            <w:pPr>
              <w:numPr>
                <w:ilvl w:val="0"/>
                <w:numId w:val="26"/>
              </w:numPr>
              <w:tabs>
                <w:tab w:val="clear" w:pos="0"/>
                <w:tab w:val="num" w:pos="1080"/>
                <w:tab w:val="num" w:pos="1152"/>
              </w:tabs>
              <w:spacing w:after="0" w:line="240" w:lineRule="auto"/>
              <w:ind w:left="1080" w:hanging="144"/>
              <w:rPr>
                <w:rFonts w:eastAsia="Verdana" w:cs="Verdana"/>
                <w:i/>
                <w:iCs/>
                <w:sz w:val="24"/>
                <w:szCs w:val="24"/>
              </w:rPr>
            </w:pPr>
            <w:r w:rsidRPr="005F579C">
              <w:rPr>
                <w:rFonts w:eastAsia="Verdana" w:cs="Verdana"/>
                <w:i/>
                <w:iCs/>
                <w:sz w:val="24"/>
                <w:szCs w:val="24"/>
              </w:rPr>
              <w:t>Demonstration</w:t>
            </w:r>
          </w:p>
          <w:p w:rsidR="005F579C" w:rsidRPr="005F579C" w:rsidRDefault="005F579C" w:rsidP="008B0506">
            <w:pPr>
              <w:rPr>
                <w:rFonts w:eastAsia="Verdana" w:cs="Verdana"/>
                <w:i/>
                <w:iCs/>
                <w:sz w:val="24"/>
                <w:szCs w:val="24"/>
              </w:rPr>
            </w:pPr>
          </w:p>
          <w:p w:rsidR="005F579C" w:rsidRPr="005F579C" w:rsidRDefault="005F579C" w:rsidP="008B0506">
            <w:pPr>
              <w:rPr>
                <w:rFonts w:eastAsia="Verdana" w:cs="Verdana"/>
                <w:i/>
                <w:iCs/>
                <w:sz w:val="24"/>
                <w:szCs w:val="24"/>
              </w:rPr>
            </w:pPr>
            <w:r w:rsidRPr="005F579C">
              <w:rPr>
                <w:rFonts w:eastAsia="Verdana" w:cs="Verdana"/>
                <w:i/>
                <w:iCs/>
                <w:sz w:val="24"/>
                <w:szCs w:val="24"/>
              </w:rPr>
              <w:t xml:space="preserve">Choose a student to help you.  Start reading a big book, read one page and then stop and put your finger on the page and say a sentence about the page.  Then pass the book over to your partner who does the same thing.  Do this process one more time.  “so we’ve been taking turns retelling the story as we go because Partners retell what they’ve read to make sure they BOTH understand the story.  </w:t>
            </w:r>
          </w:p>
          <w:p w:rsidR="005F579C" w:rsidRPr="005F579C" w:rsidRDefault="005F579C" w:rsidP="008B0506">
            <w:pPr>
              <w:rPr>
                <w:rFonts w:eastAsia="Verdana" w:cs="Verdana"/>
                <w:i/>
                <w:iCs/>
                <w:sz w:val="24"/>
                <w:szCs w:val="24"/>
              </w:rPr>
            </w:pPr>
            <w:r w:rsidRPr="005F579C">
              <w:rPr>
                <w:rFonts w:eastAsia="Verdana" w:cs="Verdana"/>
                <w:i/>
                <w:iCs/>
                <w:sz w:val="24"/>
                <w:szCs w:val="24"/>
              </w:rPr>
              <w:t>Explicitly telling &amp; showing an example</w:t>
            </w:r>
          </w:p>
          <w:p w:rsidR="005F579C" w:rsidRPr="005F579C" w:rsidRDefault="005F579C" w:rsidP="005F579C">
            <w:pPr>
              <w:numPr>
                <w:ilvl w:val="0"/>
                <w:numId w:val="26"/>
              </w:numPr>
              <w:tabs>
                <w:tab w:val="clear" w:pos="0"/>
                <w:tab w:val="num" w:pos="1080"/>
                <w:tab w:val="num" w:pos="1152"/>
              </w:tabs>
              <w:spacing w:after="0" w:line="240" w:lineRule="auto"/>
              <w:ind w:left="1080" w:hanging="144"/>
              <w:rPr>
                <w:rFonts w:eastAsia="Verdana" w:cs="Verdana"/>
                <w:i/>
                <w:iCs/>
                <w:sz w:val="24"/>
                <w:szCs w:val="24"/>
              </w:rPr>
            </w:pPr>
            <w:r w:rsidRPr="005F579C">
              <w:rPr>
                <w:rFonts w:eastAsia="Verdana" w:cs="Verdana"/>
                <w:i/>
                <w:iCs/>
                <w:sz w:val="24"/>
                <w:szCs w:val="24"/>
              </w:rPr>
              <w:t>Inquiry</w:t>
            </w:r>
          </w:p>
          <w:p w:rsidR="005F579C" w:rsidRPr="005F579C" w:rsidRDefault="005F579C" w:rsidP="005F579C">
            <w:pPr>
              <w:ind w:left="1080"/>
              <w:rPr>
                <w:rFonts w:eastAsia="Verdana" w:cs="Verdana"/>
                <w:i/>
                <w:iCs/>
                <w:sz w:val="24"/>
                <w:szCs w:val="24"/>
              </w:rPr>
            </w:pPr>
            <w:r>
              <w:rPr>
                <w:rFonts w:eastAsia="Verdana" w:cs="Verdana"/>
                <w:i/>
                <w:iCs/>
                <w:sz w:val="24"/>
                <w:szCs w:val="24"/>
              </w:rPr>
              <w:t xml:space="preserve"> (5-6 minutes)</w:t>
            </w:r>
          </w:p>
        </w:tc>
      </w:tr>
      <w:tr w:rsidR="005F579C" w:rsidRPr="005F579C" w:rsidTr="005F579C">
        <w:tc>
          <w:tcPr>
            <w:tcW w:w="5000" w:type="pct"/>
            <w:tcMar>
              <w:top w:w="0" w:type="dxa"/>
              <w:left w:w="108" w:type="dxa"/>
              <w:bottom w:w="0" w:type="dxa"/>
              <w:right w:w="108" w:type="dxa"/>
            </w:tcMar>
            <w:vAlign w:val="center"/>
          </w:tcPr>
          <w:p w:rsidR="005F579C" w:rsidRPr="005F579C" w:rsidRDefault="005F579C" w:rsidP="005F579C">
            <w:pPr>
              <w:rPr>
                <w:sz w:val="24"/>
                <w:szCs w:val="24"/>
              </w:rPr>
            </w:pPr>
            <w:r w:rsidRPr="005F579C">
              <w:rPr>
                <w:rFonts w:eastAsia="Verdana" w:cs="Verdana"/>
                <w:b/>
                <w:bCs/>
                <w:i/>
                <w:iCs/>
                <w:sz w:val="24"/>
                <w:szCs w:val="24"/>
              </w:rPr>
              <w:t xml:space="preserve">Active Involvement: </w:t>
            </w:r>
          </w:p>
          <w:p w:rsidR="005F579C" w:rsidRPr="005F579C" w:rsidRDefault="005F579C" w:rsidP="005F579C">
            <w:pPr>
              <w:rPr>
                <w:rFonts w:eastAsia="Verdana" w:cs="Verdana"/>
                <w:i/>
                <w:iCs/>
                <w:sz w:val="24"/>
                <w:szCs w:val="24"/>
              </w:rPr>
            </w:pPr>
            <w:r w:rsidRPr="005F579C">
              <w:rPr>
                <w:rFonts w:eastAsia="Verdana" w:cs="Verdana"/>
                <w:i/>
                <w:iCs/>
                <w:sz w:val="24"/>
                <w:szCs w:val="24"/>
              </w:rPr>
              <w:t xml:space="preserve">Students partner share or make a plan in their minds… (2-3 minutes)r </w:t>
            </w:r>
          </w:p>
          <w:p w:rsidR="005F579C" w:rsidRPr="005F579C" w:rsidRDefault="005F579C" w:rsidP="008B0506">
            <w:pPr>
              <w:rPr>
                <w:rFonts w:eastAsia="Verdana" w:cs="Verdana"/>
                <w:i/>
                <w:iCs/>
                <w:sz w:val="24"/>
                <w:szCs w:val="24"/>
              </w:rPr>
            </w:pPr>
            <w:r w:rsidRPr="005F579C">
              <w:rPr>
                <w:rFonts w:eastAsia="Verdana" w:cs="Verdana"/>
                <w:i/>
                <w:iCs/>
                <w:sz w:val="24"/>
                <w:szCs w:val="24"/>
              </w:rPr>
              <w:t xml:space="preserve">Now we’re going to practice as a group.  I’m going to read another page from this book.  I’m going to stop </w:t>
            </w:r>
            <w:r w:rsidRPr="005F579C">
              <w:rPr>
                <w:rFonts w:eastAsia="Verdana" w:cs="Verdana"/>
                <w:i/>
                <w:iCs/>
                <w:sz w:val="24"/>
                <w:szCs w:val="24"/>
              </w:rPr>
              <w:lastRenderedPageBreak/>
              <w:t>and you turn to your partner, pretend to put your finger on the book and say what that page is about.  Then, read another page and your</w:t>
            </w:r>
            <w:r>
              <w:rPr>
                <w:rFonts w:eastAsia="Verdana" w:cs="Verdana"/>
                <w:i/>
                <w:iCs/>
                <w:sz w:val="24"/>
                <w:szCs w:val="24"/>
              </w:rPr>
              <w:t xml:space="preserve"> partner does the same thing.  </w:t>
            </w:r>
          </w:p>
        </w:tc>
      </w:tr>
      <w:tr w:rsidR="005F579C" w:rsidRPr="005F579C" w:rsidTr="005F579C">
        <w:tc>
          <w:tcPr>
            <w:tcW w:w="5000" w:type="pct"/>
            <w:tcMar>
              <w:top w:w="0" w:type="dxa"/>
              <w:left w:w="108" w:type="dxa"/>
              <w:bottom w:w="0" w:type="dxa"/>
              <w:right w:w="108" w:type="dxa"/>
            </w:tcMar>
            <w:vAlign w:val="center"/>
          </w:tcPr>
          <w:p w:rsidR="005F579C" w:rsidRPr="005F579C" w:rsidRDefault="005F579C" w:rsidP="005F579C">
            <w:pPr>
              <w:rPr>
                <w:sz w:val="24"/>
                <w:szCs w:val="24"/>
              </w:rPr>
            </w:pPr>
            <w:r w:rsidRPr="005F579C">
              <w:rPr>
                <w:rFonts w:eastAsia="Verdana" w:cs="Verdana"/>
                <w:b/>
                <w:bCs/>
                <w:i/>
                <w:iCs/>
                <w:sz w:val="24"/>
                <w:szCs w:val="24"/>
              </w:rPr>
              <w:lastRenderedPageBreak/>
              <w:t xml:space="preserve">Link: </w:t>
            </w:r>
          </w:p>
          <w:p w:rsidR="005F579C" w:rsidRPr="005F579C" w:rsidRDefault="005F579C" w:rsidP="005F579C">
            <w:pPr>
              <w:rPr>
                <w:rFonts w:eastAsia="Verdana" w:cs="Verdana"/>
                <w:i/>
                <w:iCs/>
                <w:sz w:val="24"/>
                <w:szCs w:val="24"/>
              </w:rPr>
            </w:pPr>
            <w:r w:rsidRPr="005F579C">
              <w:rPr>
                <w:rFonts w:eastAsia="Verdana" w:cs="Verdana"/>
                <w:i/>
                <w:iCs/>
                <w:sz w:val="24"/>
                <w:szCs w:val="24"/>
              </w:rPr>
              <w:t>Send students off with a purpose… (1-2 minutes)</w:t>
            </w:r>
          </w:p>
          <w:p w:rsidR="005F579C" w:rsidRPr="005F579C" w:rsidRDefault="005F579C" w:rsidP="005F579C">
            <w:pPr>
              <w:rPr>
                <w:rFonts w:eastAsia="Verdana" w:cs="Verdana"/>
                <w:i/>
                <w:iCs/>
                <w:sz w:val="24"/>
                <w:szCs w:val="24"/>
              </w:rPr>
            </w:pPr>
            <w:r w:rsidRPr="005F579C">
              <w:rPr>
                <w:rFonts w:eastAsia="Verdana" w:cs="Verdana"/>
                <w:i/>
                <w:iCs/>
                <w:sz w:val="24"/>
                <w:szCs w:val="24"/>
              </w:rPr>
              <w:t xml:space="preserve">Send kids off with a partner to practice retelling the same book.  Pause after each page, put your finger on it, and say a sentence about what it was about.  Then give the partner the book, and they do the same thing.  Switch back and forth.   Remember:  Partners retell what they’ve read to make sure </w:t>
            </w:r>
            <w:proofErr w:type="gramStart"/>
            <w:r w:rsidRPr="005F579C">
              <w:rPr>
                <w:rFonts w:eastAsia="Verdana" w:cs="Verdana"/>
                <w:i/>
                <w:iCs/>
                <w:sz w:val="24"/>
                <w:szCs w:val="24"/>
              </w:rPr>
              <w:t>they</w:t>
            </w:r>
            <w:proofErr w:type="gramEnd"/>
            <w:r w:rsidRPr="005F579C">
              <w:rPr>
                <w:rFonts w:eastAsia="Verdana" w:cs="Verdana"/>
                <w:i/>
                <w:iCs/>
                <w:sz w:val="24"/>
                <w:szCs w:val="24"/>
              </w:rPr>
              <w:t xml:space="preserve"> BOTH understan</w:t>
            </w:r>
            <w:r>
              <w:rPr>
                <w:rFonts w:eastAsia="Verdana" w:cs="Verdana"/>
                <w:i/>
                <w:iCs/>
                <w:sz w:val="24"/>
                <w:szCs w:val="24"/>
              </w:rPr>
              <w:t xml:space="preserve">d the story.  </w:t>
            </w:r>
          </w:p>
        </w:tc>
      </w:tr>
      <w:tr w:rsidR="005F579C" w:rsidRPr="005F579C" w:rsidTr="005F579C">
        <w:tc>
          <w:tcPr>
            <w:tcW w:w="5000" w:type="pct"/>
            <w:tcMar>
              <w:top w:w="0" w:type="dxa"/>
              <w:left w:w="108" w:type="dxa"/>
              <w:bottom w:w="0" w:type="dxa"/>
              <w:right w:w="108" w:type="dxa"/>
            </w:tcMar>
            <w:vAlign w:val="center"/>
          </w:tcPr>
          <w:p w:rsidR="005F579C" w:rsidRDefault="005F579C" w:rsidP="008B0506">
            <w:pPr>
              <w:rPr>
                <w:rFonts w:eastAsia="Verdana" w:cs="Verdana"/>
                <w:b/>
                <w:bCs/>
                <w:sz w:val="24"/>
                <w:szCs w:val="24"/>
              </w:rPr>
            </w:pPr>
            <w:r w:rsidRPr="005F579C">
              <w:rPr>
                <w:rFonts w:eastAsia="Verdana" w:cs="Verdana"/>
                <w:b/>
                <w:bCs/>
                <w:sz w:val="24"/>
                <w:szCs w:val="24"/>
              </w:rPr>
              <w:t xml:space="preserve">Mid-Workshop Teaching Point:  </w:t>
            </w:r>
          </w:p>
          <w:p w:rsidR="005F579C" w:rsidRPr="005F579C" w:rsidRDefault="005F579C" w:rsidP="008B0506">
            <w:pPr>
              <w:rPr>
                <w:sz w:val="24"/>
                <w:szCs w:val="24"/>
              </w:rPr>
            </w:pPr>
            <w:r w:rsidRPr="005F579C">
              <w:rPr>
                <w:rFonts w:eastAsia="Verdana" w:cs="Verdana"/>
                <w:b/>
                <w:bCs/>
                <w:sz w:val="24"/>
                <w:szCs w:val="24"/>
              </w:rPr>
              <w:t xml:space="preserve">Remember, </w:t>
            </w:r>
            <w:r w:rsidRPr="005F579C">
              <w:rPr>
                <w:rFonts w:eastAsia="Verdana" w:cs="Verdana"/>
                <w:i/>
                <w:iCs/>
                <w:sz w:val="24"/>
                <w:szCs w:val="24"/>
              </w:rPr>
              <w:t xml:space="preserve">Partners retell what they’ve read to make sure they BOTH understand the story.  Make sure you are both taking turns putting your finger on the page and retelling to make sure you both understand.  </w:t>
            </w:r>
          </w:p>
        </w:tc>
      </w:tr>
      <w:tr w:rsidR="005F579C" w:rsidRPr="005F579C" w:rsidTr="005F579C">
        <w:tc>
          <w:tcPr>
            <w:tcW w:w="5000" w:type="pct"/>
            <w:tcMar>
              <w:top w:w="0" w:type="dxa"/>
              <w:left w:w="108" w:type="dxa"/>
              <w:bottom w:w="0" w:type="dxa"/>
              <w:right w:w="108" w:type="dxa"/>
            </w:tcMar>
          </w:tcPr>
          <w:p w:rsidR="005F579C" w:rsidRPr="005F579C" w:rsidRDefault="005F579C" w:rsidP="008B0506">
            <w:pPr>
              <w:rPr>
                <w:sz w:val="24"/>
                <w:szCs w:val="24"/>
              </w:rPr>
            </w:pPr>
            <w:r w:rsidRPr="005F579C">
              <w:rPr>
                <w:rFonts w:eastAsia="Verdana" w:cs="Verdana"/>
                <w:b/>
                <w:bCs/>
                <w:sz w:val="24"/>
                <w:szCs w:val="24"/>
              </w:rPr>
              <w:t>Share:</w:t>
            </w:r>
          </w:p>
          <w:p w:rsidR="005F579C" w:rsidRPr="005F579C" w:rsidRDefault="005F579C" w:rsidP="008B0506">
            <w:pPr>
              <w:rPr>
                <w:rFonts w:eastAsia="Verdana" w:cs="Verdana"/>
                <w:b/>
                <w:bCs/>
                <w:sz w:val="24"/>
                <w:szCs w:val="24"/>
              </w:rPr>
            </w:pPr>
            <w:r w:rsidRPr="005F579C">
              <w:rPr>
                <w:rFonts w:eastAsia="Verdana" w:cs="Verdana"/>
                <w:b/>
                <w:bCs/>
                <w:sz w:val="24"/>
                <w:szCs w:val="24"/>
              </w:rPr>
              <w:t xml:space="preserve">Pick 2 partners that did a nice job and demonstrate it.  </w:t>
            </w:r>
          </w:p>
        </w:tc>
      </w:tr>
    </w:tbl>
    <w:p w:rsidR="00DF102F" w:rsidRDefault="00DF102F" w:rsidP="006344B4">
      <w:pPr>
        <w:pStyle w:val="NoSpacing"/>
        <w:rPr>
          <w:rFonts w:cstheme="minorHAnsi"/>
          <w:sz w:val="24"/>
          <w:szCs w:val="24"/>
        </w:rPr>
      </w:pPr>
    </w:p>
    <w:p w:rsidR="00DF102F" w:rsidRDefault="00DF102F">
      <w:pPr>
        <w:rPr>
          <w:rFonts w:cstheme="minorHAnsi"/>
          <w:sz w:val="24"/>
          <w:szCs w:val="24"/>
        </w:rPr>
      </w:pPr>
      <w:r>
        <w:rPr>
          <w:rFonts w:cstheme="minorHAnsi"/>
          <w:sz w:val="24"/>
          <w:szCs w:val="24"/>
        </w:rPr>
        <w:br w:type="page"/>
      </w:r>
    </w:p>
    <w:p w:rsidR="005F579C" w:rsidRPr="005F579C" w:rsidRDefault="005F579C" w:rsidP="005F579C">
      <w:pPr>
        <w:tabs>
          <w:tab w:val="left" w:pos="3900"/>
        </w:tabs>
        <w:jc w:val="center"/>
        <w:rPr>
          <w:b/>
          <w:sz w:val="40"/>
          <w:szCs w:val="24"/>
        </w:rPr>
      </w:pPr>
      <w:bookmarkStart w:id="30" w:name="lesson20"/>
      <w:bookmarkEnd w:id="30"/>
      <w:r w:rsidRPr="005F579C">
        <w:rPr>
          <w:b/>
          <w:sz w:val="40"/>
          <w:szCs w:val="24"/>
        </w:rPr>
        <w:lastRenderedPageBreak/>
        <w:t>Unit 2 Mini Lesson 20</w:t>
      </w:r>
    </w:p>
    <w:tbl>
      <w:tblPr>
        <w:tblW w:w="5451" w:type="pct"/>
        <w:tblInd w:w="-432" w:type="dxa"/>
        <w:tblLook w:val="0000" w:firstRow="0" w:lastRow="0" w:firstColumn="0" w:lastColumn="0" w:noHBand="0" w:noVBand="0"/>
      </w:tblPr>
      <w:tblGrid>
        <w:gridCol w:w="1890"/>
        <w:gridCol w:w="8550"/>
      </w:tblGrid>
      <w:tr w:rsidR="005F579C" w:rsidRPr="005F579C" w:rsidTr="005F579C">
        <w:tc>
          <w:tcPr>
            <w:tcW w:w="905" w:type="pct"/>
            <w:tcMar>
              <w:top w:w="0" w:type="dxa"/>
              <w:left w:w="108" w:type="dxa"/>
              <w:bottom w:w="0" w:type="dxa"/>
              <w:right w:w="108" w:type="dxa"/>
            </w:tcMar>
          </w:tcPr>
          <w:p w:rsidR="005F579C" w:rsidRPr="005F579C" w:rsidRDefault="005F579C" w:rsidP="005F579C">
            <w:pPr>
              <w:spacing w:after="0"/>
              <w:rPr>
                <w:sz w:val="24"/>
                <w:szCs w:val="24"/>
              </w:rPr>
            </w:pPr>
            <w:r w:rsidRPr="005F579C">
              <w:rPr>
                <w:rFonts w:eastAsia="Comic Sans MS" w:cs="Comic Sans MS"/>
                <w:b/>
                <w:bCs/>
                <w:sz w:val="24"/>
                <w:szCs w:val="24"/>
              </w:rPr>
              <w:t>Unit of Study:</w:t>
            </w:r>
          </w:p>
        </w:tc>
        <w:tc>
          <w:tcPr>
            <w:tcW w:w="4095" w:type="pct"/>
            <w:tcBorders>
              <w:bottom w:val="single" w:sz="12" w:space="0" w:color="000000"/>
            </w:tcBorders>
            <w:tcMar>
              <w:top w:w="0" w:type="dxa"/>
              <w:left w:w="108" w:type="dxa"/>
              <w:bottom w:w="0" w:type="dxa"/>
              <w:right w:w="108" w:type="dxa"/>
            </w:tcMar>
          </w:tcPr>
          <w:p w:rsidR="005F579C" w:rsidRPr="005F579C" w:rsidRDefault="005F579C" w:rsidP="005F579C">
            <w:pPr>
              <w:spacing w:after="0"/>
              <w:rPr>
                <w:sz w:val="24"/>
                <w:szCs w:val="24"/>
              </w:rPr>
            </w:pPr>
            <w:r w:rsidRPr="005F579C">
              <w:rPr>
                <w:rFonts w:eastAsia="Comic Sans MS" w:cs="Comic Sans MS"/>
                <w:sz w:val="24"/>
                <w:szCs w:val="24"/>
              </w:rPr>
              <w:t>Tackling Trouble</w:t>
            </w:r>
          </w:p>
        </w:tc>
      </w:tr>
      <w:tr w:rsidR="005F579C" w:rsidRPr="005F579C" w:rsidTr="005F579C">
        <w:tc>
          <w:tcPr>
            <w:tcW w:w="905" w:type="pct"/>
            <w:tcMar>
              <w:top w:w="0" w:type="dxa"/>
              <w:left w:w="108" w:type="dxa"/>
              <w:bottom w:w="0" w:type="dxa"/>
              <w:right w:w="108" w:type="dxa"/>
            </w:tcMar>
          </w:tcPr>
          <w:p w:rsidR="005F579C" w:rsidRPr="005F579C" w:rsidRDefault="005F579C" w:rsidP="005F579C">
            <w:pPr>
              <w:spacing w:after="0"/>
              <w:rPr>
                <w:sz w:val="24"/>
                <w:szCs w:val="24"/>
              </w:rPr>
            </w:pPr>
            <w:r w:rsidRPr="005F579C">
              <w:rPr>
                <w:rFonts w:eastAsia="Comic Sans MS" w:cs="Comic Sans MS"/>
                <w:b/>
                <w:bCs/>
                <w:sz w:val="24"/>
                <w:szCs w:val="24"/>
              </w:rPr>
              <w:t>Goal:</w:t>
            </w:r>
          </w:p>
        </w:tc>
        <w:tc>
          <w:tcPr>
            <w:tcW w:w="4095" w:type="pct"/>
            <w:tcBorders>
              <w:top w:val="single" w:sz="12" w:space="0" w:color="000000"/>
              <w:bottom w:val="single" w:sz="12" w:space="0" w:color="000000"/>
            </w:tcBorders>
            <w:tcMar>
              <w:top w:w="0" w:type="dxa"/>
              <w:left w:w="108" w:type="dxa"/>
              <w:bottom w:w="0" w:type="dxa"/>
              <w:right w:w="108" w:type="dxa"/>
            </w:tcMar>
          </w:tcPr>
          <w:p w:rsidR="005F579C" w:rsidRPr="005F579C" w:rsidRDefault="005F579C" w:rsidP="005F579C">
            <w:pPr>
              <w:spacing w:after="0"/>
              <w:rPr>
                <w:sz w:val="24"/>
                <w:szCs w:val="24"/>
              </w:rPr>
            </w:pPr>
            <w:r w:rsidRPr="005F579C">
              <w:rPr>
                <w:rFonts w:eastAsia="Comic Sans MS" w:cs="Comic Sans MS"/>
                <w:sz w:val="24"/>
                <w:szCs w:val="24"/>
              </w:rPr>
              <w:t>Reread for fluency with partner</w:t>
            </w:r>
          </w:p>
        </w:tc>
      </w:tr>
      <w:tr w:rsidR="005F579C" w:rsidRPr="005F579C" w:rsidTr="005F579C">
        <w:tc>
          <w:tcPr>
            <w:tcW w:w="905" w:type="pct"/>
            <w:tcMar>
              <w:top w:w="0" w:type="dxa"/>
              <w:left w:w="108" w:type="dxa"/>
              <w:bottom w:w="0" w:type="dxa"/>
              <w:right w:w="108" w:type="dxa"/>
            </w:tcMar>
          </w:tcPr>
          <w:p w:rsidR="005F579C" w:rsidRPr="005F579C" w:rsidRDefault="005F579C" w:rsidP="005F579C">
            <w:pPr>
              <w:spacing w:after="0"/>
              <w:rPr>
                <w:sz w:val="24"/>
                <w:szCs w:val="24"/>
              </w:rPr>
            </w:pPr>
            <w:r w:rsidRPr="005F579C">
              <w:rPr>
                <w:rFonts w:eastAsia="Comic Sans MS" w:cs="Comic Sans MS"/>
                <w:b/>
                <w:bCs/>
                <w:sz w:val="24"/>
                <w:szCs w:val="24"/>
              </w:rPr>
              <w:t xml:space="preserve">Teaching point </w:t>
            </w:r>
            <w:r w:rsidRPr="005F579C">
              <w:rPr>
                <w:rFonts w:eastAsia="Comic Sans MS" w:cs="Comic Sans MS"/>
                <w:iCs/>
                <w:sz w:val="24"/>
                <w:szCs w:val="24"/>
              </w:rPr>
              <w:t>:</w:t>
            </w:r>
          </w:p>
        </w:tc>
        <w:tc>
          <w:tcPr>
            <w:tcW w:w="4095" w:type="pct"/>
            <w:tcBorders>
              <w:top w:val="single" w:sz="12" w:space="0" w:color="000000"/>
              <w:bottom w:val="single" w:sz="12" w:space="0" w:color="000000"/>
            </w:tcBorders>
            <w:tcMar>
              <w:top w:w="0" w:type="dxa"/>
              <w:left w:w="108" w:type="dxa"/>
              <w:bottom w:w="0" w:type="dxa"/>
              <w:right w:w="108" w:type="dxa"/>
            </w:tcMar>
          </w:tcPr>
          <w:p w:rsidR="005F579C" w:rsidRPr="005F579C" w:rsidRDefault="005F579C" w:rsidP="005F579C">
            <w:pPr>
              <w:spacing w:after="0"/>
              <w:rPr>
                <w:sz w:val="24"/>
                <w:szCs w:val="24"/>
              </w:rPr>
            </w:pPr>
            <w:r w:rsidRPr="005F579C">
              <w:rPr>
                <w:rFonts w:eastAsia="Comic Sans MS" w:cs="Comic Sans MS"/>
                <w:sz w:val="24"/>
                <w:szCs w:val="24"/>
              </w:rPr>
              <w:t xml:space="preserve">Readers make sure their reading sounds good by matching their voice to the type of book they are reading.  </w:t>
            </w:r>
          </w:p>
        </w:tc>
      </w:tr>
      <w:tr w:rsidR="005F579C" w:rsidRPr="005F579C" w:rsidTr="005F579C">
        <w:tc>
          <w:tcPr>
            <w:tcW w:w="905" w:type="pct"/>
            <w:tcMar>
              <w:top w:w="0" w:type="dxa"/>
              <w:left w:w="108" w:type="dxa"/>
              <w:bottom w:w="0" w:type="dxa"/>
              <w:right w:w="108" w:type="dxa"/>
            </w:tcMar>
          </w:tcPr>
          <w:p w:rsidR="005F579C" w:rsidRPr="005F579C" w:rsidRDefault="005F579C" w:rsidP="005F579C">
            <w:pPr>
              <w:spacing w:after="0"/>
              <w:rPr>
                <w:sz w:val="24"/>
                <w:szCs w:val="24"/>
              </w:rPr>
            </w:pPr>
            <w:r w:rsidRPr="005F579C">
              <w:rPr>
                <w:rFonts w:eastAsia="Comic Sans MS" w:cs="Comic Sans MS"/>
                <w:b/>
                <w:bCs/>
                <w:sz w:val="24"/>
                <w:szCs w:val="24"/>
              </w:rPr>
              <w:t>Text:</w:t>
            </w:r>
          </w:p>
        </w:tc>
        <w:tc>
          <w:tcPr>
            <w:tcW w:w="4095" w:type="pct"/>
            <w:tcBorders>
              <w:top w:val="single" w:sz="12" w:space="0" w:color="000000"/>
              <w:bottom w:val="single" w:sz="12" w:space="0" w:color="000000"/>
            </w:tcBorders>
            <w:tcMar>
              <w:top w:w="0" w:type="dxa"/>
              <w:left w:w="108" w:type="dxa"/>
              <w:bottom w:w="0" w:type="dxa"/>
              <w:right w:w="108" w:type="dxa"/>
            </w:tcMar>
          </w:tcPr>
          <w:p w:rsidR="005F579C" w:rsidRPr="005F579C" w:rsidRDefault="005F579C" w:rsidP="005F579C">
            <w:pPr>
              <w:spacing w:after="0"/>
              <w:rPr>
                <w:sz w:val="24"/>
                <w:szCs w:val="24"/>
              </w:rPr>
            </w:pPr>
            <w:r w:rsidRPr="005F579C">
              <w:rPr>
                <w:rFonts w:eastAsia="Comic Sans MS" w:cs="Comic Sans MS"/>
                <w:sz w:val="24"/>
                <w:szCs w:val="24"/>
              </w:rPr>
              <w:t>Familiar book; students bring book baggies</w:t>
            </w:r>
          </w:p>
        </w:tc>
      </w:tr>
      <w:tr w:rsidR="005F579C" w:rsidRPr="005F579C" w:rsidTr="005F579C">
        <w:tc>
          <w:tcPr>
            <w:tcW w:w="905" w:type="pct"/>
            <w:tcMar>
              <w:top w:w="0" w:type="dxa"/>
              <w:left w:w="108" w:type="dxa"/>
              <w:bottom w:w="0" w:type="dxa"/>
              <w:right w:w="108" w:type="dxa"/>
            </w:tcMar>
          </w:tcPr>
          <w:p w:rsidR="005F579C" w:rsidRPr="005F579C" w:rsidRDefault="005F579C" w:rsidP="005F579C">
            <w:pPr>
              <w:spacing w:after="0"/>
              <w:rPr>
                <w:sz w:val="24"/>
                <w:szCs w:val="24"/>
              </w:rPr>
            </w:pPr>
            <w:proofErr w:type="gramStart"/>
            <w:r w:rsidRPr="005F579C">
              <w:rPr>
                <w:rFonts w:eastAsia="Comic Sans MS" w:cs="Comic Sans MS"/>
                <w:b/>
                <w:bCs/>
                <w:sz w:val="24"/>
                <w:szCs w:val="24"/>
              </w:rPr>
              <w:t>Chart(</w:t>
            </w:r>
            <w:proofErr w:type="gramEnd"/>
            <w:r w:rsidRPr="005F579C">
              <w:rPr>
                <w:rFonts w:eastAsia="Comic Sans MS" w:cs="Comic Sans MS"/>
                <w:b/>
                <w:bCs/>
                <w:sz w:val="24"/>
                <w:szCs w:val="24"/>
              </w:rPr>
              <w:t>?):</w:t>
            </w:r>
          </w:p>
        </w:tc>
        <w:tc>
          <w:tcPr>
            <w:tcW w:w="4095" w:type="pct"/>
            <w:tcBorders>
              <w:top w:val="single" w:sz="12" w:space="0" w:color="000000"/>
              <w:bottom w:val="single" w:sz="12" w:space="0" w:color="000000"/>
            </w:tcBorders>
            <w:tcMar>
              <w:top w:w="0" w:type="dxa"/>
              <w:left w:w="108" w:type="dxa"/>
              <w:bottom w:w="0" w:type="dxa"/>
              <w:right w:w="108" w:type="dxa"/>
            </w:tcMar>
          </w:tcPr>
          <w:p w:rsidR="005F579C" w:rsidRPr="005F579C" w:rsidRDefault="005F579C" w:rsidP="005F579C">
            <w:pPr>
              <w:spacing w:after="0"/>
              <w:rPr>
                <w:sz w:val="24"/>
                <w:szCs w:val="24"/>
              </w:rPr>
            </w:pPr>
          </w:p>
        </w:tc>
      </w:tr>
      <w:tr w:rsidR="005F579C" w:rsidRPr="005F579C" w:rsidTr="005F579C">
        <w:tc>
          <w:tcPr>
            <w:tcW w:w="905" w:type="pct"/>
            <w:tcMar>
              <w:top w:w="0" w:type="dxa"/>
              <w:left w:w="108" w:type="dxa"/>
              <w:bottom w:w="0" w:type="dxa"/>
              <w:right w:w="108" w:type="dxa"/>
            </w:tcMar>
          </w:tcPr>
          <w:p w:rsidR="005F579C" w:rsidRPr="005F579C" w:rsidRDefault="005F579C" w:rsidP="005F579C">
            <w:pPr>
              <w:spacing w:after="0"/>
              <w:rPr>
                <w:sz w:val="24"/>
                <w:szCs w:val="24"/>
              </w:rPr>
            </w:pPr>
            <w:r w:rsidRPr="005F579C">
              <w:rPr>
                <w:rFonts w:eastAsia="Comic Sans MS" w:cs="Comic Sans MS"/>
                <w:b/>
                <w:bCs/>
                <w:sz w:val="24"/>
                <w:szCs w:val="24"/>
              </w:rPr>
              <w:t>Standard:</w:t>
            </w:r>
          </w:p>
        </w:tc>
        <w:tc>
          <w:tcPr>
            <w:tcW w:w="4095" w:type="pct"/>
            <w:tcBorders>
              <w:top w:val="single" w:sz="12" w:space="0" w:color="000000"/>
              <w:bottom w:val="single" w:sz="12" w:space="0" w:color="000000"/>
            </w:tcBorders>
            <w:tcMar>
              <w:top w:w="0" w:type="dxa"/>
              <w:left w:w="108" w:type="dxa"/>
              <w:bottom w:w="0" w:type="dxa"/>
              <w:right w:w="108" w:type="dxa"/>
            </w:tcMar>
          </w:tcPr>
          <w:p w:rsidR="005F579C" w:rsidRPr="005F579C" w:rsidRDefault="005F579C" w:rsidP="005F579C">
            <w:pPr>
              <w:spacing w:before="120" w:after="0"/>
              <w:ind w:left="1170" w:right="446" w:hanging="1170"/>
              <w:contextualSpacing/>
              <w:rPr>
                <w:rFonts w:cs="Arial"/>
                <w:sz w:val="24"/>
                <w:szCs w:val="24"/>
              </w:rPr>
            </w:pPr>
            <w:proofErr w:type="gramStart"/>
            <w:r w:rsidRPr="005F579C">
              <w:rPr>
                <w:rFonts w:cs="Arial"/>
                <w:sz w:val="24"/>
                <w:szCs w:val="24"/>
              </w:rPr>
              <w:t>1.RF.4</w:t>
            </w:r>
            <w:proofErr w:type="gramEnd"/>
            <w:r w:rsidRPr="005F579C">
              <w:rPr>
                <w:rFonts w:cs="Arial"/>
                <w:sz w:val="24"/>
                <w:szCs w:val="24"/>
              </w:rPr>
              <w:tab/>
              <w:t>Read with sufficient accuracy and fluency to support comprehension.</w:t>
            </w:r>
          </w:p>
          <w:p w:rsidR="005F579C" w:rsidRPr="005F579C" w:rsidRDefault="005F579C" w:rsidP="005F579C">
            <w:pPr>
              <w:numPr>
                <w:ilvl w:val="0"/>
                <w:numId w:val="37"/>
              </w:numPr>
              <w:tabs>
                <w:tab w:val="left" w:pos="1440"/>
              </w:tabs>
              <w:spacing w:before="120" w:after="0" w:line="240" w:lineRule="auto"/>
              <w:ind w:right="446"/>
              <w:contextualSpacing/>
              <w:rPr>
                <w:rFonts w:cs="Arial"/>
                <w:sz w:val="24"/>
                <w:szCs w:val="24"/>
              </w:rPr>
            </w:pPr>
            <w:r w:rsidRPr="005F579C">
              <w:rPr>
                <w:rFonts w:cs="Arial"/>
                <w:sz w:val="24"/>
                <w:szCs w:val="24"/>
              </w:rPr>
              <w:t>Read grade-level text with purpose and understanding.</w:t>
            </w:r>
          </w:p>
          <w:p w:rsidR="005F579C" w:rsidRPr="005F579C" w:rsidRDefault="005F579C" w:rsidP="005F579C">
            <w:pPr>
              <w:numPr>
                <w:ilvl w:val="0"/>
                <w:numId w:val="37"/>
              </w:numPr>
              <w:tabs>
                <w:tab w:val="left" w:pos="1440"/>
              </w:tabs>
              <w:spacing w:before="120" w:after="0" w:line="240" w:lineRule="auto"/>
              <w:ind w:left="1440" w:right="446" w:hanging="270"/>
              <w:contextualSpacing/>
              <w:rPr>
                <w:rFonts w:cs="Arial"/>
                <w:sz w:val="24"/>
                <w:szCs w:val="24"/>
              </w:rPr>
            </w:pPr>
            <w:r w:rsidRPr="005F579C">
              <w:rPr>
                <w:rFonts w:cs="Arial"/>
                <w:sz w:val="24"/>
                <w:szCs w:val="24"/>
              </w:rPr>
              <w:t>Read grade-level text orally with accuracy, appropriate rate, and expression on successive readings.</w:t>
            </w:r>
          </w:p>
        </w:tc>
      </w:tr>
    </w:tbl>
    <w:p w:rsidR="005F579C" w:rsidRDefault="005F579C" w:rsidP="005F579C">
      <w:pPr>
        <w:rPr>
          <w:rFonts w:eastAsia="Comic Sans MS" w:cs="Comic Sans MS"/>
          <w:b/>
          <w:bCs/>
          <w:sz w:val="24"/>
          <w:szCs w:val="24"/>
        </w:rPr>
      </w:pPr>
    </w:p>
    <w:p w:rsidR="005F579C" w:rsidRPr="005F579C" w:rsidRDefault="005F579C" w:rsidP="005F579C">
      <w:pPr>
        <w:rPr>
          <w:sz w:val="24"/>
          <w:szCs w:val="24"/>
        </w:rPr>
      </w:pPr>
      <w:r w:rsidRPr="005F579C">
        <w:rPr>
          <w:rFonts w:eastAsia="Comic Sans MS" w:cs="Comic Sans MS"/>
          <w:b/>
          <w:bCs/>
          <w:sz w:val="24"/>
          <w:szCs w:val="24"/>
        </w:rPr>
        <w:t>NOTE: If this lesson seems like too much, you will need to frontload it more in interactive and shared reading, or divide the lesson into multiple parts.</w:t>
      </w:r>
    </w:p>
    <w:tbl>
      <w:tblPr>
        <w:tblW w:w="5451" w:type="pct"/>
        <w:tblInd w:w="-4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000" w:firstRow="0" w:lastRow="0" w:firstColumn="0" w:lastColumn="0" w:noHBand="0" w:noVBand="0"/>
      </w:tblPr>
      <w:tblGrid>
        <w:gridCol w:w="10440"/>
      </w:tblGrid>
      <w:tr w:rsidR="005F579C" w:rsidRPr="005F579C" w:rsidTr="005F579C">
        <w:trPr>
          <w:trHeight w:val="2688"/>
        </w:trPr>
        <w:tc>
          <w:tcPr>
            <w:tcW w:w="5000" w:type="pct"/>
            <w:tcMar>
              <w:top w:w="0" w:type="dxa"/>
              <w:left w:w="108" w:type="dxa"/>
              <w:bottom w:w="0" w:type="dxa"/>
              <w:right w:w="108" w:type="dxa"/>
            </w:tcMar>
          </w:tcPr>
          <w:p w:rsidR="005F579C" w:rsidRPr="005F579C" w:rsidRDefault="005F579C" w:rsidP="005F579C">
            <w:pPr>
              <w:rPr>
                <w:sz w:val="24"/>
                <w:szCs w:val="24"/>
              </w:rPr>
            </w:pPr>
            <w:r w:rsidRPr="005F579C">
              <w:rPr>
                <w:rFonts w:eastAsia="Comic Sans MS" w:cs="Comic Sans MS"/>
                <w:b/>
                <w:bCs/>
                <w:sz w:val="24"/>
                <w:szCs w:val="24"/>
              </w:rPr>
              <w:t>Mini Lesson:  (</w:t>
            </w:r>
            <w:r w:rsidRPr="005F579C">
              <w:rPr>
                <w:rFonts w:eastAsia="Comic Sans MS" w:cs="Comic Sans MS"/>
                <w:sz w:val="24"/>
                <w:szCs w:val="24"/>
              </w:rPr>
              <w:t>7-10 minutes total)</w:t>
            </w:r>
          </w:p>
          <w:p w:rsidR="005F579C" w:rsidRPr="005F579C" w:rsidRDefault="005F579C" w:rsidP="005F579C">
            <w:pPr>
              <w:rPr>
                <w:sz w:val="24"/>
                <w:szCs w:val="24"/>
              </w:rPr>
            </w:pPr>
            <w:r w:rsidRPr="005F579C">
              <w:rPr>
                <w:rFonts w:eastAsia="Comic Sans MS" w:cs="Comic Sans MS"/>
                <w:b/>
                <w:bCs/>
                <w:i/>
                <w:iCs/>
                <w:sz w:val="24"/>
                <w:szCs w:val="24"/>
              </w:rPr>
              <w:t xml:space="preserve">Connection: </w:t>
            </w:r>
          </w:p>
          <w:p w:rsidR="005F579C" w:rsidRPr="005F579C" w:rsidRDefault="005F579C" w:rsidP="005F579C">
            <w:pPr>
              <w:rPr>
                <w:rFonts w:eastAsia="Comic Sans MS" w:cs="Comic Sans MS"/>
                <w:i/>
                <w:iCs/>
                <w:sz w:val="24"/>
                <w:szCs w:val="24"/>
              </w:rPr>
            </w:pPr>
            <w:r w:rsidRPr="005F579C">
              <w:rPr>
                <w:rFonts w:eastAsia="Comic Sans MS" w:cs="Comic Sans MS"/>
                <w:i/>
                <w:iCs/>
                <w:sz w:val="24"/>
                <w:szCs w:val="24"/>
              </w:rPr>
              <w:t>Readers, we have worked hard to learn how to figure out tricky words. Today we are going to learn how to make sure our reading sounds good.  You’ve heard me read out loud lots and lots this year and you hear how my voice changes when I read. If I am reading a story, I should sound like we are telling a story. If I am reading nonfiction, it should sound like we are on the Discovery Channel.</w:t>
            </w:r>
            <w:r w:rsidRPr="005F579C">
              <w:rPr>
                <w:rFonts w:eastAsia="Comic Sans MS" w:cs="Comic Sans MS"/>
                <w:sz w:val="24"/>
                <w:szCs w:val="24"/>
              </w:rPr>
              <w:t xml:space="preserve"> </w:t>
            </w:r>
          </w:p>
        </w:tc>
      </w:tr>
      <w:tr w:rsidR="005F579C" w:rsidRPr="005F579C" w:rsidTr="005F579C">
        <w:tc>
          <w:tcPr>
            <w:tcW w:w="5000" w:type="pct"/>
            <w:tcMar>
              <w:top w:w="0" w:type="dxa"/>
              <w:left w:w="108" w:type="dxa"/>
              <w:bottom w:w="0" w:type="dxa"/>
              <w:right w:w="108" w:type="dxa"/>
            </w:tcMar>
          </w:tcPr>
          <w:p w:rsidR="005F579C" w:rsidRPr="005F579C" w:rsidRDefault="005F579C" w:rsidP="005F579C">
            <w:pPr>
              <w:rPr>
                <w:sz w:val="24"/>
                <w:szCs w:val="24"/>
              </w:rPr>
            </w:pPr>
            <w:r w:rsidRPr="005F579C">
              <w:rPr>
                <w:rFonts w:eastAsia="Comic Sans MS" w:cs="Comic Sans MS"/>
                <w:b/>
                <w:bCs/>
                <w:i/>
                <w:iCs/>
                <w:sz w:val="24"/>
                <w:szCs w:val="24"/>
              </w:rPr>
              <w:t xml:space="preserve">Teach:     </w:t>
            </w:r>
            <w:r w:rsidRPr="005F579C">
              <w:rPr>
                <w:rFonts w:eastAsia="Comic Sans MS" w:cs="Comic Sans MS"/>
                <w:i/>
                <w:iCs/>
                <w:sz w:val="24"/>
                <w:szCs w:val="24"/>
              </w:rPr>
              <w:t>Demo</w:t>
            </w:r>
            <w:r w:rsidRPr="005F579C">
              <w:rPr>
                <w:rFonts w:eastAsia="Comic Sans MS" w:cs="Comic Sans MS"/>
                <w:b/>
                <w:bCs/>
                <w:i/>
                <w:iCs/>
                <w:sz w:val="24"/>
                <w:szCs w:val="24"/>
              </w:rPr>
              <w:t xml:space="preserve">        </w:t>
            </w:r>
          </w:p>
          <w:p w:rsidR="005F579C" w:rsidRPr="005F579C" w:rsidRDefault="005F579C" w:rsidP="005F579C">
            <w:pPr>
              <w:rPr>
                <w:rFonts w:eastAsia="Comic Sans MS" w:cs="Comic Sans MS"/>
                <w:i/>
                <w:iCs/>
                <w:sz w:val="24"/>
                <w:szCs w:val="24"/>
              </w:rPr>
            </w:pPr>
            <w:r w:rsidRPr="005F579C">
              <w:rPr>
                <w:rFonts w:eastAsia="Comic Sans MS" w:cs="Comic Sans MS"/>
                <w:i/>
                <w:iCs/>
                <w:sz w:val="24"/>
                <w:szCs w:val="24"/>
              </w:rPr>
              <w:t xml:space="preserve">This is a nonfiction book that we’ve read and love- (favorite title).  Listen as I read a few sentences- it will sound like I am on the Discovery Channel! (Read a few sentences to make point that you sound like a newscaster when you read nonfiction.)  </w:t>
            </w:r>
          </w:p>
          <w:p w:rsidR="005F579C" w:rsidRPr="005F579C" w:rsidRDefault="005F579C" w:rsidP="005F579C">
            <w:pPr>
              <w:rPr>
                <w:rFonts w:eastAsia="Comic Sans MS" w:cs="Comic Sans MS"/>
                <w:i/>
                <w:iCs/>
                <w:sz w:val="24"/>
                <w:szCs w:val="24"/>
              </w:rPr>
            </w:pPr>
            <w:r w:rsidRPr="005F579C">
              <w:rPr>
                <w:rFonts w:eastAsia="Comic Sans MS" w:cs="Comic Sans MS"/>
                <w:i/>
                <w:iCs/>
                <w:sz w:val="24"/>
                <w:szCs w:val="24"/>
              </w:rPr>
              <w:t xml:space="preserve">Now, listen as I read a few sentences from one of our favorite storybooks, (name title).  Listen as I read a few sentences- it will sound like </w:t>
            </w:r>
            <w:proofErr w:type="gramStart"/>
            <w:r w:rsidRPr="005F579C">
              <w:rPr>
                <w:rFonts w:eastAsia="Comic Sans MS" w:cs="Comic Sans MS"/>
                <w:i/>
                <w:iCs/>
                <w:sz w:val="24"/>
                <w:szCs w:val="24"/>
              </w:rPr>
              <w:t>I  am</w:t>
            </w:r>
            <w:proofErr w:type="gramEnd"/>
            <w:r w:rsidRPr="005F579C">
              <w:rPr>
                <w:rFonts w:eastAsia="Comic Sans MS" w:cs="Comic Sans MS"/>
                <w:i/>
                <w:iCs/>
                <w:sz w:val="24"/>
                <w:szCs w:val="24"/>
              </w:rPr>
              <w:t xml:space="preserve"> really telling a story! (Read a few sentences to make point that you sound l</w:t>
            </w:r>
            <w:r>
              <w:rPr>
                <w:rFonts w:eastAsia="Comic Sans MS" w:cs="Comic Sans MS"/>
                <w:i/>
                <w:iCs/>
                <w:sz w:val="24"/>
                <w:szCs w:val="24"/>
              </w:rPr>
              <w:t xml:space="preserve">ike you are telling a story.)  </w:t>
            </w:r>
          </w:p>
        </w:tc>
      </w:tr>
      <w:tr w:rsidR="005F579C" w:rsidRPr="005F579C" w:rsidTr="005F579C">
        <w:tc>
          <w:tcPr>
            <w:tcW w:w="5000" w:type="pct"/>
            <w:tcMar>
              <w:top w:w="0" w:type="dxa"/>
              <w:left w:w="108" w:type="dxa"/>
              <w:bottom w:w="0" w:type="dxa"/>
              <w:right w:w="108" w:type="dxa"/>
            </w:tcMar>
          </w:tcPr>
          <w:p w:rsidR="005F579C" w:rsidRPr="005F579C" w:rsidRDefault="005F579C" w:rsidP="005F579C">
            <w:pPr>
              <w:rPr>
                <w:sz w:val="24"/>
                <w:szCs w:val="24"/>
              </w:rPr>
            </w:pPr>
            <w:r w:rsidRPr="005F579C">
              <w:rPr>
                <w:rFonts w:eastAsia="Comic Sans MS" w:cs="Comic Sans MS"/>
                <w:b/>
                <w:bCs/>
                <w:i/>
                <w:iCs/>
                <w:sz w:val="24"/>
                <w:szCs w:val="24"/>
              </w:rPr>
              <w:t xml:space="preserve">Active Involvement: </w:t>
            </w:r>
          </w:p>
          <w:p w:rsidR="005F579C" w:rsidRPr="005F579C" w:rsidRDefault="005F579C" w:rsidP="005F579C">
            <w:pPr>
              <w:rPr>
                <w:rFonts w:eastAsia="Comic Sans MS" w:cs="Comic Sans MS"/>
                <w:i/>
                <w:iCs/>
                <w:sz w:val="24"/>
                <w:szCs w:val="24"/>
              </w:rPr>
            </w:pPr>
            <w:r w:rsidRPr="005F579C">
              <w:rPr>
                <w:rFonts w:eastAsia="Comic Sans MS" w:cs="Comic Sans MS"/>
                <w:i/>
                <w:iCs/>
                <w:sz w:val="24"/>
                <w:szCs w:val="24"/>
              </w:rPr>
              <w:t xml:space="preserve">Now, readers, it is your turn!  I want Partner A to choose a book from his book baggie and tell his partner </w:t>
            </w:r>
            <w:r w:rsidRPr="005F579C">
              <w:rPr>
                <w:rFonts w:eastAsia="Comic Sans MS" w:cs="Comic Sans MS"/>
                <w:i/>
                <w:iCs/>
                <w:sz w:val="24"/>
                <w:szCs w:val="24"/>
              </w:rPr>
              <w:lastRenderedPageBreak/>
              <w:t>whether it is nonfiction or a storybook.  If it is a storybook, you should sound like we are telling a story. If you are reading nonfiction, it should sound like you are on the Discovery Channel.</w:t>
            </w:r>
          </w:p>
          <w:p w:rsidR="005F579C" w:rsidRPr="005F579C" w:rsidRDefault="005F579C" w:rsidP="005F579C">
            <w:pPr>
              <w:rPr>
                <w:rFonts w:eastAsia="Comic Sans MS" w:cs="Comic Sans MS"/>
                <w:i/>
                <w:iCs/>
                <w:sz w:val="24"/>
                <w:szCs w:val="24"/>
              </w:rPr>
            </w:pPr>
            <w:r w:rsidRPr="005F579C">
              <w:rPr>
                <w:rFonts w:eastAsia="Comic Sans MS" w:cs="Comic Sans MS"/>
                <w:i/>
                <w:iCs/>
                <w:sz w:val="24"/>
                <w:szCs w:val="24"/>
              </w:rPr>
              <w:t>Partner A, choose a book and start reading! (Listen in a few minutes.)</w:t>
            </w:r>
          </w:p>
          <w:p w:rsidR="005F579C" w:rsidRPr="005F579C" w:rsidRDefault="005F579C" w:rsidP="005F579C">
            <w:pPr>
              <w:rPr>
                <w:rFonts w:eastAsia="Comic Sans MS" w:cs="Comic Sans MS"/>
                <w:i/>
                <w:iCs/>
                <w:sz w:val="24"/>
                <w:szCs w:val="24"/>
              </w:rPr>
            </w:pPr>
            <w:r w:rsidRPr="005F579C">
              <w:rPr>
                <w:rFonts w:eastAsia="Comic Sans MS" w:cs="Comic Sans MS"/>
                <w:i/>
                <w:iCs/>
                <w:sz w:val="24"/>
                <w:szCs w:val="24"/>
              </w:rPr>
              <w:t>Readers, I listened in and I heard (share a few books and how the kids read.).  Now it is partner B’s turn to try.  Partner B, choose a book from his book baggie and tell your partner whether it is nonfiction or a storybook.  If it is a storybook, you should sound like we are telling a story. If you are reading nonfiction, it should sound like you are on the Discovery Channel.</w:t>
            </w:r>
          </w:p>
          <w:p w:rsidR="005F579C" w:rsidRPr="005F579C" w:rsidRDefault="005F579C" w:rsidP="005F579C">
            <w:pPr>
              <w:rPr>
                <w:rFonts w:eastAsia="Comic Sans MS" w:cs="Comic Sans MS"/>
                <w:i/>
                <w:iCs/>
                <w:sz w:val="24"/>
                <w:szCs w:val="24"/>
              </w:rPr>
            </w:pPr>
            <w:r w:rsidRPr="005F579C">
              <w:rPr>
                <w:rFonts w:eastAsia="Comic Sans MS" w:cs="Comic Sans MS"/>
                <w:i/>
                <w:iCs/>
                <w:sz w:val="24"/>
                <w:szCs w:val="24"/>
              </w:rPr>
              <w:t xml:space="preserve">Read on, Partner B! </w:t>
            </w:r>
          </w:p>
          <w:p w:rsidR="005F579C" w:rsidRPr="005F579C" w:rsidRDefault="005F579C" w:rsidP="005F579C">
            <w:pPr>
              <w:rPr>
                <w:rFonts w:eastAsia="Comic Sans MS" w:cs="Comic Sans MS"/>
                <w:i/>
                <w:iCs/>
                <w:sz w:val="24"/>
                <w:szCs w:val="24"/>
              </w:rPr>
            </w:pPr>
            <w:r w:rsidRPr="005F579C">
              <w:rPr>
                <w:rFonts w:eastAsia="Comic Sans MS" w:cs="Comic Sans MS"/>
                <w:i/>
                <w:iCs/>
                <w:sz w:val="24"/>
                <w:szCs w:val="24"/>
              </w:rPr>
              <w:t>(Listen in a few minutes.)</w:t>
            </w:r>
          </w:p>
          <w:p w:rsidR="005F579C" w:rsidRPr="005F579C" w:rsidRDefault="005F579C" w:rsidP="005F579C">
            <w:pPr>
              <w:rPr>
                <w:rFonts w:eastAsia="Comic Sans MS" w:cs="Comic Sans MS"/>
                <w:i/>
                <w:iCs/>
                <w:sz w:val="24"/>
                <w:szCs w:val="24"/>
              </w:rPr>
            </w:pPr>
            <w:r w:rsidRPr="005F579C">
              <w:rPr>
                <w:rFonts w:eastAsia="Comic Sans MS" w:cs="Comic Sans MS"/>
                <w:i/>
                <w:iCs/>
                <w:sz w:val="24"/>
                <w:szCs w:val="24"/>
              </w:rPr>
              <w:t>Readers, I listened in and I heard (share a few books an</w:t>
            </w:r>
            <w:r>
              <w:rPr>
                <w:rFonts w:eastAsia="Comic Sans MS" w:cs="Comic Sans MS"/>
                <w:i/>
                <w:iCs/>
                <w:sz w:val="24"/>
                <w:szCs w:val="24"/>
              </w:rPr>
              <w:t xml:space="preserve">d how the kids read.).  </w:t>
            </w:r>
          </w:p>
        </w:tc>
      </w:tr>
      <w:tr w:rsidR="005F579C" w:rsidRPr="005F579C" w:rsidTr="005F579C">
        <w:tc>
          <w:tcPr>
            <w:tcW w:w="5000" w:type="pct"/>
            <w:tcMar>
              <w:top w:w="0" w:type="dxa"/>
              <w:left w:w="108" w:type="dxa"/>
              <w:bottom w:w="0" w:type="dxa"/>
              <w:right w:w="108" w:type="dxa"/>
            </w:tcMar>
          </w:tcPr>
          <w:p w:rsidR="005F579C" w:rsidRPr="005F579C" w:rsidRDefault="005F579C" w:rsidP="005F579C">
            <w:pPr>
              <w:rPr>
                <w:sz w:val="24"/>
                <w:szCs w:val="24"/>
              </w:rPr>
            </w:pPr>
            <w:r w:rsidRPr="005F579C">
              <w:rPr>
                <w:rFonts w:eastAsia="Comic Sans MS" w:cs="Comic Sans MS"/>
                <w:b/>
                <w:bCs/>
                <w:i/>
                <w:iCs/>
                <w:sz w:val="24"/>
                <w:szCs w:val="24"/>
              </w:rPr>
              <w:lastRenderedPageBreak/>
              <w:t>Link:</w:t>
            </w:r>
          </w:p>
          <w:p w:rsidR="005F579C" w:rsidRPr="005F579C" w:rsidRDefault="005F579C" w:rsidP="005F579C">
            <w:pPr>
              <w:rPr>
                <w:rFonts w:eastAsia="Comic Sans MS" w:cs="Comic Sans MS"/>
                <w:i/>
                <w:iCs/>
                <w:sz w:val="24"/>
                <w:szCs w:val="24"/>
              </w:rPr>
            </w:pPr>
            <w:bookmarkStart w:id="31" w:name="id.68ce04d9ed1d"/>
            <w:bookmarkEnd w:id="31"/>
            <w:r w:rsidRPr="005F579C">
              <w:rPr>
                <w:rFonts w:eastAsia="Comic Sans MS" w:cs="Comic Sans MS"/>
                <w:i/>
                <w:iCs/>
                <w:sz w:val="24"/>
                <w:szCs w:val="24"/>
              </w:rPr>
              <w:t xml:space="preserve"> Readers, now it is time for you to head off to do your own reading.  Remember, if it is a storybook, you should sound like we are telling a story. If you are reading nonfiction, it should sound like you are on the Discovery Channel. I’ll be around t</w:t>
            </w:r>
            <w:r>
              <w:rPr>
                <w:rFonts w:eastAsia="Comic Sans MS" w:cs="Comic Sans MS"/>
                <w:i/>
                <w:iCs/>
                <w:sz w:val="24"/>
                <w:szCs w:val="24"/>
              </w:rPr>
              <w:t>o listen in as you are reading!</w:t>
            </w:r>
          </w:p>
        </w:tc>
      </w:tr>
      <w:tr w:rsidR="005F579C" w:rsidRPr="005F579C" w:rsidTr="005F579C">
        <w:tc>
          <w:tcPr>
            <w:tcW w:w="5000" w:type="pct"/>
            <w:tcMar>
              <w:top w:w="0" w:type="dxa"/>
              <w:left w:w="108" w:type="dxa"/>
              <w:bottom w:w="0" w:type="dxa"/>
              <w:right w:w="108" w:type="dxa"/>
            </w:tcMar>
          </w:tcPr>
          <w:p w:rsidR="005F579C" w:rsidRPr="005F579C" w:rsidRDefault="005F579C" w:rsidP="005F579C">
            <w:pPr>
              <w:rPr>
                <w:sz w:val="24"/>
                <w:szCs w:val="24"/>
              </w:rPr>
            </w:pPr>
            <w:r w:rsidRPr="005F579C">
              <w:rPr>
                <w:rFonts w:eastAsia="Comic Sans MS" w:cs="Comic Sans MS"/>
                <w:b/>
                <w:bCs/>
                <w:sz w:val="24"/>
                <w:szCs w:val="24"/>
              </w:rPr>
              <w:t>Mid-Workshop Teaching Point:</w:t>
            </w:r>
          </w:p>
          <w:p w:rsidR="005F579C" w:rsidRPr="005F579C" w:rsidRDefault="005F579C" w:rsidP="005F579C">
            <w:pPr>
              <w:rPr>
                <w:rFonts w:eastAsia="Comic Sans MS" w:cs="Comic Sans MS"/>
                <w:b/>
                <w:bCs/>
                <w:sz w:val="24"/>
                <w:szCs w:val="24"/>
              </w:rPr>
            </w:pPr>
          </w:p>
        </w:tc>
      </w:tr>
      <w:tr w:rsidR="005F579C" w:rsidRPr="005F579C" w:rsidTr="005F579C">
        <w:tc>
          <w:tcPr>
            <w:tcW w:w="5000" w:type="pct"/>
            <w:tcMar>
              <w:top w:w="0" w:type="dxa"/>
              <w:left w:w="108" w:type="dxa"/>
              <w:bottom w:w="0" w:type="dxa"/>
              <w:right w:w="108" w:type="dxa"/>
            </w:tcMar>
          </w:tcPr>
          <w:p w:rsidR="005F579C" w:rsidRPr="005F579C" w:rsidRDefault="005F579C" w:rsidP="005F579C">
            <w:pPr>
              <w:rPr>
                <w:sz w:val="24"/>
                <w:szCs w:val="24"/>
              </w:rPr>
            </w:pPr>
            <w:r w:rsidRPr="005F579C">
              <w:rPr>
                <w:rFonts w:eastAsia="Comic Sans MS" w:cs="Comic Sans MS"/>
                <w:b/>
                <w:bCs/>
                <w:sz w:val="24"/>
                <w:szCs w:val="24"/>
              </w:rPr>
              <w:t>Share:</w:t>
            </w:r>
          </w:p>
          <w:p w:rsidR="005F579C" w:rsidRPr="005F579C" w:rsidRDefault="005F579C" w:rsidP="005F579C">
            <w:pPr>
              <w:rPr>
                <w:rFonts w:eastAsia="Comic Sans MS" w:cs="Comic Sans MS"/>
                <w:b/>
                <w:bCs/>
                <w:sz w:val="24"/>
                <w:szCs w:val="24"/>
              </w:rPr>
            </w:pPr>
          </w:p>
        </w:tc>
      </w:tr>
    </w:tbl>
    <w:p w:rsidR="005F579C" w:rsidRDefault="005F579C">
      <w:pPr>
        <w:rPr>
          <w:rFonts w:cstheme="minorHAnsi"/>
          <w:sz w:val="24"/>
          <w:szCs w:val="24"/>
        </w:rPr>
      </w:pPr>
    </w:p>
    <w:p w:rsidR="005F579C" w:rsidRDefault="005F579C">
      <w:pPr>
        <w:rPr>
          <w:rFonts w:cstheme="minorHAnsi"/>
          <w:sz w:val="24"/>
          <w:szCs w:val="24"/>
        </w:rPr>
      </w:pPr>
    </w:p>
    <w:p w:rsidR="005F579C" w:rsidRDefault="005F579C">
      <w:pPr>
        <w:rPr>
          <w:rFonts w:cstheme="minorHAnsi"/>
          <w:sz w:val="24"/>
          <w:szCs w:val="24"/>
        </w:rPr>
      </w:pPr>
    </w:p>
    <w:p w:rsidR="005F579C" w:rsidRDefault="005F579C">
      <w:pPr>
        <w:rPr>
          <w:rFonts w:cstheme="minorHAnsi"/>
          <w:sz w:val="24"/>
          <w:szCs w:val="24"/>
        </w:rPr>
      </w:pPr>
    </w:p>
    <w:p w:rsidR="005F579C" w:rsidRDefault="005F579C">
      <w:pPr>
        <w:rPr>
          <w:rFonts w:cstheme="minorHAnsi"/>
          <w:sz w:val="24"/>
          <w:szCs w:val="24"/>
        </w:rPr>
      </w:pPr>
    </w:p>
    <w:p w:rsidR="005F579C" w:rsidRDefault="005F579C">
      <w:pPr>
        <w:rPr>
          <w:rFonts w:cstheme="minorHAnsi"/>
          <w:sz w:val="24"/>
          <w:szCs w:val="24"/>
        </w:rPr>
      </w:pPr>
    </w:p>
    <w:p w:rsidR="005F579C" w:rsidRDefault="005F579C">
      <w:pPr>
        <w:rPr>
          <w:rFonts w:cstheme="minorHAnsi"/>
          <w:sz w:val="24"/>
          <w:szCs w:val="24"/>
        </w:rPr>
      </w:pPr>
    </w:p>
    <w:p w:rsidR="005F579C" w:rsidRDefault="005F579C">
      <w:pPr>
        <w:rPr>
          <w:rFonts w:cstheme="minorHAnsi"/>
          <w:sz w:val="24"/>
          <w:szCs w:val="24"/>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DF102F" w:rsidRPr="00DF102F" w:rsidTr="00DF102F">
        <w:tc>
          <w:tcPr>
            <w:tcW w:w="0" w:type="auto"/>
            <w:tcBorders>
              <w:top w:val="nil"/>
              <w:left w:val="nil"/>
              <w:bottom w:val="nil"/>
              <w:right w:val="nil"/>
            </w:tcBorders>
            <w:tcMar>
              <w:top w:w="0" w:type="dxa"/>
              <w:left w:w="108" w:type="dxa"/>
              <w:bottom w:w="0" w:type="dxa"/>
              <w:right w:w="108" w:type="dxa"/>
            </w:tcMar>
          </w:tcPr>
          <w:p w:rsidR="00DF102F" w:rsidRPr="008666E1" w:rsidRDefault="00DF102F" w:rsidP="00DF102F">
            <w:pPr>
              <w:pStyle w:val="NoSpacing"/>
              <w:jc w:val="center"/>
              <w:rPr>
                <w:b/>
                <w:sz w:val="40"/>
                <w:szCs w:val="40"/>
              </w:rPr>
            </w:pPr>
            <w:bookmarkStart w:id="32" w:name="ml21"/>
            <w:bookmarkEnd w:id="32"/>
            <w:r w:rsidRPr="008666E1">
              <w:rPr>
                <w:b/>
                <w:sz w:val="40"/>
                <w:szCs w:val="40"/>
              </w:rPr>
              <w:lastRenderedPageBreak/>
              <w:t>Unit 2 Mini Lesson 21</w:t>
            </w:r>
          </w:p>
        </w:tc>
      </w:tr>
    </w:tbl>
    <w:p w:rsidR="00DF102F" w:rsidRPr="00DF102F" w:rsidRDefault="00DF102F" w:rsidP="00DF102F">
      <w:pPr>
        <w:pStyle w:val="NoSpacing"/>
      </w:pPr>
    </w:p>
    <w:tbl>
      <w:tblPr>
        <w:tblW w:w="5545" w:type="pct"/>
        <w:tblInd w:w="-522" w:type="dxa"/>
        <w:tblLook w:val="0000" w:firstRow="0" w:lastRow="0" w:firstColumn="0" w:lastColumn="0" w:noHBand="0" w:noVBand="0"/>
      </w:tblPr>
      <w:tblGrid>
        <w:gridCol w:w="1980"/>
        <w:gridCol w:w="8640"/>
      </w:tblGrid>
      <w:tr w:rsidR="00DF102F" w:rsidRPr="00DF102F" w:rsidTr="00355E94">
        <w:tc>
          <w:tcPr>
            <w:tcW w:w="932" w:type="pct"/>
            <w:tcMar>
              <w:top w:w="0" w:type="dxa"/>
              <w:left w:w="108" w:type="dxa"/>
              <w:bottom w:w="0" w:type="dxa"/>
              <w:right w:w="108" w:type="dxa"/>
            </w:tcMar>
          </w:tcPr>
          <w:p w:rsidR="00DF102F" w:rsidRPr="00DF102F" w:rsidRDefault="00DF102F" w:rsidP="00355E94">
            <w:pPr>
              <w:pStyle w:val="NoSpacing"/>
              <w:rPr>
                <w:b/>
                <w:sz w:val="24"/>
                <w:szCs w:val="24"/>
              </w:rPr>
            </w:pPr>
            <w:r w:rsidRPr="00DF102F">
              <w:rPr>
                <w:b/>
                <w:sz w:val="24"/>
                <w:szCs w:val="24"/>
              </w:rPr>
              <w:t>Unit of Study:</w:t>
            </w:r>
          </w:p>
        </w:tc>
        <w:tc>
          <w:tcPr>
            <w:tcW w:w="4068" w:type="pct"/>
            <w:tcBorders>
              <w:bottom w:val="single" w:sz="12" w:space="0" w:color="auto"/>
            </w:tcBorders>
            <w:tcMar>
              <w:top w:w="0" w:type="dxa"/>
              <w:left w:w="108" w:type="dxa"/>
              <w:bottom w:w="0" w:type="dxa"/>
              <w:right w:w="108" w:type="dxa"/>
            </w:tcMar>
          </w:tcPr>
          <w:p w:rsidR="00DF102F" w:rsidRPr="00DF102F" w:rsidRDefault="00DF102F" w:rsidP="00DF102F">
            <w:pPr>
              <w:pStyle w:val="NoSpacing"/>
              <w:rPr>
                <w:sz w:val="24"/>
                <w:szCs w:val="24"/>
              </w:rPr>
            </w:pPr>
            <w:r w:rsidRPr="00DF102F">
              <w:rPr>
                <w:sz w:val="24"/>
                <w:szCs w:val="24"/>
              </w:rPr>
              <w:t>Tackling Trouble</w:t>
            </w:r>
          </w:p>
        </w:tc>
      </w:tr>
      <w:tr w:rsidR="00DF102F" w:rsidRPr="00DF102F" w:rsidTr="00355E94">
        <w:tc>
          <w:tcPr>
            <w:tcW w:w="932" w:type="pct"/>
            <w:tcMar>
              <w:top w:w="0" w:type="dxa"/>
              <w:left w:w="108" w:type="dxa"/>
              <w:bottom w:w="0" w:type="dxa"/>
              <w:right w:w="108" w:type="dxa"/>
            </w:tcMar>
          </w:tcPr>
          <w:p w:rsidR="00DF102F" w:rsidRPr="00DF102F" w:rsidRDefault="00DF102F" w:rsidP="00355E94">
            <w:pPr>
              <w:pStyle w:val="NoSpacing"/>
              <w:rPr>
                <w:b/>
                <w:sz w:val="24"/>
                <w:szCs w:val="24"/>
              </w:rPr>
            </w:pPr>
            <w:r w:rsidRPr="00DF102F">
              <w:rPr>
                <w:b/>
                <w:sz w:val="24"/>
                <w:szCs w:val="24"/>
              </w:rPr>
              <w:t>Goal:</w:t>
            </w:r>
          </w:p>
        </w:tc>
        <w:tc>
          <w:tcPr>
            <w:tcW w:w="4068" w:type="pct"/>
            <w:tcBorders>
              <w:top w:val="single" w:sz="12" w:space="0" w:color="auto"/>
              <w:bottom w:val="single" w:sz="12" w:space="0" w:color="auto"/>
            </w:tcBorders>
            <w:tcMar>
              <w:top w:w="0" w:type="dxa"/>
              <w:left w:w="108" w:type="dxa"/>
              <w:bottom w:w="0" w:type="dxa"/>
              <w:right w:w="108" w:type="dxa"/>
            </w:tcMar>
          </w:tcPr>
          <w:p w:rsidR="00DF102F" w:rsidRPr="00DF102F" w:rsidRDefault="00DF102F" w:rsidP="00DF102F">
            <w:pPr>
              <w:pStyle w:val="NoSpacing"/>
              <w:rPr>
                <w:sz w:val="24"/>
                <w:szCs w:val="24"/>
              </w:rPr>
            </w:pPr>
            <w:r w:rsidRPr="00DF102F">
              <w:rPr>
                <w:sz w:val="24"/>
                <w:szCs w:val="24"/>
              </w:rPr>
              <w:t>Reread for fluency with partner</w:t>
            </w:r>
          </w:p>
        </w:tc>
      </w:tr>
      <w:tr w:rsidR="00DF102F" w:rsidRPr="00DF102F" w:rsidTr="00355E94">
        <w:tc>
          <w:tcPr>
            <w:tcW w:w="932" w:type="pct"/>
            <w:tcMar>
              <w:top w:w="0" w:type="dxa"/>
              <w:left w:w="108" w:type="dxa"/>
              <w:bottom w:w="0" w:type="dxa"/>
              <w:right w:w="108" w:type="dxa"/>
            </w:tcMar>
          </w:tcPr>
          <w:p w:rsidR="00DF102F" w:rsidRPr="00DF102F" w:rsidRDefault="00DF102F" w:rsidP="00355E94">
            <w:pPr>
              <w:pStyle w:val="NoSpacing"/>
              <w:rPr>
                <w:b/>
                <w:sz w:val="24"/>
                <w:szCs w:val="24"/>
              </w:rPr>
            </w:pPr>
            <w:r w:rsidRPr="00DF102F">
              <w:rPr>
                <w:b/>
                <w:sz w:val="24"/>
                <w:szCs w:val="24"/>
              </w:rPr>
              <w:t xml:space="preserve">Teaching point </w:t>
            </w:r>
            <w:r w:rsidRPr="00DF102F">
              <w:rPr>
                <w:i/>
                <w:iCs/>
                <w:sz w:val="24"/>
                <w:szCs w:val="24"/>
              </w:rPr>
              <w:t>(Kid language!)</w:t>
            </w:r>
            <w:r w:rsidRPr="00DF102F">
              <w:rPr>
                <w:sz w:val="24"/>
                <w:szCs w:val="24"/>
              </w:rPr>
              <w:t>:</w:t>
            </w:r>
          </w:p>
        </w:tc>
        <w:tc>
          <w:tcPr>
            <w:tcW w:w="4068" w:type="pct"/>
            <w:tcBorders>
              <w:top w:val="single" w:sz="12" w:space="0" w:color="auto"/>
              <w:bottom w:val="single" w:sz="12" w:space="0" w:color="auto"/>
            </w:tcBorders>
            <w:tcMar>
              <w:top w:w="0" w:type="dxa"/>
              <w:left w:w="108" w:type="dxa"/>
              <w:bottom w:w="0" w:type="dxa"/>
              <w:right w:w="108" w:type="dxa"/>
            </w:tcMar>
          </w:tcPr>
          <w:p w:rsidR="00DF102F" w:rsidRPr="00DF102F" w:rsidRDefault="00DF102F" w:rsidP="00DF102F">
            <w:pPr>
              <w:pStyle w:val="NoSpacing"/>
              <w:rPr>
                <w:sz w:val="24"/>
                <w:szCs w:val="24"/>
              </w:rPr>
            </w:pPr>
            <w:r w:rsidRPr="00DF102F">
              <w:rPr>
                <w:sz w:val="24"/>
                <w:szCs w:val="24"/>
              </w:rPr>
              <w:t xml:space="preserve">Readers, after we fix up the tricky spots, we reread to make sure our voice sounds right.  If we are reading a story, it should sound like we are telling a story. If we are reading nonfiction, it should sound like we are on the Discovery Channel.  </w:t>
            </w:r>
            <w:r w:rsidRPr="00DF102F">
              <w:rPr>
                <w:i/>
                <w:iCs/>
                <w:sz w:val="24"/>
                <w:szCs w:val="24"/>
              </w:rPr>
              <w:t>(Or whatever your students will get- the news…the principal reading the announcements…)</w:t>
            </w:r>
          </w:p>
        </w:tc>
      </w:tr>
      <w:tr w:rsidR="00DF102F" w:rsidRPr="00DF102F" w:rsidTr="00355E94">
        <w:tc>
          <w:tcPr>
            <w:tcW w:w="932" w:type="pct"/>
            <w:tcMar>
              <w:top w:w="0" w:type="dxa"/>
              <w:left w:w="108" w:type="dxa"/>
              <w:bottom w:w="0" w:type="dxa"/>
              <w:right w:w="108" w:type="dxa"/>
            </w:tcMar>
          </w:tcPr>
          <w:p w:rsidR="00DF102F" w:rsidRPr="00DF102F" w:rsidRDefault="00DF102F" w:rsidP="00355E94">
            <w:pPr>
              <w:pStyle w:val="NoSpacing"/>
              <w:rPr>
                <w:b/>
                <w:sz w:val="24"/>
                <w:szCs w:val="24"/>
              </w:rPr>
            </w:pPr>
            <w:r w:rsidRPr="00DF102F">
              <w:rPr>
                <w:b/>
                <w:sz w:val="24"/>
                <w:szCs w:val="24"/>
              </w:rPr>
              <w:t>Text:</w:t>
            </w:r>
          </w:p>
        </w:tc>
        <w:tc>
          <w:tcPr>
            <w:tcW w:w="4068" w:type="pct"/>
            <w:tcBorders>
              <w:top w:val="single" w:sz="12" w:space="0" w:color="auto"/>
              <w:bottom w:val="single" w:sz="12" w:space="0" w:color="auto"/>
            </w:tcBorders>
            <w:tcMar>
              <w:top w:w="0" w:type="dxa"/>
              <w:left w:w="108" w:type="dxa"/>
              <w:bottom w:w="0" w:type="dxa"/>
              <w:right w:w="108" w:type="dxa"/>
            </w:tcMar>
          </w:tcPr>
          <w:p w:rsidR="00DF102F" w:rsidRPr="00DF102F" w:rsidRDefault="00DF102F" w:rsidP="00DF102F">
            <w:pPr>
              <w:pStyle w:val="NoSpacing"/>
              <w:rPr>
                <w:sz w:val="24"/>
                <w:szCs w:val="24"/>
              </w:rPr>
            </w:pPr>
            <w:r w:rsidRPr="00DF102F">
              <w:rPr>
                <w:sz w:val="24"/>
                <w:szCs w:val="24"/>
              </w:rPr>
              <w:t>Familiar book; students bring book baggies</w:t>
            </w:r>
          </w:p>
        </w:tc>
      </w:tr>
      <w:tr w:rsidR="00DF102F" w:rsidRPr="00DF102F" w:rsidTr="00355E94">
        <w:tc>
          <w:tcPr>
            <w:tcW w:w="932" w:type="pct"/>
            <w:tcMar>
              <w:top w:w="0" w:type="dxa"/>
              <w:left w:w="108" w:type="dxa"/>
              <w:bottom w:w="0" w:type="dxa"/>
              <w:right w:w="108" w:type="dxa"/>
            </w:tcMar>
          </w:tcPr>
          <w:p w:rsidR="00DF102F" w:rsidRPr="00DF102F" w:rsidRDefault="00DF102F" w:rsidP="00355E94">
            <w:pPr>
              <w:pStyle w:val="NoSpacing"/>
              <w:rPr>
                <w:b/>
                <w:sz w:val="24"/>
                <w:szCs w:val="24"/>
              </w:rPr>
            </w:pPr>
            <w:proofErr w:type="gramStart"/>
            <w:r w:rsidRPr="00DF102F">
              <w:rPr>
                <w:b/>
                <w:sz w:val="24"/>
                <w:szCs w:val="24"/>
              </w:rPr>
              <w:t>Chart(</w:t>
            </w:r>
            <w:proofErr w:type="gramEnd"/>
            <w:r w:rsidRPr="00DF102F">
              <w:rPr>
                <w:b/>
                <w:sz w:val="24"/>
                <w:szCs w:val="24"/>
              </w:rPr>
              <w:t>?):</w:t>
            </w:r>
          </w:p>
        </w:tc>
        <w:tc>
          <w:tcPr>
            <w:tcW w:w="4068" w:type="pct"/>
            <w:tcBorders>
              <w:top w:val="single" w:sz="12" w:space="0" w:color="auto"/>
              <w:bottom w:val="single" w:sz="12" w:space="0" w:color="auto"/>
            </w:tcBorders>
            <w:tcMar>
              <w:top w:w="0" w:type="dxa"/>
              <w:left w:w="108" w:type="dxa"/>
              <w:bottom w:w="0" w:type="dxa"/>
              <w:right w:w="108" w:type="dxa"/>
            </w:tcMar>
          </w:tcPr>
          <w:p w:rsidR="00DF102F" w:rsidRPr="00DF102F" w:rsidRDefault="00DF102F" w:rsidP="00DF102F">
            <w:pPr>
              <w:pStyle w:val="NoSpacing"/>
              <w:rPr>
                <w:sz w:val="24"/>
                <w:szCs w:val="24"/>
              </w:rPr>
            </w:pPr>
          </w:p>
        </w:tc>
      </w:tr>
      <w:tr w:rsidR="00DF102F" w:rsidRPr="00DF102F" w:rsidTr="00355E94">
        <w:tc>
          <w:tcPr>
            <w:tcW w:w="932" w:type="pct"/>
            <w:tcMar>
              <w:top w:w="0" w:type="dxa"/>
              <w:left w:w="108" w:type="dxa"/>
              <w:bottom w:w="0" w:type="dxa"/>
              <w:right w:w="108" w:type="dxa"/>
            </w:tcMar>
          </w:tcPr>
          <w:p w:rsidR="00DF102F" w:rsidRPr="00DF102F" w:rsidRDefault="00DF102F" w:rsidP="00355E94">
            <w:pPr>
              <w:pStyle w:val="NoSpacing"/>
              <w:rPr>
                <w:b/>
                <w:sz w:val="24"/>
                <w:szCs w:val="24"/>
              </w:rPr>
            </w:pPr>
            <w:r w:rsidRPr="00DF102F">
              <w:rPr>
                <w:b/>
                <w:sz w:val="24"/>
                <w:szCs w:val="24"/>
              </w:rPr>
              <w:t>Standard:</w:t>
            </w:r>
          </w:p>
        </w:tc>
        <w:tc>
          <w:tcPr>
            <w:tcW w:w="4068" w:type="pct"/>
            <w:tcBorders>
              <w:top w:val="single" w:sz="12" w:space="0" w:color="auto"/>
              <w:bottom w:val="single" w:sz="12" w:space="0" w:color="auto"/>
            </w:tcBorders>
            <w:tcMar>
              <w:top w:w="0" w:type="dxa"/>
              <w:left w:w="108" w:type="dxa"/>
              <w:bottom w:w="0" w:type="dxa"/>
              <w:right w:w="108" w:type="dxa"/>
            </w:tcMar>
          </w:tcPr>
          <w:p w:rsidR="00DF102F" w:rsidRPr="00DF102F" w:rsidRDefault="00DF102F" w:rsidP="00DF102F">
            <w:pPr>
              <w:pStyle w:val="NoSpacing"/>
            </w:pPr>
          </w:p>
        </w:tc>
      </w:tr>
    </w:tbl>
    <w:p w:rsidR="00DF102F" w:rsidRDefault="00DF102F" w:rsidP="00DF102F">
      <w:pPr>
        <w:pStyle w:val="NoSpacing"/>
      </w:pPr>
      <w:r w:rsidRPr="00DF102F">
        <w:t>NOTE: If this lesson seems like too much, you will need to frontload it more in interactive and shared reading, or divide the lesson into multiple parts.</w:t>
      </w:r>
    </w:p>
    <w:p w:rsidR="00DF102F" w:rsidRPr="00DF102F" w:rsidRDefault="00DF102F" w:rsidP="00DF102F">
      <w:pPr>
        <w:pStyle w:val="NoSpacing"/>
      </w:pPr>
    </w:p>
    <w:tbl>
      <w:tblPr>
        <w:tblW w:w="5545" w:type="pct"/>
        <w:tblInd w:w="-52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000" w:firstRow="0" w:lastRow="0" w:firstColumn="0" w:lastColumn="0" w:noHBand="0" w:noVBand="0"/>
      </w:tblPr>
      <w:tblGrid>
        <w:gridCol w:w="10620"/>
      </w:tblGrid>
      <w:tr w:rsidR="00DF102F" w:rsidRPr="00DF102F" w:rsidTr="00355E94">
        <w:tc>
          <w:tcPr>
            <w:tcW w:w="5000" w:type="pct"/>
            <w:tcMar>
              <w:top w:w="0" w:type="dxa"/>
              <w:left w:w="108" w:type="dxa"/>
              <w:bottom w:w="0" w:type="dxa"/>
              <w:right w:w="108" w:type="dxa"/>
            </w:tcMar>
            <w:vAlign w:val="center"/>
          </w:tcPr>
          <w:p w:rsidR="00DF102F" w:rsidRPr="00DF102F" w:rsidRDefault="00DF102F" w:rsidP="00DF102F">
            <w:pPr>
              <w:pStyle w:val="NoSpacing"/>
            </w:pPr>
            <w:r w:rsidRPr="00355E94">
              <w:rPr>
                <w:b/>
                <w:sz w:val="28"/>
                <w:szCs w:val="28"/>
              </w:rPr>
              <w:t>Mini Lesson:</w:t>
            </w:r>
            <w:r w:rsidRPr="00DF102F">
              <w:rPr>
                <w:sz w:val="28"/>
                <w:szCs w:val="28"/>
              </w:rPr>
              <w:t xml:space="preserve">  (7-10 minutes total)</w:t>
            </w:r>
          </w:p>
        </w:tc>
      </w:tr>
      <w:tr w:rsidR="00DF102F" w:rsidRPr="00DF102F" w:rsidTr="00355E94">
        <w:tc>
          <w:tcPr>
            <w:tcW w:w="5000" w:type="pct"/>
            <w:tcMar>
              <w:top w:w="0" w:type="dxa"/>
              <w:left w:w="108" w:type="dxa"/>
              <w:bottom w:w="0" w:type="dxa"/>
              <w:right w:w="108" w:type="dxa"/>
            </w:tcMar>
          </w:tcPr>
          <w:p w:rsidR="00DF102F" w:rsidRPr="00355E94" w:rsidRDefault="00DF102F" w:rsidP="00DF102F">
            <w:pPr>
              <w:pStyle w:val="NoSpacing"/>
              <w:rPr>
                <w:b/>
              </w:rPr>
            </w:pPr>
            <w:r w:rsidRPr="00355E94">
              <w:rPr>
                <w:b/>
                <w:i/>
                <w:iCs/>
                <w:sz w:val="28"/>
                <w:szCs w:val="28"/>
              </w:rPr>
              <w:t xml:space="preserve">Connection: </w:t>
            </w:r>
          </w:p>
          <w:p w:rsidR="00DF102F" w:rsidRPr="00DF102F" w:rsidRDefault="00DF102F" w:rsidP="00DF102F">
            <w:pPr>
              <w:pStyle w:val="NoSpacing"/>
              <w:rPr>
                <w:i/>
                <w:iCs/>
              </w:rPr>
            </w:pPr>
            <w:r w:rsidRPr="00DF102F">
              <w:rPr>
                <w:i/>
                <w:iCs/>
              </w:rPr>
              <w:t>Readers, we have worked hard to learn how to figure out tricky words. Today we are going to learn how to make sure our reading sounds good.  You’ve heard me read out loud lots and lots this year and you hear how my voice changes when I read. If I am reading a story, I should sound like we are telling a story. If I am reading nonfiction, it should sound like we are on the Discovery Channel.</w:t>
            </w:r>
            <w:r w:rsidRPr="00DF102F">
              <w:t xml:space="preserve"> </w:t>
            </w:r>
          </w:p>
          <w:p w:rsidR="00DF102F" w:rsidRPr="00DF102F" w:rsidRDefault="00DF102F" w:rsidP="00DF102F">
            <w:pPr>
              <w:pStyle w:val="NoSpacing"/>
            </w:pPr>
          </w:p>
          <w:p w:rsidR="00DF102F" w:rsidRPr="00DF102F" w:rsidRDefault="00DF102F" w:rsidP="00DF102F">
            <w:pPr>
              <w:pStyle w:val="NoSpacing"/>
            </w:pPr>
          </w:p>
          <w:p w:rsidR="00DF102F" w:rsidRPr="00DF102F" w:rsidRDefault="00DF102F" w:rsidP="00DF102F">
            <w:pPr>
              <w:pStyle w:val="NoSpacing"/>
            </w:pPr>
          </w:p>
        </w:tc>
      </w:tr>
      <w:tr w:rsidR="00DF102F" w:rsidRPr="00DF102F" w:rsidTr="00355E94">
        <w:tc>
          <w:tcPr>
            <w:tcW w:w="5000" w:type="pct"/>
            <w:tcMar>
              <w:top w:w="0" w:type="dxa"/>
              <w:left w:w="108" w:type="dxa"/>
              <w:bottom w:w="0" w:type="dxa"/>
              <w:right w:w="108" w:type="dxa"/>
            </w:tcMar>
          </w:tcPr>
          <w:p w:rsidR="00DF102F" w:rsidRPr="00DF102F" w:rsidRDefault="00DF102F" w:rsidP="00DF102F">
            <w:pPr>
              <w:pStyle w:val="NoSpacing"/>
            </w:pPr>
            <w:r w:rsidRPr="00355E94">
              <w:rPr>
                <w:b/>
                <w:i/>
                <w:iCs/>
                <w:sz w:val="28"/>
                <w:szCs w:val="28"/>
              </w:rPr>
              <w:t>Teach:</w:t>
            </w:r>
            <w:r w:rsidRPr="00DF102F">
              <w:rPr>
                <w:i/>
                <w:iCs/>
                <w:sz w:val="28"/>
                <w:szCs w:val="28"/>
              </w:rPr>
              <w:t xml:space="preserve">     </w:t>
            </w:r>
            <w:r w:rsidRPr="00DF102F">
              <w:rPr>
                <w:i/>
                <w:iCs/>
              </w:rPr>
              <w:t>Demo</w:t>
            </w:r>
            <w:r w:rsidRPr="00DF102F">
              <w:rPr>
                <w:i/>
                <w:iCs/>
                <w:sz w:val="28"/>
                <w:szCs w:val="28"/>
              </w:rPr>
              <w:t xml:space="preserve">        </w:t>
            </w:r>
          </w:p>
          <w:p w:rsidR="00DF102F" w:rsidRPr="00DF102F" w:rsidRDefault="00DF102F" w:rsidP="00DF102F">
            <w:pPr>
              <w:pStyle w:val="NoSpacing"/>
              <w:rPr>
                <w:i/>
                <w:iCs/>
              </w:rPr>
            </w:pPr>
            <w:r w:rsidRPr="00DF102F">
              <w:rPr>
                <w:i/>
                <w:iCs/>
              </w:rPr>
              <w:t xml:space="preserve">This is a nonfiction book that we’ve read and love- (favorite title).  Listen as I read a few sentences- it will sound like I am on the Discovery Channel! (Read a few sentences to make point that you sound like a newscaster when you read nonfiction.)  </w:t>
            </w:r>
          </w:p>
          <w:p w:rsidR="00DF102F" w:rsidRPr="00DF102F" w:rsidRDefault="00DF102F" w:rsidP="00DF102F">
            <w:pPr>
              <w:pStyle w:val="NoSpacing"/>
              <w:rPr>
                <w:i/>
                <w:iCs/>
              </w:rPr>
            </w:pPr>
          </w:p>
          <w:p w:rsidR="00DF102F" w:rsidRPr="00DF102F" w:rsidRDefault="00DF102F" w:rsidP="00DF102F">
            <w:pPr>
              <w:pStyle w:val="NoSpacing"/>
              <w:rPr>
                <w:i/>
                <w:iCs/>
              </w:rPr>
            </w:pPr>
            <w:r w:rsidRPr="00DF102F">
              <w:rPr>
                <w:i/>
                <w:iCs/>
              </w:rPr>
              <w:t xml:space="preserve">Now, listen as I read a few sentences from one of our favorite storybooks, (name title).  Listen as I read a few sentences- it will sound like </w:t>
            </w:r>
            <w:proofErr w:type="gramStart"/>
            <w:r w:rsidRPr="00DF102F">
              <w:rPr>
                <w:i/>
                <w:iCs/>
              </w:rPr>
              <w:t>I  am</w:t>
            </w:r>
            <w:proofErr w:type="gramEnd"/>
            <w:r w:rsidRPr="00DF102F">
              <w:rPr>
                <w:i/>
                <w:iCs/>
              </w:rPr>
              <w:t xml:space="preserve"> really telling a story! (Read a few sentences to make point that you sound like you are telling a story.)  </w:t>
            </w:r>
          </w:p>
          <w:p w:rsidR="00DF102F" w:rsidRPr="00DF102F" w:rsidRDefault="00DF102F" w:rsidP="00DF102F">
            <w:pPr>
              <w:pStyle w:val="NoSpacing"/>
              <w:rPr>
                <w:i/>
                <w:iCs/>
              </w:rPr>
            </w:pPr>
          </w:p>
          <w:p w:rsidR="00DF102F" w:rsidRPr="00DF102F" w:rsidRDefault="00DF102F" w:rsidP="00DF102F">
            <w:pPr>
              <w:pStyle w:val="NoSpacing"/>
              <w:rPr>
                <w:i/>
                <w:iCs/>
              </w:rPr>
            </w:pPr>
          </w:p>
        </w:tc>
      </w:tr>
      <w:tr w:rsidR="00DF102F" w:rsidRPr="00DF102F" w:rsidTr="00355E94">
        <w:tc>
          <w:tcPr>
            <w:tcW w:w="5000" w:type="pct"/>
            <w:tcMar>
              <w:top w:w="0" w:type="dxa"/>
              <w:left w:w="108" w:type="dxa"/>
              <w:bottom w:w="0" w:type="dxa"/>
              <w:right w:w="108" w:type="dxa"/>
            </w:tcMar>
          </w:tcPr>
          <w:p w:rsidR="00DF102F" w:rsidRPr="00355E94" w:rsidRDefault="00DF102F" w:rsidP="00DF102F">
            <w:pPr>
              <w:pStyle w:val="NoSpacing"/>
              <w:rPr>
                <w:b/>
              </w:rPr>
            </w:pPr>
            <w:r w:rsidRPr="00355E94">
              <w:rPr>
                <w:b/>
                <w:i/>
                <w:iCs/>
                <w:sz w:val="28"/>
                <w:szCs w:val="28"/>
              </w:rPr>
              <w:t xml:space="preserve">Active Involvement: </w:t>
            </w:r>
          </w:p>
          <w:p w:rsidR="00DF102F" w:rsidRPr="00DF102F" w:rsidRDefault="00DF102F" w:rsidP="00DF102F">
            <w:pPr>
              <w:pStyle w:val="NoSpacing"/>
              <w:rPr>
                <w:i/>
                <w:iCs/>
              </w:rPr>
            </w:pPr>
            <w:r w:rsidRPr="00DF102F">
              <w:rPr>
                <w:i/>
                <w:iCs/>
              </w:rPr>
              <w:t>Now, readers, it is your turn!  I want Partner A to choose a book from his book baggie and tell his partner whether it is nonfiction or a storybook.  If it is a storybook, you should sound like we are telling a story. If you are reading nonfiction, it should sound like you are on the Discovery Channel.</w:t>
            </w:r>
          </w:p>
          <w:p w:rsidR="00DF102F" w:rsidRPr="00DF102F" w:rsidRDefault="00DF102F" w:rsidP="00DF102F">
            <w:pPr>
              <w:pStyle w:val="NoSpacing"/>
              <w:rPr>
                <w:i/>
                <w:iCs/>
              </w:rPr>
            </w:pPr>
          </w:p>
          <w:p w:rsidR="00DF102F" w:rsidRPr="00DF102F" w:rsidRDefault="00DF102F" w:rsidP="00DF102F">
            <w:pPr>
              <w:pStyle w:val="NoSpacing"/>
              <w:rPr>
                <w:i/>
                <w:iCs/>
              </w:rPr>
            </w:pPr>
            <w:r w:rsidRPr="00DF102F">
              <w:rPr>
                <w:i/>
                <w:iCs/>
              </w:rPr>
              <w:t>Partner A, choose a book and start reading! (Listen in a few minutes.)</w:t>
            </w:r>
          </w:p>
          <w:p w:rsidR="00DF102F" w:rsidRPr="00DF102F" w:rsidRDefault="00DF102F" w:rsidP="00DF102F">
            <w:pPr>
              <w:pStyle w:val="NoSpacing"/>
              <w:rPr>
                <w:i/>
                <w:iCs/>
              </w:rPr>
            </w:pPr>
          </w:p>
          <w:p w:rsidR="00DF102F" w:rsidRPr="00DF102F" w:rsidRDefault="00DF102F" w:rsidP="00DF102F">
            <w:pPr>
              <w:pStyle w:val="NoSpacing"/>
              <w:rPr>
                <w:i/>
                <w:iCs/>
              </w:rPr>
            </w:pPr>
            <w:r w:rsidRPr="00DF102F">
              <w:rPr>
                <w:i/>
                <w:iCs/>
              </w:rPr>
              <w:t xml:space="preserve">Readers, I listened in and I heard (share a few books and how the kids read.).  Now it is partner B’s turn to try.  Partner B, choose a book from his book baggie and tell your partner whether it is nonfiction or a storybook.  If it is a </w:t>
            </w:r>
            <w:r w:rsidRPr="00DF102F">
              <w:rPr>
                <w:i/>
                <w:iCs/>
              </w:rPr>
              <w:lastRenderedPageBreak/>
              <w:t>storybook, you should sound like we are telling a story. If you are reading nonfiction, it should sound like you are on the Discovery Channel.</w:t>
            </w:r>
          </w:p>
          <w:p w:rsidR="00DF102F" w:rsidRPr="00DF102F" w:rsidRDefault="00DF102F" w:rsidP="00DF102F">
            <w:pPr>
              <w:pStyle w:val="NoSpacing"/>
              <w:rPr>
                <w:i/>
                <w:iCs/>
              </w:rPr>
            </w:pPr>
          </w:p>
          <w:p w:rsidR="00DF102F" w:rsidRPr="00DF102F" w:rsidRDefault="00DF102F" w:rsidP="00DF102F">
            <w:pPr>
              <w:pStyle w:val="NoSpacing"/>
              <w:rPr>
                <w:i/>
                <w:iCs/>
              </w:rPr>
            </w:pPr>
            <w:r w:rsidRPr="00DF102F">
              <w:rPr>
                <w:i/>
                <w:iCs/>
              </w:rPr>
              <w:t xml:space="preserve">Read on, Partner B! </w:t>
            </w:r>
          </w:p>
          <w:p w:rsidR="00DF102F" w:rsidRPr="00DF102F" w:rsidRDefault="00DF102F" w:rsidP="00DF102F">
            <w:pPr>
              <w:pStyle w:val="NoSpacing"/>
              <w:rPr>
                <w:i/>
                <w:iCs/>
              </w:rPr>
            </w:pPr>
          </w:p>
          <w:p w:rsidR="00DF102F" w:rsidRPr="00DF102F" w:rsidRDefault="00DF102F" w:rsidP="00DF102F">
            <w:pPr>
              <w:pStyle w:val="NoSpacing"/>
              <w:rPr>
                <w:i/>
                <w:iCs/>
              </w:rPr>
            </w:pPr>
            <w:r w:rsidRPr="00DF102F">
              <w:rPr>
                <w:i/>
                <w:iCs/>
              </w:rPr>
              <w:t>(Listen in a few minutes.)</w:t>
            </w:r>
          </w:p>
          <w:p w:rsidR="00DF102F" w:rsidRPr="00DF102F" w:rsidRDefault="00DF102F" w:rsidP="00DF102F">
            <w:pPr>
              <w:pStyle w:val="NoSpacing"/>
              <w:rPr>
                <w:i/>
                <w:iCs/>
              </w:rPr>
            </w:pPr>
          </w:p>
          <w:p w:rsidR="00DF102F" w:rsidRPr="00DF102F" w:rsidRDefault="00DF102F" w:rsidP="00DF102F">
            <w:pPr>
              <w:pStyle w:val="NoSpacing"/>
              <w:rPr>
                <w:i/>
                <w:iCs/>
              </w:rPr>
            </w:pPr>
            <w:r w:rsidRPr="00DF102F">
              <w:rPr>
                <w:i/>
                <w:iCs/>
              </w:rPr>
              <w:t xml:space="preserve">Readers, I listened in and I heard (share a few books and how the kids read.).  </w:t>
            </w:r>
          </w:p>
          <w:p w:rsidR="00DF102F" w:rsidRPr="00DF102F" w:rsidRDefault="00DF102F" w:rsidP="00DF102F">
            <w:pPr>
              <w:pStyle w:val="NoSpacing"/>
              <w:rPr>
                <w:i/>
                <w:iCs/>
              </w:rPr>
            </w:pPr>
          </w:p>
        </w:tc>
      </w:tr>
      <w:tr w:rsidR="00DF102F" w:rsidRPr="00DF102F" w:rsidTr="00355E94">
        <w:tc>
          <w:tcPr>
            <w:tcW w:w="5000" w:type="pct"/>
            <w:tcMar>
              <w:top w:w="0" w:type="dxa"/>
              <w:left w:w="108" w:type="dxa"/>
              <w:bottom w:w="0" w:type="dxa"/>
              <w:right w:w="108" w:type="dxa"/>
            </w:tcMar>
          </w:tcPr>
          <w:p w:rsidR="00DF102F" w:rsidRPr="00355E94" w:rsidRDefault="00DF102F" w:rsidP="00DF102F">
            <w:pPr>
              <w:pStyle w:val="NoSpacing"/>
              <w:rPr>
                <w:b/>
              </w:rPr>
            </w:pPr>
            <w:r w:rsidRPr="00355E94">
              <w:rPr>
                <w:b/>
                <w:i/>
                <w:iCs/>
                <w:sz w:val="28"/>
                <w:szCs w:val="28"/>
              </w:rPr>
              <w:lastRenderedPageBreak/>
              <w:t>Link:</w:t>
            </w:r>
          </w:p>
          <w:p w:rsidR="00DF102F" w:rsidRPr="00DF102F" w:rsidRDefault="00DF102F" w:rsidP="00DF102F">
            <w:pPr>
              <w:pStyle w:val="NoSpacing"/>
              <w:rPr>
                <w:i/>
                <w:iCs/>
              </w:rPr>
            </w:pPr>
            <w:r w:rsidRPr="00DF102F">
              <w:rPr>
                <w:i/>
                <w:iCs/>
              </w:rPr>
              <w:t xml:space="preserve"> Readers, now it is time for you to head off to do your own reading.  Remember, if it is a storybook, you should sound like we are telling a story. If you are reading nonfiction, it should sound like you are on the Discovery Channel. I’ll be around to listen in as you are reading!</w:t>
            </w:r>
          </w:p>
          <w:p w:rsidR="00DF102F" w:rsidRPr="00DF102F" w:rsidRDefault="00DF102F" w:rsidP="00DF102F">
            <w:pPr>
              <w:pStyle w:val="NoSpacing"/>
              <w:rPr>
                <w:i/>
                <w:iCs/>
              </w:rPr>
            </w:pPr>
          </w:p>
          <w:p w:rsidR="00DF102F" w:rsidRPr="00DF102F" w:rsidRDefault="00DF102F" w:rsidP="00DF102F">
            <w:pPr>
              <w:pStyle w:val="NoSpacing"/>
              <w:rPr>
                <w:i/>
                <w:iCs/>
              </w:rPr>
            </w:pPr>
          </w:p>
        </w:tc>
      </w:tr>
      <w:tr w:rsidR="00DF102F" w:rsidRPr="00DF102F" w:rsidTr="00355E94">
        <w:tc>
          <w:tcPr>
            <w:tcW w:w="5000" w:type="pct"/>
            <w:tcMar>
              <w:top w:w="0" w:type="dxa"/>
              <w:left w:w="108" w:type="dxa"/>
              <w:bottom w:w="0" w:type="dxa"/>
              <w:right w:w="108" w:type="dxa"/>
            </w:tcMar>
          </w:tcPr>
          <w:p w:rsidR="00DF102F" w:rsidRPr="00355E94" w:rsidRDefault="00DF102F" w:rsidP="00DF102F">
            <w:pPr>
              <w:pStyle w:val="NoSpacing"/>
              <w:rPr>
                <w:b/>
              </w:rPr>
            </w:pPr>
            <w:r w:rsidRPr="00355E94">
              <w:rPr>
                <w:b/>
                <w:sz w:val="28"/>
                <w:szCs w:val="28"/>
              </w:rPr>
              <w:t>Mid-Workshop Teaching Point:</w:t>
            </w:r>
          </w:p>
          <w:p w:rsidR="00DF102F" w:rsidRPr="00DF102F" w:rsidRDefault="00DF102F" w:rsidP="00DF102F">
            <w:pPr>
              <w:pStyle w:val="NoSpacing"/>
              <w:rPr>
                <w:sz w:val="28"/>
                <w:szCs w:val="28"/>
              </w:rPr>
            </w:pPr>
          </w:p>
        </w:tc>
      </w:tr>
      <w:tr w:rsidR="00DF102F" w:rsidRPr="00DF102F" w:rsidTr="00355E94">
        <w:tc>
          <w:tcPr>
            <w:tcW w:w="5000" w:type="pct"/>
            <w:tcMar>
              <w:top w:w="0" w:type="dxa"/>
              <w:left w:w="108" w:type="dxa"/>
              <w:bottom w:w="0" w:type="dxa"/>
              <w:right w:w="108" w:type="dxa"/>
            </w:tcMar>
          </w:tcPr>
          <w:p w:rsidR="00DF102F" w:rsidRPr="00355E94" w:rsidRDefault="00DF102F" w:rsidP="00DF102F">
            <w:pPr>
              <w:pStyle w:val="NoSpacing"/>
              <w:rPr>
                <w:b/>
              </w:rPr>
            </w:pPr>
            <w:r w:rsidRPr="00355E94">
              <w:rPr>
                <w:b/>
                <w:sz w:val="28"/>
                <w:szCs w:val="28"/>
              </w:rPr>
              <w:t>Share:</w:t>
            </w:r>
          </w:p>
          <w:p w:rsidR="00DF102F" w:rsidRPr="00DF102F" w:rsidRDefault="00DF102F" w:rsidP="00DF102F">
            <w:pPr>
              <w:pStyle w:val="NoSpacing"/>
              <w:rPr>
                <w:sz w:val="28"/>
                <w:szCs w:val="28"/>
              </w:rPr>
            </w:pPr>
          </w:p>
        </w:tc>
      </w:tr>
    </w:tbl>
    <w:p w:rsidR="001831EA" w:rsidRPr="006344B4" w:rsidRDefault="001831EA" w:rsidP="006344B4">
      <w:pPr>
        <w:pStyle w:val="NoSpacing"/>
        <w:rPr>
          <w:rFonts w:cstheme="minorHAnsi"/>
          <w:sz w:val="24"/>
          <w:szCs w:val="24"/>
        </w:rPr>
      </w:pPr>
    </w:p>
    <w:sectPr w:rsidR="001831EA" w:rsidRPr="006344B4" w:rsidSect="00343669">
      <w:footerReference w:type="default" r:id="rId11"/>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13EA" w:rsidRDefault="008813EA" w:rsidP="003A4B7E">
      <w:pPr>
        <w:spacing w:after="0" w:line="240" w:lineRule="auto"/>
      </w:pPr>
      <w:r>
        <w:separator/>
      </w:r>
    </w:p>
  </w:endnote>
  <w:endnote w:type="continuationSeparator" w:id="0">
    <w:p w:rsidR="008813EA" w:rsidRDefault="008813EA" w:rsidP="003A4B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4023501"/>
      <w:docPartObj>
        <w:docPartGallery w:val="Page Numbers (Bottom of Page)"/>
        <w:docPartUnique/>
      </w:docPartObj>
    </w:sdtPr>
    <w:sdtEndPr>
      <w:rPr>
        <w:noProof/>
      </w:rPr>
    </w:sdtEndPr>
    <w:sdtContent>
      <w:p w:rsidR="005F579C" w:rsidRDefault="005F579C">
        <w:pPr>
          <w:pStyle w:val="Footer"/>
          <w:jc w:val="right"/>
        </w:pPr>
        <w:r>
          <w:fldChar w:fldCharType="begin"/>
        </w:r>
        <w:r>
          <w:instrText xml:space="preserve"> PAGE   \* MERGEFORMAT </w:instrText>
        </w:r>
        <w:r>
          <w:fldChar w:fldCharType="separate"/>
        </w:r>
        <w:r w:rsidR="00754E96">
          <w:rPr>
            <w:noProof/>
          </w:rPr>
          <w:t>6</w:t>
        </w:r>
        <w:r>
          <w:rPr>
            <w:noProof/>
          </w:rPr>
          <w:fldChar w:fldCharType="end"/>
        </w:r>
      </w:p>
    </w:sdtContent>
  </w:sdt>
  <w:p w:rsidR="008813EA" w:rsidRDefault="008813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3025363"/>
      <w:docPartObj>
        <w:docPartGallery w:val="Page Numbers (Bottom of Page)"/>
        <w:docPartUnique/>
      </w:docPartObj>
    </w:sdtPr>
    <w:sdtEndPr>
      <w:rPr>
        <w:noProof/>
      </w:rPr>
    </w:sdtEndPr>
    <w:sdtContent>
      <w:p w:rsidR="0001000E" w:rsidRDefault="0001000E">
        <w:pPr>
          <w:pStyle w:val="Footer"/>
          <w:jc w:val="right"/>
        </w:pPr>
        <w:r>
          <w:fldChar w:fldCharType="begin"/>
        </w:r>
        <w:r>
          <w:instrText xml:space="preserve"> PAGE   \* MERGEFORMAT </w:instrText>
        </w:r>
        <w:r>
          <w:fldChar w:fldCharType="separate"/>
        </w:r>
        <w:r w:rsidR="00754E96">
          <w:rPr>
            <w:noProof/>
          </w:rPr>
          <w:t>8</w:t>
        </w:r>
        <w:r>
          <w:rPr>
            <w:noProof/>
          </w:rPr>
          <w:fldChar w:fldCharType="end"/>
        </w:r>
      </w:p>
    </w:sdtContent>
  </w:sdt>
  <w:p w:rsidR="008813EA" w:rsidRDefault="008813EA" w:rsidP="002B6C4F">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13EA" w:rsidRDefault="008813EA" w:rsidP="003A4B7E">
      <w:pPr>
        <w:spacing w:after="0" w:line="240" w:lineRule="auto"/>
      </w:pPr>
      <w:r>
        <w:separator/>
      </w:r>
    </w:p>
  </w:footnote>
  <w:footnote w:type="continuationSeparator" w:id="0">
    <w:p w:rsidR="008813EA" w:rsidRDefault="008813EA" w:rsidP="003A4B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3EA" w:rsidRPr="00263ED9" w:rsidRDefault="008813EA" w:rsidP="003A4B7E">
    <w:pPr>
      <w:pStyle w:val="Header"/>
      <w:rPr>
        <w:b/>
        <w:i/>
      </w:rPr>
    </w:pPr>
    <w:r>
      <w:rPr>
        <w:b/>
        <w:i/>
      </w:rPr>
      <w:t xml:space="preserve">Grade 1 </w:t>
    </w:r>
  </w:p>
  <w:p w:rsidR="008813EA" w:rsidRPr="00263ED9" w:rsidRDefault="008813EA" w:rsidP="003A4B7E">
    <w:pPr>
      <w:pStyle w:val="Header"/>
      <w:rPr>
        <w:b/>
      </w:rPr>
    </w:pPr>
    <w:r>
      <w:rPr>
        <w:b/>
      </w:rPr>
      <w:t>Unit 2:</w:t>
    </w:r>
    <w:r w:rsidRPr="00263ED9">
      <w:rPr>
        <w:b/>
      </w:rPr>
      <w:t xml:space="preserve">  </w:t>
    </w:r>
    <w:r>
      <w:rPr>
        <w:b/>
      </w:rPr>
      <w:t>Tackling Trouble</w:t>
    </w:r>
    <w:r w:rsidRPr="00263ED9">
      <w:rPr>
        <w:b/>
      </w:rPr>
      <w:tab/>
    </w:r>
    <w:r>
      <w:rPr>
        <w:b/>
      </w:rPr>
      <w:tab/>
    </w:r>
    <w:hyperlink w:anchor="tableofcontents" w:history="1">
      <w:r w:rsidRPr="008666E1">
        <w:rPr>
          <w:rStyle w:val="Hyperlink"/>
        </w:rPr>
        <w:t>TABLE OF CONTENTS</w:t>
      </w:r>
    </w:hyperlink>
  </w:p>
  <w:p w:rsidR="008813EA" w:rsidRPr="003A4B7E" w:rsidRDefault="008813EA" w:rsidP="003A4B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FFFFFFFF">
      <w:start w:val="1"/>
      <w:numFmt w:val="bullet"/>
      <w:lvlText w:val="●"/>
      <w:lvlJc w:val="left"/>
      <w:pPr>
        <w:tabs>
          <w:tab w:val="num" w:pos="0"/>
        </w:tabs>
        <w:ind w:left="720" w:hanging="360"/>
      </w:pPr>
      <w:rPr>
        <w:rFonts w:ascii="Verdana" w:eastAsia="Verdana" w:hAnsi="Verdana" w:cs="Verdana"/>
        <w:b w:val="0"/>
        <w:bCs w:val="0"/>
        <w:i w:val="0"/>
        <w:iCs w:val="0"/>
        <w:strike w:val="0"/>
        <w:color w:val="000000"/>
        <w:sz w:val="20"/>
        <w:szCs w:val="20"/>
        <w:u w:val="none"/>
      </w:rPr>
    </w:lvl>
    <w:lvl w:ilvl="1" w:tplc="FFFFFFFF">
      <w:start w:val="1"/>
      <w:numFmt w:val="bullet"/>
      <w:lvlText w:val="○"/>
      <w:lvlJc w:val="left"/>
      <w:pPr>
        <w:tabs>
          <w:tab w:val="num" w:pos="0"/>
        </w:tabs>
        <w:ind w:left="1440" w:hanging="360"/>
      </w:pPr>
      <w:rPr>
        <w:rFonts w:ascii="Courier New" w:eastAsia="Courier New" w:hAnsi="Courier New" w:cs="Courier New"/>
        <w:b w:val="0"/>
        <w:bCs w:val="0"/>
        <w:i w:val="0"/>
        <w:iCs w:val="0"/>
        <w:strike w:val="0"/>
        <w:color w:val="000000"/>
        <w:sz w:val="20"/>
        <w:szCs w:val="20"/>
        <w:u w:val="none"/>
      </w:rPr>
    </w:lvl>
    <w:lvl w:ilvl="2" w:tplc="FFFFFFFF">
      <w:start w:val="1"/>
      <w:numFmt w:val="bullet"/>
      <w:lvlText w:val="■"/>
      <w:lvlJc w:val="right"/>
      <w:pPr>
        <w:tabs>
          <w:tab w:val="num" w:pos="0"/>
        </w:tabs>
        <w:ind w:left="2160" w:hanging="180"/>
      </w:pPr>
      <w:rPr>
        <w:rFonts w:ascii="Verdana" w:eastAsia="Verdana" w:hAnsi="Verdana" w:cs="Verdana"/>
        <w:b w:val="0"/>
        <w:bCs w:val="0"/>
        <w:i w:val="0"/>
        <w:iCs w:val="0"/>
        <w:strike w:val="0"/>
        <w:color w:val="000000"/>
        <w:sz w:val="20"/>
        <w:szCs w:val="20"/>
        <w:u w:val="none"/>
      </w:rPr>
    </w:lvl>
    <w:lvl w:ilvl="3" w:tplc="FFFFFFFF">
      <w:start w:val="1"/>
      <w:numFmt w:val="bullet"/>
      <w:lvlText w:val="●"/>
      <w:lvlJc w:val="left"/>
      <w:pPr>
        <w:tabs>
          <w:tab w:val="num" w:pos="0"/>
        </w:tabs>
        <w:ind w:left="2880" w:hanging="360"/>
      </w:pPr>
      <w:rPr>
        <w:rFonts w:ascii="Verdana" w:eastAsia="Verdana" w:hAnsi="Verdana" w:cs="Verdana"/>
        <w:b w:val="0"/>
        <w:bCs w:val="0"/>
        <w:i w:val="0"/>
        <w:iCs w:val="0"/>
        <w:strike w:val="0"/>
        <w:color w:val="000000"/>
        <w:sz w:val="20"/>
        <w:szCs w:val="20"/>
        <w:u w:val="none"/>
      </w:rPr>
    </w:lvl>
    <w:lvl w:ilvl="4" w:tplc="FFFFFFFF">
      <w:start w:val="1"/>
      <w:numFmt w:val="bullet"/>
      <w:lvlText w:val="○"/>
      <w:lvlJc w:val="left"/>
      <w:pPr>
        <w:tabs>
          <w:tab w:val="num" w:pos="0"/>
        </w:tabs>
        <w:ind w:left="3600" w:hanging="360"/>
      </w:pPr>
      <w:rPr>
        <w:rFonts w:ascii="Courier New" w:eastAsia="Courier New" w:hAnsi="Courier New" w:cs="Courier New"/>
        <w:b w:val="0"/>
        <w:bCs w:val="0"/>
        <w:i w:val="0"/>
        <w:iCs w:val="0"/>
        <w:strike w:val="0"/>
        <w:color w:val="000000"/>
        <w:sz w:val="20"/>
        <w:szCs w:val="20"/>
        <w:u w:val="none"/>
      </w:rPr>
    </w:lvl>
    <w:lvl w:ilvl="5" w:tplc="FFFFFFFF">
      <w:start w:val="1"/>
      <w:numFmt w:val="bullet"/>
      <w:lvlText w:val="■"/>
      <w:lvlJc w:val="right"/>
      <w:pPr>
        <w:tabs>
          <w:tab w:val="num" w:pos="0"/>
        </w:tabs>
        <w:ind w:left="4320" w:hanging="180"/>
      </w:pPr>
      <w:rPr>
        <w:rFonts w:ascii="Verdana" w:eastAsia="Verdana" w:hAnsi="Verdana" w:cs="Verdana"/>
        <w:b w:val="0"/>
        <w:bCs w:val="0"/>
        <w:i w:val="0"/>
        <w:iCs w:val="0"/>
        <w:strike w:val="0"/>
        <w:color w:val="000000"/>
        <w:sz w:val="20"/>
        <w:szCs w:val="20"/>
        <w:u w:val="none"/>
      </w:rPr>
    </w:lvl>
    <w:lvl w:ilvl="6" w:tplc="FFFFFFFF">
      <w:start w:val="1"/>
      <w:numFmt w:val="bullet"/>
      <w:lvlText w:val="●"/>
      <w:lvlJc w:val="left"/>
      <w:pPr>
        <w:tabs>
          <w:tab w:val="num" w:pos="0"/>
        </w:tabs>
        <w:ind w:left="5040" w:hanging="360"/>
      </w:pPr>
      <w:rPr>
        <w:rFonts w:ascii="Verdana" w:eastAsia="Verdana" w:hAnsi="Verdana" w:cs="Verdana"/>
        <w:b w:val="0"/>
        <w:bCs w:val="0"/>
        <w:i w:val="0"/>
        <w:iCs w:val="0"/>
        <w:strike w:val="0"/>
        <w:color w:val="000000"/>
        <w:sz w:val="20"/>
        <w:szCs w:val="20"/>
        <w:u w:val="none"/>
      </w:rPr>
    </w:lvl>
    <w:lvl w:ilvl="7" w:tplc="FFFFFFFF">
      <w:start w:val="1"/>
      <w:numFmt w:val="bullet"/>
      <w:lvlText w:val="○"/>
      <w:lvlJc w:val="left"/>
      <w:pPr>
        <w:tabs>
          <w:tab w:val="num" w:pos="0"/>
        </w:tabs>
        <w:ind w:left="5760" w:hanging="360"/>
      </w:pPr>
      <w:rPr>
        <w:rFonts w:ascii="Courier New" w:eastAsia="Courier New" w:hAnsi="Courier New" w:cs="Courier New"/>
        <w:b w:val="0"/>
        <w:bCs w:val="0"/>
        <w:i w:val="0"/>
        <w:iCs w:val="0"/>
        <w:strike w:val="0"/>
        <w:color w:val="000000"/>
        <w:sz w:val="20"/>
        <w:szCs w:val="20"/>
        <w:u w:val="none"/>
      </w:rPr>
    </w:lvl>
    <w:lvl w:ilvl="8" w:tplc="FFFFFFFF">
      <w:start w:val="1"/>
      <w:numFmt w:val="bullet"/>
      <w:lvlText w:val="■"/>
      <w:lvlJc w:val="right"/>
      <w:pPr>
        <w:tabs>
          <w:tab w:val="num" w:pos="0"/>
        </w:tabs>
        <w:ind w:left="6480" w:hanging="180"/>
      </w:pPr>
      <w:rPr>
        <w:rFonts w:ascii="Verdana" w:eastAsia="Verdana" w:hAnsi="Verdana" w:cs="Verdana"/>
        <w:b w:val="0"/>
        <w:bCs w:val="0"/>
        <w:i w:val="0"/>
        <w:iCs w:val="0"/>
        <w:strike w:val="0"/>
        <w:color w:val="000000"/>
        <w:sz w:val="20"/>
        <w:szCs w:val="20"/>
        <w:u w:val="none"/>
      </w:rPr>
    </w:lvl>
  </w:abstractNum>
  <w:abstractNum w:abstractNumId="1">
    <w:nsid w:val="00000002"/>
    <w:multiLevelType w:val="hybridMultilevel"/>
    <w:tmpl w:val="00000002"/>
    <w:lvl w:ilvl="0" w:tplc="FFFFFFFF">
      <w:start w:val="1"/>
      <w:numFmt w:val="bullet"/>
      <w:lvlText w:val="●"/>
      <w:lvlJc w:val="left"/>
      <w:pPr>
        <w:tabs>
          <w:tab w:val="num" w:pos="0"/>
        </w:tabs>
        <w:ind w:left="990" w:hanging="630"/>
      </w:pPr>
      <w:rPr>
        <w:rFonts w:ascii="Verdana" w:eastAsia="Verdana" w:hAnsi="Verdana" w:cs="Verdana"/>
        <w:b w:val="0"/>
        <w:bCs w:val="0"/>
        <w:i w:val="0"/>
        <w:iCs w:val="0"/>
        <w:strike w:val="0"/>
        <w:color w:val="000000"/>
        <w:sz w:val="20"/>
        <w:szCs w:val="20"/>
        <w:u w:val="none"/>
      </w:rPr>
    </w:lvl>
    <w:lvl w:ilvl="1" w:tplc="FFFFFFFF">
      <w:start w:val="1"/>
      <w:numFmt w:val="bullet"/>
      <w:lvlText w:val="○"/>
      <w:lvlJc w:val="left"/>
      <w:pPr>
        <w:tabs>
          <w:tab w:val="num" w:pos="0"/>
        </w:tabs>
        <w:ind w:left="1710" w:hanging="630"/>
      </w:pPr>
      <w:rPr>
        <w:rFonts w:ascii="Courier New" w:eastAsia="Courier New" w:hAnsi="Courier New" w:cs="Courier New"/>
        <w:b w:val="0"/>
        <w:bCs w:val="0"/>
        <w:i w:val="0"/>
        <w:iCs w:val="0"/>
        <w:strike w:val="0"/>
        <w:color w:val="000000"/>
        <w:sz w:val="20"/>
        <w:szCs w:val="20"/>
        <w:u w:val="none"/>
      </w:rPr>
    </w:lvl>
    <w:lvl w:ilvl="2" w:tplc="FFFFFFFF">
      <w:start w:val="1"/>
      <w:numFmt w:val="bullet"/>
      <w:lvlText w:val="■"/>
      <w:lvlJc w:val="right"/>
      <w:pPr>
        <w:tabs>
          <w:tab w:val="num" w:pos="0"/>
        </w:tabs>
        <w:ind w:left="2430" w:hanging="450"/>
      </w:pPr>
      <w:rPr>
        <w:rFonts w:ascii="Verdana" w:eastAsia="Verdana" w:hAnsi="Verdana" w:cs="Verdana"/>
        <w:b w:val="0"/>
        <w:bCs w:val="0"/>
        <w:i w:val="0"/>
        <w:iCs w:val="0"/>
        <w:strike w:val="0"/>
        <w:color w:val="000000"/>
        <w:sz w:val="20"/>
        <w:szCs w:val="20"/>
        <w:u w:val="none"/>
      </w:rPr>
    </w:lvl>
    <w:lvl w:ilvl="3" w:tplc="FFFFFFFF">
      <w:start w:val="1"/>
      <w:numFmt w:val="bullet"/>
      <w:lvlText w:val="●"/>
      <w:lvlJc w:val="left"/>
      <w:pPr>
        <w:tabs>
          <w:tab w:val="num" w:pos="0"/>
        </w:tabs>
        <w:ind w:left="3150" w:hanging="630"/>
      </w:pPr>
      <w:rPr>
        <w:rFonts w:ascii="Verdana" w:eastAsia="Verdana" w:hAnsi="Verdana" w:cs="Verdana"/>
        <w:b w:val="0"/>
        <w:bCs w:val="0"/>
        <w:i w:val="0"/>
        <w:iCs w:val="0"/>
        <w:strike w:val="0"/>
        <w:color w:val="000000"/>
        <w:sz w:val="20"/>
        <w:szCs w:val="20"/>
        <w:u w:val="none"/>
      </w:rPr>
    </w:lvl>
    <w:lvl w:ilvl="4" w:tplc="FFFFFFFF">
      <w:start w:val="1"/>
      <w:numFmt w:val="bullet"/>
      <w:lvlText w:val="○"/>
      <w:lvlJc w:val="left"/>
      <w:pPr>
        <w:tabs>
          <w:tab w:val="num" w:pos="0"/>
        </w:tabs>
        <w:ind w:left="3870" w:hanging="630"/>
      </w:pPr>
      <w:rPr>
        <w:rFonts w:ascii="Courier New" w:eastAsia="Courier New" w:hAnsi="Courier New" w:cs="Courier New"/>
        <w:b w:val="0"/>
        <w:bCs w:val="0"/>
        <w:i w:val="0"/>
        <w:iCs w:val="0"/>
        <w:strike w:val="0"/>
        <w:color w:val="000000"/>
        <w:sz w:val="20"/>
        <w:szCs w:val="20"/>
        <w:u w:val="none"/>
      </w:rPr>
    </w:lvl>
    <w:lvl w:ilvl="5" w:tplc="FFFFFFFF">
      <w:start w:val="1"/>
      <w:numFmt w:val="bullet"/>
      <w:lvlText w:val="■"/>
      <w:lvlJc w:val="right"/>
      <w:pPr>
        <w:tabs>
          <w:tab w:val="num" w:pos="0"/>
        </w:tabs>
        <w:ind w:left="4590" w:hanging="450"/>
      </w:pPr>
      <w:rPr>
        <w:rFonts w:ascii="Verdana" w:eastAsia="Verdana" w:hAnsi="Verdana" w:cs="Verdana"/>
        <w:b w:val="0"/>
        <w:bCs w:val="0"/>
        <w:i w:val="0"/>
        <w:iCs w:val="0"/>
        <w:strike w:val="0"/>
        <w:color w:val="000000"/>
        <w:sz w:val="20"/>
        <w:szCs w:val="20"/>
        <w:u w:val="none"/>
      </w:rPr>
    </w:lvl>
    <w:lvl w:ilvl="6" w:tplc="FFFFFFFF">
      <w:start w:val="1"/>
      <w:numFmt w:val="bullet"/>
      <w:lvlText w:val="●"/>
      <w:lvlJc w:val="left"/>
      <w:pPr>
        <w:tabs>
          <w:tab w:val="num" w:pos="0"/>
        </w:tabs>
        <w:ind w:left="5310" w:hanging="630"/>
      </w:pPr>
      <w:rPr>
        <w:rFonts w:ascii="Verdana" w:eastAsia="Verdana" w:hAnsi="Verdana" w:cs="Verdana"/>
        <w:b w:val="0"/>
        <w:bCs w:val="0"/>
        <w:i w:val="0"/>
        <w:iCs w:val="0"/>
        <w:strike w:val="0"/>
        <w:color w:val="000000"/>
        <w:sz w:val="20"/>
        <w:szCs w:val="20"/>
        <w:u w:val="none"/>
      </w:rPr>
    </w:lvl>
    <w:lvl w:ilvl="7" w:tplc="FFFFFFFF">
      <w:start w:val="1"/>
      <w:numFmt w:val="bullet"/>
      <w:lvlText w:val="○"/>
      <w:lvlJc w:val="left"/>
      <w:pPr>
        <w:tabs>
          <w:tab w:val="num" w:pos="0"/>
        </w:tabs>
        <w:ind w:left="6030" w:hanging="630"/>
      </w:pPr>
      <w:rPr>
        <w:rFonts w:ascii="Courier New" w:eastAsia="Courier New" w:hAnsi="Courier New" w:cs="Courier New"/>
        <w:b w:val="0"/>
        <w:bCs w:val="0"/>
        <w:i w:val="0"/>
        <w:iCs w:val="0"/>
        <w:strike w:val="0"/>
        <w:color w:val="000000"/>
        <w:sz w:val="20"/>
        <w:szCs w:val="20"/>
        <w:u w:val="none"/>
      </w:rPr>
    </w:lvl>
    <w:lvl w:ilvl="8" w:tplc="FFFFFFFF">
      <w:start w:val="1"/>
      <w:numFmt w:val="bullet"/>
      <w:lvlText w:val="■"/>
      <w:lvlJc w:val="right"/>
      <w:pPr>
        <w:tabs>
          <w:tab w:val="num" w:pos="0"/>
        </w:tabs>
        <w:ind w:left="6750" w:hanging="450"/>
      </w:pPr>
      <w:rPr>
        <w:rFonts w:ascii="Verdana" w:eastAsia="Verdana" w:hAnsi="Verdana" w:cs="Verdana"/>
        <w:b w:val="0"/>
        <w:bCs w:val="0"/>
        <w:i w:val="0"/>
        <w:iCs w:val="0"/>
        <w:strike w:val="0"/>
        <w:color w:val="000000"/>
        <w:sz w:val="20"/>
        <w:szCs w:val="20"/>
        <w:u w:val="none"/>
      </w:rPr>
    </w:lvl>
  </w:abstractNum>
  <w:abstractNum w:abstractNumId="2">
    <w:nsid w:val="00000003"/>
    <w:multiLevelType w:val="hybridMultilevel"/>
    <w:tmpl w:val="00000003"/>
    <w:lvl w:ilvl="0" w:tplc="FFFFFFFF">
      <w:start w:val="1"/>
      <w:numFmt w:val="bullet"/>
      <w:lvlText w:val="●"/>
      <w:lvlJc w:val="left"/>
      <w:pPr>
        <w:tabs>
          <w:tab w:val="num" w:pos="0"/>
        </w:tabs>
        <w:ind w:left="990" w:hanging="630"/>
      </w:pPr>
      <w:rPr>
        <w:rFonts w:ascii="Verdana" w:eastAsia="Verdana" w:hAnsi="Verdana" w:cs="Verdana"/>
        <w:b w:val="0"/>
        <w:bCs w:val="0"/>
        <w:i w:val="0"/>
        <w:iCs w:val="0"/>
        <w:strike w:val="0"/>
        <w:color w:val="000000"/>
        <w:sz w:val="20"/>
        <w:szCs w:val="20"/>
        <w:u w:val="none"/>
      </w:rPr>
    </w:lvl>
    <w:lvl w:ilvl="1" w:tplc="FFFFFFFF">
      <w:start w:val="1"/>
      <w:numFmt w:val="bullet"/>
      <w:lvlText w:val="○"/>
      <w:lvlJc w:val="left"/>
      <w:pPr>
        <w:tabs>
          <w:tab w:val="num" w:pos="0"/>
        </w:tabs>
        <w:ind w:left="1710" w:hanging="630"/>
      </w:pPr>
      <w:rPr>
        <w:rFonts w:ascii="Courier New" w:eastAsia="Courier New" w:hAnsi="Courier New" w:cs="Courier New"/>
        <w:b w:val="0"/>
        <w:bCs w:val="0"/>
        <w:i w:val="0"/>
        <w:iCs w:val="0"/>
        <w:strike w:val="0"/>
        <w:color w:val="000000"/>
        <w:sz w:val="20"/>
        <w:szCs w:val="20"/>
        <w:u w:val="none"/>
      </w:rPr>
    </w:lvl>
    <w:lvl w:ilvl="2" w:tplc="FFFFFFFF">
      <w:start w:val="1"/>
      <w:numFmt w:val="bullet"/>
      <w:lvlText w:val="■"/>
      <w:lvlJc w:val="right"/>
      <w:pPr>
        <w:tabs>
          <w:tab w:val="num" w:pos="0"/>
        </w:tabs>
        <w:ind w:left="2430" w:hanging="450"/>
      </w:pPr>
      <w:rPr>
        <w:rFonts w:ascii="Verdana" w:eastAsia="Verdana" w:hAnsi="Verdana" w:cs="Verdana"/>
        <w:b w:val="0"/>
        <w:bCs w:val="0"/>
        <w:i w:val="0"/>
        <w:iCs w:val="0"/>
        <w:strike w:val="0"/>
        <w:color w:val="000000"/>
        <w:sz w:val="20"/>
        <w:szCs w:val="20"/>
        <w:u w:val="none"/>
      </w:rPr>
    </w:lvl>
    <w:lvl w:ilvl="3" w:tplc="FFFFFFFF">
      <w:start w:val="1"/>
      <w:numFmt w:val="bullet"/>
      <w:lvlText w:val="●"/>
      <w:lvlJc w:val="left"/>
      <w:pPr>
        <w:tabs>
          <w:tab w:val="num" w:pos="0"/>
        </w:tabs>
        <w:ind w:left="3150" w:hanging="630"/>
      </w:pPr>
      <w:rPr>
        <w:rFonts w:ascii="Verdana" w:eastAsia="Verdana" w:hAnsi="Verdana" w:cs="Verdana"/>
        <w:b w:val="0"/>
        <w:bCs w:val="0"/>
        <w:i w:val="0"/>
        <w:iCs w:val="0"/>
        <w:strike w:val="0"/>
        <w:color w:val="000000"/>
        <w:sz w:val="20"/>
        <w:szCs w:val="20"/>
        <w:u w:val="none"/>
      </w:rPr>
    </w:lvl>
    <w:lvl w:ilvl="4" w:tplc="FFFFFFFF">
      <w:start w:val="1"/>
      <w:numFmt w:val="bullet"/>
      <w:lvlText w:val="○"/>
      <w:lvlJc w:val="left"/>
      <w:pPr>
        <w:tabs>
          <w:tab w:val="num" w:pos="0"/>
        </w:tabs>
        <w:ind w:left="3870" w:hanging="630"/>
      </w:pPr>
      <w:rPr>
        <w:rFonts w:ascii="Courier New" w:eastAsia="Courier New" w:hAnsi="Courier New" w:cs="Courier New"/>
        <w:b w:val="0"/>
        <w:bCs w:val="0"/>
        <w:i w:val="0"/>
        <w:iCs w:val="0"/>
        <w:strike w:val="0"/>
        <w:color w:val="000000"/>
        <w:sz w:val="20"/>
        <w:szCs w:val="20"/>
        <w:u w:val="none"/>
      </w:rPr>
    </w:lvl>
    <w:lvl w:ilvl="5" w:tplc="FFFFFFFF">
      <w:start w:val="1"/>
      <w:numFmt w:val="bullet"/>
      <w:lvlText w:val="■"/>
      <w:lvlJc w:val="right"/>
      <w:pPr>
        <w:tabs>
          <w:tab w:val="num" w:pos="0"/>
        </w:tabs>
        <w:ind w:left="4590" w:hanging="450"/>
      </w:pPr>
      <w:rPr>
        <w:rFonts w:ascii="Verdana" w:eastAsia="Verdana" w:hAnsi="Verdana" w:cs="Verdana"/>
        <w:b w:val="0"/>
        <w:bCs w:val="0"/>
        <w:i w:val="0"/>
        <w:iCs w:val="0"/>
        <w:strike w:val="0"/>
        <w:color w:val="000000"/>
        <w:sz w:val="20"/>
        <w:szCs w:val="20"/>
        <w:u w:val="none"/>
      </w:rPr>
    </w:lvl>
    <w:lvl w:ilvl="6" w:tplc="FFFFFFFF">
      <w:start w:val="1"/>
      <w:numFmt w:val="bullet"/>
      <w:lvlText w:val="●"/>
      <w:lvlJc w:val="left"/>
      <w:pPr>
        <w:tabs>
          <w:tab w:val="num" w:pos="0"/>
        </w:tabs>
        <w:ind w:left="5310" w:hanging="630"/>
      </w:pPr>
      <w:rPr>
        <w:rFonts w:ascii="Verdana" w:eastAsia="Verdana" w:hAnsi="Verdana" w:cs="Verdana"/>
        <w:b w:val="0"/>
        <w:bCs w:val="0"/>
        <w:i w:val="0"/>
        <w:iCs w:val="0"/>
        <w:strike w:val="0"/>
        <w:color w:val="000000"/>
        <w:sz w:val="20"/>
        <w:szCs w:val="20"/>
        <w:u w:val="none"/>
      </w:rPr>
    </w:lvl>
    <w:lvl w:ilvl="7" w:tplc="FFFFFFFF">
      <w:start w:val="1"/>
      <w:numFmt w:val="bullet"/>
      <w:lvlText w:val="○"/>
      <w:lvlJc w:val="left"/>
      <w:pPr>
        <w:tabs>
          <w:tab w:val="num" w:pos="0"/>
        </w:tabs>
        <w:ind w:left="6030" w:hanging="630"/>
      </w:pPr>
      <w:rPr>
        <w:rFonts w:ascii="Courier New" w:eastAsia="Courier New" w:hAnsi="Courier New" w:cs="Courier New"/>
        <w:b w:val="0"/>
        <w:bCs w:val="0"/>
        <w:i w:val="0"/>
        <w:iCs w:val="0"/>
        <w:strike w:val="0"/>
        <w:color w:val="000000"/>
        <w:sz w:val="20"/>
        <w:szCs w:val="20"/>
        <w:u w:val="none"/>
      </w:rPr>
    </w:lvl>
    <w:lvl w:ilvl="8" w:tplc="FFFFFFFF">
      <w:start w:val="1"/>
      <w:numFmt w:val="bullet"/>
      <w:lvlText w:val="■"/>
      <w:lvlJc w:val="right"/>
      <w:pPr>
        <w:tabs>
          <w:tab w:val="num" w:pos="0"/>
        </w:tabs>
        <w:ind w:left="6750" w:hanging="450"/>
      </w:pPr>
      <w:rPr>
        <w:rFonts w:ascii="Verdana" w:eastAsia="Verdana" w:hAnsi="Verdana" w:cs="Verdana"/>
        <w:b w:val="0"/>
        <w:bCs w:val="0"/>
        <w:i w:val="0"/>
        <w:iCs w:val="0"/>
        <w:strike w:val="0"/>
        <w:color w:val="000000"/>
        <w:sz w:val="20"/>
        <w:szCs w:val="20"/>
        <w:u w:val="none"/>
      </w:rPr>
    </w:lvl>
  </w:abstractNum>
  <w:abstractNum w:abstractNumId="3">
    <w:nsid w:val="00000004"/>
    <w:multiLevelType w:val="hybridMultilevel"/>
    <w:tmpl w:val="00000004"/>
    <w:lvl w:ilvl="0" w:tplc="FFFFFFFF">
      <w:start w:val="1"/>
      <w:numFmt w:val="bullet"/>
      <w:lvlText w:val="●"/>
      <w:lvlJc w:val="left"/>
      <w:pPr>
        <w:tabs>
          <w:tab w:val="num" w:pos="0"/>
        </w:tabs>
        <w:ind w:left="990" w:hanging="630"/>
      </w:pPr>
      <w:rPr>
        <w:rFonts w:ascii="Verdana" w:eastAsia="Verdana" w:hAnsi="Verdana" w:cs="Verdana"/>
        <w:b w:val="0"/>
        <w:bCs w:val="0"/>
        <w:i w:val="0"/>
        <w:iCs w:val="0"/>
        <w:strike w:val="0"/>
        <w:color w:val="000000"/>
        <w:sz w:val="20"/>
        <w:szCs w:val="20"/>
        <w:u w:val="none"/>
      </w:rPr>
    </w:lvl>
    <w:lvl w:ilvl="1" w:tplc="FFFFFFFF">
      <w:start w:val="1"/>
      <w:numFmt w:val="bullet"/>
      <w:lvlText w:val="○"/>
      <w:lvlJc w:val="left"/>
      <w:pPr>
        <w:tabs>
          <w:tab w:val="num" w:pos="0"/>
        </w:tabs>
        <w:ind w:left="1710" w:hanging="630"/>
      </w:pPr>
      <w:rPr>
        <w:rFonts w:ascii="Courier New" w:eastAsia="Courier New" w:hAnsi="Courier New" w:cs="Courier New"/>
        <w:b w:val="0"/>
        <w:bCs w:val="0"/>
        <w:i w:val="0"/>
        <w:iCs w:val="0"/>
        <w:strike w:val="0"/>
        <w:color w:val="000000"/>
        <w:sz w:val="20"/>
        <w:szCs w:val="20"/>
        <w:u w:val="none"/>
      </w:rPr>
    </w:lvl>
    <w:lvl w:ilvl="2" w:tplc="FFFFFFFF">
      <w:start w:val="1"/>
      <w:numFmt w:val="bullet"/>
      <w:lvlText w:val="■"/>
      <w:lvlJc w:val="right"/>
      <w:pPr>
        <w:tabs>
          <w:tab w:val="num" w:pos="0"/>
        </w:tabs>
        <w:ind w:left="2430" w:hanging="450"/>
      </w:pPr>
      <w:rPr>
        <w:rFonts w:ascii="Verdana" w:eastAsia="Verdana" w:hAnsi="Verdana" w:cs="Verdana"/>
        <w:b w:val="0"/>
        <w:bCs w:val="0"/>
        <w:i w:val="0"/>
        <w:iCs w:val="0"/>
        <w:strike w:val="0"/>
        <w:color w:val="000000"/>
        <w:sz w:val="20"/>
        <w:szCs w:val="20"/>
        <w:u w:val="none"/>
      </w:rPr>
    </w:lvl>
    <w:lvl w:ilvl="3" w:tplc="FFFFFFFF">
      <w:start w:val="1"/>
      <w:numFmt w:val="bullet"/>
      <w:lvlText w:val="●"/>
      <w:lvlJc w:val="left"/>
      <w:pPr>
        <w:tabs>
          <w:tab w:val="num" w:pos="0"/>
        </w:tabs>
        <w:ind w:left="3150" w:hanging="630"/>
      </w:pPr>
      <w:rPr>
        <w:rFonts w:ascii="Verdana" w:eastAsia="Verdana" w:hAnsi="Verdana" w:cs="Verdana"/>
        <w:b w:val="0"/>
        <w:bCs w:val="0"/>
        <w:i w:val="0"/>
        <w:iCs w:val="0"/>
        <w:strike w:val="0"/>
        <w:color w:val="000000"/>
        <w:sz w:val="20"/>
        <w:szCs w:val="20"/>
        <w:u w:val="none"/>
      </w:rPr>
    </w:lvl>
    <w:lvl w:ilvl="4" w:tplc="FFFFFFFF">
      <w:start w:val="1"/>
      <w:numFmt w:val="bullet"/>
      <w:lvlText w:val="○"/>
      <w:lvlJc w:val="left"/>
      <w:pPr>
        <w:tabs>
          <w:tab w:val="num" w:pos="0"/>
        </w:tabs>
        <w:ind w:left="3870" w:hanging="630"/>
      </w:pPr>
      <w:rPr>
        <w:rFonts w:ascii="Courier New" w:eastAsia="Courier New" w:hAnsi="Courier New" w:cs="Courier New"/>
        <w:b w:val="0"/>
        <w:bCs w:val="0"/>
        <w:i w:val="0"/>
        <w:iCs w:val="0"/>
        <w:strike w:val="0"/>
        <w:color w:val="000000"/>
        <w:sz w:val="20"/>
        <w:szCs w:val="20"/>
        <w:u w:val="none"/>
      </w:rPr>
    </w:lvl>
    <w:lvl w:ilvl="5" w:tplc="FFFFFFFF">
      <w:start w:val="1"/>
      <w:numFmt w:val="bullet"/>
      <w:lvlText w:val="■"/>
      <w:lvlJc w:val="right"/>
      <w:pPr>
        <w:tabs>
          <w:tab w:val="num" w:pos="0"/>
        </w:tabs>
        <w:ind w:left="4590" w:hanging="450"/>
      </w:pPr>
      <w:rPr>
        <w:rFonts w:ascii="Verdana" w:eastAsia="Verdana" w:hAnsi="Verdana" w:cs="Verdana"/>
        <w:b w:val="0"/>
        <w:bCs w:val="0"/>
        <w:i w:val="0"/>
        <w:iCs w:val="0"/>
        <w:strike w:val="0"/>
        <w:color w:val="000000"/>
        <w:sz w:val="20"/>
        <w:szCs w:val="20"/>
        <w:u w:val="none"/>
      </w:rPr>
    </w:lvl>
    <w:lvl w:ilvl="6" w:tplc="FFFFFFFF">
      <w:start w:val="1"/>
      <w:numFmt w:val="bullet"/>
      <w:lvlText w:val="●"/>
      <w:lvlJc w:val="left"/>
      <w:pPr>
        <w:tabs>
          <w:tab w:val="num" w:pos="0"/>
        </w:tabs>
        <w:ind w:left="5310" w:hanging="630"/>
      </w:pPr>
      <w:rPr>
        <w:rFonts w:ascii="Verdana" w:eastAsia="Verdana" w:hAnsi="Verdana" w:cs="Verdana"/>
        <w:b w:val="0"/>
        <w:bCs w:val="0"/>
        <w:i w:val="0"/>
        <w:iCs w:val="0"/>
        <w:strike w:val="0"/>
        <w:color w:val="000000"/>
        <w:sz w:val="20"/>
        <w:szCs w:val="20"/>
        <w:u w:val="none"/>
      </w:rPr>
    </w:lvl>
    <w:lvl w:ilvl="7" w:tplc="FFFFFFFF">
      <w:start w:val="1"/>
      <w:numFmt w:val="bullet"/>
      <w:lvlText w:val="○"/>
      <w:lvlJc w:val="left"/>
      <w:pPr>
        <w:tabs>
          <w:tab w:val="num" w:pos="0"/>
        </w:tabs>
        <w:ind w:left="6030" w:hanging="630"/>
      </w:pPr>
      <w:rPr>
        <w:rFonts w:ascii="Courier New" w:eastAsia="Courier New" w:hAnsi="Courier New" w:cs="Courier New"/>
        <w:b w:val="0"/>
        <w:bCs w:val="0"/>
        <w:i w:val="0"/>
        <w:iCs w:val="0"/>
        <w:strike w:val="0"/>
        <w:color w:val="000000"/>
        <w:sz w:val="20"/>
        <w:szCs w:val="20"/>
        <w:u w:val="none"/>
      </w:rPr>
    </w:lvl>
    <w:lvl w:ilvl="8" w:tplc="FFFFFFFF">
      <w:start w:val="1"/>
      <w:numFmt w:val="bullet"/>
      <w:lvlText w:val="■"/>
      <w:lvlJc w:val="right"/>
      <w:pPr>
        <w:tabs>
          <w:tab w:val="num" w:pos="0"/>
        </w:tabs>
        <w:ind w:left="6750" w:hanging="450"/>
      </w:pPr>
      <w:rPr>
        <w:rFonts w:ascii="Verdana" w:eastAsia="Verdana" w:hAnsi="Verdana" w:cs="Verdana"/>
        <w:b w:val="0"/>
        <w:bCs w:val="0"/>
        <w:i w:val="0"/>
        <w:iCs w:val="0"/>
        <w:strike w:val="0"/>
        <w:color w:val="000000"/>
        <w:sz w:val="20"/>
        <w:szCs w:val="20"/>
        <w:u w:val="none"/>
      </w:rPr>
    </w:lvl>
  </w:abstractNum>
  <w:abstractNum w:abstractNumId="4">
    <w:nsid w:val="046E233E"/>
    <w:multiLevelType w:val="hybridMultilevel"/>
    <w:tmpl w:val="8BE8D88A"/>
    <w:lvl w:ilvl="0" w:tplc="BC1AD76A">
      <w:start w:val="1"/>
      <w:numFmt w:val="lowerLetter"/>
      <w:lvlText w:val="%1."/>
      <w:lvlJc w:val="left"/>
      <w:pPr>
        <w:ind w:left="720" w:hanging="360"/>
      </w:pPr>
      <w:rPr>
        <w:rFonts w:cs="Times New Roman"/>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063E1B67"/>
    <w:multiLevelType w:val="hybridMultilevel"/>
    <w:tmpl w:val="06EA8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557504"/>
    <w:multiLevelType w:val="hybridMultilevel"/>
    <w:tmpl w:val="61E27332"/>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7">
    <w:nsid w:val="0F8D3E39"/>
    <w:multiLevelType w:val="hybridMultilevel"/>
    <w:tmpl w:val="88FCA41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nsid w:val="129B6DC2"/>
    <w:multiLevelType w:val="hybridMultilevel"/>
    <w:tmpl w:val="15167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C94F6C"/>
    <w:multiLevelType w:val="hybridMultilevel"/>
    <w:tmpl w:val="121C1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FD0440"/>
    <w:multiLevelType w:val="hybridMultilevel"/>
    <w:tmpl w:val="D5D29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5636E1"/>
    <w:multiLevelType w:val="hybridMultilevel"/>
    <w:tmpl w:val="112AC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54F7024"/>
    <w:multiLevelType w:val="hybridMultilevel"/>
    <w:tmpl w:val="B9AA4CC4"/>
    <w:lvl w:ilvl="0" w:tplc="09D4892A">
      <w:start w:val="1"/>
      <w:numFmt w:val="bullet"/>
      <w:lvlText w:val="o"/>
      <w:lvlJc w:val="left"/>
      <w:pPr>
        <w:tabs>
          <w:tab w:val="num" w:pos="1152"/>
        </w:tabs>
        <w:ind w:left="1152" w:hanging="144"/>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A3A2B86"/>
    <w:multiLevelType w:val="hybridMultilevel"/>
    <w:tmpl w:val="F4B2D04E"/>
    <w:lvl w:ilvl="0" w:tplc="09D4892A">
      <w:start w:val="1"/>
      <w:numFmt w:val="bullet"/>
      <w:lvlText w:val=""/>
      <w:lvlJc w:val="left"/>
      <w:pPr>
        <w:tabs>
          <w:tab w:val="num" w:pos="864"/>
        </w:tabs>
        <w:ind w:left="864" w:hanging="144"/>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4">
    <w:nsid w:val="2B3E15EF"/>
    <w:multiLevelType w:val="hybridMultilevel"/>
    <w:tmpl w:val="8F3A0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CC008F5"/>
    <w:multiLevelType w:val="hybridMultilevel"/>
    <w:tmpl w:val="8BE8D88A"/>
    <w:lvl w:ilvl="0" w:tplc="BC1AD76A">
      <w:start w:val="1"/>
      <w:numFmt w:val="lowerLetter"/>
      <w:lvlText w:val="%1."/>
      <w:lvlJc w:val="left"/>
      <w:pPr>
        <w:ind w:left="720" w:hanging="360"/>
      </w:pPr>
      <w:rPr>
        <w:rFonts w:cs="Times New Roman"/>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2CE500B8"/>
    <w:multiLevelType w:val="hybridMultilevel"/>
    <w:tmpl w:val="248431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DF2641E"/>
    <w:multiLevelType w:val="hybridMultilevel"/>
    <w:tmpl w:val="323EBD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51E0C3A"/>
    <w:multiLevelType w:val="hybridMultilevel"/>
    <w:tmpl w:val="FB56A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6104593"/>
    <w:multiLevelType w:val="hybridMultilevel"/>
    <w:tmpl w:val="603C50C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6E82557"/>
    <w:multiLevelType w:val="hybridMultilevel"/>
    <w:tmpl w:val="50343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A2B4DFD"/>
    <w:multiLevelType w:val="hybridMultilevel"/>
    <w:tmpl w:val="18327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A871D9B"/>
    <w:multiLevelType w:val="hybridMultilevel"/>
    <w:tmpl w:val="F4AE6F4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3">
    <w:nsid w:val="40140515"/>
    <w:multiLevelType w:val="hybridMultilevel"/>
    <w:tmpl w:val="D918FF2A"/>
    <w:lvl w:ilvl="0" w:tplc="692EAA68">
      <w:start w:val="3"/>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4">
    <w:nsid w:val="44A35843"/>
    <w:multiLevelType w:val="hybridMultilevel"/>
    <w:tmpl w:val="AC9EC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8A93CA0"/>
    <w:multiLevelType w:val="hybridMultilevel"/>
    <w:tmpl w:val="5A0633D4"/>
    <w:lvl w:ilvl="0" w:tplc="09D4892A">
      <w:start w:val="1"/>
      <w:numFmt w:val="bullet"/>
      <w:lvlText w:val=""/>
      <w:lvlJc w:val="left"/>
      <w:pPr>
        <w:tabs>
          <w:tab w:val="num" w:pos="432"/>
        </w:tabs>
        <w:ind w:left="432"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BD91519"/>
    <w:multiLevelType w:val="hybridMultilevel"/>
    <w:tmpl w:val="DAC09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EE271C2"/>
    <w:multiLevelType w:val="hybridMultilevel"/>
    <w:tmpl w:val="CAA81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1B679D9"/>
    <w:multiLevelType w:val="hybridMultilevel"/>
    <w:tmpl w:val="C6402E84"/>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5113332"/>
    <w:multiLevelType w:val="hybridMultilevel"/>
    <w:tmpl w:val="81CAB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BDF555B"/>
    <w:multiLevelType w:val="hybridMultilevel"/>
    <w:tmpl w:val="76A89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DA24E53"/>
    <w:multiLevelType w:val="hybridMultilevel"/>
    <w:tmpl w:val="4AB2E4BC"/>
    <w:lvl w:ilvl="0" w:tplc="A202902A">
      <w:start w:val="1"/>
      <w:numFmt w:val="lowerLetter"/>
      <w:lvlText w:val="%1."/>
      <w:lvlJc w:val="left"/>
      <w:pPr>
        <w:ind w:left="72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64BB1AE7"/>
    <w:multiLevelType w:val="hybridMultilevel"/>
    <w:tmpl w:val="7AC8E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2184732"/>
    <w:multiLevelType w:val="hybridMultilevel"/>
    <w:tmpl w:val="224C266E"/>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34">
    <w:nsid w:val="72B728E6"/>
    <w:multiLevelType w:val="hybridMultilevel"/>
    <w:tmpl w:val="8BE8D88A"/>
    <w:lvl w:ilvl="0" w:tplc="BC1AD76A">
      <w:start w:val="1"/>
      <w:numFmt w:val="lowerLetter"/>
      <w:lvlText w:val="%1."/>
      <w:lvlJc w:val="left"/>
      <w:pPr>
        <w:ind w:left="720" w:hanging="360"/>
      </w:pPr>
      <w:rPr>
        <w:rFonts w:cs="Times New Roman"/>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nsid w:val="770378C5"/>
    <w:multiLevelType w:val="hybridMultilevel"/>
    <w:tmpl w:val="B9D81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9980978"/>
    <w:multiLevelType w:val="hybridMultilevel"/>
    <w:tmpl w:val="C27A56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6"/>
  </w:num>
  <w:num w:numId="2">
    <w:abstractNumId w:val="14"/>
  </w:num>
  <w:num w:numId="3">
    <w:abstractNumId w:val="25"/>
  </w:num>
  <w:num w:numId="4">
    <w:abstractNumId w:val="33"/>
  </w:num>
  <w:num w:numId="5">
    <w:abstractNumId w:val="21"/>
  </w:num>
  <w:num w:numId="6">
    <w:abstractNumId w:val="24"/>
  </w:num>
  <w:num w:numId="7">
    <w:abstractNumId w:val="20"/>
  </w:num>
  <w:num w:numId="8">
    <w:abstractNumId w:val="11"/>
  </w:num>
  <w:num w:numId="9">
    <w:abstractNumId w:val="9"/>
  </w:num>
  <w:num w:numId="10">
    <w:abstractNumId w:val="13"/>
  </w:num>
  <w:num w:numId="11">
    <w:abstractNumId w:val="36"/>
  </w:num>
  <w:num w:numId="12">
    <w:abstractNumId w:val="17"/>
  </w:num>
  <w:num w:numId="13">
    <w:abstractNumId w:val="16"/>
  </w:num>
  <w:num w:numId="14">
    <w:abstractNumId w:val="31"/>
  </w:num>
  <w:num w:numId="15">
    <w:abstractNumId w:val="15"/>
  </w:num>
  <w:num w:numId="16">
    <w:abstractNumId w:val="22"/>
  </w:num>
  <w:num w:numId="17">
    <w:abstractNumId w:val="6"/>
  </w:num>
  <w:num w:numId="18">
    <w:abstractNumId w:val="7"/>
  </w:num>
  <w:num w:numId="19">
    <w:abstractNumId w:val="27"/>
  </w:num>
  <w:num w:numId="20">
    <w:abstractNumId w:val="28"/>
  </w:num>
  <w:num w:numId="21">
    <w:abstractNumId w:val="23"/>
  </w:num>
  <w:num w:numId="22">
    <w:abstractNumId w:val="29"/>
  </w:num>
  <w:num w:numId="23">
    <w:abstractNumId w:val="5"/>
  </w:num>
  <w:num w:numId="24">
    <w:abstractNumId w:val="30"/>
  </w:num>
  <w:num w:numId="25">
    <w:abstractNumId w:val="19"/>
  </w:num>
  <w:num w:numId="26">
    <w:abstractNumId w:val="0"/>
  </w:num>
  <w:num w:numId="27">
    <w:abstractNumId w:val="1"/>
  </w:num>
  <w:num w:numId="28">
    <w:abstractNumId w:val="2"/>
  </w:num>
  <w:num w:numId="29">
    <w:abstractNumId w:val="3"/>
  </w:num>
  <w:num w:numId="30">
    <w:abstractNumId w:val="12"/>
  </w:num>
  <w:num w:numId="31">
    <w:abstractNumId w:val="8"/>
  </w:num>
  <w:num w:numId="32">
    <w:abstractNumId w:val="32"/>
  </w:num>
  <w:num w:numId="33">
    <w:abstractNumId w:val="18"/>
  </w:num>
  <w:num w:numId="34">
    <w:abstractNumId w:val="35"/>
  </w:num>
  <w:num w:numId="35">
    <w:abstractNumId w:val="10"/>
  </w:num>
  <w:num w:numId="36">
    <w:abstractNumId w:val="34"/>
  </w:num>
  <w:num w:numId="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2"/>
  </w:compat>
  <w:rsids>
    <w:rsidRoot w:val="003A4B7E"/>
    <w:rsid w:val="0001000E"/>
    <w:rsid w:val="00070AEF"/>
    <w:rsid w:val="00077A2B"/>
    <w:rsid w:val="000F2DBA"/>
    <w:rsid w:val="00115041"/>
    <w:rsid w:val="001317CA"/>
    <w:rsid w:val="001831EA"/>
    <w:rsid w:val="001A1F39"/>
    <w:rsid w:val="001A43AA"/>
    <w:rsid w:val="001C65A5"/>
    <w:rsid w:val="001D1604"/>
    <w:rsid w:val="001E3685"/>
    <w:rsid w:val="0024665F"/>
    <w:rsid w:val="00277596"/>
    <w:rsid w:val="002B6C4F"/>
    <w:rsid w:val="00343669"/>
    <w:rsid w:val="00355E94"/>
    <w:rsid w:val="0037653A"/>
    <w:rsid w:val="003A32FC"/>
    <w:rsid w:val="003A4B7E"/>
    <w:rsid w:val="003A5998"/>
    <w:rsid w:val="003A7678"/>
    <w:rsid w:val="00443C95"/>
    <w:rsid w:val="00460F6E"/>
    <w:rsid w:val="00475A3E"/>
    <w:rsid w:val="005C64C3"/>
    <w:rsid w:val="005E30E6"/>
    <w:rsid w:val="005F579C"/>
    <w:rsid w:val="006344B4"/>
    <w:rsid w:val="00725A75"/>
    <w:rsid w:val="00754E96"/>
    <w:rsid w:val="007A5681"/>
    <w:rsid w:val="008324B9"/>
    <w:rsid w:val="008666E1"/>
    <w:rsid w:val="008813EA"/>
    <w:rsid w:val="008900D6"/>
    <w:rsid w:val="00915E98"/>
    <w:rsid w:val="009340BF"/>
    <w:rsid w:val="009630B5"/>
    <w:rsid w:val="00997BAB"/>
    <w:rsid w:val="009D2C3F"/>
    <w:rsid w:val="00A04B85"/>
    <w:rsid w:val="00A85A0C"/>
    <w:rsid w:val="00AB3174"/>
    <w:rsid w:val="00AB46E9"/>
    <w:rsid w:val="00B15684"/>
    <w:rsid w:val="00BE5D1F"/>
    <w:rsid w:val="00BF2B4C"/>
    <w:rsid w:val="00BF515E"/>
    <w:rsid w:val="00C16B88"/>
    <w:rsid w:val="00C63ACA"/>
    <w:rsid w:val="00C668A1"/>
    <w:rsid w:val="00C66F38"/>
    <w:rsid w:val="00C67A08"/>
    <w:rsid w:val="00CD4E6E"/>
    <w:rsid w:val="00D7752E"/>
    <w:rsid w:val="00DF102F"/>
    <w:rsid w:val="00F074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B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A4B7E"/>
    <w:pPr>
      <w:spacing w:after="0" w:line="240" w:lineRule="auto"/>
    </w:pPr>
  </w:style>
  <w:style w:type="table" w:styleId="TableGrid">
    <w:name w:val="Table Grid"/>
    <w:basedOn w:val="TableNormal"/>
    <w:uiPriority w:val="99"/>
    <w:rsid w:val="003A4B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A4B7E"/>
    <w:pPr>
      <w:spacing w:line="240" w:lineRule="auto"/>
      <w:ind w:left="720"/>
      <w:contextualSpacing/>
    </w:pPr>
    <w:rPr>
      <w:sz w:val="24"/>
      <w:szCs w:val="24"/>
    </w:rPr>
  </w:style>
  <w:style w:type="character" w:styleId="Hyperlink">
    <w:name w:val="Hyperlink"/>
    <w:basedOn w:val="DefaultParagraphFont"/>
    <w:uiPriority w:val="99"/>
    <w:unhideWhenUsed/>
    <w:rsid w:val="003A4B7E"/>
    <w:rPr>
      <w:color w:val="0000FF" w:themeColor="hyperlink"/>
      <w:u w:val="single"/>
    </w:rPr>
  </w:style>
  <w:style w:type="paragraph" w:styleId="Header">
    <w:name w:val="header"/>
    <w:basedOn w:val="Normal"/>
    <w:link w:val="HeaderChar"/>
    <w:unhideWhenUsed/>
    <w:rsid w:val="003A4B7E"/>
    <w:pPr>
      <w:tabs>
        <w:tab w:val="center" w:pos="4680"/>
        <w:tab w:val="right" w:pos="9360"/>
      </w:tabs>
      <w:spacing w:after="0" w:line="240" w:lineRule="auto"/>
    </w:pPr>
  </w:style>
  <w:style w:type="character" w:customStyle="1" w:styleId="HeaderChar">
    <w:name w:val="Header Char"/>
    <w:basedOn w:val="DefaultParagraphFont"/>
    <w:link w:val="Header"/>
    <w:rsid w:val="003A4B7E"/>
  </w:style>
  <w:style w:type="paragraph" w:styleId="Footer">
    <w:name w:val="footer"/>
    <w:basedOn w:val="Normal"/>
    <w:link w:val="FooterChar"/>
    <w:uiPriority w:val="99"/>
    <w:unhideWhenUsed/>
    <w:rsid w:val="003A4B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4B7E"/>
  </w:style>
  <w:style w:type="paragraph" w:customStyle="1" w:styleId="ColorfulList-Accent11">
    <w:name w:val="Colorful List - Accent 11"/>
    <w:basedOn w:val="Normal"/>
    <w:uiPriority w:val="34"/>
    <w:qFormat/>
    <w:rsid w:val="001D1604"/>
    <w:pPr>
      <w:spacing w:line="240" w:lineRule="auto"/>
      <w:ind w:left="720"/>
      <w:contextualSpacing/>
    </w:pPr>
    <w:rPr>
      <w:rFonts w:ascii="Cambria" w:eastAsia="Cambria" w:hAnsi="Cambria" w:cs="Times New Roman"/>
      <w:sz w:val="24"/>
      <w:szCs w:val="24"/>
    </w:rPr>
  </w:style>
  <w:style w:type="character" w:styleId="FollowedHyperlink">
    <w:name w:val="FollowedHyperlink"/>
    <w:basedOn w:val="DefaultParagraphFont"/>
    <w:uiPriority w:val="99"/>
    <w:semiHidden/>
    <w:unhideWhenUsed/>
    <w:rsid w:val="008666E1"/>
    <w:rPr>
      <w:color w:val="800080" w:themeColor="followedHyperlink"/>
      <w:u w:val="single"/>
    </w:rPr>
  </w:style>
  <w:style w:type="paragraph" w:styleId="BalloonText">
    <w:name w:val="Balloon Text"/>
    <w:basedOn w:val="Normal"/>
    <w:link w:val="BalloonTextChar"/>
    <w:uiPriority w:val="99"/>
    <w:semiHidden/>
    <w:unhideWhenUsed/>
    <w:rsid w:val="000100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00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B637F2-C2A7-4684-826C-7F155BEB1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447</TotalTime>
  <Pages>53</Pages>
  <Words>12039</Words>
  <Characters>68623</Characters>
  <Application>Microsoft Office Word</Application>
  <DocSecurity>0</DocSecurity>
  <Lines>571</Lines>
  <Paragraphs>161</Paragraphs>
  <ScaleCrop>false</ScaleCrop>
  <HeadingPairs>
    <vt:vector size="2" baseType="variant">
      <vt:variant>
        <vt:lpstr>Title</vt:lpstr>
      </vt:variant>
      <vt:variant>
        <vt:i4>1</vt:i4>
      </vt:variant>
    </vt:vector>
  </HeadingPairs>
  <TitlesOfParts>
    <vt:vector size="1" baseType="lpstr">
      <vt:lpstr/>
    </vt:vector>
  </TitlesOfParts>
  <Company>Woodburn School District</Company>
  <LinksUpToDate>false</LinksUpToDate>
  <CharactersWithSpaces>80501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lbaucum</dc:creator>
  <cp:lastModifiedBy>cfipps</cp:lastModifiedBy>
  <cp:revision>18</cp:revision>
  <cp:lastPrinted>2013-10-01T22:24:00Z</cp:lastPrinted>
  <dcterms:created xsi:type="dcterms:W3CDTF">2012-12-19T17:33:00Z</dcterms:created>
  <dcterms:modified xsi:type="dcterms:W3CDTF">2013-10-01T22:36:00Z</dcterms:modified>
</cp:coreProperties>
</file>